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2" w:firstLine="0"/>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spacing w:before="0"/>
        <w:ind w:left="0" w:firstLine="0"/>
        <w:jc w:val="left"/>
        <w:rPr>
          <w:sz w:val="48"/>
        </w:rPr>
      </w:pPr>
    </w:p>
    <w:p>
      <w:pPr>
        <w:pStyle w:val="BodyText"/>
        <w:spacing w:before="0"/>
        <w:ind w:left="0" w:firstLine="0"/>
        <w:jc w:val="left"/>
        <w:rPr>
          <w:sz w:val="48"/>
        </w:rPr>
      </w:pPr>
    </w:p>
    <w:p>
      <w:pPr>
        <w:pStyle w:val="BodyText"/>
        <w:spacing w:before="0"/>
        <w:ind w:left="0" w:firstLine="0"/>
        <w:jc w:val="left"/>
        <w:rPr>
          <w:sz w:val="48"/>
        </w:rPr>
      </w:pPr>
    </w:p>
    <w:p>
      <w:pPr>
        <w:pStyle w:val="BodyText"/>
        <w:spacing w:before="0"/>
        <w:ind w:left="0" w:firstLine="0"/>
        <w:jc w:val="left"/>
        <w:rPr>
          <w:sz w:val="48"/>
        </w:rPr>
      </w:pPr>
    </w:p>
    <w:p>
      <w:pPr>
        <w:pStyle w:val="BodyText"/>
        <w:spacing w:before="0"/>
        <w:ind w:left="0" w:firstLine="0"/>
        <w:jc w:val="left"/>
        <w:rPr>
          <w:sz w:val="48"/>
        </w:rPr>
      </w:pPr>
    </w:p>
    <w:p>
      <w:pPr>
        <w:pStyle w:val="BodyText"/>
        <w:spacing w:before="0"/>
        <w:ind w:left="0" w:firstLine="0"/>
        <w:jc w:val="left"/>
        <w:rPr>
          <w:sz w:val="48"/>
        </w:rPr>
      </w:pPr>
    </w:p>
    <w:p>
      <w:pPr>
        <w:pStyle w:val="BodyText"/>
        <w:spacing w:before="144"/>
        <w:ind w:left="0" w:firstLine="0"/>
        <w:jc w:val="left"/>
        <w:rPr>
          <w:sz w:val="48"/>
        </w:rPr>
      </w:pPr>
    </w:p>
    <w:p>
      <w:pPr>
        <w:pStyle w:val="Title"/>
        <w:ind w:left="1073" w:right="1123"/>
      </w:pPr>
      <w:r>
        <w:rPr/>
        <w:t>Постановление</w:t>
      </w:r>
      <w:r>
        <w:rPr>
          <w:spacing w:val="-15"/>
        </w:rPr>
        <w:t> </w:t>
      </w:r>
      <w:r>
        <w:rPr/>
        <w:t>Правительства</w:t>
      </w:r>
      <w:r>
        <w:rPr>
          <w:spacing w:val="-15"/>
        </w:rPr>
        <w:t> </w:t>
      </w:r>
      <w:r>
        <w:rPr/>
        <w:t>РФ</w:t>
      </w:r>
      <w:r>
        <w:rPr>
          <w:spacing w:val="-15"/>
        </w:rPr>
        <w:t> </w:t>
      </w:r>
      <w:r>
        <w:rPr/>
        <w:t>от 29.12.2025 N 2188</w:t>
      </w:r>
    </w:p>
    <w:p>
      <w:pPr>
        <w:pStyle w:val="Title"/>
        <w:spacing w:before="2"/>
        <w:ind w:firstLine="6"/>
      </w:pPr>
      <w:r>
        <w:rPr/>
        <w:t>"О Программе государственных гарантий бесплатного</w:t>
      </w:r>
      <w:r>
        <w:rPr>
          <w:spacing w:val="-16"/>
        </w:rPr>
        <w:t> </w:t>
      </w:r>
      <w:r>
        <w:rPr/>
        <w:t>оказания</w:t>
      </w:r>
      <w:r>
        <w:rPr>
          <w:spacing w:val="-16"/>
        </w:rPr>
        <w:t> </w:t>
      </w:r>
      <w:r>
        <w:rPr/>
        <w:t>гражданам</w:t>
      </w:r>
      <w:r>
        <w:rPr>
          <w:spacing w:val="-16"/>
        </w:rPr>
        <w:t> </w:t>
      </w:r>
      <w:r>
        <w:rPr/>
        <w:t>медицинской помощи на 2026 год и на плановый период 2027 и 2028 годов"</w:t>
      </w:r>
    </w:p>
    <w:p>
      <w:pPr>
        <w:pStyle w:val="BodyText"/>
        <w:spacing w:before="0"/>
        <w:ind w:left="0" w:firstLine="0"/>
        <w:jc w:val="left"/>
        <w:rPr>
          <w:rFonts w:ascii="Tahoma"/>
          <w:sz w:val="48"/>
        </w:rPr>
      </w:pPr>
    </w:p>
    <w:p>
      <w:pPr>
        <w:pStyle w:val="BodyText"/>
        <w:spacing w:before="0"/>
        <w:ind w:left="0" w:firstLine="0"/>
        <w:jc w:val="left"/>
        <w:rPr>
          <w:rFonts w:ascii="Tahoma"/>
          <w:sz w:val="48"/>
        </w:rPr>
      </w:pPr>
    </w:p>
    <w:p>
      <w:pPr>
        <w:pStyle w:val="BodyText"/>
        <w:spacing w:before="0"/>
        <w:ind w:left="0" w:firstLine="0"/>
        <w:jc w:val="left"/>
        <w:rPr>
          <w:rFonts w:ascii="Tahoma"/>
          <w:sz w:val="48"/>
        </w:rPr>
      </w:pPr>
    </w:p>
    <w:p>
      <w:pPr>
        <w:pStyle w:val="BodyText"/>
        <w:spacing w:before="0"/>
        <w:ind w:left="0" w:firstLine="0"/>
        <w:jc w:val="left"/>
        <w:rPr>
          <w:rFonts w:ascii="Tahoma"/>
          <w:sz w:val="48"/>
        </w:rPr>
      </w:pPr>
    </w:p>
    <w:p>
      <w:pPr>
        <w:pStyle w:val="BodyText"/>
        <w:spacing w:before="28"/>
        <w:ind w:left="0" w:firstLine="0"/>
        <w:jc w:val="left"/>
        <w:rPr>
          <w:rFonts w:ascii="Tahoma"/>
          <w:sz w:val="48"/>
        </w:rPr>
      </w:pPr>
    </w:p>
    <w:p>
      <w:pPr>
        <w:spacing w:line="482" w:lineRule="auto" w:before="0"/>
        <w:ind w:left="1073" w:right="1122"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2"/>
        <w:ind w:left="1073" w:right="1122"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09.01.2026</w:t>
      </w:r>
    </w:p>
    <w:p>
      <w:pPr>
        <w:spacing w:after="0"/>
        <w:jc w:val="center"/>
        <w:rPr>
          <w:rFonts w:ascii="Tahoma" w:hAnsi="Tahoma"/>
          <w:sz w:val="28"/>
        </w:rPr>
        <w:sectPr>
          <w:type w:val="continuous"/>
          <w:pgSz w:w="11910" w:h="16840"/>
          <w:pgMar w:top="980" w:bottom="280" w:left="708" w:right="566"/>
        </w:sectPr>
      </w:pPr>
    </w:p>
    <w:p>
      <w:pPr>
        <w:pStyle w:val="BodyText"/>
        <w:spacing w:before="212"/>
        <w:ind w:left="0" w:firstLine="0"/>
        <w:jc w:val="left"/>
        <w:rPr>
          <w:rFonts w:ascii="Tahoma"/>
        </w:rPr>
      </w:pPr>
    </w:p>
    <w:p>
      <w:pPr>
        <w:spacing w:before="0"/>
        <w:ind w:left="456" w:right="0" w:firstLine="0"/>
        <w:jc w:val="center"/>
        <w:rPr>
          <w:rFonts w:ascii="Arial" w:hAnsi="Arial"/>
          <w:b/>
          <w:sz w:val="24"/>
        </w:rPr>
      </w:pPr>
      <w:bookmarkStart w:name="Постановление" w:id="1"/>
      <w:bookmarkEnd w:id="1"/>
      <w:r>
        <w:rPr/>
      </w:r>
      <w:r>
        <w:rPr>
          <w:rFonts w:ascii="Arial" w:hAnsi="Arial"/>
          <w:b/>
          <w:sz w:val="24"/>
        </w:rPr>
        <w:t>ПРАВИТЕЛЬСТВО</w:t>
      </w:r>
      <w:r>
        <w:rPr>
          <w:rFonts w:ascii="Arial" w:hAnsi="Arial"/>
          <w:b/>
          <w:spacing w:val="-12"/>
          <w:sz w:val="24"/>
        </w:rPr>
        <w:t> </w:t>
      </w:r>
      <w:r>
        <w:rPr>
          <w:rFonts w:ascii="Arial" w:hAnsi="Arial"/>
          <w:b/>
          <w:sz w:val="24"/>
        </w:rPr>
        <w:t>РОССИЙСКОЙ</w:t>
      </w:r>
      <w:r>
        <w:rPr>
          <w:rFonts w:ascii="Arial" w:hAnsi="Arial"/>
          <w:b/>
          <w:spacing w:val="-11"/>
          <w:sz w:val="24"/>
        </w:rPr>
        <w:t> </w:t>
      </w:r>
      <w:r>
        <w:rPr>
          <w:rFonts w:ascii="Arial" w:hAnsi="Arial"/>
          <w:b/>
          <w:spacing w:val="-2"/>
          <w:sz w:val="24"/>
        </w:rPr>
        <w:t>ФЕДЕРАЦИИ</w:t>
      </w:r>
    </w:p>
    <w:p>
      <w:pPr>
        <w:spacing w:line="268" w:lineRule="exact" w:before="244"/>
        <w:ind w:left="456" w:right="0" w:firstLine="0"/>
        <w:jc w:val="center"/>
        <w:rPr>
          <w:rFonts w:ascii="Arial" w:hAnsi="Arial"/>
          <w:b/>
          <w:sz w:val="24"/>
        </w:rPr>
      </w:pPr>
      <w:r>
        <w:rPr>
          <w:rFonts w:ascii="Arial" w:hAnsi="Arial"/>
          <w:b/>
          <w:spacing w:val="-2"/>
          <w:sz w:val="24"/>
        </w:rPr>
        <w:t>ПОСТАНОВЛЕНИЕ</w:t>
      </w:r>
    </w:p>
    <w:p>
      <w:pPr>
        <w:spacing w:line="268" w:lineRule="exact" w:before="0"/>
        <w:ind w:left="457" w:right="0" w:firstLine="0"/>
        <w:jc w:val="center"/>
        <w:rPr>
          <w:rFonts w:ascii="Arial" w:hAnsi="Arial"/>
          <w:b/>
          <w:sz w:val="24"/>
        </w:rPr>
      </w:pPr>
      <w:r>
        <w:rPr>
          <w:rFonts w:ascii="Arial" w:hAnsi="Arial"/>
          <w:b/>
          <w:sz w:val="24"/>
        </w:rPr>
        <w:t>от</w:t>
      </w:r>
      <w:r>
        <w:rPr>
          <w:rFonts w:ascii="Arial" w:hAnsi="Arial"/>
          <w:b/>
          <w:spacing w:val="-3"/>
          <w:sz w:val="24"/>
        </w:rPr>
        <w:t> </w:t>
      </w:r>
      <w:r>
        <w:rPr>
          <w:rFonts w:ascii="Arial" w:hAnsi="Arial"/>
          <w:b/>
          <w:sz w:val="24"/>
        </w:rPr>
        <w:t>29</w:t>
      </w:r>
      <w:r>
        <w:rPr>
          <w:rFonts w:ascii="Arial" w:hAnsi="Arial"/>
          <w:b/>
          <w:spacing w:val="-3"/>
          <w:sz w:val="24"/>
        </w:rPr>
        <w:t> </w:t>
      </w:r>
      <w:r>
        <w:rPr>
          <w:rFonts w:ascii="Arial" w:hAnsi="Arial"/>
          <w:b/>
          <w:sz w:val="24"/>
        </w:rPr>
        <w:t>декабря</w:t>
      </w:r>
      <w:r>
        <w:rPr>
          <w:rFonts w:ascii="Arial" w:hAnsi="Arial"/>
          <w:b/>
          <w:spacing w:val="-3"/>
          <w:sz w:val="24"/>
        </w:rPr>
        <w:t> </w:t>
      </w:r>
      <w:r>
        <w:rPr>
          <w:rFonts w:ascii="Arial" w:hAnsi="Arial"/>
          <w:b/>
          <w:sz w:val="24"/>
        </w:rPr>
        <w:t>2025</w:t>
      </w:r>
      <w:r>
        <w:rPr>
          <w:rFonts w:ascii="Arial" w:hAnsi="Arial"/>
          <w:b/>
          <w:spacing w:val="-3"/>
          <w:sz w:val="24"/>
        </w:rPr>
        <w:t> </w:t>
      </w:r>
      <w:r>
        <w:rPr>
          <w:rFonts w:ascii="Arial" w:hAnsi="Arial"/>
          <w:b/>
          <w:sz w:val="24"/>
        </w:rPr>
        <w:t>г.</w:t>
      </w:r>
      <w:r>
        <w:rPr>
          <w:rFonts w:ascii="Arial" w:hAnsi="Arial"/>
          <w:b/>
          <w:spacing w:val="-3"/>
          <w:sz w:val="24"/>
        </w:rPr>
        <w:t> </w:t>
      </w:r>
      <w:r>
        <w:rPr>
          <w:rFonts w:ascii="Arial" w:hAnsi="Arial"/>
          <w:b/>
          <w:sz w:val="24"/>
        </w:rPr>
        <w:t>N</w:t>
      </w:r>
      <w:r>
        <w:rPr>
          <w:rFonts w:ascii="Arial" w:hAnsi="Arial"/>
          <w:b/>
          <w:spacing w:val="-3"/>
          <w:sz w:val="24"/>
        </w:rPr>
        <w:t> </w:t>
      </w:r>
      <w:r>
        <w:rPr>
          <w:rFonts w:ascii="Arial" w:hAnsi="Arial"/>
          <w:b/>
          <w:spacing w:val="-4"/>
          <w:sz w:val="24"/>
        </w:rPr>
        <w:t>2188</w:t>
      </w:r>
    </w:p>
    <w:p>
      <w:pPr>
        <w:spacing w:line="268" w:lineRule="exact" w:before="244"/>
        <w:ind w:left="457" w:right="0" w:firstLine="0"/>
        <w:jc w:val="center"/>
        <w:rPr>
          <w:rFonts w:ascii="Arial" w:hAnsi="Arial"/>
          <w:b/>
          <w:sz w:val="24"/>
        </w:rPr>
      </w:pPr>
      <w:r>
        <w:rPr>
          <w:rFonts w:ascii="Arial" w:hAnsi="Arial"/>
          <w:b/>
          <w:sz w:val="24"/>
        </w:rPr>
        <w:t>О</w:t>
      </w:r>
      <w:r>
        <w:rPr>
          <w:rFonts w:ascii="Arial" w:hAnsi="Arial"/>
          <w:b/>
          <w:spacing w:val="-1"/>
          <w:sz w:val="24"/>
        </w:rPr>
        <w:t> </w:t>
      </w:r>
      <w:r>
        <w:rPr>
          <w:rFonts w:ascii="Arial" w:hAnsi="Arial"/>
          <w:b/>
          <w:spacing w:val="-2"/>
          <w:sz w:val="24"/>
        </w:rPr>
        <w:t>ПРОГРАММЕ</w:t>
      </w:r>
    </w:p>
    <w:p>
      <w:pPr>
        <w:spacing w:line="225" w:lineRule="auto" w:before="6"/>
        <w:ind w:left="1073" w:right="615" w:firstLine="0"/>
        <w:jc w:val="center"/>
        <w:rPr>
          <w:rFonts w:ascii="Arial" w:hAnsi="Arial"/>
          <w:b/>
          <w:sz w:val="24"/>
        </w:rPr>
      </w:pPr>
      <w:r>
        <w:rPr>
          <w:rFonts w:ascii="Arial" w:hAnsi="Arial"/>
          <w:b/>
          <w:sz w:val="24"/>
        </w:rPr>
        <w:t>ГОСУДАРСТВЕННЫХ</w:t>
      </w:r>
      <w:r>
        <w:rPr>
          <w:rFonts w:ascii="Arial" w:hAnsi="Arial"/>
          <w:b/>
          <w:spacing w:val="-11"/>
          <w:sz w:val="24"/>
        </w:rPr>
        <w:t> </w:t>
      </w:r>
      <w:r>
        <w:rPr>
          <w:rFonts w:ascii="Arial" w:hAnsi="Arial"/>
          <w:b/>
          <w:sz w:val="24"/>
        </w:rPr>
        <w:t>ГАРАНТИЙ</w:t>
      </w:r>
      <w:r>
        <w:rPr>
          <w:rFonts w:ascii="Arial" w:hAnsi="Arial"/>
          <w:b/>
          <w:spacing w:val="-11"/>
          <w:sz w:val="24"/>
        </w:rPr>
        <w:t> </w:t>
      </w:r>
      <w:r>
        <w:rPr>
          <w:rFonts w:ascii="Arial" w:hAnsi="Arial"/>
          <w:b/>
          <w:sz w:val="24"/>
        </w:rPr>
        <w:t>БЕСПЛАТНОГО</w:t>
      </w:r>
      <w:r>
        <w:rPr>
          <w:rFonts w:ascii="Arial" w:hAnsi="Arial"/>
          <w:b/>
          <w:spacing w:val="-11"/>
          <w:sz w:val="24"/>
        </w:rPr>
        <w:t> </w:t>
      </w:r>
      <w:r>
        <w:rPr>
          <w:rFonts w:ascii="Arial" w:hAnsi="Arial"/>
          <w:b/>
          <w:sz w:val="24"/>
        </w:rPr>
        <w:t>ОКАЗАНИЯ</w:t>
      </w:r>
      <w:r>
        <w:rPr>
          <w:rFonts w:ascii="Arial" w:hAnsi="Arial"/>
          <w:b/>
          <w:spacing w:val="-11"/>
          <w:sz w:val="24"/>
        </w:rPr>
        <w:t> </w:t>
      </w:r>
      <w:r>
        <w:rPr>
          <w:rFonts w:ascii="Arial" w:hAnsi="Arial"/>
          <w:b/>
          <w:sz w:val="24"/>
        </w:rPr>
        <w:t>ГРАЖДАНАМ МЕДИЦИНСКОЙ ПОМОЩИ НА 2026 ГОД И НА ПЛАНОВЫЙ ПЕРИОД</w:t>
      </w:r>
    </w:p>
    <w:p>
      <w:pPr>
        <w:spacing w:line="264" w:lineRule="exact" w:before="0"/>
        <w:ind w:left="458" w:right="0" w:firstLine="0"/>
        <w:jc w:val="center"/>
        <w:rPr>
          <w:rFonts w:ascii="Arial" w:hAnsi="Arial"/>
          <w:b/>
          <w:sz w:val="24"/>
        </w:rPr>
      </w:pPr>
      <w:r>
        <w:rPr>
          <w:rFonts w:ascii="Arial" w:hAnsi="Arial"/>
          <w:b/>
          <w:sz w:val="24"/>
        </w:rPr>
        <w:t>2027</w:t>
      </w:r>
      <w:r>
        <w:rPr>
          <w:rFonts w:ascii="Arial" w:hAnsi="Arial"/>
          <w:b/>
          <w:spacing w:val="-3"/>
          <w:sz w:val="24"/>
        </w:rPr>
        <w:t> </w:t>
      </w:r>
      <w:r>
        <w:rPr>
          <w:rFonts w:ascii="Arial" w:hAnsi="Arial"/>
          <w:b/>
          <w:sz w:val="24"/>
        </w:rPr>
        <w:t>И</w:t>
      </w:r>
      <w:r>
        <w:rPr>
          <w:rFonts w:ascii="Arial" w:hAnsi="Arial"/>
          <w:b/>
          <w:spacing w:val="-3"/>
          <w:sz w:val="24"/>
        </w:rPr>
        <w:t> </w:t>
      </w:r>
      <w:r>
        <w:rPr>
          <w:rFonts w:ascii="Arial" w:hAnsi="Arial"/>
          <w:b/>
          <w:sz w:val="24"/>
        </w:rPr>
        <w:t>2028</w:t>
      </w:r>
      <w:r>
        <w:rPr>
          <w:rFonts w:ascii="Arial" w:hAnsi="Arial"/>
          <w:b/>
          <w:spacing w:val="-3"/>
          <w:sz w:val="24"/>
        </w:rPr>
        <w:t> </w:t>
      </w:r>
      <w:r>
        <w:rPr>
          <w:rFonts w:ascii="Arial" w:hAnsi="Arial"/>
          <w:b/>
          <w:spacing w:val="-2"/>
          <w:sz w:val="24"/>
        </w:rPr>
        <w:t>ГОДОВ</w:t>
      </w:r>
    </w:p>
    <w:p>
      <w:pPr>
        <w:pStyle w:val="BodyText"/>
        <w:spacing w:line="225" w:lineRule="auto" w:before="255"/>
        <w:ind w:right="50"/>
      </w:pPr>
      <w:r>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ListParagraph"/>
        <w:numPr>
          <w:ilvl w:val="0"/>
          <w:numId w:val="1"/>
        </w:numPr>
        <w:tabs>
          <w:tab w:pos="1358" w:val="left" w:leader="none"/>
        </w:tabs>
        <w:spacing w:line="225" w:lineRule="auto" w:before="241" w:after="0"/>
        <w:ind w:left="512" w:right="50" w:firstLine="540"/>
        <w:jc w:val="left"/>
        <w:rPr>
          <w:sz w:val="24"/>
        </w:rPr>
      </w:pPr>
      <w:r>
        <w:rPr>
          <w:sz w:val="24"/>
        </w:rPr>
        <w:t>Утвердить</w:t>
      </w:r>
      <w:r>
        <w:rPr>
          <w:spacing w:val="40"/>
          <w:sz w:val="24"/>
        </w:rPr>
        <w:t> </w:t>
      </w:r>
      <w:r>
        <w:rPr>
          <w:sz w:val="24"/>
        </w:rPr>
        <w:t>прилагаемую</w:t>
      </w:r>
      <w:r>
        <w:rPr>
          <w:spacing w:val="40"/>
          <w:sz w:val="24"/>
        </w:rPr>
        <w:t> </w:t>
      </w:r>
      <w:r>
        <w:rPr>
          <w:color w:val="0000FF"/>
          <w:sz w:val="24"/>
        </w:rPr>
        <w:t>Программу</w:t>
      </w:r>
      <w:r>
        <w:rPr>
          <w:color w:val="0000FF"/>
          <w:spacing w:val="40"/>
          <w:sz w:val="24"/>
        </w:rPr>
        <w:t> </w:t>
      </w:r>
      <w:r>
        <w:rPr>
          <w:sz w:val="24"/>
        </w:rPr>
        <w:t>государственных</w:t>
      </w:r>
      <w:r>
        <w:rPr>
          <w:spacing w:val="40"/>
          <w:sz w:val="24"/>
        </w:rPr>
        <w:t> </w:t>
      </w:r>
      <w:r>
        <w:rPr>
          <w:sz w:val="24"/>
        </w:rPr>
        <w:t>гарантий</w:t>
      </w:r>
      <w:r>
        <w:rPr>
          <w:spacing w:val="40"/>
          <w:sz w:val="24"/>
        </w:rPr>
        <w:t> </w:t>
      </w:r>
      <w:r>
        <w:rPr>
          <w:sz w:val="24"/>
        </w:rPr>
        <w:t>бесплатного</w:t>
      </w:r>
      <w:r>
        <w:rPr>
          <w:spacing w:val="40"/>
          <w:sz w:val="24"/>
        </w:rPr>
        <w:t> </w:t>
      </w:r>
      <w:r>
        <w:rPr>
          <w:sz w:val="24"/>
        </w:rPr>
        <w:t>оказания гражданам медицинской помощи на 2026 год и на плановый период 2027 и 2028 годов.</w:t>
      </w:r>
    </w:p>
    <w:p>
      <w:pPr>
        <w:pStyle w:val="ListParagraph"/>
        <w:numPr>
          <w:ilvl w:val="0"/>
          <w:numId w:val="1"/>
        </w:numPr>
        <w:tabs>
          <w:tab w:pos="1292" w:val="left" w:leader="none"/>
        </w:tabs>
        <w:spacing w:line="240" w:lineRule="auto" w:before="228" w:after="0"/>
        <w:ind w:left="1292" w:right="0" w:hanging="240"/>
        <w:jc w:val="left"/>
        <w:rPr>
          <w:sz w:val="24"/>
        </w:rPr>
      </w:pPr>
      <w:r>
        <w:rPr>
          <w:sz w:val="24"/>
        </w:rPr>
        <w:t>Министерству</w:t>
      </w:r>
      <w:r>
        <w:rPr>
          <w:spacing w:val="-8"/>
          <w:sz w:val="24"/>
        </w:rPr>
        <w:t> </w:t>
      </w:r>
      <w:r>
        <w:rPr>
          <w:sz w:val="24"/>
        </w:rPr>
        <w:t>здравоохранения</w:t>
      </w:r>
      <w:r>
        <w:rPr>
          <w:spacing w:val="-9"/>
          <w:sz w:val="24"/>
        </w:rPr>
        <w:t> </w:t>
      </w:r>
      <w:r>
        <w:rPr>
          <w:sz w:val="24"/>
        </w:rPr>
        <w:t>Российской</w:t>
      </w:r>
      <w:r>
        <w:rPr>
          <w:spacing w:val="-8"/>
          <w:sz w:val="24"/>
        </w:rPr>
        <w:t> </w:t>
      </w:r>
      <w:r>
        <w:rPr>
          <w:spacing w:val="-2"/>
          <w:sz w:val="24"/>
        </w:rPr>
        <w:t>Федерации:</w:t>
      </w:r>
    </w:p>
    <w:p>
      <w:pPr>
        <w:pStyle w:val="BodyText"/>
        <w:spacing w:before="224"/>
        <w:ind w:left="1052" w:firstLine="0"/>
        <w:jc w:val="left"/>
      </w:pPr>
      <w:r>
        <w:rPr/>
        <w:t>а)</w:t>
      </w:r>
      <w:r>
        <w:rPr>
          <w:spacing w:val="-7"/>
        </w:rPr>
        <w:t> </w:t>
      </w:r>
      <w:r>
        <w:rPr/>
        <w:t>внести</w:t>
      </w:r>
      <w:r>
        <w:rPr>
          <w:spacing w:val="-5"/>
        </w:rPr>
        <w:t> </w:t>
      </w:r>
      <w:r>
        <w:rPr/>
        <w:t>в</w:t>
      </w:r>
      <w:r>
        <w:rPr>
          <w:spacing w:val="-5"/>
        </w:rPr>
        <w:t> </w:t>
      </w:r>
      <w:r>
        <w:rPr/>
        <w:t>установленном</w:t>
      </w:r>
      <w:r>
        <w:rPr>
          <w:spacing w:val="-4"/>
        </w:rPr>
        <w:t> </w:t>
      </w:r>
      <w:r>
        <w:rPr/>
        <w:t>порядке</w:t>
      </w:r>
      <w:r>
        <w:rPr>
          <w:spacing w:val="-5"/>
        </w:rPr>
        <w:t> </w:t>
      </w:r>
      <w:r>
        <w:rPr/>
        <w:t>в</w:t>
      </w:r>
      <w:r>
        <w:rPr>
          <w:spacing w:val="-5"/>
        </w:rPr>
        <w:t> </w:t>
      </w:r>
      <w:r>
        <w:rPr/>
        <w:t>Правительство</w:t>
      </w:r>
      <w:r>
        <w:rPr>
          <w:spacing w:val="-5"/>
        </w:rPr>
        <w:t> </w:t>
      </w:r>
      <w:r>
        <w:rPr/>
        <w:t>Российской</w:t>
      </w:r>
      <w:r>
        <w:rPr>
          <w:spacing w:val="-4"/>
        </w:rPr>
        <w:t> </w:t>
      </w:r>
      <w:r>
        <w:rPr>
          <w:spacing w:val="-2"/>
        </w:rPr>
        <w:t>Федерации:</w:t>
      </w:r>
    </w:p>
    <w:p>
      <w:pPr>
        <w:pStyle w:val="BodyText"/>
        <w:spacing w:line="225" w:lineRule="auto" w:before="237"/>
        <w:ind w:right="50"/>
      </w:pPr>
      <w:r>
        <w:rPr/>
        <w:t>до 1 июля 2026 г. - доклад о реализации в 2025 году </w:t>
      </w:r>
      <w:hyperlink r:id="rId9">
        <w:r>
          <w:rPr>
            <w:color w:val="0000FF"/>
          </w:rPr>
          <w:t>Программы</w:t>
        </w:r>
      </w:hyperlink>
      <w:r>
        <w:rPr>
          <w:color w:val="0000FF"/>
        </w:rPr>
        <w:t> </w:t>
      </w:r>
      <w:r>
        <w:rPr/>
        <w:t>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BodyText"/>
        <w:spacing w:line="225" w:lineRule="auto" w:before="243"/>
        <w:ind w:right="51"/>
      </w:pPr>
      <w:r>
        <w:rP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BodyText"/>
        <w:spacing w:line="225" w:lineRule="auto"/>
        <w:ind w:right="51"/>
      </w:pPr>
      <w:r>
        <w:rPr/>
        <w:t>б) совместно с Федеральным фондом обязательного медицинского страхования давать разъяснения по вопросам:</w:t>
      </w:r>
    </w:p>
    <w:p>
      <w:pPr>
        <w:pStyle w:val="BodyText"/>
        <w:spacing w:line="225" w:lineRule="auto"/>
        <w:ind w:right="51"/>
      </w:pPr>
      <w:r>
        <w:rPr/>
        <w:t>формирования</w:t>
      </w:r>
      <w:r>
        <w:rPr>
          <w:spacing w:val="-4"/>
        </w:rPr>
        <w:t> </w:t>
      </w:r>
      <w:r>
        <w:rPr/>
        <w:t>и</w:t>
      </w:r>
      <w:r>
        <w:rPr>
          <w:spacing w:val="-4"/>
        </w:rPr>
        <w:t> </w:t>
      </w:r>
      <w:r>
        <w:rPr/>
        <w:t>экономического</w:t>
      </w:r>
      <w:r>
        <w:rPr>
          <w:spacing w:val="-4"/>
        </w:rPr>
        <w:t> </w:t>
      </w:r>
      <w:r>
        <w:rPr/>
        <w:t>обоснования</w:t>
      </w:r>
      <w:r>
        <w:rPr>
          <w:spacing w:val="-4"/>
        </w:rPr>
        <w:t> </w:t>
      </w:r>
      <w:r>
        <w:rPr/>
        <w:t>территориальных</w:t>
      </w:r>
      <w:r>
        <w:rPr>
          <w:spacing w:val="-4"/>
        </w:rPr>
        <w:t> </w:t>
      </w:r>
      <w:r>
        <w:rPr/>
        <w:t>программ</w:t>
      </w:r>
      <w:r>
        <w:rPr>
          <w:spacing w:val="-4"/>
        </w:rPr>
        <w:t> </w:t>
      </w:r>
      <w:r>
        <w:rPr/>
        <w:t>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BodyText"/>
        <w:spacing w:line="225" w:lineRule="auto" w:before="243"/>
        <w:ind w:right="46"/>
      </w:pPr>
      <w:r>
        <w:rPr/>
        <w:t>финансового обеспечения оказания специализированной, в том числе</w:t>
      </w:r>
      <w:r>
        <w:rPr>
          <w:spacing w:val="40"/>
        </w:rPr>
        <w:t> </w:t>
      </w:r>
      <w:r>
        <w:rPr/>
        <w:t>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BodyText"/>
        <w:spacing w:line="225" w:lineRule="auto" w:before="243"/>
        <w:ind w:right="49"/>
      </w:pPr>
      <w:r>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BodyText"/>
        <w:spacing w:after="0" w:line="225" w:lineRule="auto"/>
        <w:sectPr>
          <w:headerReference w:type="default" r:id="rId7"/>
          <w:footerReference w:type="default" r:id="rId8"/>
          <w:pgSz w:w="11910" w:h="16840"/>
          <w:pgMar w:header="492" w:footer="1504" w:top="1600" w:bottom="1700" w:left="708" w:right="566"/>
          <w:pgNumType w:start="1"/>
        </w:sectPr>
      </w:pPr>
    </w:p>
    <w:p>
      <w:pPr>
        <w:pStyle w:val="BodyText"/>
        <w:spacing w:before="217"/>
        <w:ind w:left="0" w:firstLine="0"/>
        <w:jc w:val="left"/>
      </w:pPr>
    </w:p>
    <w:p>
      <w:pPr>
        <w:pStyle w:val="BodyText"/>
        <w:spacing w:line="225" w:lineRule="auto" w:before="0"/>
        <w:ind w:right="48"/>
      </w:pPr>
      <w:bookmarkStart w:name="_bookmark0" w:id="2"/>
      <w:bookmarkEnd w:id="2"/>
      <w:r>
        <w:rPr/>
      </w:r>
      <w:r>
        <w:rP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BodyText"/>
        <w:spacing w:line="225" w:lineRule="auto" w:before="245"/>
        <w:ind w:right="49"/>
      </w:pPr>
      <w:r>
        <w:rPr/>
        <w:t>д) до 1 апреля 2026 г. включить в </w:t>
      </w:r>
      <w:hyperlink r:id="rId10">
        <w:r>
          <w:rPr>
            <w:color w:val="0000FF"/>
          </w:rPr>
          <w:t>номенклатуру</w:t>
        </w:r>
      </w:hyperlink>
      <w:r>
        <w:rPr>
          <w:color w:val="0000FF"/>
        </w:rPr>
        <w:t> </w:t>
      </w:r>
      <w:r>
        <w:rPr/>
        <w:t>должностей медицинских работников и фармацевтических работников должность "врач по медицине здорового долголетия".</w:t>
      </w:r>
    </w:p>
    <w:p>
      <w:pPr>
        <w:pStyle w:val="ListParagraph"/>
        <w:numPr>
          <w:ilvl w:val="0"/>
          <w:numId w:val="1"/>
        </w:numPr>
        <w:tabs>
          <w:tab w:pos="1389" w:val="left" w:leader="none"/>
        </w:tabs>
        <w:spacing w:line="225" w:lineRule="auto" w:before="241" w:after="0"/>
        <w:ind w:left="512" w:right="47" w:firstLine="540"/>
        <w:jc w:val="both"/>
        <w:rPr>
          <w:sz w:val="24"/>
        </w:rPr>
      </w:pPr>
      <w:r>
        <w:rPr>
          <w:sz w:val="24"/>
        </w:rPr>
        <w:t>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ListParagraph"/>
        <w:numPr>
          <w:ilvl w:val="0"/>
          <w:numId w:val="1"/>
        </w:numPr>
        <w:tabs>
          <w:tab w:pos="1358" w:val="left" w:leader="none"/>
        </w:tabs>
        <w:spacing w:line="225" w:lineRule="auto" w:before="246" w:after="0"/>
        <w:ind w:left="512" w:right="48" w:firstLine="540"/>
        <w:jc w:val="both"/>
        <w:rPr>
          <w:sz w:val="24"/>
        </w:rPr>
      </w:pPr>
      <w:r>
        <w:rPr>
          <w:sz w:val="24"/>
        </w:rPr>
        <w:t>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w:t>
      </w:r>
      <w:r>
        <w:rPr>
          <w:spacing w:val="40"/>
          <w:sz w:val="24"/>
        </w:rPr>
        <w:t> </w:t>
      </w:r>
      <w:r>
        <w:rPr>
          <w:sz w:val="24"/>
        </w:rPr>
        <w:t>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1">
        <w:r>
          <w:rPr>
            <w:color w:val="0000FF"/>
            <w:sz w:val="24"/>
          </w:rPr>
          <w:t>порядке</w:t>
        </w:r>
      </w:hyperlink>
      <w:r>
        <w:rPr>
          <w:sz w:val="24"/>
        </w:rPr>
        <w:t>, предусмотренном </w:t>
      </w:r>
      <w:hyperlink r:id="rId12">
        <w:r>
          <w:rPr>
            <w:color w:val="0000FF"/>
            <w:sz w:val="24"/>
          </w:rPr>
          <w:t>частью 3.2 статьи 35</w:t>
        </w:r>
      </w:hyperlink>
      <w:r>
        <w:rPr>
          <w:color w:val="0000FF"/>
          <w:sz w:val="24"/>
        </w:rPr>
        <w:t> </w:t>
      </w:r>
      <w:r>
        <w:rPr>
          <w:sz w:val="24"/>
        </w:rPr>
        <w:t>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w:t>
      </w:r>
      <w:r>
        <w:rPr>
          <w:spacing w:val="40"/>
          <w:sz w:val="24"/>
        </w:rPr>
        <w:t> </w:t>
      </w:r>
      <w:r>
        <w:rPr>
          <w:sz w:val="24"/>
        </w:rPr>
        <w:t>и материальных запасов за счет средств обязательного медицинского страхования в 2025 году в случае</w:t>
      </w:r>
      <w:r>
        <w:rPr>
          <w:spacing w:val="-4"/>
          <w:sz w:val="24"/>
        </w:rPr>
        <w:t> </w:t>
      </w:r>
      <w:r>
        <w:rPr>
          <w:sz w:val="24"/>
        </w:rPr>
        <w:t>отсутствия</w:t>
      </w:r>
      <w:r>
        <w:rPr>
          <w:spacing w:val="-4"/>
          <w:sz w:val="24"/>
        </w:rPr>
        <w:t> </w:t>
      </w:r>
      <w:r>
        <w:rPr>
          <w:sz w:val="24"/>
        </w:rPr>
        <w:t>просроченной</w:t>
      </w:r>
      <w:r>
        <w:rPr>
          <w:spacing w:val="-4"/>
          <w:sz w:val="24"/>
        </w:rPr>
        <w:t> </w:t>
      </w:r>
      <w:r>
        <w:rPr>
          <w:sz w:val="24"/>
        </w:rPr>
        <w:t>кредиторской</w:t>
      </w:r>
      <w:r>
        <w:rPr>
          <w:spacing w:val="-4"/>
          <w:sz w:val="24"/>
        </w:rPr>
        <w:t> </w:t>
      </w:r>
      <w:r>
        <w:rPr>
          <w:sz w:val="24"/>
        </w:rPr>
        <w:t>задолженности</w:t>
      </w:r>
      <w:r>
        <w:rPr>
          <w:spacing w:val="-4"/>
          <w:sz w:val="24"/>
        </w:rPr>
        <w:t> </w:t>
      </w:r>
      <w:r>
        <w:rPr>
          <w:sz w:val="24"/>
        </w:rPr>
        <w:t>по</w:t>
      </w:r>
      <w:r>
        <w:rPr>
          <w:spacing w:val="-4"/>
          <w:sz w:val="24"/>
        </w:rPr>
        <w:t> </w:t>
      </w:r>
      <w:r>
        <w:rPr>
          <w:sz w:val="24"/>
        </w:rPr>
        <w:t>состоянию</w:t>
      </w:r>
      <w:r>
        <w:rPr>
          <w:spacing w:val="-4"/>
          <w:sz w:val="24"/>
        </w:rPr>
        <w:t> </w:t>
      </w:r>
      <w:r>
        <w:rPr>
          <w:sz w:val="24"/>
        </w:rPr>
        <w:t>на</w:t>
      </w:r>
      <w:r>
        <w:rPr>
          <w:spacing w:val="-4"/>
          <w:sz w:val="24"/>
        </w:rPr>
        <w:t> </w:t>
      </w:r>
      <w:r>
        <w:rPr>
          <w:sz w:val="24"/>
        </w:rPr>
        <w:t>1-е</w:t>
      </w:r>
      <w:r>
        <w:rPr>
          <w:spacing w:val="-4"/>
          <w:sz w:val="24"/>
        </w:rPr>
        <w:t> </w:t>
      </w:r>
      <w:r>
        <w:rPr>
          <w:sz w:val="24"/>
        </w:rPr>
        <w:t>число</w:t>
      </w:r>
      <w:r>
        <w:rPr>
          <w:spacing w:val="-4"/>
          <w:sz w:val="24"/>
        </w:rPr>
        <w:t> </w:t>
      </w:r>
      <w:r>
        <w:rPr>
          <w:sz w:val="24"/>
        </w:rPr>
        <w:t>месяца, предшествующего месяцу авансирования медицинской организации.</w:t>
      </w:r>
    </w:p>
    <w:p>
      <w:pPr>
        <w:pStyle w:val="ListParagraph"/>
        <w:numPr>
          <w:ilvl w:val="0"/>
          <w:numId w:val="1"/>
        </w:numPr>
        <w:tabs>
          <w:tab w:pos="1292" w:val="left" w:leader="none"/>
        </w:tabs>
        <w:spacing w:line="240" w:lineRule="auto" w:before="233" w:after="0"/>
        <w:ind w:left="1292" w:right="0" w:hanging="240"/>
        <w:jc w:val="left"/>
        <w:rPr>
          <w:sz w:val="24"/>
        </w:rPr>
      </w:pPr>
      <w:r>
        <w:rPr>
          <w:sz w:val="24"/>
        </w:rPr>
        <w:t>Рекомендовать</w:t>
      </w:r>
      <w:r>
        <w:rPr>
          <w:spacing w:val="-11"/>
          <w:sz w:val="24"/>
        </w:rPr>
        <w:t> </w:t>
      </w:r>
      <w:r>
        <w:rPr>
          <w:sz w:val="24"/>
        </w:rPr>
        <w:t>исполнительным</w:t>
      </w:r>
      <w:r>
        <w:rPr>
          <w:spacing w:val="-11"/>
          <w:sz w:val="24"/>
        </w:rPr>
        <w:t> </w:t>
      </w:r>
      <w:r>
        <w:rPr>
          <w:sz w:val="24"/>
        </w:rPr>
        <w:t>органам</w:t>
      </w:r>
      <w:r>
        <w:rPr>
          <w:spacing w:val="-10"/>
          <w:sz w:val="24"/>
        </w:rPr>
        <w:t> </w:t>
      </w:r>
      <w:r>
        <w:rPr>
          <w:sz w:val="24"/>
        </w:rPr>
        <w:t>субъектов</w:t>
      </w:r>
      <w:r>
        <w:rPr>
          <w:spacing w:val="-11"/>
          <w:sz w:val="24"/>
        </w:rPr>
        <w:t> </w:t>
      </w:r>
      <w:r>
        <w:rPr>
          <w:sz w:val="24"/>
        </w:rPr>
        <w:t>Российской</w:t>
      </w:r>
      <w:r>
        <w:rPr>
          <w:spacing w:val="-10"/>
          <w:sz w:val="24"/>
        </w:rPr>
        <w:t> </w:t>
      </w:r>
      <w:r>
        <w:rPr>
          <w:spacing w:val="-2"/>
          <w:sz w:val="24"/>
        </w:rPr>
        <w:t>Федерации:</w:t>
      </w:r>
    </w:p>
    <w:p>
      <w:pPr>
        <w:pStyle w:val="BodyText"/>
        <w:spacing w:line="225" w:lineRule="auto" w:before="238"/>
        <w:ind w:right="52"/>
      </w:pPr>
      <w:r>
        <w:rP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BodyText"/>
        <w:spacing w:line="225" w:lineRule="auto"/>
        <w:ind w:right="46"/>
      </w:pPr>
      <w:r>
        <w:rP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ListParagraph"/>
        <w:numPr>
          <w:ilvl w:val="0"/>
          <w:numId w:val="1"/>
        </w:numPr>
        <w:tabs>
          <w:tab w:pos="1358" w:val="left" w:leader="none"/>
        </w:tabs>
        <w:spacing w:line="225" w:lineRule="auto" w:before="0" w:after="0"/>
        <w:ind w:left="512" w:right="50" w:firstLine="540"/>
        <w:jc w:val="both"/>
        <w:rPr>
          <w:sz w:val="24"/>
        </w:rPr>
      </w:pPr>
      <w:bookmarkStart w:name="_bookmark1" w:id="3"/>
      <w:bookmarkEnd w:id="3"/>
      <w:r>
        <w:rPr/>
      </w:r>
      <w:r>
        <w:rPr>
          <w:sz w:val="24"/>
        </w:rPr>
        <w:t>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w:t>
      </w:r>
      <w:r>
        <w:rPr>
          <w:spacing w:val="-3"/>
          <w:sz w:val="24"/>
        </w:rPr>
        <w:t> </w:t>
      </w:r>
      <w:r>
        <w:rPr>
          <w:sz w:val="24"/>
        </w:rPr>
        <w:t>фондов</w:t>
      </w:r>
      <w:r>
        <w:rPr>
          <w:spacing w:val="-3"/>
          <w:sz w:val="24"/>
        </w:rPr>
        <w:t> </w:t>
      </w:r>
      <w:r>
        <w:rPr>
          <w:sz w:val="24"/>
        </w:rPr>
        <w:t>заработной</w:t>
      </w:r>
      <w:r>
        <w:rPr>
          <w:spacing w:val="-3"/>
          <w:sz w:val="24"/>
        </w:rPr>
        <w:t> </w:t>
      </w:r>
      <w:r>
        <w:rPr>
          <w:sz w:val="24"/>
        </w:rPr>
        <w:t>платы</w:t>
      </w:r>
      <w:r>
        <w:rPr>
          <w:spacing w:val="-3"/>
          <w:sz w:val="24"/>
        </w:rPr>
        <w:t> </w:t>
      </w:r>
      <w:r>
        <w:rPr>
          <w:sz w:val="24"/>
        </w:rPr>
        <w:t>медицинских</w:t>
      </w:r>
      <w:r>
        <w:rPr>
          <w:spacing w:val="-3"/>
          <w:sz w:val="24"/>
        </w:rPr>
        <w:t> </w:t>
      </w:r>
      <w:r>
        <w:rPr>
          <w:sz w:val="24"/>
        </w:rPr>
        <w:t>работников</w:t>
      </w:r>
      <w:r>
        <w:rPr>
          <w:spacing w:val="-3"/>
          <w:sz w:val="24"/>
        </w:rPr>
        <w:t> </w:t>
      </w:r>
      <w:r>
        <w:rPr>
          <w:sz w:val="24"/>
        </w:rPr>
        <w:t>медицинских</w:t>
      </w:r>
      <w:r>
        <w:rPr>
          <w:spacing w:val="-3"/>
          <w:sz w:val="24"/>
        </w:rPr>
        <w:t> </w:t>
      </w:r>
      <w:r>
        <w:rPr>
          <w:sz w:val="24"/>
        </w:rPr>
        <w:t>организаций</w:t>
      </w:r>
      <w:r>
        <w:rPr>
          <w:spacing w:val="-3"/>
          <w:sz w:val="24"/>
        </w:rPr>
        <w:t> </w:t>
      </w:r>
      <w:r>
        <w:rPr>
          <w:sz w:val="24"/>
        </w:rPr>
        <w:t>не</w:t>
      </w:r>
      <w:r>
        <w:rPr>
          <w:spacing w:val="-3"/>
          <w:sz w:val="24"/>
        </w:rPr>
        <w:t> </w:t>
      </w:r>
      <w:r>
        <w:rPr>
          <w:sz w:val="24"/>
        </w:rPr>
        <w:t>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w:t>
      </w:r>
      <w:r>
        <w:rPr>
          <w:spacing w:val="-4"/>
          <w:sz w:val="24"/>
        </w:rPr>
        <w:t> </w:t>
      </w:r>
      <w:r>
        <w:rPr>
          <w:sz w:val="24"/>
        </w:rPr>
        <w:t>окладов</w:t>
      </w:r>
      <w:r>
        <w:rPr>
          <w:spacing w:val="-4"/>
          <w:sz w:val="24"/>
        </w:rPr>
        <w:t> </w:t>
      </w:r>
      <w:r>
        <w:rPr>
          <w:sz w:val="24"/>
        </w:rPr>
        <w:t>в</w:t>
      </w:r>
      <w:r>
        <w:rPr>
          <w:spacing w:val="-4"/>
          <w:sz w:val="24"/>
        </w:rPr>
        <w:t> </w:t>
      </w:r>
      <w:r>
        <w:rPr>
          <w:sz w:val="24"/>
        </w:rPr>
        <w:t>структуре</w:t>
      </w:r>
      <w:r>
        <w:rPr>
          <w:spacing w:val="-4"/>
          <w:sz w:val="24"/>
        </w:rPr>
        <w:t> </w:t>
      </w:r>
      <w:r>
        <w:rPr>
          <w:sz w:val="24"/>
        </w:rPr>
        <w:t>заработной</w:t>
      </w:r>
      <w:r>
        <w:rPr>
          <w:spacing w:val="-4"/>
          <w:sz w:val="24"/>
        </w:rPr>
        <w:t> </w:t>
      </w:r>
      <w:r>
        <w:rPr>
          <w:sz w:val="24"/>
        </w:rPr>
        <w:t>платы</w:t>
      </w:r>
      <w:r>
        <w:rPr>
          <w:spacing w:val="-4"/>
          <w:sz w:val="24"/>
        </w:rPr>
        <w:t> </w:t>
      </w:r>
      <w:r>
        <w:rPr>
          <w:sz w:val="24"/>
        </w:rPr>
        <w:t>не</w:t>
      </w:r>
      <w:r>
        <w:rPr>
          <w:spacing w:val="-4"/>
          <w:sz w:val="24"/>
        </w:rPr>
        <w:t> </w:t>
      </w:r>
      <w:r>
        <w:rPr>
          <w:sz w:val="24"/>
        </w:rPr>
        <w:t>учитываются</w:t>
      </w:r>
      <w:r>
        <w:rPr>
          <w:spacing w:val="-4"/>
          <w:sz w:val="24"/>
        </w:rPr>
        <w:t> </w:t>
      </w:r>
      <w:r>
        <w:rPr>
          <w:sz w:val="24"/>
        </w:rPr>
        <w:t>выплаты,</w:t>
      </w:r>
      <w:r>
        <w:rPr>
          <w:spacing w:val="-4"/>
          <w:sz w:val="24"/>
        </w:rPr>
        <w:t> </w:t>
      </w:r>
      <w:r>
        <w:rPr>
          <w:sz w:val="24"/>
        </w:rPr>
        <w:t>осуществляемые</w:t>
      </w:r>
      <w:r>
        <w:rPr>
          <w:spacing w:val="-4"/>
          <w:sz w:val="24"/>
        </w:rPr>
        <w:t> </w:t>
      </w:r>
      <w:r>
        <w:rPr>
          <w:sz w:val="24"/>
        </w:rPr>
        <w:t>исходя</w:t>
      </w:r>
      <w:r>
        <w:rPr>
          <w:spacing w:val="-4"/>
          <w:sz w:val="24"/>
        </w:rPr>
        <w:t> </w:t>
      </w:r>
      <w:r>
        <w:rPr>
          <w:sz w:val="24"/>
        </w:rPr>
        <w:t>из расчета среднего заработка.</w:t>
      </w:r>
    </w:p>
    <w:p>
      <w:pPr>
        <w:pStyle w:val="ListParagraph"/>
        <w:numPr>
          <w:ilvl w:val="0"/>
          <w:numId w:val="1"/>
        </w:numPr>
        <w:tabs>
          <w:tab w:pos="1392" w:val="left" w:leader="none"/>
        </w:tabs>
        <w:spacing w:line="225" w:lineRule="auto" w:before="246" w:after="0"/>
        <w:ind w:left="512" w:right="55" w:firstLine="540"/>
        <w:jc w:val="both"/>
        <w:rPr>
          <w:sz w:val="24"/>
        </w:rPr>
      </w:pPr>
      <w:r>
        <w:rPr>
          <w:sz w:val="24"/>
        </w:rPr>
        <w:t>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BodyText"/>
        <w:spacing w:line="225" w:lineRule="auto"/>
        <w:ind w:right="50"/>
      </w:pPr>
      <w:r>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ListParagraph"/>
        <w:numPr>
          <w:ilvl w:val="0"/>
          <w:numId w:val="1"/>
        </w:numPr>
        <w:tabs>
          <w:tab w:pos="1433" w:val="left" w:leader="none"/>
        </w:tabs>
        <w:spacing w:line="225" w:lineRule="auto" w:before="242" w:after="0"/>
        <w:ind w:left="512" w:right="46" w:firstLine="540"/>
        <w:jc w:val="both"/>
        <w:rPr>
          <w:sz w:val="24"/>
        </w:rPr>
      </w:pPr>
      <w:r>
        <w:rPr>
          <w:sz w:val="24"/>
        </w:rPr>
        <w:t>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w:t>
      </w:r>
      <w:r>
        <w:rPr>
          <w:sz w:val="24"/>
        </w:rPr>
        <w:t>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w:t>
      </w:r>
      <w:r>
        <w:rPr>
          <w:spacing w:val="-2"/>
          <w:sz w:val="24"/>
        </w:rPr>
        <w:t>помощи.</w:t>
      </w:r>
    </w:p>
    <w:p>
      <w:pPr>
        <w:pStyle w:val="ListParagraph"/>
        <w:numPr>
          <w:ilvl w:val="0"/>
          <w:numId w:val="1"/>
        </w:numPr>
        <w:tabs>
          <w:tab w:pos="1501" w:val="left" w:leader="none"/>
        </w:tabs>
        <w:spacing w:line="225" w:lineRule="auto" w:before="247" w:after="0"/>
        <w:ind w:left="512" w:right="49" w:firstLine="540"/>
        <w:jc w:val="both"/>
        <w:rPr>
          <w:sz w:val="24"/>
        </w:rPr>
      </w:pPr>
      <w:r>
        <w:rPr>
          <w:sz w:val="24"/>
        </w:rPr>
        <w:t>Федеральному фонду обязательного медицинского страхования осуществлять ежеквартальный мониторинг:</w:t>
      </w:r>
    </w:p>
    <w:p>
      <w:pPr>
        <w:pStyle w:val="BodyText"/>
        <w:spacing w:line="225" w:lineRule="auto"/>
        <w:ind w:right="50"/>
      </w:pPr>
      <w:r>
        <w:rPr/>
        <w:t>хода принятия исполнительными органами субъектов Российской Федерации решений, связанных с исполнением </w:t>
      </w:r>
      <w:r>
        <w:rPr>
          <w:color w:val="0000FF"/>
        </w:rPr>
        <w:t>пункта 5</w:t>
      </w:r>
      <w:r>
        <w:rPr>
          <w:color w:val="0000FF"/>
        </w:rPr>
        <w:t> </w:t>
      </w:r>
      <w:r>
        <w:rPr/>
        <w:t>настоящего постановления;</w:t>
      </w:r>
    </w:p>
    <w:p>
      <w:pPr>
        <w:pStyle w:val="BodyText"/>
        <w:spacing w:line="225" w:lineRule="auto"/>
        <w:ind w:right="51"/>
      </w:pPr>
      <w:r>
        <w:rPr/>
        <w:t>исполнения федеральными государственными учреждениями </w:t>
      </w:r>
      <w:r>
        <w:rPr>
          <w:color w:val="0000FF"/>
        </w:rPr>
        <w:t>пункта 6</w:t>
      </w:r>
      <w:r>
        <w:rPr>
          <w:color w:val="0000FF"/>
        </w:rPr>
        <w:t> </w:t>
      </w:r>
      <w:r>
        <w:rPr/>
        <w:t>настоящего </w:t>
      </w:r>
      <w:r>
        <w:rPr>
          <w:spacing w:val="-2"/>
        </w:rPr>
        <w:t>постановления.</w:t>
      </w:r>
    </w:p>
    <w:p>
      <w:pPr>
        <w:pStyle w:val="BodyText"/>
        <w:spacing w:line="225" w:lineRule="auto"/>
        <w:ind w:right="50"/>
      </w:pPr>
      <w:r>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w:t>
      </w:r>
      <w:r>
        <w:rPr>
          <w:spacing w:val="-2"/>
        </w:rPr>
        <w:t>отчетным.</w:t>
      </w:r>
    </w:p>
    <w:p>
      <w:pPr>
        <w:pStyle w:val="ListParagraph"/>
        <w:numPr>
          <w:ilvl w:val="0"/>
          <w:numId w:val="1"/>
        </w:numPr>
        <w:tabs>
          <w:tab w:pos="1426" w:val="left" w:leader="none"/>
        </w:tabs>
        <w:spacing w:line="225" w:lineRule="auto" w:before="242" w:after="0"/>
        <w:ind w:left="512" w:right="47" w:firstLine="540"/>
        <w:jc w:val="both"/>
        <w:rPr>
          <w:sz w:val="24"/>
        </w:rPr>
      </w:pPr>
      <w:r>
        <w:rPr>
          <w:sz w:val="24"/>
        </w:rPr>
        <w:t>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0"/>
          <w:numId w:val="1"/>
        </w:numPr>
        <w:tabs>
          <w:tab w:pos="1434" w:val="left" w:leader="none"/>
        </w:tabs>
        <w:spacing w:line="225" w:lineRule="auto" w:before="0" w:after="0"/>
        <w:ind w:left="512" w:right="48" w:firstLine="540"/>
        <w:jc w:val="both"/>
        <w:rPr>
          <w:sz w:val="24"/>
        </w:rPr>
      </w:pPr>
      <w:bookmarkStart w:name="Программа государственных гарантий беспл" w:id="4"/>
      <w:bookmarkEnd w:id="4"/>
      <w:r>
        <w:rPr/>
      </w:r>
      <w:bookmarkStart w:name="I. Общие положения" w:id="5"/>
      <w:bookmarkEnd w:id="5"/>
      <w:r>
        <w:rPr/>
      </w:r>
      <w:bookmarkStart w:name="_bookmark2" w:id="6"/>
      <w:bookmarkEnd w:id="6"/>
      <w:r>
        <w:rPr/>
      </w:r>
      <w:r>
        <w:rPr>
          <w:sz w:val="24"/>
        </w:rPr>
        <w:t>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pPr>
        <w:pStyle w:val="ListParagraph"/>
        <w:numPr>
          <w:ilvl w:val="0"/>
          <w:numId w:val="1"/>
        </w:numPr>
        <w:tabs>
          <w:tab w:pos="1459" w:val="left" w:leader="none"/>
        </w:tabs>
        <w:spacing w:line="225" w:lineRule="auto" w:before="243" w:after="0"/>
        <w:ind w:left="512" w:right="48" w:firstLine="540"/>
        <w:jc w:val="both"/>
        <w:rPr>
          <w:sz w:val="24"/>
        </w:rPr>
      </w:pPr>
      <w:r>
        <w:rPr>
          <w:sz w:val="24"/>
        </w:rPr>
        <w:t>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w:t>
      </w:r>
      <w:r>
        <w:rPr>
          <w:spacing w:val="40"/>
          <w:sz w:val="24"/>
        </w:rPr>
        <w:t> </w:t>
      </w:r>
      <w:r>
        <w:rPr>
          <w:sz w:val="24"/>
        </w:rPr>
        <w:t>действий, указанные в </w:t>
      </w:r>
      <w:hyperlink r:id="rId15">
        <w:r>
          <w:rPr>
            <w:color w:val="0000FF"/>
            <w:sz w:val="24"/>
          </w:rPr>
          <w:t>абзацах втором</w:t>
        </w:r>
      </w:hyperlink>
      <w:r>
        <w:rPr>
          <w:color w:val="0000FF"/>
          <w:sz w:val="24"/>
        </w:rPr>
        <w:t> </w:t>
      </w:r>
      <w:r>
        <w:rPr>
          <w:sz w:val="24"/>
        </w:rPr>
        <w:t>и </w:t>
      </w:r>
      <w:hyperlink r:id="rId16">
        <w:r>
          <w:rPr>
            <w:color w:val="0000FF"/>
            <w:sz w:val="24"/>
          </w:rPr>
          <w:t>третьем подпункта "в" пункта 2</w:t>
        </w:r>
      </w:hyperlink>
      <w:r>
        <w:rPr>
          <w:color w:val="0000FF"/>
          <w:sz w:val="24"/>
        </w:rPr>
        <w:t> </w:t>
      </w:r>
      <w:r>
        <w:rPr>
          <w:sz w:val="24"/>
        </w:rPr>
        <w:t>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BodyText"/>
        <w:spacing w:line="225" w:lineRule="auto" w:before="265"/>
        <w:ind w:left="8187" w:right="50" w:hanging="586"/>
        <w:jc w:val="right"/>
      </w:pPr>
      <w:r>
        <w:rPr/>
        <w:t>Председатель</w:t>
      </w:r>
      <w:r>
        <w:rPr>
          <w:spacing w:val="-15"/>
        </w:rPr>
        <w:t> </w:t>
      </w:r>
      <w:r>
        <w:rPr/>
        <w:t>Правительства Российской</w:t>
      </w:r>
      <w:r>
        <w:rPr>
          <w:spacing w:val="-15"/>
        </w:rPr>
        <w:t> </w:t>
      </w:r>
      <w:r>
        <w:rPr/>
        <w:t>Федерации </w:t>
      </w:r>
      <w:r>
        <w:rPr>
          <w:spacing w:val="-2"/>
        </w:rPr>
        <w:t>М.МИШУСТИН</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98"/>
        <w:ind w:left="0" w:firstLine="0"/>
        <w:jc w:val="left"/>
      </w:pPr>
    </w:p>
    <w:p>
      <w:pPr>
        <w:pStyle w:val="BodyText"/>
        <w:spacing w:line="225" w:lineRule="auto" w:before="0"/>
        <w:ind w:left="7336" w:right="50" w:firstLine="1998"/>
        <w:jc w:val="right"/>
      </w:pPr>
      <w:r>
        <w:rPr>
          <w:spacing w:val="-2"/>
        </w:rPr>
        <w:t>Утверждена </w:t>
      </w:r>
      <w:r>
        <w:rPr/>
        <w:t>постановлением</w:t>
      </w:r>
      <w:r>
        <w:rPr>
          <w:spacing w:val="-15"/>
        </w:rPr>
        <w:t> </w:t>
      </w:r>
      <w:r>
        <w:rPr/>
        <w:t>Правительства Российской Федерации</w:t>
      </w:r>
    </w:p>
    <w:p>
      <w:pPr>
        <w:pStyle w:val="BodyText"/>
        <w:spacing w:line="264" w:lineRule="exact" w:before="0"/>
        <w:ind w:left="0" w:right="52" w:firstLine="0"/>
        <w:jc w:val="right"/>
      </w:pPr>
      <w:r>
        <w:rPr/>
        <w:t>от</w:t>
      </w:r>
      <w:r>
        <w:rPr>
          <w:spacing w:val="-1"/>
        </w:rPr>
        <w:t> </w:t>
      </w:r>
      <w:r>
        <w:rPr/>
        <w:t>29</w:t>
      </w:r>
      <w:r>
        <w:rPr>
          <w:spacing w:val="-2"/>
        </w:rPr>
        <w:t> </w:t>
      </w:r>
      <w:r>
        <w:rPr/>
        <w:t>декабря</w:t>
      </w:r>
      <w:r>
        <w:rPr>
          <w:spacing w:val="-1"/>
        </w:rPr>
        <w:t> </w:t>
      </w:r>
      <w:r>
        <w:rPr/>
        <w:t>2025</w:t>
      </w:r>
      <w:r>
        <w:rPr>
          <w:spacing w:val="-1"/>
        </w:rPr>
        <w:t> </w:t>
      </w:r>
      <w:r>
        <w:rPr/>
        <w:t>г.</w:t>
      </w:r>
      <w:r>
        <w:rPr>
          <w:spacing w:val="-2"/>
        </w:rPr>
        <w:t> </w:t>
      </w:r>
      <w:r>
        <w:rPr/>
        <w:t>N</w:t>
      </w:r>
      <w:r>
        <w:rPr>
          <w:spacing w:val="-1"/>
        </w:rPr>
        <w:t> </w:t>
      </w:r>
      <w:r>
        <w:rPr>
          <w:spacing w:val="-4"/>
        </w:rPr>
        <w:t>2188</w:t>
      </w:r>
    </w:p>
    <w:p>
      <w:pPr>
        <w:spacing w:line="268" w:lineRule="exact" w:before="246"/>
        <w:ind w:left="458" w:right="0" w:firstLine="0"/>
        <w:jc w:val="center"/>
        <w:rPr>
          <w:rFonts w:ascii="Arial" w:hAnsi="Arial"/>
          <w:b/>
          <w:sz w:val="24"/>
        </w:rPr>
      </w:pPr>
      <w:r>
        <w:rPr>
          <w:rFonts w:ascii="Arial" w:hAnsi="Arial"/>
          <w:b/>
          <w:spacing w:val="-2"/>
          <w:sz w:val="24"/>
        </w:rPr>
        <w:t>ПРОГРАММА</w:t>
      </w:r>
    </w:p>
    <w:p>
      <w:pPr>
        <w:spacing w:line="225" w:lineRule="auto" w:before="6"/>
        <w:ind w:left="1073" w:right="615" w:firstLine="0"/>
        <w:jc w:val="center"/>
        <w:rPr>
          <w:rFonts w:ascii="Arial" w:hAnsi="Arial"/>
          <w:b/>
          <w:sz w:val="24"/>
        </w:rPr>
      </w:pPr>
      <w:r>
        <w:rPr>
          <w:rFonts w:ascii="Arial" w:hAnsi="Arial"/>
          <w:b/>
          <w:sz w:val="24"/>
        </w:rPr>
        <w:t>ГОСУДАРСТВЕННЫХ</w:t>
      </w:r>
      <w:r>
        <w:rPr>
          <w:rFonts w:ascii="Arial" w:hAnsi="Arial"/>
          <w:b/>
          <w:spacing w:val="-11"/>
          <w:sz w:val="24"/>
        </w:rPr>
        <w:t> </w:t>
      </w:r>
      <w:r>
        <w:rPr>
          <w:rFonts w:ascii="Arial" w:hAnsi="Arial"/>
          <w:b/>
          <w:sz w:val="24"/>
        </w:rPr>
        <w:t>ГАРАНТИЙ</w:t>
      </w:r>
      <w:r>
        <w:rPr>
          <w:rFonts w:ascii="Arial" w:hAnsi="Arial"/>
          <w:b/>
          <w:spacing w:val="-11"/>
          <w:sz w:val="24"/>
        </w:rPr>
        <w:t> </w:t>
      </w:r>
      <w:r>
        <w:rPr>
          <w:rFonts w:ascii="Arial" w:hAnsi="Arial"/>
          <w:b/>
          <w:sz w:val="24"/>
        </w:rPr>
        <w:t>БЕСПЛАТНОГО</w:t>
      </w:r>
      <w:r>
        <w:rPr>
          <w:rFonts w:ascii="Arial" w:hAnsi="Arial"/>
          <w:b/>
          <w:spacing w:val="-11"/>
          <w:sz w:val="24"/>
        </w:rPr>
        <w:t> </w:t>
      </w:r>
      <w:r>
        <w:rPr>
          <w:rFonts w:ascii="Arial" w:hAnsi="Arial"/>
          <w:b/>
          <w:sz w:val="24"/>
        </w:rPr>
        <w:t>ОКАЗАНИЯ</w:t>
      </w:r>
      <w:r>
        <w:rPr>
          <w:rFonts w:ascii="Arial" w:hAnsi="Arial"/>
          <w:b/>
          <w:spacing w:val="-11"/>
          <w:sz w:val="24"/>
        </w:rPr>
        <w:t> </w:t>
      </w:r>
      <w:r>
        <w:rPr>
          <w:rFonts w:ascii="Arial" w:hAnsi="Arial"/>
          <w:b/>
          <w:sz w:val="24"/>
        </w:rPr>
        <w:t>ГРАЖДАНАМ МЕДИЦИНСКОЙ ПОМОЩИ НА 2026 ГОД И НА ПЛАНОВЫЙ ПЕРИОД</w:t>
      </w:r>
    </w:p>
    <w:p>
      <w:pPr>
        <w:spacing w:line="264" w:lineRule="exact" w:before="0"/>
        <w:ind w:left="458" w:right="0" w:firstLine="0"/>
        <w:jc w:val="center"/>
        <w:rPr>
          <w:rFonts w:ascii="Arial" w:hAnsi="Arial"/>
          <w:b/>
          <w:sz w:val="24"/>
        </w:rPr>
      </w:pPr>
      <w:r>
        <w:rPr>
          <w:rFonts w:ascii="Arial" w:hAnsi="Arial"/>
          <w:b/>
          <w:sz w:val="24"/>
        </w:rPr>
        <w:t>2027</w:t>
      </w:r>
      <w:r>
        <w:rPr>
          <w:rFonts w:ascii="Arial" w:hAnsi="Arial"/>
          <w:b/>
          <w:spacing w:val="-3"/>
          <w:sz w:val="24"/>
        </w:rPr>
        <w:t> </w:t>
      </w:r>
      <w:r>
        <w:rPr>
          <w:rFonts w:ascii="Arial" w:hAnsi="Arial"/>
          <w:b/>
          <w:sz w:val="24"/>
        </w:rPr>
        <w:t>И</w:t>
      </w:r>
      <w:r>
        <w:rPr>
          <w:rFonts w:ascii="Arial" w:hAnsi="Arial"/>
          <w:b/>
          <w:spacing w:val="-3"/>
          <w:sz w:val="24"/>
        </w:rPr>
        <w:t> </w:t>
      </w:r>
      <w:r>
        <w:rPr>
          <w:rFonts w:ascii="Arial" w:hAnsi="Arial"/>
          <w:b/>
          <w:sz w:val="24"/>
        </w:rPr>
        <w:t>2028</w:t>
      </w:r>
      <w:r>
        <w:rPr>
          <w:rFonts w:ascii="Arial" w:hAnsi="Arial"/>
          <w:b/>
          <w:spacing w:val="-3"/>
          <w:sz w:val="24"/>
        </w:rPr>
        <w:t> </w:t>
      </w:r>
      <w:r>
        <w:rPr>
          <w:rFonts w:ascii="Arial" w:hAnsi="Arial"/>
          <w:b/>
          <w:spacing w:val="-2"/>
          <w:sz w:val="24"/>
        </w:rPr>
        <w:t>ГОДОВ</w:t>
      </w:r>
    </w:p>
    <w:p>
      <w:pPr>
        <w:pStyle w:val="Heading1"/>
        <w:numPr>
          <w:ilvl w:val="1"/>
          <w:numId w:val="1"/>
        </w:numPr>
        <w:tabs>
          <w:tab w:pos="4538" w:val="left" w:leader="none"/>
        </w:tabs>
        <w:spacing w:line="240" w:lineRule="auto" w:before="244" w:after="0"/>
        <w:ind w:left="4538" w:right="0" w:hanging="198"/>
        <w:jc w:val="left"/>
      </w:pPr>
      <w:r>
        <w:rPr/>
        <w:t>Общие</w:t>
      </w:r>
      <w:r>
        <w:rPr>
          <w:spacing w:val="-5"/>
        </w:rPr>
        <w:t> </w:t>
      </w:r>
      <w:r>
        <w:rPr>
          <w:spacing w:val="-2"/>
        </w:rPr>
        <w:t>положения</w:t>
      </w:r>
    </w:p>
    <w:p>
      <w:pPr>
        <w:pStyle w:val="BodyText"/>
        <w:spacing w:line="225" w:lineRule="auto" w:before="255"/>
        <w:ind w:right="49"/>
      </w:pPr>
      <w:r>
        <w:rPr/>
        <w:t>В соответствии с Федеральным </w:t>
      </w:r>
      <w:hyperlink r:id="rId17">
        <w:r>
          <w:rPr>
            <w:color w:val="0000FF"/>
          </w:rPr>
          <w:t>законом</w:t>
        </w:r>
      </w:hyperlink>
      <w:r>
        <w:rPr>
          <w:color w:val="0000FF"/>
        </w:rPr>
        <w:t> </w:t>
      </w:r>
      <w:r>
        <w:rPr/>
        <w:t>"Об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BodyText"/>
        <w:spacing w:line="225" w:lineRule="auto" w:before="242"/>
        <w:ind w:right="50"/>
      </w:pPr>
      <w:r>
        <w:rP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w:t>
      </w:r>
      <w:r>
        <w:rPr>
          <w:spacing w:val="77"/>
        </w:rPr>
        <w:t>  </w:t>
      </w:r>
      <w:r>
        <w:rPr/>
        <w:t>на</w:t>
      </w:r>
      <w:r>
        <w:rPr>
          <w:spacing w:val="77"/>
        </w:rPr>
        <w:t>  </w:t>
      </w:r>
      <w:r>
        <w:rPr/>
        <w:t>единицу</w:t>
      </w:r>
      <w:r>
        <w:rPr>
          <w:spacing w:val="77"/>
        </w:rPr>
        <w:t>  </w:t>
      </w:r>
      <w:r>
        <w:rPr/>
        <w:t>объема</w:t>
      </w:r>
      <w:r>
        <w:rPr>
          <w:spacing w:val="77"/>
        </w:rPr>
        <w:t>  </w:t>
      </w:r>
      <w:r>
        <w:rPr/>
        <w:t>медицинской</w:t>
      </w:r>
      <w:r>
        <w:rPr>
          <w:spacing w:val="77"/>
        </w:rPr>
        <w:t>  </w:t>
      </w:r>
      <w:r>
        <w:rPr/>
        <w:t>помощи,</w:t>
      </w:r>
      <w:r>
        <w:rPr>
          <w:spacing w:val="77"/>
        </w:rPr>
        <w:t>  </w:t>
      </w:r>
      <w:r>
        <w:rPr/>
        <w:t>средние</w:t>
      </w:r>
      <w:r>
        <w:rPr>
          <w:spacing w:val="77"/>
        </w:rPr>
        <w:t>  </w:t>
      </w:r>
      <w:r>
        <w:rPr/>
        <w:t>подушевые</w:t>
      </w:r>
      <w:r>
        <w:rPr>
          <w:spacing w:val="77"/>
        </w:rPr>
        <w:t>  </w:t>
      </w:r>
      <w:r>
        <w:rPr/>
        <w:t>нормативы</w:t>
      </w:r>
    </w:p>
    <w:p>
      <w:pPr>
        <w:pStyle w:val="BodyText"/>
        <w:spacing w:before="18"/>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172707</wp:posOffset>
                </wp:positionV>
                <wp:extent cx="639191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3.599024pt;width:503.3pt;height:.1pt;mso-position-horizontal-relative:page;mso-position-vertical-relative:paragraph;z-index:-15728640;mso-wrap-distance-left:0;mso-wrap-distance-right:0" id="docshape11" coordorigin="1220,272" coordsize="10066,0" path="m1220,272l11286,272e" filled="false" stroked="true" strokeweight="1pt" strokecolor="#000000">
                <v:path arrowok="t"/>
                <v:stroke dashstyle="solid"/>
                <w10:wrap type="topAndBottom"/>
              </v:shape>
            </w:pict>
          </mc:Fallback>
        </mc:AlternateContent>
      </w:r>
    </w:p>
    <w:p>
      <w:pPr>
        <w:pStyle w:val="BodyText"/>
        <w:spacing w:after="0"/>
        <w:jc w:val="left"/>
        <w:rPr>
          <w:sz w:val="20"/>
        </w:rPr>
        <w:sectPr>
          <w:headerReference w:type="default" r:id="rId13"/>
          <w:footerReference w:type="default" r:id="rId14"/>
          <w:pgSz w:w="11910" w:h="16840"/>
          <w:pgMar w:header="492" w:footer="1274" w:top="1600" w:bottom="1460" w:left="708" w:right="566"/>
        </w:sectPr>
      </w:pPr>
    </w:p>
    <w:p>
      <w:pPr>
        <w:pStyle w:val="BodyText"/>
        <w:spacing w:line="225" w:lineRule="auto" w:before="253"/>
        <w:ind w:right="51" w:firstLine="0"/>
      </w:pPr>
      <w:r>
        <w:rPr/>
        <w:t>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w:t>
      </w:r>
      <w:r>
        <w:rPr>
          <w:spacing w:val="-2"/>
        </w:rPr>
        <w:t>помощи.</w:t>
      </w:r>
    </w:p>
    <w:p>
      <w:pPr>
        <w:pStyle w:val="BodyText"/>
        <w:spacing w:line="225" w:lineRule="auto" w:before="243"/>
        <w:ind w:right="51"/>
      </w:pPr>
      <w:r>
        <w:rPr/>
        <w:t>Программа формируется с учетом </w:t>
      </w:r>
      <w:hyperlink r:id="rId20">
        <w:r>
          <w:rPr>
            <w:color w:val="0000FF"/>
          </w:rPr>
          <w:t>порядков</w:t>
        </w:r>
      </w:hyperlink>
      <w:r>
        <w:rPr>
          <w:color w:val="0000FF"/>
        </w:rPr>
        <w:t> </w:t>
      </w:r>
      <w:r>
        <w:rPr/>
        <w:t>оказания медицинской помощи, </w:t>
      </w:r>
      <w:hyperlink r:id="rId21">
        <w:r>
          <w:rPr>
            <w:color w:val="0000FF"/>
          </w:rPr>
          <w:t>стандартов</w:t>
        </w:r>
      </w:hyperlink>
      <w:r>
        <w:rPr>
          <w:color w:val="0000FF"/>
        </w:rPr>
        <w:t> </w:t>
      </w:r>
      <w:r>
        <w:rPr/>
        <w:t>медицинской помощи, разработанных в том числе на основе </w:t>
      </w:r>
      <w:hyperlink r:id="rId22">
        <w:r>
          <w:rPr>
            <w:color w:val="0000FF"/>
          </w:rPr>
          <w:t>клинических рекомендаций</w:t>
        </w:r>
      </w:hyperlink>
      <w:r>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BodyText"/>
        <w:spacing w:line="225" w:lineRule="auto" w:before="242"/>
        <w:ind w:right="51"/>
      </w:pPr>
      <w:r>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BodyText"/>
        <w:spacing w:line="225" w:lineRule="auto" w:before="244"/>
        <w:ind w:right="49"/>
      </w:pPr>
      <w:r>
        <w:rPr/>
        <w:t>В соответствии с </w:t>
      </w:r>
      <w:hyperlink r:id="rId23">
        <w:r>
          <w:rPr>
            <w:color w:val="0000FF"/>
          </w:rPr>
          <w:t>Конституцией</w:t>
        </w:r>
      </w:hyperlink>
      <w:r>
        <w:rPr>
          <w:color w:val="0000FF"/>
        </w:rPr>
        <w:t> </w:t>
      </w:r>
      <w:r>
        <w:rPr/>
        <w:t>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4">
        <w:r>
          <w:rPr>
            <w:color w:val="0000FF"/>
          </w:rPr>
          <w:t>законом</w:t>
        </w:r>
      </w:hyperlink>
      <w:r>
        <w:rPr>
          <w:color w:val="0000FF"/>
        </w:rPr>
        <w:t> </w:t>
      </w:r>
      <w:r>
        <w:rPr/>
        <w:t>"Об</w:t>
      </w:r>
      <w:r>
        <w:rPr>
          <w:spacing w:val="40"/>
        </w:rPr>
        <w:t> </w:t>
      </w:r>
      <w:r>
        <w:rPr/>
        <w:t>основах охраны здоровья граждан в Российской Федерации" обеспечивают в пределах своей компетенции доступность медицинской помощи.</w:t>
      </w:r>
    </w:p>
    <w:p>
      <w:pPr>
        <w:pStyle w:val="BodyText"/>
        <w:spacing w:line="225" w:lineRule="auto" w:before="245"/>
        <w:ind w:right="48"/>
      </w:pPr>
      <w:r>
        <w:rPr/>
        <w:t>Высшие исполнительные органы субъектов Российской Федерации и органы местного самоуправления</w:t>
      </w:r>
      <w:r>
        <w:rPr>
          <w:spacing w:val="-4"/>
        </w:rPr>
        <w:t> </w:t>
      </w:r>
      <w:r>
        <w:rPr/>
        <w:t>при</w:t>
      </w:r>
      <w:r>
        <w:rPr>
          <w:spacing w:val="-3"/>
        </w:rPr>
        <w:t> </w:t>
      </w:r>
      <w:r>
        <w:rPr/>
        <w:t>решении</w:t>
      </w:r>
      <w:r>
        <w:rPr>
          <w:spacing w:val="-3"/>
        </w:rPr>
        <w:t> </w:t>
      </w:r>
      <w:r>
        <w:rPr/>
        <w:t>вопроса</w:t>
      </w:r>
      <w:r>
        <w:rPr>
          <w:spacing w:val="-4"/>
        </w:rPr>
        <w:t> </w:t>
      </w:r>
      <w:r>
        <w:rPr/>
        <w:t>об</w:t>
      </w:r>
      <w:r>
        <w:rPr>
          <w:spacing w:val="-4"/>
        </w:rPr>
        <w:t> </w:t>
      </w:r>
      <w:r>
        <w:rPr/>
        <w:t>индексации</w:t>
      </w:r>
      <w:r>
        <w:rPr>
          <w:spacing w:val="-3"/>
        </w:rPr>
        <w:t> </w:t>
      </w:r>
      <w:r>
        <w:rPr/>
        <w:t>заработной</w:t>
      </w:r>
      <w:r>
        <w:rPr>
          <w:spacing w:val="-3"/>
        </w:rPr>
        <w:t> </w:t>
      </w:r>
      <w:r>
        <w:rPr/>
        <w:t>платы</w:t>
      </w:r>
      <w:r>
        <w:rPr>
          <w:spacing w:val="-4"/>
        </w:rPr>
        <w:t> </w:t>
      </w:r>
      <w:r>
        <w:rPr/>
        <w:t>медицинских</w:t>
      </w:r>
      <w:r>
        <w:rPr>
          <w:spacing w:val="-3"/>
        </w:rPr>
        <w:t> </w:t>
      </w:r>
      <w:r>
        <w:rPr/>
        <w:t>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w:t>
      </w:r>
      <w:r>
        <w:rPr>
          <w:spacing w:val="80"/>
          <w:w w:val="150"/>
        </w:rPr>
        <w:t> </w:t>
      </w:r>
      <w:r>
        <w:rPr/>
        <w:t>заработной</w:t>
      </w:r>
      <w:r>
        <w:rPr>
          <w:spacing w:val="80"/>
          <w:w w:val="150"/>
        </w:rPr>
        <w:t> </w:t>
      </w:r>
      <w:r>
        <w:rPr/>
        <w:t>платы</w:t>
      </w:r>
      <w:r>
        <w:rPr>
          <w:spacing w:val="80"/>
          <w:w w:val="150"/>
        </w:rPr>
        <w:t> </w:t>
      </w:r>
      <w:r>
        <w:rPr/>
        <w:t>медицинских</w:t>
      </w:r>
      <w:r>
        <w:rPr>
          <w:spacing w:val="80"/>
          <w:w w:val="150"/>
        </w:rPr>
        <w:t> </w:t>
      </w:r>
      <w:r>
        <w:rPr/>
        <w:t>работников,</w:t>
      </w:r>
      <w:r>
        <w:rPr>
          <w:spacing w:val="80"/>
          <w:w w:val="150"/>
        </w:rPr>
        <w:t> </w:t>
      </w:r>
      <w:r>
        <w:rPr/>
        <w:t>оказывающих</w:t>
      </w:r>
      <w:r>
        <w:rPr>
          <w:spacing w:val="80"/>
          <w:w w:val="150"/>
        </w:rPr>
        <w:t> </w:t>
      </w:r>
      <w:r>
        <w:rPr/>
        <w:t>первичную</w:t>
      </w:r>
      <w:r>
        <w:rPr>
          <w:spacing w:val="40"/>
        </w:rPr>
        <w:t> </w:t>
      </w:r>
      <w:r>
        <w:rPr/>
        <w:t>медико-санитарную помощь и скорую медицинскую помощь.</w:t>
      </w:r>
    </w:p>
    <w:p>
      <w:pPr>
        <w:pStyle w:val="BodyText"/>
        <w:spacing w:line="225" w:lineRule="auto" w:before="243"/>
        <w:ind w:right="55"/>
      </w:pPr>
      <w:r>
        <w:rPr/>
        <w:t>Индексация заработной платы медицинских работников осуществляется в установленном </w:t>
      </w:r>
      <w:r>
        <w:rPr>
          <w:spacing w:val="-2"/>
        </w:rPr>
        <w:t>порядке.</w:t>
      </w:r>
    </w:p>
    <w:p>
      <w:pPr>
        <w:pStyle w:val="BodyText"/>
        <w:spacing w:line="225" w:lineRule="auto" w:before="242"/>
        <w:ind w:right="47"/>
      </w:pPr>
      <w:r>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BodyText"/>
        <w:spacing w:line="225" w:lineRule="auto" w:before="242"/>
        <w:ind w:right="49"/>
      </w:pPr>
      <w:r>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BodyText"/>
        <w:spacing w:before="229"/>
        <w:ind w:left="1052" w:firstLine="0"/>
        <w:jc w:val="left"/>
      </w:pPr>
      <w:r>
        <w:rPr/>
        <w:t>В</w:t>
      </w:r>
      <w:r>
        <w:rPr>
          <w:spacing w:val="43"/>
        </w:rPr>
        <w:t> </w:t>
      </w:r>
      <w:r>
        <w:rPr/>
        <w:t>условиях</w:t>
      </w:r>
      <w:r>
        <w:rPr>
          <w:spacing w:val="44"/>
        </w:rPr>
        <w:t> </w:t>
      </w:r>
      <w:r>
        <w:rPr/>
        <w:t>чрезвычайной</w:t>
      </w:r>
      <w:r>
        <w:rPr>
          <w:spacing w:val="44"/>
        </w:rPr>
        <w:t> </w:t>
      </w:r>
      <w:r>
        <w:rPr/>
        <w:t>ситуации</w:t>
      </w:r>
      <w:r>
        <w:rPr>
          <w:spacing w:val="44"/>
        </w:rPr>
        <w:t> </w:t>
      </w:r>
      <w:r>
        <w:rPr/>
        <w:t>и</w:t>
      </w:r>
      <w:r>
        <w:rPr>
          <w:spacing w:val="44"/>
        </w:rPr>
        <w:t> </w:t>
      </w:r>
      <w:r>
        <w:rPr/>
        <w:t>(или)</w:t>
      </w:r>
      <w:r>
        <w:rPr>
          <w:spacing w:val="44"/>
        </w:rPr>
        <w:t> </w:t>
      </w:r>
      <w:r>
        <w:rPr/>
        <w:t>при</w:t>
      </w:r>
      <w:r>
        <w:rPr>
          <w:spacing w:val="44"/>
        </w:rPr>
        <w:t> </w:t>
      </w:r>
      <w:r>
        <w:rPr/>
        <w:t>возникновении</w:t>
      </w:r>
      <w:r>
        <w:rPr>
          <w:spacing w:val="44"/>
        </w:rPr>
        <w:t> </w:t>
      </w:r>
      <w:r>
        <w:rPr/>
        <w:t>угрозы</w:t>
      </w:r>
      <w:r>
        <w:rPr>
          <w:spacing w:val="44"/>
        </w:rPr>
        <w:t> </w:t>
      </w:r>
      <w:r>
        <w:rPr>
          <w:spacing w:val="-2"/>
        </w:rPr>
        <w:t>распространения</w:t>
      </w:r>
    </w:p>
    <w:p>
      <w:pPr>
        <w:pStyle w:val="BodyText"/>
        <w:spacing w:after="0"/>
        <w:jc w:val="left"/>
        <w:sectPr>
          <w:headerReference w:type="default" r:id="rId18"/>
          <w:footerReference w:type="default" r:id="rId19"/>
          <w:pgSz w:w="11910" w:h="16840"/>
          <w:pgMar w:header="492" w:footer="1504" w:top="1600" w:bottom="1700" w:left="708" w:right="566"/>
        </w:sectPr>
      </w:pPr>
    </w:p>
    <w:p>
      <w:pPr>
        <w:pStyle w:val="BodyText"/>
        <w:spacing w:line="225" w:lineRule="auto" w:before="253"/>
        <w:ind w:right="47" w:firstLine="0"/>
      </w:pPr>
      <w:bookmarkStart w:name="II. Перечень видов, форм и условий предо" w:id="7"/>
      <w:bookmarkEnd w:id="7"/>
      <w:r>
        <w:rPr/>
      </w:r>
      <w:bookmarkStart w:name="Порядок оказания медицинской помощи отде" w:id="8"/>
      <w:bookmarkEnd w:id="8"/>
      <w:r>
        <w:rPr/>
      </w:r>
      <w:bookmarkStart w:name="_bookmark3" w:id="9"/>
      <w:bookmarkEnd w:id="9"/>
      <w:r>
        <w:rPr/>
      </w:r>
      <w:r>
        <w:rPr/>
        <w:t>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Heading1"/>
        <w:numPr>
          <w:ilvl w:val="1"/>
          <w:numId w:val="1"/>
        </w:numPr>
        <w:tabs>
          <w:tab w:pos="3644" w:val="left" w:leader="none"/>
        </w:tabs>
        <w:spacing w:line="225" w:lineRule="auto" w:before="264" w:after="0"/>
        <w:ind w:left="2086" w:right="1627" w:firstLine="1295"/>
        <w:jc w:val="left"/>
      </w:pPr>
      <w:r>
        <w:rPr/>
        <w:t>Перечень видов, форм и условий предоставления</w:t>
      </w:r>
      <w:r>
        <w:rPr>
          <w:spacing w:val="-11"/>
        </w:rPr>
        <w:t> </w:t>
      </w:r>
      <w:r>
        <w:rPr/>
        <w:t>медицинской</w:t>
      </w:r>
      <w:r>
        <w:rPr>
          <w:spacing w:val="-11"/>
        </w:rPr>
        <w:t> </w:t>
      </w:r>
      <w:r>
        <w:rPr/>
        <w:t>помощи,</w:t>
      </w:r>
      <w:r>
        <w:rPr>
          <w:spacing w:val="-11"/>
        </w:rPr>
        <w:t> </w:t>
      </w:r>
      <w:r>
        <w:rPr/>
        <w:t>оказание</w:t>
      </w:r>
      <w:r>
        <w:rPr>
          <w:spacing w:val="-11"/>
        </w:rPr>
        <w:t> </w:t>
      </w:r>
      <w:r>
        <w:rPr/>
        <w:t>которой</w:t>
      </w:r>
    </w:p>
    <w:p>
      <w:pPr>
        <w:spacing w:line="264" w:lineRule="exact" w:before="0"/>
        <w:ind w:left="3902" w:right="0" w:firstLine="0"/>
        <w:jc w:val="left"/>
        <w:rPr>
          <w:rFonts w:ascii="Arial" w:hAnsi="Arial"/>
          <w:b/>
          <w:sz w:val="24"/>
        </w:rPr>
      </w:pPr>
      <w:r>
        <w:rPr>
          <w:rFonts w:ascii="Arial" w:hAnsi="Arial"/>
          <w:b/>
          <w:sz w:val="24"/>
        </w:rPr>
        <w:t>осуществляется</w:t>
      </w:r>
      <w:r>
        <w:rPr>
          <w:rFonts w:ascii="Arial" w:hAnsi="Arial"/>
          <w:b/>
          <w:spacing w:val="-14"/>
          <w:sz w:val="24"/>
        </w:rPr>
        <w:t> </w:t>
      </w:r>
      <w:r>
        <w:rPr>
          <w:rFonts w:ascii="Arial" w:hAnsi="Arial"/>
          <w:b/>
          <w:spacing w:val="-2"/>
          <w:sz w:val="24"/>
        </w:rPr>
        <w:t>бесплатно</w:t>
      </w:r>
    </w:p>
    <w:p>
      <w:pPr>
        <w:pStyle w:val="BodyText"/>
        <w:spacing w:line="225" w:lineRule="auto" w:before="255"/>
        <w:ind w:right="53"/>
      </w:pPr>
      <w:r>
        <w:rPr/>
        <w:t>В рамках Программы бесплатно предоставляются (за исключением медицинской помощи, оказываемой в рамках клинической апробации):</w:t>
      </w:r>
    </w:p>
    <w:p>
      <w:pPr>
        <w:pStyle w:val="BodyText"/>
        <w:spacing w:line="225" w:lineRule="auto"/>
        <w:ind w:right="56"/>
      </w:pPr>
      <w:r>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BodyText"/>
        <w:spacing w:line="434" w:lineRule="auto" w:before="228"/>
        <w:ind w:left="1052" w:right="1455" w:firstLine="0"/>
      </w:pPr>
      <w:r>
        <w:rPr/>
        <w:t>специализированная,</w:t>
      </w:r>
      <w:r>
        <w:rPr>
          <w:spacing w:val="-6"/>
        </w:rPr>
        <w:t> </w:t>
      </w:r>
      <w:r>
        <w:rPr/>
        <w:t>в</w:t>
      </w:r>
      <w:r>
        <w:rPr>
          <w:spacing w:val="-7"/>
        </w:rPr>
        <w:t> </w:t>
      </w:r>
      <w:r>
        <w:rPr/>
        <w:t>том</w:t>
      </w:r>
      <w:r>
        <w:rPr>
          <w:spacing w:val="-7"/>
        </w:rPr>
        <w:t> </w:t>
      </w:r>
      <w:r>
        <w:rPr/>
        <w:t>числе</w:t>
      </w:r>
      <w:r>
        <w:rPr>
          <w:spacing w:val="-7"/>
        </w:rPr>
        <w:t> </w:t>
      </w:r>
      <w:r>
        <w:rPr/>
        <w:t>высокотехнологичная,</w:t>
      </w:r>
      <w:r>
        <w:rPr>
          <w:spacing w:val="-6"/>
        </w:rPr>
        <w:t> </w:t>
      </w:r>
      <w:r>
        <w:rPr/>
        <w:t>медицинская</w:t>
      </w:r>
      <w:r>
        <w:rPr>
          <w:spacing w:val="-7"/>
        </w:rPr>
        <w:t> </w:t>
      </w:r>
      <w:r>
        <w:rPr/>
        <w:t>помощь; скорая, в том числе скорая специализированная, медицинская помощь;</w:t>
      </w:r>
    </w:p>
    <w:p>
      <w:pPr>
        <w:pStyle w:val="BodyText"/>
        <w:spacing w:line="225" w:lineRule="auto" w:before="14"/>
        <w:ind w:right="51"/>
      </w:pPr>
      <w:r>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BodyText"/>
        <w:spacing w:line="225" w:lineRule="auto" w:before="242"/>
        <w:ind w:right="52"/>
      </w:pPr>
      <w:r>
        <w:rPr/>
        <w:t>Понятие</w:t>
      </w:r>
      <w:r>
        <w:rPr>
          <w:spacing w:val="-3"/>
        </w:rPr>
        <w:t> </w:t>
      </w:r>
      <w:r>
        <w:rPr/>
        <w:t>"медицинская</w:t>
      </w:r>
      <w:r>
        <w:rPr>
          <w:spacing w:val="-3"/>
        </w:rPr>
        <w:t> </w:t>
      </w:r>
      <w:r>
        <w:rPr/>
        <w:t>организация"</w:t>
      </w:r>
      <w:r>
        <w:rPr>
          <w:spacing w:val="-3"/>
        </w:rPr>
        <w:t> </w:t>
      </w:r>
      <w:r>
        <w:rPr/>
        <w:t>используется</w:t>
      </w:r>
      <w:r>
        <w:rPr>
          <w:spacing w:val="-3"/>
        </w:rPr>
        <w:t> </w:t>
      </w:r>
      <w:r>
        <w:rPr/>
        <w:t>в</w:t>
      </w:r>
      <w:r>
        <w:rPr>
          <w:spacing w:val="-3"/>
        </w:rPr>
        <w:t> </w:t>
      </w:r>
      <w:r>
        <w:rPr/>
        <w:t>Программе</w:t>
      </w:r>
      <w:r>
        <w:rPr>
          <w:spacing w:val="-3"/>
        </w:rPr>
        <w:t> </w:t>
      </w:r>
      <w:r>
        <w:rPr/>
        <w:t>в</w:t>
      </w:r>
      <w:r>
        <w:rPr>
          <w:spacing w:val="-3"/>
        </w:rPr>
        <w:t> </w:t>
      </w:r>
      <w:r>
        <w:rPr/>
        <w:t>значении,</w:t>
      </w:r>
      <w:r>
        <w:rPr>
          <w:spacing w:val="-3"/>
        </w:rPr>
        <w:t> </w:t>
      </w:r>
      <w:r>
        <w:rPr/>
        <w:t>определенном</w:t>
      </w:r>
      <w:r>
        <w:rPr>
          <w:spacing w:val="-3"/>
        </w:rPr>
        <w:t> </w:t>
      </w:r>
      <w:r>
        <w:rPr/>
        <w:t>в федеральных законах "</w:t>
      </w:r>
      <w:hyperlink r:id="rId25">
        <w:r>
          <w:rPr>
            <w:color w:val="0000FF"/>
          </w:rPr>
          <w:t>Об основах охраны здоровья</w:t>
        </w:r>
      </w:hyperlink>
      <w:r>
        <w:rPr>
          <w:color w:val="0000FF"/>
        </w:rPr>
        <w:t> </w:t>
      </w:r>
      <w:r>
        <w:rPr/>
        <w:t>граждан в Российской Федерации" и "</w:t>
      </w:r>
      <w:hyperlink r:id="rId26">
        <w:r>
          <w:rPr>
            <w:color w:val="0000FF"/>
          </w:rPr>
          <w:t>Об</w:t>
        </w:r>
      </w:hyperlink>
      <w:r>
        <w:rPr>
          <w:color w:val="0000FF"/>
        </w:rPr>
        <w:t> </w:t>
      </w:r>
      <w:hyperlink r:id="rId26">
        <w:r>
          <w:rPr>
            <w:color w:val="0000FF"/>
          </w:rPr>
          <w:t>обязательном медицинском страховании</w:t>
        </w:r>
      </w:hyperlink>
      <w:r>
        <w:rPr>
          <w:color w:val="0000FF"/>
        </w:rPr>
        <w:t> </w:t>
      </w:r>
      <w:r>
        <w:rPr/>
        <w:t>в Российской Федерации".</w:t>
      </w:r>
    </w:p>
    <w:p>
      <w:pPr>
        <w:pStyle w:val="Heading1"/>
        <w:spacing w:line="225" w:lineRule="auto" w:before="264"/>
        <w:ind w:left="3833" w:right="1174" w:hanging="2160"/>
      </w:pPr>
      <w:r>
        <w:rPr/>
        <w:t>Порядок</w:t>
      </w:r>
      <w:r>
        <w:rPr>
          <w:spacing w:val="-9"/>
        </w:rPr>
        <w:t> </w:t>
      </w:r>
      <w:r>
        <w:rPr/>
        <w:t>оказания</w:t>
      </w:r>
      <w:r>
        <w:rPr>
          <w:spacing w:val="-9"/>
        </w:rPr>
        <w:t> </w:t>
      </w:r>
      <w:r>
        <w:rPr/>
        <w:t>медицинской</w:t>
      </w:r>
      <w:r>
        <w:rPr>
          <w:spacing w:val="-9"/>
        </w:rPr>
        <w:t> </w:t>
      </w:r>
      <w:r>
        <w:rPr/>
        <w:t>помощи</w:t>
      </w:r>
      <w:r>
        <w:rPr>
          <w:spacing w:val="-9"/>
        </w:rPr>
        <w:t> </w:t>
      </w:r>
      <w:r>
        <w:rPr/>
        <w:t>отдельным</w:t>
      </w:r>
      <w:r>
        <w:rPr>
          <w:spacing w:val="-9"/>
        </w:rPr>
        <w:t> </w:t>
      </w:r>
      <w:r>
        <w:rPr/>
        <w:t>категориям ветеранов боевых действий</w:t>
      </w:r>
    </w:p>
    <w:p>
      <w:pPr>
        <w:pStyle w:val="BodyText"/>
        <w:spacing w:line="225" w:lineRule="auto" w:before="259"/>
        <w:ind w:right="48"/>
      </w:pPr>
      <w:r>
        <w:rPr/>
        <w:t>Ветеранам боевых действий, указанным в </w:t>
      </w:r>
      <w:hyperlink r:id="rId15">
        <w:r>
          <w:rPr>
            <w:color w:val="0000FF"/>
          </w:rPr>
          <w:t>абзацах втором</w:t>
        </w:r>
      </w:hyperlink>
      <w:r>
        <w:rPr>
          <w:color w:val="0000FF"/>
        </w:rPr>
        <w:t> </w:t>
      </w:r>
      <w:r>
        <w:rPr/>
        <w:t>и </w:t>
      </w:r>
      <w:hyperlink r:id="rId16">
        <w:r>
          <w:rPr>
            <w:color w:val="0000FF"/>
          </w:rPr>
          <w:t>третьем подпункта "в" пункта 2</w:t>
        </w:r>
      </w:hyperlink>
      <w:r>
        <w:rPr>
          <w:color w:val="0000FF"/>
        </w:rPr>
        <w:t> </w:t>
      </w:r>
      <w:r>
        <w:rPr/>
        <w:t>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BodyText"/>
        <w:spacing w:line="225" w:lineRule="auto" w:before="243"/>
        <w:ind w:right="48"/>
      </w:pPr>
      <w:r>
        <w:rPr/>
        <w:t>В рамках организации оказания участникам специальной военной операции первичной медико-санитарной</w:t>
      </w:r>
      <w:r>
        <w:rPr>
          <w:spacing w:val="-2"/>
        </w:rPr>
        <w:t> </w:t>
      </w:r>
      <w:r>
        <w:rPr/>
        <w:t>помощи</w:t>
      </w:r>
      <w:r>
        <w:rPr>
          <w:spacing w:val="-2"/>
        </w:rPr>
        <w:t> </w:t>
      </w:r>
      <w:r>
        <w:rPr/>
        <w:t>Государственный</w:t>
      </w:r>
      <w:r>
        <w:rPr>
          <w:spacing w:val="-2"/>
        </w:rPr>
        <w:t> </w:t>
      </w:r>
      <w:r>
        <w:rPr/>
        <w:t>фонд</w:t>
      </w:r>
      <w:r>
        <w:rPr>
          <w:spacing w:val="-2"/>
        </w:rPr>
        <w:t> </w:t>
      </w:r>
      <w:r>
        <w:rPr/>
        <w:t>поддержки</w:t>
      </w:r>
      <w:r>
        <w:rPr>
          <w:spacing w:val="-2"/>
        </w:rPr>
        <w:t> </w:t>
      </w:r>
      <w:r>
        <w:rPr/>
        <w:t>участников</w:t>
      </w:r>
      <w:r>
        <w:rPr>
          <w:spacing w:val="-2"/>
        </w:rPr>
        <w:t> </w:t>
      </w:r>
      <w:r>
        <w:rPr/>
        <w:t>специальной</w:t>
      </w:r>
      <w:r>
        <w:rPr>
          <w:spacing w:val="-2"/>
        </w:rPr>
        <w:t> </w:t>
      </w:r>
      <w:r>
        <w:rPr/>
        <w:t>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w:t>
      </w:r>
      <w:r>
        <w:rPr>
          <w:spacing w:val="-2"/>
        </w:rPr>
        <w:t>здоровья.</w:t>
      </w:r>
    </w:p>
    <w:p>
      <w:pPr>
        <w:pStyle w:val="BodyText"/>
        <w:spacing w:line="225" w:lineRule="auto" w:before="246"/>
        <w:ind w:right="48"/>
      </w:pPr>
      <w:r>
        <w:rPr/>
        <w:t>Территориальный фонд обязательного медицинского страхования на основании </w:t>
      </w:r>
      <w:hyperlink r:id="rId27">
        <w:r>
          <w:rPr>
            <w:color w:val="0000FF"/>
          </w:rPr>
          <w:t>пункта 15</w:t>
        </w:r>
      </w:hyperlink>
      <w:r>
        <w:rPr>
          <w:color w:val="0000FF"/>
        </w:rPr>
        <w:t> </w:t>
      </w:r>
      <w:hyperlink r:id="rId27">
        <w:r>
          <w:rPr>
            <w:color w:val="0000FF"/>
          </w:rPr>
          <w:t>части 2 статьи 44</w:t>
        </w:r>
      </w:hyperlink>
      <w:r>
        <w:rPr>
          <w:color w:val="0000FF"/>
        </w:rPr>
        <w:t> </w:t>
      </w:r>
      <w:r>
        <w:rPr/>
        <w:t>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w:t>
      </w:r>
      <w:r>
        <w:rPr>
          <w:spacing w:val="79"/>
          <w:w w:val="150"/>
        </w:rPr>
        <w:t> </w:t>
      </w:r>
      <w:r>
        <w:rPr/>
        <w:t>военной</w:t>
      </w:r>
      <w:r>
        <w:rPr>
          <w:spacing w:val="79"/>
          <w:w w:val="150"/>
        </w:rPr>
        <w:t> </w:t>
      </w:r>
      <w:r>
        <w:rPr/>
        <w:t>операции</w:t>
      </w:r>
      <w:r>
        <w:rPr>
          <w:spacing w:val="79"/>
          <w:w w:val="150"/>
        </w:rPr>
        <w:t> </w:t>
      </w:r>
      <w:r>
        <w:rPr/>
        <w:t>для</w:t>
      </w:r>
      <w:r>
        <w:rPr>
          <w:spacing w:val="79"/>
          <w:w w:val="150"/>
        </w:rPr>
        <w:t> </w:t>
      </w:r>
      <w:r>
        <w:rPr/>
        <w:t>получения</w:t>
      </w:r>
      <w:r>
        <w:rPr>
          <w:spacing w:val="79"/>
          <w:w w:val="150"/>
        </w:rPr>
        <w:t> </w:t>
      </w:r>
      <w:r>
        <w:rPr/>
        <w:t>первичной</w:t>
      </w:r>
      <w:r>
        <w:rPr>
          <w:spacing w:val="79"/>
          <w:w w:val="150"/>
        </w:rPr>
        <w:t> </w:t>
      </w:r>
      <w:r>
        <w:rPr/>
        <w:t>медико-санитарной</w:t>
      </w:r>
      <w:r>
        <w:rPr>
          <w:spacing w:val="79"/>
          <w:w w:val="150"/>
        </w:rPr>
        <w:t> </w:t>
      </w:r>
      <w:r>
        <w:rPr/>
        <w:t>помощи,</w:t>
      </w:r>
      <w:r>
        <w:rPr>
          <w:spacing w:val="79"/>
          <w:w w:val="150"/>
        </w:rPr>
        <w:t> </w:t>
      </w:r>
      <w:r>
        <w:rPr/>
        <w:t>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r>
        <w:rPr/>
        <w:t>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w:t>
      </w:r>
      <w:r>
        <w:rPr>
          <w:spacing w:val="40"/>
        </w:rPr>
        <w:t> </w:t>
      </w:r>
      <w:r>
        <w:rPr>
          <w:spacing w:val="-2"/>
        </w:rPr>
        <w:t>порядке.</w:t>
      </w:r>
    </w:p>
    <w:p>
      <w:pPr>
        <w:pStyle w:val="BodyText"/>
        <w:spacing w:line="225" w:lineRule="auto" w:before="242"/>
        <w:ind w:right="48"/>
      </w:pPr>
      <w:r>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w:t>
      </w:r>
      <w:r>
        <w:rPr>
          <w:spacing w:val="40"/>
        </w:rPr>
        <w:t> </w:t>
      </w:r>
      <w:r>
        <w:rPr/>
        <w:t>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w:t>
      </w:r>
      <w:r>
        <w:rPr>
          <w:spacing w:val="-2"/>
        </w:rPr>
        <w:t>организации.</w:t>
      </w:r>
    </w:p>
    <w:p>
      <w:pPr>
        <w:pStyle w:val="BodyText"/>
        <w:spacing w:line="225" w:lineRule="auto" w:before="247"/>
        <w:ind w:right="47"/>
      </w:pPr>
      <w:r>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BodyText"/>
        <w:spacing w:line="225" w:lineRule="auto" w:before="243"/>
        <w:ind w:right="48"/>
      </w:pPr>
      <w:r>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w:t>
      </w:r>
      <w:r>
        <w:rPr>
          <w:spacing w:val="40"/>
        </w:rPr>
        <w:t> </w:t>
      </w:r>
      <w:r>
        <w:rPr/>
        <w:t>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w:t>
      </w:r>
      <w:r>
        <w:rPr>
          <w:spacing w:val="-1"/>
        </w:rPr>
        <w:t> </w:t>
      </w:r>
      <w:r>
        <w:rPr/>
        <w:t>проведения</w:t>
      </w:r>
      <w:r>
        <w:rPr>
          <w:spacing w:val="-1"/>
        </w:rPr>
        <w:t> </w:t>
      </w:r>
      <w:r>
        <w:rPr/>
        <w:t>таких</w:t>
      </w:r>
      <w:r>
        <w:rPr>
          <w:spacing w:val="-1"/>
        </w:rPr>
        <w:t> </w:t>
      </w:r>
      <w:r>
        <w:rPr/>
        <w:t>обследований</w:t>
      </w:r>
      <w:r>
        <w:rPr>
          <w:spacing w:val="-1"/>
        </w:rPr>
        <w:t> </w:t>
      </w:r>
      <w:r>
        <w:rPr/>
        <w:t>и</w:t>
      </w:r>
      <w:r>
        <w:rPr>
          <w:spacing w:val="-1"/>
        </w:rPr>
        <w:t> </w:t>
      </w:r>
      <w:r>
        <w:rPr/>
        <w:t>консультаций</w:t>
      </w:r>
      <w:r>
        <w:rPr>
          <w:spacing w:val="-1"/>
        </w:rPr>
        <w:t> </w:t>
      </w:r>
      <w:r>
        <w:rPr/>
        <w:t>в</w:t>
      </w:r>
      <w:r>
        <w:rPr>
          <w:spacing w:val="-1"/>
        </w:rPr>
        <w:t> </w:t>
      </w:r>
      <w:r>
        <w:rPr/>
        <w:t>день</w:t>
      </w:r>
      <w:r>
        <w:rPr>
          <w:spacing w:val="-1"/>
        </w:rPr>
        <w:t> </w:t>
      </w:r>
      <w:r>
        <w:rPr/>
        <w:t>проведения</w:t>
      </w:r>
      <w:r>
        <w:rPr>
          <w:spacing w:val="-1"/>
        </w:rPr>
        <w:t> </w:t>
      </w:r>
      <w:r>
        <w:rPr/>
        <w:t>первого</w:t>
      </w:r>
      <w:r>
        <w:rPr>
          <w:spacing w:val="-1"/>
        </w:rPr>
        <w:t> </w:t>
      </w:r>
      <w:r>
        <w:rPr/>
        <w:t>этапа диспансеризации они проводятся в период, не превышающий:</w:t>
      </w:r>
    </w:p>
    <w:p>
      <w:pPr>
        <w:pStyle w:val="BodyText"/>
        <w:spacing w:line="225" w:lineRule="auto" w:before="245"/>
        <w:ind w:right="53"/>
      </w:pPr>
      <w:r>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BodyText"/>
        <w:spacing w:line="225" w:lineRule="auto" w:before="242"/>
        <w:ind w:right="50"/>
      </w:pPr>
      <w:r>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BodyText"/>
        <w:spacing w:line="225" w:lineRule="auto"/>
        <w:ind w:right="51"/>
      </w:pPr>
      <w:r>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BodyText"/>
        <w:spacing w:line="225" w:lineRule="auto" w:before="243"/>
        <w:ind w:right="49"/>
      </w:pPr>
      <w:r>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w:t>
      </w:r>
      <w:r>
        <w:rPr>
          <w:spacing w:val="80"/>
        </w:rPr>
        <w:t> </w:t>
      </w:r>
      <w:r>
        <w:rPr/>
        <w:t>руководителю</w:t>
      </w:r>
      <w:r>
        <w:rPr>
          <w:spacing w:val="80"/>
        </w:rPr>
        <w:t> </w:t>
      </w:r>
      <w:r>
        <w:rPr/>
        <w:t>медицинской</w:t>
      </w:r>
      <w:r>
        <w:rPr>
          <w:spacing w:val="80"/>
        </w:rPr>
        <w:t> </w:t>
      </w:r>
      <w:r>
        <w:rPr/>
        <w:t>организации,</w:t>
      </w:r>
      <w:r>
        <w:rPr>
          <w:spacing w:val="80"/>
        </w:rPr>
        <w:t> </w:t>
      </w:r>
      <w:r>
        <w:rPr/>
        <w:t>выбранной</w:t>
      </w:r>
      <w:r>
        <w:rPr>
          <w:spacing w:val="80"/>
        </w:rPr>
        <w:t> </w:t>
      </w:r>
      <w:r>
        <w:rPr/>
        <w:t>участником</w:t>
      </w:r>
      <w:r>
        <w:rPr>
          <w:spacing w:val="80"/>
        </w:rPr>
        <w:t> </w:t>
      </w:r>
      <w:r>
        <w:rPr/>
        <w:t>специальной</w:t>
      </w:r>
    </w:p>
    <w:p>
      <w:pPr>
        <w:pStyle w:val="BodyText"/>
        <w:spacing w:after="0" w:line="225" w:lineRule="auto"/>
        <w:sectPr>
          <w:pgSz w:w="11910" w:h="16840"/>
          <w:pgMar w:header="492" w:footer="1504" w:top="1600" w:bottom="1700" w:left="708" w:right="566"/>
        </w:sectPr>
      </w:pPr>
    </w:p>
    <w:p>
      <w:pPr>
        <w:pStyle w:val="BodyText"/>
        <w:spacing w:line="225" w:lineRule="auto" w:before="253"/>
        <w:ind w:firstLine="0"/>
        <w:jc w:val="left"/>
      </w:pPr>
      <w:r>
        <w:rPr/>
        <w:t>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BodyText"/>
        <w:spacing w:line="225" w:lineRule="auto"/>
        <w:ind w:right="49"/>
      </w:pPr>
      <w:r>
        <w:rP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BodyText"/>
        <w:spacing w:line="225" w:lineRule="auto" w:before="242"/>
        <w:ind w:right="48"/>
      </w:pPr>
      <w:r>
        <w:rPr/>
        <w:t>При оказании социальных услуг руководители органов социальной защиты субъектов Российской</w:t>
      </w:r>
      <w:r>
        <w:rPr>
          <w:spacing w:val="-3"/>
        </w:rPr>
        <w:t> </w:t>
      </w:r>
      <w:r>
        <w:rPr/>
        <w:t>Федерации</w:t>
      </w:r>
      <w:r>
        <w:rPr>
          <w:spacing w:val="-3"/>
        </w:rPr>
        <w:t> </w:t>
      </w:r>
      <w:r>
        <w:rPr/>
        <w:t>также</w:t>
      </w:r>
      <w:r>
        <w:rPr>
          <w:spacing w:val="-3"/>
        </w:rPr>
        <w:t> </w:t>
      </w:r>
      <w:r>
        <w:rPr/>
        <w:t>информируют</w:t>
      </w:r>
      <w:r>
        <w:rPr>
          <w:spacing w:val="-3"/>
        </w:rPr>
        <w:t> </w:t>
      </w:r>
      <w:r>
        <w:rPr/>
        <w:t>руководителя</w:t>
      </w:r>
      <w:r>
        <w:rPr>
          <w:spacing w:val="-3"/>
        </w:rPr>
        <w:t> </w:t>
      </w:r>
      <w:r>
        <w:rPr/>
        <w:t>медицинской</w:t>
      </w:r>
      <w:r>
        <w:rPr>
          <w:spacing w:val="-3"/>
        </w:rPr>
        <w:t> </w:t>
      </w:r>
      <w:r>
        <w:rPr/>
        <w:t>организации,</w:t>
      </w:r>
      <w:r>
        <w:rPr>
          <w:spacing w:val="-3"/>
        </w:rPr>
        <w:t> </w:t>
      </w:r>
      <w:r>
        <w:rPr/>
        <w:t>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BodyText"/>
        <w:spacing w:line="225" w:lineRule="auto" w:before="243"/>
        <w:ind w:right="48"/>
      </w:pPr>
      <w:r>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BodyText"/>
        <w:spacing w:line="225" w:lineRule="auto" w:before="243"/>
        <w:ind w:right="47"/>
      </w:pPr>
      <w:r>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w:t>
      </w:r>
      <w:r>
        <w:rPr>
          <w:spacing w:val="40"/>
        </w:rPr>
        <w:t> </w:t>
      </w:r>
      <w:r>
        <w:rPr/>
        <w:t>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BodyText"/>
        <w:spacing w:line="225" w:lineRule="auto" w:before="245"/>
        <w:ind w:right="50"/>
      </w:pPr>
      <w:r>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BodyText"/>
        <w:spacing w:line="225" w:lineRule="auto" w:before="244"/>
        <w:ind w:right="47"/>
      </w:pPr>
      <w:r>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w:t>
      </w:r>
      <w:r>
        <w:rPr>
          <w:spacing w:val="40"/>
        </w:rPr>
        <w:t> </w:t>
      </w:r>
      <w:r>
        <w:rPr/>
        <w:t>на дому, и продуктами лечебного (энтерального) питания.</w:t>
      </w:r>
    </w:p>
    <w:p>
      <w:pPr>
        <w:pStyle w:val="BodyText"/>
        <w:spacing w:line="225" w:lineRule="auto" w:before="244"/>
        <w:ind w:right="49"/>
      </w:pPr>
      <w:r>
        <w:rPr/>
        <w:t>Участники</w:t>
      </w:r>
      <w:r>
        <w:rPr>
          <w:spacing w:val="80"/>
        </w:rPr>
        <w:t> </w:t>
      </w:r>
      <w:r>
        <w:rPr/>
        <w:t>специальной</w:t>
      </w:r>
      <w:r>
        <w:rPr>
          <w:spacing w:val="80"/>
        </w:rPr>
        <w:t> </w:t>
      </w:r>
      <w:r>
        <w:rPr/>
        <w:t>военной</w:t>
      </w:r>
      <w:r>
        <w:rPr>
          <w:spacing w:val="80"/>
        </w:rPr>
        <w:t> </w:t>
      </w:r>
      <w:r>
        <w:rPr/>
        <w:t>операции</w:t>
      </w:r>
      <w:r>
        <w:rPr>
          <w:spacing w:val="80"/>
        </w:rPr>
        <w:t> </w:t>
      </w:r>
      <w:r>
        <w:rPr/>
        <w:t>при</w:t>
      </w:r>
      <w:r>
        <w:rPr>
          <w:spacing w:val="80"/>
        </w:rPr>
        <w:t> </w:t>
      </w:r>
      <w:r>
        <w:rPr/>
        <w:t>наличии</w:t>
      </w:r>
      <w:r>
        <w:rPr>
          <w:spacing w:val="80"/>
        </w:rPr>
        <w:t> </w:t>
      </w:r>
      <w:r>
        <w:rPr/>
        <w:t>показаний</w:t>
      </w:r>
      <w:r>
        <w:rPr>
          <w:spacing w:val="80"/>
        </w:rPr>
        <w:t> </w:t>
      </w:r>
      <w:r>
        <w:rPr/>
        <w:t>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w:t>
      </w:r>
      <w:r>
        <w:rPr>
          <w:spacing w:val="40"/>
        </w:rPr>
        <w:t> </w:t>
      </w:r>
      <w:r>
        <w:rPr/>
        <w:t>условиях федеральной санаторно-курортной организации решение о выдаче путевки на санаторно-курортное</w:t>
      </w:r>
      <w:r>
        <w:rPr>
          <w:spacing w:val="80"/>
        </w:rPr>
        <w:t>  </w:t>
      </w:r>
      <w:r>
        <w:rPr/>
        <w:t>лечение</w:t>
      </w:r>
      <w:r>
        <w:rPr>
          <w:spacing w:val="80"/>
        </w:rPr>
        <w:t>  </w:t>
      </w:r>
      <w:r>
        <w:rPr/>
        <w:t>принимается</w:t>
      </w:r>
      <w:r>
        <w:rPr>
          <w:spacing w:val="80"/>
        </w:rPr>
        <w:t>  </w:t>
      </w:r>
      <w:r>
        <w:rPr/>
        <w:t>такой</w:t>
      </w:r>
      <w:r>
        <w:rPr>
          <w:spacing w:val="80"/>
        </w:rPr>
        <w:t>  </w:t>
      </w:r>
      <w:r>
        <w:rPr/>
        <w:t>федеральной</w:t>
      </w:r>
      <w:r>
        <w:rPr>
          <w:spacing w:val="80"/>
        </w:rPr>
        <w:t>  </w:t>
      </w:r>
      <w:r>
        <w:rPr/>
        <w:t>санаторно-курортной</w:t>
      </w:r>
    </w:p>
    <w:p>
      <w:pPr>
        <w:pStyle w:val="BodyText"/>
        <w:spacing w:after="0" w:line="225" w:lineRule="auto"/>
        <w:sectPr>
          <w:pgSz w:w="11910" w:h="16840"/>
          <w:pgMar w:header="492" w:footer="1504" w:top="1600" w:bottom="1700" w:left="708" w:right="566"/>
        </w:sectPr>
      </w:pPr>
    </w:p>
    <w:p>
      <w:pPr>
        <w:pStyle w:val="BodyText"/>
        <w:spacing w:before="239"/>
        <w:ind w:firstLine="0"/>
        <w:jc w:val="left"/>
      </w:pPr>
      <w:bookmarkStart w:name="Порядок оказания медицинской помощи инва" w:id="10"/>
      <w:bookmarkEnd w:id="10"/>
      <w:r>
        <w:rPr/>
      </w:r>
      <w:r>
        <w:rPr/>
        <w:t>организацией</w:t>
      </w:r>
      <w:r>
        <w:rPr>
          <w:spacing w:val="-9"/>
        </w:rPr>
        <w:t> </w:t>
      </w:r>
      <w:r>
        <w:rPr/>
        <w:t>во</w:t>
      </w:r>
      <w:r>
        <w:rPr>
          <w:spacing w:val="-7"/>
        </w:rPr>
        <w:t> </w:t>
      </w:r>
      <w:r>
        <w:rPr/>
        <w:t>внеочередном</w:t>
      </w:r>
      <w:r>
        <w:rPr>
          <w:spacing w:val="-8"/>
        </w:rPr>
        <w:t> </w:t>
      </w:r>
      <w:r>
        <w:rPr>
          <w:spacing w:val="-2"/>
        </w:rPr>
        <w:t>порядке.</w:t>
      </w:r>
    </w:p>
    <w:p>
      <w:pPr>
        <w:pStyle w:val="BodyText"/>
        <w:spacing w:line="225" w:lineRule="auto" w:before="238"/>
        <w:ind w:right="50"/>
      </w:pPr>
      <w:r>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r>
        <w:rPr>
          <w:color w:val="0000FF"/>
        </w:rPr>
        <w:t>пунктом 12</w:t>
      </w:r>
      <w:r>
        <w:rPr>
          <w:color w:val="0000FF"/>
        </w:rPr>
        <w:t> </w:t>
      </w:r>
      <w:r>
        <w:rPr/>
        <w:t>постановления Правительства Российской Федерации от 29 декабря 2025 г. N 2188 "О</w:t>
      </w:r>
      <w:r>
        <w:rPr>
          <w:spacing w:val="-4"/>
        </w:rPr>
        <w:t> </w:t>
      </w:r>
      <w:r>
        <w:rPr/>
        <w:t>Программе</w:t>
      </w:r>
      <w:r>
        <w:rPr>
          <w:spacing w:val="-5"/>
        </w:rPr>
        <w:t> </w:t>
      </w:r>
      <w:r>
        <w:rPr/>
        <w:t>государственных</w:t>
      </w:r>
      <w:r>
        <w:rPr>
          <w:spacing w:val="-4"/>
        </w:rPr>
        <w:t> </w:t>
      </w:r>
      <w:r>
        <w:rPr/>
        <w:t>гарантий</w:t>
      </w:r>
      <w:r>
        <w:rPr>
          <w:spacing w:val="-4"/>
        </w:rPr>
        <w:t> </w:t>
      </w:r>
      <w:r>
        <w:rPr/>
        <w:t>бесплатного</w:t>
      </w:r>
      <w:r>
        <w:rPr>
          <w:spacing w:val="-4"/>
        </w:rPr>
        <w:t> </w:t>
      </w:r>
      <w:r>
        <w:rPr/>
        <w:t>оказания</w:t>
      </w:r>
      <w:r>
        <w:rPr>
          <w:spacing w:val="-5"/>
        </w:rPr>
        <w:t> </w:t>
      </w:r>
      <w:r>
        <w:rPr/>
        <w:t>гражданам</w:t>
      </w:r>
      <w:r>
        <w:rPr>
          <w:spacing w:val="-4"/>
        </w:rPr>
        <w:t> </w:t>
      </w:r>
      <w:r>
        <w:rPr/>
        <w:t>медицинской</w:t>
      </w:r>
      <w:r>
        <w:rPr>
          <w:spacing w:val="-4"/>
        </w:rPr>
        <w:t> </w:t>
      </w:r>
      <w:r>
        <w:rPr/>
        <w:t>помощи на 2026 год и на плановый период 2027 и 2028 годов".</w:t>
      </w:r>
    </w:p>
    <w:p>
      <w:pPr>
        <w:pStyle w:val="BodyText"/>
        <w:spacing w:line="225" w:lineRule="auto" w:before="243"/>
        <w:ind w:right="47"/>
      </w:pPr>
      <w:r>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BodyText"/>
        <w:spacing w:line="225" w:lineRule="auto" w:before="242"/>
        <w:ind w:right="51"/>
      </w:pPr>
      <w:r>
        <w:rP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w:t>
      </w:r>
      <w:r>
        <w:rPr>
          <w:spacing w:val="-2"/>
        </w:rPr>
        <w:t>врача.</w:t>
      </w:r>
    </w:p>
    <w:p>
      <w:pPr>
        <w:pStyle w:val="BodyText"/>
        <w:spacing w:line="225" w:lineRule="auto" w:before="243"/>
        <w:ind w:right="47"/>
      </w:pPr>
      <w:r>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w:t>
      </w:r>
      <w:r>
        <w:rPr>
          <w:spacing w:val="-2"/>
        </w:rPr>
        <w:t>технологий.</w:t>
      </w:r>
    </w:p>
    <w:p>
      <w:pPr>
        <w:pStyle w:val="BodyText"/>
        <w:spacing w:line="225" w:lineRule="auto" w:before="245"/>
        <w:ind w:right="50"/>
      </w:pPr>
      <w:r>
        <w:rPr/>
        <w:t>Также в территориальной программе государственных гарантий исполнительными</w:t>
      </w:r>
      <w:r>
        <w:rPr>
          <w:spacing w:val="40"/>
        </w:rPr>
        <w:t> </w:t>
      </w:r>
      <w:r>
        <w:rPr/>
        <w:t>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w:t>
      </w:r>
      <w:r>
        <w:rPr>
          <w:spacing w:val="40"/>
        </w:rPr>
        <w:t> </w:t>
      </w:r>
      <w:r>
        <w:rPr/>
        <w:t>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Heading1"/>
        <w:spacing w:line="225" w:lineRule="auto" w:before="267"/>
        <w:ind w:left="1704" w:right="1245" w:hanging="1"/>
        <w:jc w:val="center"/>
      </w:pPr>
      <w:r>
        <w:rPr/>
        <w:t>Порядок оказания медицинской помощи инвалидам, включая порядок</w:t>
      </w:r>
      <w:r>
        <w:rPr>
          <w:spacing w:val="-6"/>
        </w:rPr>
        <w:t> </w:t>
      </w:r>
      <w:r>
        <w:rPr/>
        <w:t>наблюдения</w:t>
      </w:r>
      <w:r>
        <w:rPr>
          <w:spacing w:val="-6"/>
        </w:rPr>
        <w:t> </w:t>
      </w:r>
      <w:r>
        <w:rPr/>
        <w:t>врачом</w:t>
      </w:r>
      <w:r>
        <w:rPr>
          <w:spacing w:val="-6"/>
        </w:rPr>
        <w:t> </w:t>
      </w:r>
      <w:r>
        <w:rPr/>
        <w:t>за</w:t>
      </w:r>
      <w:r>
        <w:rPr>
          <w:spacing w:val="-6"/>
        </w:rPr>
        <w:t> </w:t>
      </w:r>
      <w:r>
        <w:rPr/>
        <w:t>состоянием</w:t>
      </w:r>
      <w:r>
        <w:rPr>
          <w:spacing w:val="-6"/>
        </w:rPr>
        <w:t> </w:t>
      </w:r>
      <w:r>
        <w:rPr/>
        <w:t>их</w:t>
      </w:r>
      <w:r>
        <w:rPr>
          <w:spacing w:val="-6"/>
        </w:rPr>
        <w:t> </w:t>
      </w:r>
      <w:r>
        <w:rPr/>
        <w:t>здоровья,</w:t>
      </w:r>
      <w:r>
        <w:rPr>
          <w:spacing w:val="-6"/>
        </w:rPr>
        <w:t> </w:t>
      </w:r>
      <w:r>
        <w:rPr/>
        <w:t>меры по обеспечению доступности для инвалидов медицинской инфраструктуры, возможность записи к врачу, а также</w:t>
      </w:r>
    </w:p>
    <w:p>
      <w:pPr>
        <w:spacing w:line="225" w:lineRule="auto" w:before="2"/>
        <w:ind w:left="1688" w:right="1227" w:firstLine="0"/>
        <w:jc w:val="center"/>
        <w:rPr>
          <w:rFonts w:ascii="Arial" w:hAnsi="Arial"/>
          <w:b/>
          <w:sz w:val="24"/>
        </w:rPr>
      </w:pPr>
      <w:r>
        <w:rPr>
          <w:rFonts w:ascii="Arial" w:hAnsi="Arial"/>
          <w:b/>
          <w:sz w:val="24"/>
        </w:rPr>
        <w:t>порядок</w:t>
      </w:r>
      <w:r>
        <w:rPr>
          <w:rFonts w:ascii="Arial" w:hAnsi="Arial"/>
          <w:b/>
          <w:spacing w:val="-8"/>
          <w:sz w:val="24"/>
        </w:rPr>
        <w:t> </w:t>
      </w:r>
      <w:r>
        <w:rPr>
          <w:rFonts w:ascii="Arial" w:hAnsi="Arial"/>
          <w:b/>
          <w:sz w:val="24"/>
        </w:rPr>
        <w:t>доведения</w:t>
      </w:r>
      <w:r>
        <w:rPr>
          <w:rFonts w:ascii="Arial" w:hAnsi="Arial"/>
          <w:b/>
          <w:spacing w:val="-8"/>
          <w:sz w:val="24"/>
        </w:rPr>
        <w:t> </w:t>
      </w:r>
      <w:r>
        <w:rPr>
          <w:rFonts w:ascii="Arial" w:hAnsi="Arial"/>
          <w:b/>
          <w:sz w:val="24"/>
        </w:rPr>
        <w:t>до</w:t>
      </w:r>
      <w:r>
        <w:rPr>
          <w:rFonts w:ascii="Arial" w:hAnsi="Arial"/>
          <w:b/>
          <w:spacing w:val="-8"/>
          <w:sz w:val="24"/>
        </w:rPr>
        <w:t> </w:t>
      </w:r>
      <w:r>
        <w:rPr>
          <w:rFonts w:ascii="Arial" w:hAnsi="Arial"/>
          <w:b/>
          <w:sz w:val="24"/>
        </w:rPr>
        <w:t>отдельных</w:t>
      </w:r>
      <w:r>
        <w:rPr>
          <w:rFonts w:ascii="Arial" w:hAnsi="Arial"/>
          <w:b/>
          <w:spacing w:val="-8"/>
          <w:sz w:val="24"/>
        </w:rPr>
        <w:t> </w:t>
      </w:r>
      <w:r>
        <w:rPr>
          <w:rFonts w:ascii="Arial" w:hAnsi="Arial"/>
          <w:b/>
          <w:sz w:val="24"/>
        </w:rPr>
        <w:t>групп</w:t>
      </w:r>
      <w:r>
        <w:rPr>
          <w:rFonts w:ascii="Arial" w:hAnsi="Arial"/>
          <w:b/>
          <w:spacing w:val="-8"/>
          <w:sz w:val="24"/>
        </w:rPr>
        <w:t> </w:t>
      </w:r>
      <w:r>
        <w:rPr>
          <w:rFonts w:ascii="Arial" w:hAnsi="Arial"/>
          <w:b/>
          <w:sz w:val="24"/>
        </w:rPr>
        <w:t>инвалидов информации о состоянии их здоровья</w:t>
      </w:r>
    </w:p>
    <w:p>
      <w:pPr>
        <w:pStyle w:val="BodyText"/>
        <w:spacing w:line="225" w:lineRule="auto" w:before="259"/>
        <w:ind w:right="48"/>
      </w:pPr>
      <w:r>
        <w:rP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w:t>
      </w:r>
      <w:r>
        <w:rPr>
          <w:spacing w:val="75"/>
        </w:rPr>
        <w:t> </w:t>
      </w:r>
      <w:r>
        <w:rPr/>
        <w:t>организации</w:t>
      </w:r>
      <w:r>
        <w:rPr>
          <w:spacing w:val="75"/>
        </w:rPr>
        <w:t> </w:t>
      </w:r>
      <w:r>
        <w:rPr/>
        <w:t>и</w:t>
      </w:r>
      <w:r>
        <w:rPr>
          <w:spacing w:val="75"/>
        </w:rPr>
        <w:t> </w:t>
      </w:r>
      <w:r>
        <w:rPr/>
        <w:t>обратно</w:t>
      </w:r>
      <w:r>
        <w:rPr>
          <w:spacing w:val="75"/>
        </w:rPr>
        <w:t> </w:t>
      </w:r>
      <w:r>
        <w:rPr/>
        <w:t>по</w:t>
      </w:r>
      <w:r>
        <w:rPr>
          <w:spacing w:val="75"/>
        </w:rPr>
        <w:t> </w:t>
      </w:r>
      <w:r>
        <w:rPr/>
        <w:t>месту</w:t>
      </w:r>
      <w:r>
        <w:rPr>
          <w:spacing w:val="75"/>
        </w:rPr>
        <w:t> </w:t>
      </w:r>
      <w:r>
        <w:rPr/>
        <w:t>жительства</w:t>
      </w:r>
      <w:r>
        <w:rPr>
          <w:spacing w:val="75"/>
        </w:rPr>
        <w:t> </w:t>
      </w:r>
      <w:r>
        <w:rPr/>
        <w:t>с</w:t>
      </w:r>
      <w:r>
        <w:rPr>
          <w:spacing w:val="75"/>
        </w:rPr>
        <w:t> </w:t>
      </w:r>
      <w:r>
        <w:rPr/>
        <w:t>использованием</w:t>
      </w:r>
      <w:r>
        <w:rPr>
          <w:spacing w:val="75"/>
        </w:rPr>
        <w:t> </w:t>
      </w:r>
      <w:r>
        <w:rPr/>
        <w:t>транспортных</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bookmarkStart w:name="Первичная медико-санитарная помощь" w:id="11"/>
      <w:bookmarkEnd w:id="11"/>
      <w:r>
        <w:rPr/>
      </w:r>
      <w:r>
        <w:rPr/>
        <w:t>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8">
        <w:r>
          <w:rPr>
            <w:color w:val="0000FF"/>
          </w:rPr>
          <w:t>проект</w:t>
        </w:r>
      </w:hyperlink>
      <w:r>
        <w:rPr>
          <w:color w:val="0000FF"/>
        </w:rPr>
        <w:t> </w:t>
      </w:r>
      <w:r>
        <w:rPr/>
        <w:t>"Демография". Оплата такой доставки осуществляется за счет средств бюджетов субъектов Российской Федерации.</w:t>
      </w:r>
    </w:p>
    <w:p>
      <w:pPr>
        <w:pStyle w:val="BodyText"/>
        <w:spacing w:line="225" w:lineRule="auto" w:before="242"/>
        <w:ind w:right="50"/>
      </w:pPr>
      <w:r>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BodyText"/>
        <w:spacing w:line="225" w:lineRule="auto" w:before="243"/>
        <w:ind w:right="49"/>
      </w:pPr>
      <w:r>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BodyText"/>
        <w:spacing w:line="225" w:lineRule="auto" w:before="245"/>
        <w:ind w:right="50"/>
      </w:pPr>
      <w:r>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w:t>
      </w:r>
      <w:r>
        <w:rPr>
          <w:spacing w:val="40"/>
        </w:rPr>
        <w:t> </w:t>
      </w:r>
      <w:r>
        <w:rPr/>
        <w:t>ухода</w:t>
      </w:r>
      <w:r>
        <w:rPr>
          <w:spacing w:val="40"/>
        </w:rPr>
        <w:t> </w:t>
      </w:r>
      <w:r>
        <w:rPr/>
        <w:t>осуществляется</w:t>
      </w:r>
      <w:r>
        <w:rPr>
          <w:spacing w:val="40"/>
        </w:rPr>
        <w:t> </w:t>
      </w:r>
      <w:r>
        <w:rPr/>
        <w:t>на</w:t>
      </w:r>
      <w:r>
        <w:rPr>
          <w:spacing w:val="40"/>
        </w:rPr>
        <w:t> </w:t>
      </w:r>
      <w:r>
        <w:rPr/>
        <w:t>безвозмездной</w:t>
      </w:r>
      <w:r>
        <w:rPr>
          <w:spacing w:val="40"/>
        </w:rPr>
        <w:t> </w:t>
      </w:r>
      <w:r>
        <w:rPr/>
        <w:t>основе</w:t>
      </w:r>
      <w:r>
        <w:rPr>
          <w:spacing w:val="40"/>
        </w:rPr>
        <w:t> </w:t>
      </w:r>
      <w:r>
        <w:rPr/>
        <w:t>с</w:t>
      </w:r>
      <w:r>
        <w:rPr>
          <w:spacing w:val="40"/>
        </w:rPr>
        <w:t> </w:t>
      </w:r>
      <w:r>
        <w:rPr/>
        <w:t>учетом</w:t>
      </w:r>
      <w:r>
        <w:rPr>
          <w:spacing w:val="40"/>
        </w:rPr>
        <w:t> </w:t>
      </w:r>
      <w:r>
        <w:rPr/>
        <w:t>соблюдения санитарно-эпидемического режима (при наличии).</w:t>
      </w:r>
    </w:p>
    <w:p>
      <w:pPr>
        <w:pStyle w:val="BodyText"/>
        <w:spacing w:line="225" w:lineRule="auto" w:before="242"/>
        <w:ind w:right="49"/>
      </w:pPr>
      <w:r>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Heading1"/>
        <w:spacing w:before="252"/>
        <w:jc w:val="center"/>
      </w:pPr>
      <w:r>
        <w:rPr/>
        <w:t>Первичная</w:t>
      </w:r>
      <w:r>
        <w:rPr>
          <w:spacing w:val="-13"/>
        </w:rPr>
        <w:t> </w:t>
      </w:r>
      <w:r>
        <w:rPr/>
        <w:t>медико-санитарная</w:t>
      </w:r>
      <w:r>
        <w:rPr>
          <w:spacing w:val="-13"/>
        </w:rPr>
        <w:t> </w:t>
      </w:r>
      <w:r>
        <w:rPr>
          <w:spacing w:val="-2"/>
        </w:rPr>
        <w:t>помощь</w:t>
      </w:r>
    </w:p>
    <w:p>
      <w:pPr>
        <w:pStyle w:val="BodyText"/>
        <w:spacing w:line="225" w:lineRule="auto" w:before="255"/>
        <w:ind w:right="47"/>
      </w:pPr>
      <w:r>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BodyText"/>
        <w:spacing w:line="225" w:lineRule="auto" w:before="242"/>
        <w:ind w:right="53"/>
      </w:pPr>
      <w:r>
        <w:rPr/>
        <w:t>Первичная медико-санитарная помощь оказывается в амбулаторных условиях и условиях дневного стационара в плановой и неотложной формах.</w:t>
      </w:r>
    </w:p>
    <w:p>
      <w:pPr>
        <w:pStyle w:val="BodyText"/>
        <w:spacing w:line="225" w:lineRule="auto" w:before="242"/>
        <w:ind w:right="52"/>
      </w:pPr>
      <w:r>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w:t>
      </w:r>
      <w:r>
        <w:rPr>
          <w:spacing w:val="-2"/>
        </w:rPr>
        <w:t>образованием.</w:t>
      </w:r>
    </w:p>
    <w:p>
      <w:pPr>
        <w:pStyle w:val="BodyText"/>
        <w:spacing w:line="225" w:lineRule="auto"/>
        <w:ind w:right="45"/>
      </w:pPr>
      <w:r>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BodyText"/>
        <w:spacing w:before="229"/>
        <w:ind w:left="1052" w:firstLine="0"/>
        <w:jc w:val="left"/>
      </w:pPr>
      <w:r>
        <w:rPr/>
        <w:t>Для</w:t>
      </w:r>
      <w:r>
        <w:rPr>
          <w:spacing w:val="73"/>
        </w:rPr>
        <w:t> </w:t>
      </w:r>
      <w:r>
        <w:rPr/>
        <w:t>получения</w:t>
      </w:r>
      <w:r>
        <w:rPr>
          <w:spacing w:val="73"/>
        </w:rPr>
        <w:t> </w:t>
      </w:r>
      <w:r>
        <w:rPr/>
        <w:t>первичной</w:t>
      </w:r>
      <w:r>
        <w:rPr>
          <w:spacing w:val="73"/>
        </w:rPr>
        <w:t> </w:t>
      </w:r>
      <w:r>
        <w:rPr/>
        <w:t>врачебной</w:t>
      </w:r>
      <w:r>
        <w:rPr>
          <w:spacing w:val="73"/>
        </w:rPr>
        <w:t> </w:t>
      </w:r>
      <w:r>
        <w:rPr/>
        <w:t>медико-санитарной</w:t>
      </w:r>
      <w:r>
        <w:rPr>
          <w:spacing w:val="73"/>
        </w:rPr>
        <w:t> </w:t>
      </w:r>
      <w:r>
        <w:rPr/>
        <w:t>помощи</w:t>
      </w:r>
      <w:r>
        <w:rPr>
          <w:spacing w:val="73"/>
        </w:rPr>
        <w:t> </w:t>
      </w:r>
      <w:r>
        <w:rPr/>
        <w:t>гражданин</w:t>
      </w:r>
      <w:r>
        <w:rPr>
          <w:spacing w:val="74"/>
        </w:rPr>
        <w:t> </w:t>
      </w:r>
      <w:r>
        <w:rPr>
          <w:spacing w:val="-2"/>
        </w:rPr>
        <w:t>выбирает</w:t>
      </w:r>
    </w:p>
    <w:p>
      <w:pPr>
        <w:pStyle w:val="BodyText"/>
        <w:spacing w:after="0"/>
        <w:jc w:val="left"/>
        <w:sectPr>
          <w:pgSz w:w="11910" w:h="16840"/>
          <w:pgMar w:header="492" w:footer="1504" w:top="1600" w:bottom="1700" w:left="708" w:right="566"/>
        </w:sectPr>
      </w:pPr>
    </w:p>
    <w:p>
      <w:pPr>
        <w:pStyle w:val="BodyText"/>
        <w:spacing w:line="225" w:lineRule="auto" w:before="253"/>
        <w:ind w:right="49" w:firstLine="0"/>
      </w:pPr>
      <w:bookmarkStart w:name="Специализированная, в том числе высокоте" w:id="12"/>
      <w:bookmarkEnd w:id="12"/>
      <w:r>
        <w:rPr/>
      </w:r>
      <w:r>
        <w:rPr/>
        <w:t>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w:t>
      </w:r>
      <w:r>
        <w:rPr>
          <w:spacing w:val="-2"/>
        </w:rPr>
        <w:t>гражданина).</w:t>
      </w:r>
    </w:p>
    <w:p>
      <w:pPr>
        <w:pStyle w:val="BodyText"/>
        <w:spacing w:line="225" w:lineRule="auto" w:before="242"/>
        <w:ind w:right="46"/>
      </w:pPr>
      <w:r>
        <w:rPr/>
        <w:t>Первичная</w:t>
      </w:r>
      <w:r>
        <w:rPr>
          <w:spacing w:val="80"/>
          <w:w w:val="150"/>
        </w:rPr>
        <w:t>  </w:t>
      </w:r>
      <w:r>
        <w:rPr/>
        <w:t>специализированная</w:t>
      </w:r>
      <w:r>
        <w:rPr>
          <w:spacing w:val="80"/>
          <w:w w:val="150"/>
        </w:rPr>
        <w:t>  </w:t>
      </w:r>
      <w:r>
        <w:rPr/>
        <w:t>медико-санитарная</w:t>
      </w:r>
      <w:r>
        <w:rPr>
          <w:spacing w:val="80"/>
          <w:w w:val="150"/>
        </w:rPr>
        <w:t>  </w:t>
      </w:r>
      <w:r>
        <w:rPr/>
        <w:t>помощь</w:t>
      </w:r>
      <w:r>
        <w:rPr>
          <w:spacing w:val="80"/>
          <w:w w:val="150"/>
        </w:rPr>
        <w:t>  </w:t>
      </w:r>
      <w:r>
        <w:rPr/>
        <w:t>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Heading1"/>
        <w:spacing w:line="225" w:lineRule="auto" w:before="264"/>
        <w:ind w:left="4240" w:right="1174" w:hanging="2173"/>
      </w:pPr>
      <w:r>
        <w:rPr/>
        <w:t>Специализированная,</w:t>
      </w:r>
      <w:r>
        <w:rPr>
          <w:spacing w:val="-11"/>
        </w:rPr>
        <w:t> </w:t>
      </w:r>
      <w:r>
        <w:rPr/>
        <w:t>в</w:t>
      </w:r>
      <w:r>
        <w:rPr>
          <w:spacing w:val="-11"/>
        </w:rPr>
        <w:t> </w:t>
      </w:r>
      <w:r>
        <w:rPr/>
        <w:t>том</w:t>
      </w:r>
      <w:r>
        <w:rPr>
          <w:spacing w:val="-11"/>
        </w:rPr>
        <w:t> </w:t>
      </w:r>
      <w:r>
        <w:rPr/>
        <w:t>числе</w:t>
      </w:r>
      <w:r>
        <w:rPr>
          <w:spacing w:val="-11"/>
        </w:rPr>
        <w:t> </w:t>
      </w:r>
      <w:r>
        <w:rPr/>
        <w:t>высокотехнологичная, медицинская помощь</w:t>
      </w:r>
    </w:p>
    <w:p>
      <w:pPr>
        <w:pStyle w:val="BodyText"/>
        <w:spacing w:line="225" w:lineRule="auto" w:before="259"/>
        <w:ind w:right="49"/>
      </w:pPr>
      <w:r>
        <w:rPr/>
        <w:t>Специализированная медицинская помощь оказывается бесплатно в стационарных</w:t>
      </w:r>
      <w:r>
        <w:rPr>
          <w:spacing w:val="80"/>
        </w:rPr>
        <w:t> </w:t>
      </w:r>
      <w:r>
        <w:rPr/>
        <w:t>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w:t>
      </w:r>
      <w:r>
        <w:rPr>
          <w:spacing w:val="-3"/>
        </w:rPr>
        <w:t> </w:t>
      </w:r>
      <w:r>
        <w:rPr/>
        <w:t>родов</w:t>
      </w:r>
      <w:r>
        <w:rPr>
          <w:spacing w:val="-3"/>
        </w:rPr>
        <w:t> </w:t>
      </w:r>
      <w:r>
        <w:rPr/>
        <w:t>и</w:t>
      </w:r>
      <w:r>
        <w:rPr>
          <w:spacing w:val="-3"/>
        </w:rPr>
        <w:t> </w:t>
      </w:r>
      <w:r>
        <w:rPr/>
        <w:t>послеродовой</w:t>
      </w:r>
      <w:r>
        <w:rPr>
          <w:spacing w:val="-3"/>
        </w:rPr>
        <w:t> </w:t>
      </w:r>
      <w:r>
        <w:rPr/>
        <w:t>период),</w:t>
      </w:r>
      <w:r>
        <w:rPr>
          <w:spacing w:val="-3"/>
        </w:rPr>
        <w:t> </w:t>
      </w:r>
      <w:r>
        <w:rPr/>
        <w:t>требующих</w:t>
      </w:r>
      <w:r>
        <w:rPr>
          <w:spacing w:val="-3"/>
        </w:rPr>
        <w:t> </w:t>
      </w:r>
      <w:r>
        <w:rPr/>
        <w:t>использования</w:t>
      </w:r>
      <w:r>
        <w:rPr>
          <w:spacing w:val="-3"/>
        </w:rPr>
        <w:t> </w:t>
      </w:r>
      <w:r>
        <w:rPr/>
        <w:t>специальных</w:t>
      </w:r>
      <w:r>
        <w:rPr>
          <w:spacing w:val="-3"/>
        </w:rPr>
        <w:t> </w:t>
      </w:r>
      <w:r>
        <w:rPr/>
        <w:t>методов</w:t>
      </w:r>
      <w:r>
        <w:rPr>
          <w:spacing w:val="-3"/>
        </w:rPr>
        <w:t> </w:t>
      </w:r>
      <w:r>
        <w:rPr/>
        <w:t>и сложных медицинских технологий, а также медицинскую реабилитацию.</w:t>
      </w:r>
    </w:p>
    <w:p>
      <w:pPr>
        <w:pStyle w:val="BodyText"/>
        <w:spacing w:line="225" w:lineRule="auto" w:before="242"/>
        <w:ind w:right="48"/>
      </w:pPr>
      <w:r>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w:t>
      </w:r>
      <w:r>
        <w:rPr>
          <w:spacing w:val="40"/>
        </w:rPr>
        <w:t> </w:t>
      </w:r>
      <w:r>
        <w:rPr/>
        <w:t>смежных отраслей науки и техники.</w:t>
      </w:r>
    </w:p>
    <w:p>
      <w:pPr>
        <w:pStyle w:val="BodyText"/>
        <w:spacing w:line="225" w:lineRule="auto" w:before="244"/>
        <w:ind w:right="49"/>
      </w:pPr>
      <w:r>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pPr>
        <w:pStyle w:val="BodyText"/>
        <w:spacing w:line="225" w:lineRule="auto" w:before="243"/>
        <w:ind w:right="49"/>
      </w:pPr>
      <w:r>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BodyText"/>
        <w:spacing w:line="225" w:lineRule="auto" w:before="243"/>
        <w:ind w:right="49"/>
      </w:pPr>
      <w:r>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BodyText"/>
        <w:spacing w:line="225" w:lineRule="auto" w:before="246"/>
        <w:ind w:right="51"/>
      </w:pPr>
      <w:r>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w:t>
      </w:r>
      <w:r>
        <w:rPr>
          <w:spacing w:val="40"/>
        </w:rPr>
        <w:t>  </w:t>
      </w:r>
      <w:r>
        <w:rPr/>
        <w:t>ему</w:t>
      </w:r>
      <w:r>
        <w:rPr>
          <w:spacing w:val="40"/>
        </w:rPr>
        <w:t>  </w:t>
      </w:r>
      <w:r>
        <w:rPr/>
        <w:t>соответствующее</w:t>
      </w:r>
      <w:r>
        <w:rPr>
          <w:spacing w:val="40"/>
        </w:rPr>
        <w:t>  </w:t>
      </w:r>
      <w:r>
        <w:rPr/>
        <w:t>диспансерное</w:t>
      </w:r>
      <w:r>
        <w:rPr>
          <w:spacing w:val="40"/>
        </w:rPr>
        <w:t>  </w:t>
      </w:r>
      <w:r>
        <w:rPr/>
        <w:t>наблюдение</w:t>
      </w:r>
      <w:r>
        <w:rPr>
          <w:spacing w:val="40"/>
        </w:rPr>
        <w:t>  </w:t>
      </w:r>
      <w:r>
        <w:rPr/>
        <w:t>в</w:t>
      </w:r>
      <w:r>
        <w:rPr>
          <w:spacing w:val="40"/>
        </w:rPr>
        <w:t>  </w:t>
      </w:r>
      <w:r>
        <w:rPr/>
        <w:t>порядке,</w:t>
      </w:r>
      <w:r>
        <w:rPr>
          <w:spacing w:val="40"/>
        </w:rPr>
        <w:t>  </w:t>
      </w:r>
      <w:r>
        <w:rPr/>
        <w:t>установленном</w:t>
      </w:r>
    </w:p>
    <w:p>
      <w:pPr>
        <w:pStyle w:val="BodyText"/>
        <w:spacing w:after="0" w:line="225" w:lineRule="auto"/>
        <w:sectPr>
          <w:pgSz w:w="11910" w:h="16840"/>
          <w:pgMar w:header="492" w:footer="1504" w:top="1600" w:bottom="1700" w:left="708" w:right="566"/>
        </w:sectPr>
      </w:pPr>
    </w:p>
    <w:p>
      <w:pPr>
        <w:pStyle w:val="BodyText"/>
        <w:spacing w:before="239"/>
        <w:ind w:firstLine="0"/>
        <w:jc w:val="left"/>
      </w:pPr>
      <w:bookmarkStart w:name="Скорая, в том числе скорая специализиров" w:id="13"/>
      <w:bookmarkEnd w:id="13"/>
      <w:r>
        <w:rPr/>
      </w:r>
      <w:r>
        <w:rPr/>
        <w:t>Министерством</w:t>
      </w:r>
      <w:r>
        <w:rPr>
          <w:spacing w:val="-13"/>
        </w:rPr>
        <w:t> </w:t>
      </w:r>
      <w:r>
        <w:rPr/>
        <w:t>здравоохранения</w:t>
      </w:r>
      <w:r>
        <w:rPr>
          <w:spacing w:val="-13"/>
        </w:rPr>
        <w:t> </w:t>
      </w:r>
      <w:r>
        <w:rPr/>
        <w:t>Российской</w:t>
      </w:r>
      <w:r>
        <w:rPr>
          <w:spacing w:val="-12"/>
        </w:rPr>
        <w:t> </w:t>
      </w:r>
      <w:r>
        <w:rPr>
          <w:spacing w:val="-2"/>
        </w:rPr>
        <w:t>Федерации.</w:t>
      </w:r>
    </w:p>
    <w:p>
      <w:pPr>
        <w:pStyle w:val="BodyText"/>
        <w:spacing w:line="225" w:lineRule="auto" w:before="238"/>
        <w:ind w:right="49"/>
      </w:pPr>
      <w:r>
        <w:rP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w:t>
      </w:r>
      <w:r>
        <w:rPr>
          <w:spacing w:val="-3"/>
        </w:rPr>
        <w:t> </w:t>
      </w:r>
      <w:r>
        <w:rPr/>
        <w:t>страхования</w:t>
      </w:r>
      <w:r>
        <w:rPr>
          <w:spacing w:val="-4"/>
        </w:rPr>
        <w:t> </w:t>
      </w:r>
      <w:r>
        <w:rPr/>
        <w:t>застрахованным</w:t>
      </w:r>
      <w:r>
        <w:rPr>
          <w:spacing w:val="-4"/>
        </w:rPr>
        <w:t> </w:t>
      </w:r>
      <w:r>
        <w:rPr/>
        <w:t>по</w:t>
      </w:r>
      <w:r>
        <w:rPr>
          <w:spacing w:val="-3"/>
        </w:rPr>
        <w:t> </w:t>
      </w:r>
      <w:r>
        <w:rPr/>
        <w:t>обязательному</w:t>
      </w:r>
      <w:r>
        <w:rPr>
          <w:spacing w:val="-3"/>
        </w:rPr>
        <w:t> </w:t>
      </w:r>
      <w:r>
        <w:rPr/>
        <w:t>медицинскому</w:t>
      </w:r>
      <w:r>
        <w:rPr>
          <w:spacing w:val="-3"/>
        </w:rPr>
        <w:t> </w:t>
      </w:r>
      <w:r>
        <w:rPr/>
        <w:t>страхованию</w:t>
      </w:r>
      <w:r>
        <w:rPr>
          <w:spacing w:val="-3"/>
        </w:rPr>
        <w:t> </w:t>
      </w:r>
      <w:r>
        <w:rPr/>
        <w:t>лицам (далее - застрахованные лица) комиссии по разработке территориальных программ</w:t>
      </w:r>
      <w:r>
        <w:rPr>
          <w:spacing w:val="80"/>
        </w:rPr>
        <w:t> </w:t>
      </w:r>
      <w:r>
        <w:rPr/>
        <w:t>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BodyText"/>
        <w:spacing w:line="225" w:lineRule="auto" w:before="246"/>
        <w:ind w:right="48"/>
      </w:pPr>
      <w:r>
        <w:rP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w:t>
      </w:r>
      <w:r>
        <w:rPr>
          <w:spacing w:val="40"/>
        </w:rPr>
        <w:t> </w:t>
      </w:r>
      <w:r>
        <w:rPr/>
        <w:t>в рамках федерального </w:t>
      </w:r>
      <w:hyperlink r:id="rId29">
        <w:r>
          <w:rPr>
            <w:color w:val="0000FF"/>
          </w:rPr>
          <w:t>проекта</w:t>
        </w:r>
      </w:hyperlink>
      <w:r>
        <w:rPr>
          <w:color w:val="0000FF"/>
        </w:rPr>
        <w:t> </w:t>
      </w:r>
      <w:r>
        <w:rPr/>
        <w:t>"Совершенствование экстренной медицинской помощи", и маршрутизацию пациентов.</w:t>
      </w:r>
    </w:p>
    <w:p>
      <w:pPr>
        <w:pStyle w:val="BodyText"/>
        <w:spacing w:line="225" w:lineRule="auto" w:before="245"/>
        <w:ind w:right="46"/>
      </w:pPr>
      <w:r>
        <w:rP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BodyText"/>
        <w:spacing w:line="225" w:lineRule="auto" w:before="242"/>
        <w:ind w:right="48"/>
      </w:pPr>
      <w:r>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w:t>
      </w:r>
      <w:r>
        <w:rPr>
          <w:spacing w:val="-3"/>
        </w:rPr>
        <w:t> </w:t>
      </w:r>
      <w:r>
        <w:rPr/>
        <w:t>труда</w:t>
      </w:r>
      <w:r>
        <w:rPr>
          <w:spacing w:val="-3"/>
        </w:rPr>
        <w:t> </w:t>
      </w:r>
      <w:r>
        <w:rPr/>
        <w:t>медицинских</w:t>
      </w:r>
      <w:r>
        <w:rPr>
          <w:spacing w:val="-3"/>
        </w:rPr>
        <w:t> </w:t>
      </w:r>
      <w:r>
        <w:rPr/>
        <w:t>работников,</w:t>
      </w:r>
      <w:r>
        <w:rPr>
          <w:spacing w:val="-3"/>
        </w:rPr>
        <w:t> </w:t>
      </w:r>
      <w:r>
        <w:rPr/>
        <w:t>приобретением</w:t>
      </w:r>
      <w:r>
        <w:rPr>
          <w:spacing w:val="-3"/>
        </w:rPr>
        <w:t> </w:t>
      </w:r>
      <w:r>
        <w:rPr/>
        <w:t>лекарственных</w:t>
      </w:r>
      <w:r>
        <w:rPr>
          <w:spacing w:val="-3"/>
        </w:rPr>
        <w:t> </w:t>
      </w:r>
      <w:r>
        <w:rPr/>
        <w:t>средств</w:t>
      </w:r>
      <w:r>
        <w:rPr>
          <w:spacing w:val="-3"/>
        </w:rPr>
        <w:t> </w:t>
      </w:r>
      <w:r>
        <w:rPr/>
        <w:t>(за</w:t>
      </w:r>
      <w:r>
        <w:rPr>
          <w:spacing w:val="-3"/>
        </w:rPr>
        <w:t> </w:t>
      </w:r>
      <w:r>
        <w:rPr/>
        <w:t>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BodyText"/>
        <w:spacing w:line="225" w:lineRule="auto" w:before="245"/>
        <w:ind w:right="53"/>
      </w:pPr>
      <w:r>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Heading1"/>
        <w:spacing w:line="225" w:lineRule="auto" w:before="264"/>
        <w:ind w:left="4240" w:right="1174" w:hanging="1687"/>
      </w:pPr>
      <w:r>
        <w:rPr/>
        <w:t>Скорая,</w:t>
      </w:r>
      <w:r>
        <w:rPr>
          <w:spacing w:val="-8"/>
        </w:rPr>
        <w:t> </w:t>
      </w:r>
      <w:r>
        <w:rPr/>
        <w:t>в</w:t>
      </w:r>
      <w:r>
        <w:rPr>
          <w:spacing w:val="-8"/>
        </w:rPr>
        <w:t> </w:t>
      </w:r>
      <w:r>
        <w:rPr/>
        <w:t>том</w:t>
      </w:r>
      <w:r>
        <w:rPr>
          <w:spacing w:val="-8"/>
        </w:rPr>
        <w:t> </w:t>
      </w:r>
      <w:r>
        <w:rPr/>
        <w:t>числе</w:t>
      </w:r>
      <w:r>
        <w:rPr>
          <w:spacing w:val="-8"/>
        </w:rPr>
        <w:t> </w:t>
      </w:r>
      <w:r>
        <w:rPr/>
        <w:t>скорая</w:t>
      </w:r>
      <w:r>
        <w:rPr>
          <w:spacing w:val="-8"/>
        </w:rPr>
        <w:t> </w:t>
      </w:r>
      <w:r>
        <w:rPr/>
        <w:t>специализированная, медицинская помощь</w:t>
      </w:r>
    </w:p>
    <w:p>
      <w:pPr>
        <w:pStyle w:val="BodyText"/>
        <w:spacing w:line="225" w:lineRule="auto" w:before="258"/>
        <w:ind w:right="45"/>
      </w:pPr>
      <w:r>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w:t>
      </w:r>
      <w:r>
        <w:rPr/>
        <w:t>травмах, отравлениях и других состояниях, требующих срочного медицинского вмешательства.</w:t>
      </w:r>
    </w:p>
    <w:p>
      <w:pPr>
        <w:pStyle w:val="BodyText"/>
        <w:spacing w:line="225" w:lineRule="auto" w:before="243"/>
        <w:ind w:right="52"/>
      </w:pPr>
      <w:r>
        <w:rPr/>
        <w:t>Скорая, в том числе скорая специализированная, медицинская помощь оказывается медицинскими</w:t>
      </w:r>
      <w:r>
        <w:rPr>
          <w:spacing w:val="80"/>
        </w:rPr>
        <w:t> </w:t>
      </w:r>
      <w:r>
        <w:rPr/>
        <w:t>организациями</w:t>
      </w:r>
      <w:r>
        <w:rPr>
          <w:spacing w:val="80"/>
        </w:rPr>
        <w:t> </w:t>
      </w:r>
      <w:r>
        <w:rPr/>
        <w:t>государственной</w:t>
      </w:r>
      <w:r>
        <w:rPr>
          <w:spacing w:val="80"/>
        </w:rPr>
        <w:t> </w:t>
      </w:r>
      <w:r>
        <w:rPr/>
        <w:t>и</w:t>
      </w:r>
      <w:r>
        <w:rPr>
          <w:spacing w:val="80"/>
        </w:rPr>
        <w:t> </w:t>
      </w:r>
      <w:r>
        <w:rPr/>
        <w:t>муниципальной</w:t>
      </w:r>
      <w:r>
        <w:rPr>
          <w:spacing w:val="80"/>
        </w:rPr>
        <w:t> </w:t>
      </w:r>
      <w:r>
        <w:rPr/>
        <w:t>систем</w:t>
      </w:r>
      <w:r>
        <w:rPr>
          <w:spacing w:val="80"/>
        </w:rPr>
        <w:t> </w:t>
      </w:r>
      <w:r>
        <w:rPr/>
        <w:t>здравоохранения</w:t>
      </w:r>
    </w:p>
    <w:p>
      <w:pPr>
        <w:pStyle w:val="BodyText"/>
        <w:spacing w:after="0" w:line="225" w:lineRule="auto"/>
        <w:sectPr>
          <w:pgSz w:w="11910" w:h="16840"/>
          <w:pgMar w:header="492" w:footer="1504" w:top="1600" w:bottom="1700" w:left="708" w:right="566"/>
        </w:sectPr>
      </w:pPr>
    </w:p>
    <w:p>
      <w:pPr>
        <w:pStyle w:val="BodyText"/>
        <w:spacing w:before="239"/>
        <w:ind w:firstLine="0"/>
        <w:jc w:val="left"/>
      </w:pPr>
      <w:bookmarkStart w:name="Медицинская реабилитация" w:id="14"/>
      <w:bookmarkEnd w:id="14"/>
      <w:r>
        <w:rPr/>
      </w:r>
      <w:r>
        <w:rPr>
          <w:spacing w:val="-2"/>
        </w:rPr>
        <w:t>бесплатно.</w:t>
      </w:r>
    </w:p>
    <w:p>
      <w:pPr>
        <w:pStyle w:val="BodyText"/>
        <w:spacing w:line="225" w:lineRule="auto" w:before="238"/>
        <w:ind w:right="50"/>
      </w:pPr>
      <w:r>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BodyText"/>
        <w:spacing w:line="225" w:lineRule="auto" w:before="244"/>
        <w:ind w:right="49"/>
      </w:pPr>
      <w:r>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BodyText"/>
        <w:spacing w:line="225" w:lineRule="auto" w:before="242"/>
        <w:ind w:right="50"/>
      </w:pPr>
      <w:r>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w:t>
      </w:r>
      <w:r>
        <w:rPr>
          <w:spacing w:val="-2"/>
        </w:rPr>
        <w:t>эвакуацию.</w:t>
      </w:r>
    </w:p>
    <w:p>
      <w:pPr>
        <w:pStyle w:val="BodyText"/>
        <w:spacing w:line="225" w:lineRule="auto" w:before="243"/>
        <w:ind w:right="46"/>
      </w:pPr>
      <w:r>
        <w:rPr/>
        <w:t>Медицинские организации, оказывающие скорую медицинскую помощь, ведут учет</w:t>
      </w:r>
      <w:r>
        <w:rPr>
          <w:spacing w:val="40"/>
        </w:rPr>
        <w:t> </w:t>
      </w:r>
      <w:r>
        <w:rPr/>
        <w:t>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BodyText"/>
        <w:spacing w:line="225" w:lineRule="auto" w:before="245"/>
        <w:ind w:right="50"/>
      </w:pPr>
      <w:r>
        <w:rP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w:t>
      </w:r>
      <w:r>
        <w:rPr>
          <w:spacing w:val="80"/>
        </w:rPr>
        <w:t> </w:t>
      </w:r>
      <w:r>
        <w:rPr/>
        <w:t>скорой</w:t>
      </w:r>
      <w:r>
        <w:rPr>
          <w:spacing w:val="80"/>
        </w:rPr>
        <w:t> </w:t>
      </w:r>
      <w:r>
        <w:rPr/>
        <w:t>медицинской</w:t>
      </w:r>
      <w:r>
        <w:rPr>
          <w:spacing w:val="80"/>
        </w:rPr>
        <w:t> </w:t>
      </w:r>
      <w:r>
        <w:rPr/>
        <w:t>помощи,</w:t>
      </w:r>
      <w:r>
        <w:rPr>
          <w:spacing w:val="80"/>
        </w:rPr>
        <w:t> </w:t>
      </w:r>
      <w:r>
        <w:rPr/>
        <w:t>оказывающие</w:t>
      </w:r>
      <w:r>
        <w:rPr>
          <w:spacing w:val="80"/>
        </w:rPr>
        <w:t> </w:t>
      </w:r>
      <w:r>
        <w:rPr/>
        <w:t>медицинскую</w:t>
      </w:r>
      <w:r>
        <w:rPr>
          <w:spacing w:val="80"/>
        </w:rPr>
        <w:t> </w:t>
      </w:r>
      <w:r>
        <w:rPr/>
        <w:t>помощь</w:t>
      </w:r>
      <w:r>
        <w:rPr>
          <w:spacing w:val="80"/>
        </w:rPr>
        <w:t> </w:t>
      </w:r>
      <w:r>
        <w:rPr/>
        <w:t>при</w:t>
      </w:r>
      <w:r>
        <w:rPr>
          <w:spacing w:val="80"/>
          <w:w w:val="150"/>
        </w:rPr>
        <w:t> </w:t>
      </w:r>
      <w:r>
        <w:rPr/>
        <w:t>санитарно-авиационной эвакуации граждан, осуществляемой воздушным судном.</w:t>
      </w:r>
    </w:p>
    <w:p>
      <w:pPr>
        <w:pStyle w:val="BodyText"/>
        <w:spacing w:line="225" w:lineRule="auto" w:before="244"/>
        <w:ind w:right="53"/>
      </w:pPr>
      <w:r>
        <w:rPr/>
        <w:t>Финансовое</w:t>
      </w:r>
      <w:r>
        <w:rPr>
          <w:spacing w:val="-4"/>
        </w:rPr>
        <w:t> </w:t>
      </w:r>
      <w:r>
        <w:rPr/>
        <w:t>обеспечение</w:t>
      </w:r>
      <w:r>
        <w:rPr>
          <w:spacing w:val="-4"/>
        </w:rPr>
        <w:t> </w:t>
      </w:r>
      <w:r>
        <w:rPr/>
        <w:t>скорой</w:t>
      </w:r>
      <w:r>
        <w:rPr>
          <w:spacing w:val="-4"/>
        </w:rPr>
        <w:t> </w:t>
      </w:r>
      <w:r>
        <w:rPr/>
        <w:t>медицинской</w:t>
      </w:r>
      <w:r>
        <w:rPr>
          <w:spacing w:val="-4"/>
        </w:rPr>
        <w:t> </w:t>
      </w:r>
      <w:r>
        <w:rPr/>
        <w:t>помощи</w:t>
      </w:r>
      <w:r>
        <w:rPr>
          <w:spacing w:val="-4"/>
        </w:rPr>
        <w:t> </w:t>
      </w:r>
      <w:r>
        <w:rPr/>
        <w:t>осуществляется</w:t>
      </w:r>
      <w:r>
        <w:rPr>
          <w:spacing w:val="-4"/>
        </w:rPr>
        <w:t> </w:t>
      </w:r>
      <w:r>
        <w:rPr/>
        <w:t>с</w:t>
      </w:r>
      <w:r>
        <w:rPr>
          <w:spacing w:val="-4"/>
        </w:rPr>
        <w:t> </w:t>
      </w:r>
      <w:r>
        <w:rPr/>
        <w:t>учетом</w:t>
      </w:r>
      <w:r>
        <w:rPr>
          <w:spacing w:val="-4"/>
        </w:rPr>
        <w:t> </w:t>
      </w:r>
      <w:r>
        <w:rPr/>
        <w:t>положений </w:t>
      </w:r>
      <w:hyperlink r:id="rId30">
        <w:r>
          <w:rPr>
            <w:color w:val="0000FF"/>
          </w:rPr>
          <w:t>пункта 3 статьи 8</w:t>
        </w:r>
      </w:hyperlink>
      <w:r>
        <w:rPr>
          <w:color w:val="0000FF"/>
        </w:rPr>
        <w:t> </w:t>
      </w:r>
      <w:r>
        <w:rPr/>
        <w:t>Федерального закона "Об обязательном медицинском страховании в Российской Федерации".</w:t>
      </w:r>
    </w:p>
    <w:p>
      <w:pPr>
        <w:pStyle w:val="Heading1"/>
        <w:spacing w:before="251"/>
        <w:jc w:val="center"/>
      </w:pPr>
      <w:r>
        <w:rPr/>
        <w:t>Медицинская</w:t>
      </w:r>
      <w:r>
        <w:rPr>
          <w:spacing w:val="-11"/>
        </w:rPr>
        <w:t> </w:t>
      </w:r>
      <w:r>
        <w:rPr>
          <w:spacing w:val="-2"/>
        </w:rPr>
        <w:t>реабилитация</w:t>
      </w:r>
    </w:p>
    <w:p>
      <w:pPr>
        <w:pStyle w:val="BodyText"/>
        <w:spacing w:line="225" w:lineRule="auto" w:before="255"/>
        <w:ind w:right="48"/>
      </w:pPr>
      <w:r>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w:t>
      </w:r>
      <w:r>
        <w:rPr>
          <w:spacing w:val="31"/>
        </w:rPr>
        <w:t> </w:t>
      </w:r>
      <w:r>
        <w:rPr/>
        <w:t>наличии</w:t>
      </w:r>
      <w:r>
        <w:rPr>
          <w:spacing w:val="31"/>
        </w:rPr>
        <w:t> </w:t>
      </w:r>
      <w:r>
        <w:rPr/>
        <w:t>факторов,</w:t>
      </w:r>
      <w:r>
        <w:rPr>
          <w:spacing w:val="31"/>
        </w:rPr>
        <w:t> </w:t>
      </w:r>
      <w:r>
        <w:rPr/>
        <w:t>ограничивающих</w:t>
      </w:r>
      <w:r>
        <w:rPr>
          <w:spacing w:val="31"/>
        </w:rPr>
        <w:t> </w:t>
      </w:r>
      <w:r>
        <w:rPr/>
        <w:t>возможность</w:t>
      </w:r>
      <w:r>
        <w:rPr>
          <w:spacing w:val="31"/>
        </w:rPr>
        <w:t> </w:t>
      </w:r>
      <w:r>
        <w:rPr/>
        <w:t>пациента</w:t>
      </w:r>
      <w:r>
        <w:rPr>
          <w:spacing w:val="31"/>
        </w:rPr>
        <w:t> </w:t>
      </w:r>
      <w:r>
        <w:rPr/>
        <w:t>получить</w:t>
      </w:r>
      <w:r>
        <w:rPr>
          <w:spacing w:val="31"/>
        </w:rPr>
        <w:t> </w:t>
      </w:r>
      <w:r>
        <w:rPr/>
        <w:t>такую</w:t>
      </w:r>
      <w:r>
        <w:rPr>
          <w:spacing w:val="31"/>
        </w:rPr>
        <w:t> </w:t>
      </w:r>
      <w:r>
        <w:rPr/>
        <w:t>медицинскую</w:t>
      </w:r>
    </w:p>
    <w:p>
      <w:pPr>
        <w:pStyle w:val="BodyText"/>
        <w:spacing w:after="0" w:line="225" w:lineRule="auto"/>
        <w:sectPr>
          <w:pgSz w:w="11910" w:h="16840"/>
          <w:pgMar w:header="492" w:footer="1504" w:top="1600" w:bottom="1700" w:left="708" w:right="566"/>
        </w:sectPr>
      </w:pPr>
    </w:p>
    <w:p>
      <w:pPr>
        <w:pStyle w:val="BodyText"/>
        <w:spacing w:line="225" w:lineRule="auto" w:before="253"/>
        <w:ind w:right="50" w:firstLine="0"/>
      </w:pPr>
      <w:r>
        <w:rPr/>
        <w:t>реабилитацию,</w:t>
      </w:r>
      <w:r>
        <w:rPr>
          <w:spacing w:val="-1"/>
        </w:rPr>
        <w:t> </w:t>
      </w:r>
      <w:r>
        <w:rPr/>
        <w:t>включая</w:t>
      </w:r>
      <w:r>
        <w:rPr>
          <w:spacing w:val="-1"/>
        </w:rPr>
        <w:t> </w:t>
      </w:r>
      <w:r>
        <w:rPr/>
        <w:t>случаи</w:t>
      </w:r>
      <w:r>
        <w:rPr>
          <w:spacing w:val="-1"/>
        </w:rPr>
        <w:t> </w:t>
      </w:r>
      <w:r>
        <w:rPr/>
        <w:t>проживания</w:t>
      </w:r>
      <w:r>
        <w:rPr>
          <w:spacing w:val="-1"/>
        </w:rPr>
        <w:t> </w:t>
      </w:r>
      <w:r>
        <w:rPr/>
        <w:t>пациента</w:t>
      </w:r>
      <w:r>
        <w:rPr>
          <w:spacing w:val="-1"/>
        </w:rPr>
        <w:t> </w:t>
      </w:r>
      <w:r>
        <w:rPr/>
        <w:t>в</w:t>
      </w:r>
      <w:r>
        <w:rPr>
          <w:spacing w:val="-1"/>
        </w:rPr>
        <w:t> </w:t>
      </w:r>
      <w:r>
        <w:rPr/>
        <w:t>отдаленном</w:t>
      </w:r>
      <w:r>
        <w:rPr>
          <w:spacing w:val="-1"/>
        </w:rPr>
        <w:t> </w:t>
      </w:r>
      <w:r>
        <w:rPr/>
        <w:t>от</w:t>
      </w:r>
      <w:r>
        <w:rPr>
          <w:spacing w:val="-1"/>
        </w:rPr>
        <w:t> </w:t>
      </w:r>
      <w:r>
        <w:rPr/>
        <w:t>медицинской</w:t>
      </w:r>
      <w:r>
        <w:rPr>
          <w:spacing w:val="-1"/>
        </w:rPr>
        <w:t> </w:t>
      </w:r>
      <w:r>
        <w:rPr/>
        <w:t>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w:t>
      </w:r>
      <w:r>
        <w:rPr>
          <w:spacing w:val="-2"/>
        </w:rPr>
        <w:t>дому).</w:t>
      </w:r>
    </w:p>
    <w:p>
      <w:pPr>
        <w:pStyle w:val="BodyText"/>
        <w:spacing w:line="225" w:lineRule="auto" w:before="243"/>
        <w:ind w:right="50"/>
      </w:pPr>
      <w:r>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BodyText"/>
        <w:spacing w:line="225" w:lineRule="auto" w:before="242"/>
        <w:ind w:right="49"/>
      </w:pPr>
      <w:r>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BodyText"/>
        <w:spacing w:line="225" w:lineRule="auto" w:before="242"/>
        <w:ind w:right="49"/>
      </w:pPr>
      <w:r>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BodyText"/>
        <w:spacing w:line="225" w:lineRule="auto" w:before="243"/>
        <w:ind w:right="47"/>
      </w:pPr>
      <w:r>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BodyText"/>
        <w:spacing w:line="225" w:lineRule="auto" w:before="244"/>
        <w:ind w:right="48"/>
      </w:pPr>
      <w:r>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w:t>
      </w:r>
      <w:r>
        <w:rPr>
          <w:spacing w:val="80"/>
        </w:rPr>
        <w:t> </w:t>
      </w:r>
      <w:r>
        <w:rPr/>
        <w:t>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w:t>
      </w:r>
      <w:r>
        <w:rPr>
          <w:spacing w:val="-2"/>
        </w:rPr>
        <w:t>реабилитации.</w:t>
      </w:r>
    </w:p>
    <w:p>
      <w:pPr>
        <w:pStyle w:val="BodyText"/>
        <w:spacing w:line="225" w:lineRule="auto" w:before="243"/>
        <w:ind w:right="49"/>
      </w:pPr>
      <w:r>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BodyText"/>
        <w:spacing w:line="225" w:lineRule="auto" w:before="243"/>
        <w:ind w:right="47"/>
      </w:pPr>
      <w:r>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w:t>
      </w:r>
      <w:r>
        <w:rPr>
          <w:spacing w:val="49"/>
          <w:w w:val="150"/>
        </w:rPr>
        <w:t> </w:t>
      </w:r>
      <w:r>
        <w:rPr/>
        <w:t>(телемедицинских)</w:t>
      </w:r>
      <w:r>
        <w:rPr>
          <w:spacing w:val="52"/>
          <w:w w:val="150"/>
        </w:rPr>
        <w:t> </w:t>
      </w:r>
      <w:r>
        <w:rPr/>
        <w:t>технологий</w:t>
      </w:r>
      <w:r>
        <w:rPr>
          <w:spacing w:val="51"/>
          <w:w w:val="150"/>
        </w:rPr>
        <w:t> </w:t>
      </w:r>
      <w:r>
        <w:rPr/>
        <w:t>(видеоплатформ,</w:t>
      </w:r>
      <w:r>
        <w:rPr>
          <w:spacing w:val="52"/>
          <w:w w:val="150"/>
        </w:rPr>
        <w:t> </w:t>
      </w:r>
      <w:r>
        <w:rPr/>
        <w:t>отнесенных</w:t>
      </w:r>
      <w:r>
        <w:rPr>
          <w:spacing w:val="51"/>
          <w:w w:val="150"/>
        </w:rPr>
        <w:t> </w:t>
      </w:r>
      <w:r>
        <w:rPr/>
        <w:t>к</w:t>
      </w:r>
      <w:r>
        <w:rPr>
          <w:spacing w:val="52"/>
          <w:w w:val="150"/>
        </w:rPr>
        <w:t> </w:t>
      </w:r>
      <w:r>
        <w:rPr>
          <w:spacing w:val="-2"/>
        </w:rPr>
        <w:t>медицинским</w:t>
      </w:r>
    </w:p>
    <w:p>
      <w:pPr>
        <w:pStyle w:val="BodyText"/>
        <w:spacing w:after="0" w:line="225" w:lineRule="auto"/>
        <w:sectPr>
          <w:pgSz w:w="11910" w:h="16840"/>
          <w:pgMar w:header="492" w:footer="1504" w:top="1600" w:bottom="1700" w:left="708" w:right="566"/>
        </w:sectPr>
      </w:pPr>
    </w:p>
    <w:p>
      <w:pPr>
        <w:pStyle w:val="BodyText"/>
        <w:tabs>
          <w:tab w:pos="1833" w:val="left" w:leader="none"/>
          <w:tab w:pos="2158" w:val="left" w:leader="none"/>
          <w:tab w:pos="3842" w:val="left" w:leader="none"/>
          <w:tab w:pos="5136" w:val="left" w:leader="none"/>
          <w:tab w:pos="7174" w:val="left" w:leader="none"/>
          <w:tab w:pos="8689" w:val="left" w:leader="none"/>
          <w:tab w:pos="9028" w:val="left" w:leader="none"/>
          <w:tab w:pos="10449" w:val="left" w:leader="none"/>
        </w:tabs>
        <w:spacing w:line="225" w:lineRule="auto" w:before="253"/>
        <w:ind w:right="51" w:firstLine="0"/>
        <w:jc w:val="left"/>
      </w:pPr>
      <w:bookmarkStart w:name="Паллиативная медицинская помощь" w:id="15"/>
      <w:bookmarkEnd w:id="15"/>
      <w:r>
        <w:rPr/>
      </w:r>
      <w:r>
        <w:rPr>
          <w:spacing w:val="-2"/>
        </w:rPr>
        <w:t>изделиям),</w:t>
      </w:r>
      <w:r>
        <w:rPr/>
        <w:tab/>
      </w:r>
      <w:r>
        <w:rPr>
          <w:spacing w:val="-10"/>
        </w:rPr>
        <w:t>с</w:t>
      </w:r>
      <w:r>
        <w:rPr/>
        <w:tab/>
      </w:r>
      <w:r>
        <w:rPr>
          <w:spacing w:val="-2"/>
        </w:rPr>
        <w:t>последующим</w:t>
      </w:r>
      <w:r>
        <w:rPr/>
        <w:tab/>
      </w:r>
      <w:r>
        <w:rPr>
          <w:spacing w:val="-2"/>
        </w:rPr>
        <w:t>внесением</w:t>
      </w:r>
      <w:r>
        <w:rPr/>
        <w:tab/>
      </w:r>
      <w:r>
        <w:rPr>
          <w:spacing w:val="-2"/>
        </w:rPr>
        <w:t>соответствующей</w:t>
      </w:r>
      <w:r>
        <w:rPr/>
        <w:tab/>
      </w:r>
      <w:r>
        <w:rPr>
          <w:spacing w:val="-2"/>
        </w:rPr>
        <w:t>информации</w:t>
      </w:r>
      <w:r>
        <w:rPr/>
        <w:tab/>
      </w:r>
      <w:r>
        <w:rPr>
          <w:spacing w:val="-10"/>
        </w:rPr>
        <w:t>о</w:t>
      </w:r>
      <w:r>
        <w:rPr/>
        <w:tab/>
      </w:r>
      <w:r>
        <w:rPr>
          <w:spacing w:val="-2"/>
        </w:rPr>
        <w:t>проведении</w:t>
      </w:r>
      <w:r>
        <w:rPr/>
        <w:tab/>
      </w:r>
      <w:r>
        <w:rPr>
          <w:spacing w:val="-10"/>
        </w:rPr>
        <w:t>и </w:t>
      </w:r>
      <w:r>
        <w:rPr/>
        <w:t>результатах такой консультации в медицинскую документацию пациента.</w:t>
      </w:r>
    </w:p>
    <w:p>
      <w:pPr>
        <w:pStyle w:val="BodyText"/>
        <w:spacing w:line="225" w:lineRule="auto"/>
        <w:ind w:right="47"/>
      </w:pPr>
      <w:r>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BodyText"/>
        <w:spacing w:line="225" w:lineRule="auto" w:before="242"/>
        <w:ind w:right="49"/>
      </w:pPr>
      <w:r>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Heading1"/>
        <w:spacing w:before="252"/>
        <w:jc w:val="center"/>
      </w:pPr>
      <w:r>
        <w:rPr/>
        <w:t>Паллиативная</w:t>
      </w:r>
      <w:r>
        <w:rPr>
          <w:spacing w:val="-12"/>
        </w:rPr>
        <w:t> </w:t>
      </w:r>
      <w:r>
        <w:rPr/>
        <w:t>медицинская</w:t>
      </w:r>
      <w:r>
        <w:rPr>
          <w:spacing w:val="-11"/>
        </w:rPr>
        <w:t> </w:t>
      </w:r>
      <w:r>
        <w:rPr>
          <w:spacing w:val="-2"/>
        </w:rPr>
        <w:t>помощь</w:t>
      </w:r>
    </w:p>
    <w:p>
      <w:pPr>
        <w:pStyle w:val="BodyText"/>
        <w:spacing w:line="225" w:lineRule="auto" w:before="255"/>
        <w:ind w:right="49"/>
      </w:pPr>
      <w:r>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BodyText"/>
        <w:spacing w:line="225" w:lineRule="auto" w:before="242"/>
        <w:ind w:right="48"/>
      </w:pPr>
      <w:r>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w:t>
      </w:r>
      <w:r>
        <w:rPr>
          <w:spacing w:val="40"/>
        </w:rPr>
        <w:t> </w:t>
      </w:r>
      <w:r>
        <w:rPr/>
        <w:t>законным представителем пациента, лицами, осуществляющими уход за пациентом, добровольцами (волонтерами), а также организациями социального обслуживания,</w:t>
      </w:r>
      <w:r>
        <w:rPr>
          <w:spacing w:val="40"/>
        </w:rPr>
        <w:t> </w:t>
      </w:r>
      <w:r>
        <w:rPr/>
        <w:t>религиозными организациями и организациями, указанными в </w:t>
      </w:r>
      <w:hyperlink r:id="rId31">
        <w:r>
          <w:rPr>
            <w:color w:val="0000FF"/>
          </w:rPr>
          <w:t>части 2 статьи 6</w:t>
        </w:r>
      </w:hyperlink>
      <w:r>
        <w:rPr>
          <w:color w:val="0000FF"/>
        </w:rPr>
        <w:t> </w:t>
      </w:r>
      <w:r>
        <w:rPr/>
        <w:t>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BodyText"/>
        <w:spacing w:line="225" w:lineRule="auto" w:before="245"/>
        <w:ind w:right="46"/>
      </w:pPr>
      <w:r>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w:t>
      </w:r>
      <w:r>
        <w:rPr>
          <w:spacing w:val="80"/>
        </w:rPr>
        <w:t>  </w:t>
      </w:r>
      <w:r>
        <w:rPr/>
        <w:t>медицинскими</w:t>
      </w:r>
      <w:r>
        <w:rPr>
          <w:spacing w:val="80"/>
        </w:rPr>
        <w:t>  </w:t>
      </w:r>
      <w:r>
        <w:rPr/>
        <w:t>работниками,</w:t>
      </w:r>
      <w:r>
        <w:rPr>
          <w:spacing w:val="80"/>
        </w:rPr>
        <w:t>  </w:t>
      </w:r>
      <w:r>
        <w:rPr/>
        <w:t>включая</w:t>
      </w:r>
      <w:r>
        <w:rPr>
          <w:spacing w:val="80"/>
        </w:rPr>
        <w:t>  </w:t>
      </w:r>
      <w:r>
        <w:rPr/>
        <w:t>медицинских</w:t>
      </w:r>
      <w:r>
        <w:rPr>
          <w:spacing w:val="80"/>
        </w:rPr>
        <w:t>  </w:t>
      </w:r>
      <w:r>
        <w:rPr/>
        <w:t>работников</w:t>
      </w:r>
      <w:r>
        <w:rPr>
          <w:spacing w:val="80"/>
        </w:rPr>
        <w:t> </w:t>
      </w:r>
      <w:r>
        <w:rPr/>
        <w:t>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BodyText"/>
        <w:spacing w:line="225" w:lineRule="auto" w:before="245"/>
        <w:ind w:right="48"/>
      </w:pPr>
      <w:r>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w:t>
      </w:r>
      <w:r>
        <w:rPr>
          <w:spacing w:val="40"/>
        </w:rPr>
        <w:t> </w:t>
      </w:r>
      <w:r>
        <w:rPr/>
        <w:t>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BodyText"/>
        <w:spacing w:before="232"/>
        <w:ind w:left="1052" w:firstLine="0"/>
        <w:jc w:val="left"/>
      </w:pPr>
      <w:r>
        <w:rPr/>
        <w:t>За</w:t>
      </w:r>
      <w:r>
        <w:rPr>
          <w:spacing w:val="65"/>
          <w:w w:val="150"/>
        </w:rPr>
        <w:t> </w:t>
      </w:r>
      <w:r>
        <w:rPr/>
        <w:t>счет</w:t>
      </w:r>
      <w:r>
        <w:rPr>
          <w:spacing w:val="66"/>
          <w:w w:val="150"/>
        </w:rPr>
        <w:t> </w:t>
      </w:r>
      <w:r>
        <w:rPr/>
        <w:t>бюджетных</w:t>
      </w:r>
      <w:r>
        <w:rPr>
          <w:spacing w:val="65"/>
          <w:w w:val="150"/>
        </w:rPr>
        <w:t> </w:t>
      </w:r>
      <w:r>
        <w:rPr/>
        <w:t>ассигнований</w:t>
      </w:r>
      <w:r>
        <w:rPr>
          <w:spacing w:val="66"/>
          <w:w w:val="150"/>
        </w:rPr>
        <w:t> </w:t>
      </w:r>
      <w:r>
        <w:rPr/>
        <w:t>бюджетов</w:t>
      </w:r>
      <w:r>
        <w:rPr>
          <w:spacing w:val="65"/>
          <w:w w:val="150"/>
        </w:rPr>
        <w:t> </w:t>
      </w:r>
      <w:r>
        <w:rPr/>
        <w:t>субъектов</w:t>
      </w:r>
      <w:r>
        <w:rPr>
          <w:spacing w:val="66"/>
          <w:w w:val="150"/>
        </w:rPr>
        <w:t> </w:t>
      </w:r>
      <w:r>
        <w:rPr/>
        <w:t>Российской</w:t>
      </w:r>
      <w:r>
        <w:rPr>
          <w:spacing w:val="65"/>
          <w:w w:val="150"/>
        </w:rPr>
        <w:t> </w:t>
      </w:r>
      <w:r>
        <w:rPr/>
        <w:t>Федерации</w:t>
      </w:r>
      <w:r>
        <w:rPr>
          <w:spacing w:val="66"/>
          <w:w w:val="150"/>
        </w:rPr>
        <w:t> </w:t>
      </w:r>
      <w:r>
        <w:rPr>
          <w:spacing w:val="-2"/>
        </w:rPr>
        <w:t>такие</w:t>
      </w:r>
    </w:p>
    <w:p>
      <w:pPr>
        <w:pStyle w:val="BodyText"/>
        <w:spacing w:after="0"/>
        <w:jc w:val="left"/>
        <w:sectPr>
          <w:pgSz w:w="11910" w:h="16840"/>
          <w:pgMar w:header="492" w:footer="1504" w:top="1600" w:bottom="1700" w:left="708" w:right="566"/>
        </w:sectPr>
      </w:pPr>
    </w:p>
    <w:p>
      <w:pPr>
        <w:pStyle w:val="BodyText"/>
        <w:spacing w:line="225" w:lineRule="auto" w:before="253"/>
        <w:ind w:right="46" w:firstLine="0"/>
      </w:pPr>
      <w:bookmarkStart w:name="Медицинская помощь гражданам, находящимс" w:id="16"/>
      <w:bookmarkEnd w:id="16"/>
      <w:r>
        <w:rPr/>
      </w:r>
      <w:bookmarkStart w:name="Медицинская помощь лицам с психическими " w:id="17"/>
      <w:bookmarkEnd w:id="17"/>
      <w:r>
        <w:rPr/>
      </w:r>
      <w:r>
        <w:rPr/>
        <w:t>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2">
        <w:r>
          <w:rPr>
            <w:color w:val="0000FF"/>
          </w:rPr>
          <w:t>перечню</w:t>
        </w:r>
      </w:hyperlink>
      <w:r>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BodyText"/>
        <w:spacing w:line="225" w:lineRule="auto" w:before="243"/>
        <w:ind w:right="47"/>
      </w:pPr>
      <w:r>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w:t>
      </w:r>
      <w:r>
        <w:rPr>
          <w:spacing w:val="40"/>
        </w:rPr>
        <w:t> </w:t>
      </w:r>
      <w:r>
        <w:rPr/>
        <w:t>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BodyText"/>
        <w:spacing w:line="225" w:lineRule="auto" w:before="244"/>
        <w:ind w:right="48"/>
      </w:pPr>
      <w:r>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Heading1"/>
        <w:spacing w:line="225" w:lineRule="auto"/>
        <w:ind w:left="1651" w:right="1192"/>
        <w:jc w:val="center"/>
      </w:pPr>
      <w:r>
        <w:rPr/>
        <w:t>Медицинская</w:t>
      </w:r>
      <w:r>
        <w:rPr>
          <w:spacing w:val="-8"/>
        </w:rPr>
        <w:t> </w:t>
      </w:r>
      <w:r>
        <w:rPr/>
        <w:t>помощь</w:t>
      </w:r>
      <w:r>
        <w:rPr>
          <w:spacing w:val="-8"/>
        </w:rPr>
        <w:t> </w:t>
      </w:r>
      <w:r>
        <w:rPr/>
        <w:t>гражданам,</w:t>
      </w:r>
      <w:r>
        <w:rPr>
          <w:spacing w:val="-8"/>
        </w:rPr>
        <w:t> </w:t>
      </w:r>
      <w:r>
        <w:rPr/>
        <w:t>находящимся</w:t>
      </w:r>
      <w:r>
        <w:rPr>
          <w:spacing w:val="-8"/>
        </w:rPr>
        <w:t> </w:t>
      </w:r>
      <w:r>
        <w:rPr/>
        <w:t>в</w:t>
      </w:r>
      <w:r>
        <w:rPr>
          <w:spacing w:val="-8"/>
        </w:rPr>
        <w:t> </w:t>
      </w:r>
      <w:r>
        <w:rPr/>
        <w:t>стационарных организациях социального обслуживания</w:t>
      </w:r>
    </w:p>
    <w:p>
      <w:pPr>
        <w:pStyle w:val="BodyText"/>
        <w:spacing w:line="225" w:lineRule="auto" w:before="258"/>
        <w:ind w:right="47"/>
      </w:pPr>
      <w:r>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BodyText"/>
        <w:spacing w:line="225" w:lineRule="auto" w:before="243"/>
        <w:ind w:right="49"/>
      </w:pPr>
      <w:r>
        <w:rPr/>
        <w:t>В отношении лиц, находящихся в стационарных организациях социального обслуживания,</w:t>
      </w:r>
      <w:r>
        <w:rPr>
          <w:spacing w:val="40"/>
        </w:rPr>
        <w:t> </w:t>
      </w:r>
      <w:r>
        <w:rPr/>
        <w:t>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BodyText"/>
        <w:spacing w:line="225" w:lineRule="auto" w:before="243"/>
        <w:ind w:right="49"/>
      </w:pPr>
      <w:r>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w:t>
      </w:r>
      <w:r>
        <w:rPr>
          <w:spacing w:val="-4"/>
        </w:rPr>
        <w:t> </w:t>
      </w:r>
      <w:r>
        <w:rPr/>
        <w:t>в</w:t>
      </w:r>
      <w:r>
        <w:rPr>
          <w:spacing w:val="-4"/>
        </w:rPr>
        <w:t> </w:t>
      </w:r>
      <w:r>
        <w:rPr/>
        <w:t>стационарных</w:t>
      </w:r>
      <w:r>
        <w:rPr>
          <w:spacing w:val="-4"/>
        </w:rPr>
        <w:t> </w:t>
      </w:r>
      <w:r>
        <w:rPr/>
        <w:t>организациях</w:t>
      </w:r>
      <w:r>
        <w:rPr>
          <w:spacing w:val="-4"/>
        </w:rPr>
        <w:t> </w:t>
      </w:r>
      <w:r>
        <w:rPr/>
        <w:t>социального</w:t>
      </w:r>
      <w:r>
        <w:rPr>
          <w:spacing w:val="-4"/>
        </w:rPr>
        <w:t> </w:t>
      </w:r>
      <w:r>
        <w:rPr/>
        <w:t>обслуживания,</w:t>
      </w:r>
      <w:r>
        <w:rPr>
          <w:spacing w:val="-4"/>
        </w:rPr>
        <w:t> </w:t>
      </w:r>
      <w:r>
        <w:rPr/>
        <w:t>и</w:t>
      </w:r>
      <w:r>
        <w:rPr>
          <w:spacing w:val="-4"/>
        </w:rPr>
        <w:t> </w:t>
      </w:r>
      <w:r>
        <w:rPr/>
        <w:t>территориальный</w:t>
      </w:r>
      <w:r>
        <w:rPr>
          <w:spacing w:val="-4"/>
        </w:rPr>
        <w:t> </w:t>
      </w:r>
      <w:r>
        <w:rPr/>
        <w:t>фонд обязательного медицинского страхования соответствующего субъекта Российской Федерации.</w:t>
      </w:r>
    </w:p>
    <w:p>
      <w:pPr>
        <w:pStyle w:val="BodyText"/>
        <w:spacing w:line="225" w:lineRule="auto" w:before="243"/>
        <w:ind w:right="48"/>
      </w:pPr>
      <w:r>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Heading1"/>
        <w:spacing w:line="225" w:lineRule="auto"/>
        <w:ind w:left="1785" w:right="1327"/>
        <w:jc w:val="center"/>
      </w:pPr>
      <w:r>
        <w:rPr/>
        <w:t>Медицинская</w:t>
      </w:r>
      <w:r>
        <w:rPr>
          <w:spacing w:val="-9"/>
        </w:rPr>
        <w:t> </w:t>
      </w:r>
      <w:r>
        <w:rPr/>
        <w:t>помощь</w:t>
      </w:r>
      <w:r>
        <w:rPr>
          <w:spacing w:val="-9"/>
        </w:rPr>
        <w:t> </w:t>
      </w:r>
      <w:r>
        <w:rPr/>
        <w:t>лицам</w:t>
      </w:r>
      <w:r>
        <w:rPr>
          <w:spacing w:val="-9"/>
        </w:rPr>
        <w:t> </w:t>
      </w:r>
      <w:r>
        <w:rPr/>
        <w:t>с</w:t>
      </w:r>
      <w:r>
        <w:rPr>
          <w:spacing w:val="-9"/>
        </w:rPr>
        <w:t> </w:t>
      </w:r>
      <w:r>
        <w:rPr/>
        <w:t>психическими</w:t>
      </w:r>
      <w:r>
        <w:rPr>
          <w:spacing w:val="-9"/>
        </w:rPr>
        <w:t> </w:t>
      </w:r>
      <w:r>
        <w:rPr/>
        <w:t>расстройствами и расстройствами поведения</w:t>
      </w:r>
    </w:p>
    <w:p>
      <w:pPr>
        <w:pStyle w:val="BodyText"/>
        <w:spacing w:line="225" w:lineRule="auto" w:before="259"/>
        <w:ind w:right="49"/>
      </w:pPr>
      <w:r>
        <w:rPr/>
        <w:t>В</w:t>
      </w:r>
      <w:r>
        <w:rPr>
          <w:spacing w:val="-1"/>
        </w:rPr>
        <w:t> </w:t>
      </w:r>
      <w:r>
        <w:rPr/>
        <w:t>отношении лиц с</w:t>
      </w:r>
      <w:r>
        <w:rPr>
          <w:spacing w:val="-1"/>
        </w:rPr>
        <w:t> </w:t>
      </w:r>
      <w:r>
        <w:rPr/>
        <w:t>психическими расстройствами и</w:t>
      </w:r>
      <w:r>
        <w:rPr>
          <w:spacing w:val="-1"/>
        </w:rPr>
        <w:t> </w:t>
      </w:r>
      <w:r>
        <w:rPr/>
        <w:t>расстройствами поведения, в</w:t>
      </w:r>
      <w:r>
        <w:rPr>
          <w:spacing w:val="-1"/>
        </w:rPr>
        <w:t> </w:t>
      </w:r>
      <w:r>
        <w:rPr/>
        <w:t>том</w:t>
      </w:r>
      <w:r>
        <w:rPr>
          <w:spacing w:val="-1"/>
        </w:rPr>
        <w:t> </w:t>
      </w:r>
      <w:r>
        <w:rPr/>
        <w:t>числе находящихся</w:t>
      </w:r>
      <w:r>
        <w:rPr>
          <w:spacing w:val="68"/>
        </w:rPr>
        <w:t> </w:t>
      </w:r>
      <w:r>
        <w:rPr/>
        <w:t>в</w:t>
      </w:r>
      <w:r>
        <w:rPr>
          <w:spacing w:val="68"/>
        </w:rPr>
        <w:t> </w:t>
      </w:r>
      <w:r>
        <w:rPr/>
        <w:t>стационарных</w:t>
      </w:r>
      <w:r>
        <w:rPr>
          <w:spacing w:val="69"/>
        </w:rPr>
        <w:t> </w:t>
      </w:r>
      <w:r>
        <w:rPr/>
        <w:t>организациях</w:t>
      </w:r>
      <w:r>
        <w:rPr>
          <w:spacing w:val="68"/>
        </w:rPr>
        <w:t> </w:t>
      </w:r>
      <w:r>
        <w:rPr/>
        <w:t>социального</w:t>
      </w:r>
      <w:r>
        <w:rPr>
          <w:spacing w:val="69"/>
        </w:rPr>
        <w:t> </w:t>
      </w:r>
      <w:r>
        <w:rPr/>
        <w:t>обслуживания,</w:t>
      </w:r>
      <w:r>
        <w:rPr>
          <w:spacing w:val="68"/>
        </w:rPr>
        <w:t> </w:t>
      </w:r>
      <w:r>
        <w:rPr/>
        <w:t>а</w:t>
      </w:r>
      <w:r>
        <w:rPr>
          <w:spacing w:val="69"/>
        </w:rPr>
        <w:t> </w:t>
      </w:r>
      <w:r>
        <w:rPr/>
        <w:t>также</w:t>
      </w:r>
      <w:r>
        <w:rPr>
          <w:spacing w:val="68"/>
        </w:rPr>
        <w:t> </w:t>
      </w:r>
      <w:r>
        <w:rPr/>
        <w:t>в</w:t>
      </w:r>
      <w:r>
        <w:rPr>
          <w:spacing w:val="69"/>
        </w:rPr>
        <w:t> </w:t>
      </w:r>
      <w:r>
        <w:rPr>
          <w:spacing w:val="-2"/>
        </w:rPr>
        <w:t>условиях</w:t>
      </w:r>
    </w:p>
    <w:p>
      <w:pPr>
        <w:pStyle w:val="BodyText"/>
        <w:spacing w:after="0" w:line="225" w:lineRule="auto"/>
        <w:sectPr>
          <w:pgSz w:w="11910" w:h="16840"/>
          <w:pgMar w:header="492" w:footer="1504" w:top="1600" w:bottom="1700" w:left="708" w:right="566"/>
        </w:sectPr>
      </w:pPr>
    </w:p>
    <w:p>
      <w:pPr>
        <w:pStyle w:val="BodyText"/>
        <w:spacing w:line="225" w:lineRule="auto" w:before="253"/>
        <w:ind w:right="46" w:firstLine="0"/>
      </w:pPr>
      <w:bookmarkStart w:name="Санаторно-курортное лечение" w:id="18"/>
      <w:bookmarkEnd w:id="18"/>
      <w:r>
        <w:rPr/>
      </w:r>
      <w:r>
        <w:rPr/>
        <w:t>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w:t>
      </w:r>
      <w:r>
        <w:rPr>
          <w:spacing w:val="-5"/>
        </w:rPr>
        <w:t> </w:t>
      </w:r>
      <w:r>
        <w:rPr/>
        <w:t>диспансерное</w:t>
      </w:r>
      <w:r>
        <w:rPr>
          <w:spacing w:val="-5"/>
        </w:rPr>
        <w:t> </w:t>
      </w:r>
      <w:r>
        <w:rPr/>
        <w:t>наблюдение</w:t>
      </w:r>
      <w:r>
        <w:rPr>
          <w:spacing w:val="-5"/>
        </w:rPr>
        <w:t> </w:t>
      </w:r>
      <w:r>
        <w:rPr/>
        <w:t>медицинскими</w:t>
      </w:r>
      <w:r>
        <w:rPr>
          <w:spacing w:val="-5"/>
        </w:rPr>
        <w:t> </w:t>
      </w:r>
      <w:r>
        <w:rPr/>
        <w:t>организациями,</w:t>
      </w:r>
      <w:r>
        <w:rPr>
          <w:spacing w:val="-5"/>
        </w:rPr>
        <w:t> </w:t>
      </w:r>
      <w:r>
        <w:rPr/>
        <w:t>оказывающими</w:t>
      </w:r>
      <w:r>
        <w:rPr>
          <w:spacing w:val="-5"/>
        </w:rPr>
        <w:t> </w:t>
      </w:r>
      <w:r>
        <w:rPr/>
        <w:t>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BodyText"/>
        <w:spacing w:line="225" w:lineRule="auto" w:before="244"/>
        <w:ind w:right="46"/>
      </w:pPr>
      <w:r>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w:t>
      </w:r>
      <w:r>
        <w:rPr>
          <w:spacing w:val="80"/>
        </w:rPr>
        <w:t> </w:t>
      </w:r>
      <w:r>
        <w:rPr/>
        <w:t>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w:t>
      </w:r>
      <w:r>
        <w:rPr>
          <w:spacing w:val="80"/>
        </w:rPr>
        <w:t> </w:t>
      </w:r>
      <w:r>
        <w:rPr/>
        <w:t>Российской Федерации.</w:t>
      </w:r>
    </w:p>
    <w:p>
      <w:pPr>
        <w:pStyle w:val="BodyText"/>
        <w:spacing w:line="225" w:lineRule="auto" w:before="246"/>
        <w:ind w:right="52"/>
      </w:pPr>
      <w:r>
        <w:rPr/>
        <w:t>Учет таких выездов и количества лиц, которым в ходе таких выездов оказана психиатрическая</w:t>
      </w:r>
      <w:r>
        <w:rPr>
          <w:spacing w:val="-2"/>
        </w:rPr>
        <w:t> </w:t>
      </w:r>
      <w:r>
        <w:rPr/>
        <w:t>медицинская</w:t>
      </w:r>
      <w:r>
        <w:rPr>
          <w:spacing w:val="-2"/>
        </w:rPr>
        <w:t> </w:t>
      </w:r>
      <w:r>
        <w:rPr/>
        <w:t>помощь,</w:t>
      </w:r>
      <w:r>
        <w:rPr>
          <w:spacing w:val="-2"/>
        </w:rPr>
        <w:t> </w:t>
      </w:r>
      <w:r>
        <w:rPr/>
        <w:t>а</w:t>
      </w:r>
      <w:r>
        <w:rPr>
          <w:spacing w:val="-2"/>
        </w:rPr>
        <w:t> </w:t>
      </w:r>
      <w:r>
        <w:rPr/>
        <w:t>также</w:t>
      </w:r>
      <w:r>
        <w:rPr>
          <w:spacing w:val="-2"/>
        </w:rPr>
        <w:t> </w:t>
      </w:r>
      <w:r>
        <w:rPr/>
        <w:t>оценку</w:t>
      </w:r>
      <w:r>
        <w:rPr>
          <w:spacing w:val="-2"/>
        </w:rPr>
        <w:t> </w:t>
      </w:r>
      <w:r>
        <w:rPr/>
        <w:t>охвата</w:t>
      </w:r>
      <w:r>
        <w:rPr>
          <w:spacing w:val="-2"/>
        </w:rPr>
        <w:t> </w:t>
      </w:r>
      <w:r>
        <w:rPr/>
        <w:t>нуждающихся</w:t>
      </w:r>
      <w:r>
        <w:rPr>
          <w:spacing w:val="-2"/>
        </w:rPr>
        <w:t> </w:t>
      </w:r>
      <w:r>
        <w:rPr/>
        <w:t>лиц</w:t>
      </w:r>
      <w:r>
        <w:rPr>
          <w:spacing w:val="-2"/>
        </w:rPr>
        <w:t> </w:t>
      </w:r>
      <w:r>
        <w:rPr/>
        <w:t>такой</w:t>
      </w:r>
      <w:r>
        <w:rPr>
          <w:spacing w:val="-2"/>
        </w:rPr>
        <w:t> </w:t>
      </w:r>
      <w:r>
        <w:rPr/>
        <w:t>выездной работой осуществляют исполнительные органы субъектов Российской Федерации в сфере</w:t>
      </w:r>
      <w:r>
        <w:rPr>
          <w:spacing w:val="40"/>
        </w:rPr>
        <w:t> </w:t>
      </w:r>
      <w:r>
        <w:rPr/>
        <w:t>охраны здоровья.</w:t>
      </w:r>
    </w:p>
    <w:p>
      <w:pPr>
        <w:pStyle w:val="BodyText"/>
        <w:spacing w:line="225" w:lineRule="auto" w:before="242"/>
        <w:ind w:right="47"/>
      </w:pPr>
      <w:r>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Heading1"/>
        <w:spacing w:before="252"/>
        <w:ind w:left="459"/>
        <w:jc w:val="center"/>
      </w:pPr>
      <w:r>
        <w:rPr>
          <w:spacing w:val="-2"/>
        </w:rPr>
        <w:t>Санаторно-курортное</w:t>
      </w:r>
      <w:r>
        <w:rPr>
          <w:spacing w:val="19"/>
        </w:rPr>
        <w:t> </w:t>
      </w:r>
      <w:r>
        <w:rPr>
          <w:spacing w:val="-2"/>
        </w:rPr>
        <w:t>лечение</w:t>
      </w:r>
    </w:p>
    <w:p>
      <w:pPr>
        <w:pStyle w:val="BodyText"/>
        <w:spacing w:line="225" w:lineRule="auto" w:before="256"/>
        <w:ind w:right="47"/>
      </w:pPr>
      <w:r>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BodyText"/>
        <w:spacing w:line="225" w:lineRule="auto" w:before="242"/>
        <w:ind w:right="47"/>
      </w:pPr>
      <w:r>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BodyText"/>
        <w:spacing w:before="230"/>
        <w:ind w:left="1052" w:firstLine="0"/>
        <w:jc w:val="left"/>
      </w:pPr>
      <w:r>
        <w:rPr/>
        <w:t>Санаторно-курортное</w:t>
      </w:r>
      <w:r>
        <w:rPr>
          <w:spacing w:val="-9"/>
        </w:rPr>
        <w:t> </w:t>
      </w:r>
      <w:r>
        <w:rPr/>
        <w:t>лечение</w:t>
      </w:r>
      <w:r>
        <w:rPr>
          <w:spacing w:val="-9"/>
        </w:rPr>
        <w:t> </w:t>
      </w:r>
      <w:r>
        <w:rPr/>
        <w:t>направлено</w:t>
      </w:r>
      <w:r>
        <w:rPr>
          <w:spacing w:val="-8"/>
        </w:rPr>
        <w:t> </w:t>
      </w:r>
      <w:r>
        <w:rPr>
          <w:spacing w:val="-5"/>
        </w:rPr>
        <w:t>на:</w:t>
      </w:r>
    </w:p>
    <w:p>
      <w:pPr>
        <w:pStyle w:val="BodyText"/>
        <w:spacing w:line="225" w:lineRule="auto" w:before="238"/>
        <w:ind w:right="49"/>
      </w:pPr>
      <w:r>
        <w:rPr/>
        <w:t>активацию защитно-приспособительных реакций организма в целях профилактики заболеваний, оздоровления;</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1"/>
      </w:pPr>
      <w:r>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BodyText"/>
        <w:spacing w:line="225" w:lineRule="auto" w:before="242"/>
        <w:ind w:right="49"/>
      </w:pPr>
      <w:r>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BodyText"/>
        <w:spacing w:line="225" w:lineRule="auto" w:before="245"/>
        <w:ind w:right="46"/>
      </w:pPr>
      <w:r>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w:t>
      </w:r>
      <w:r>
        <w:rPr>
          <w:spacing w:val="40"/>
        </w:rPr>
        <w:t> </w:t>
      </w:r>
      <w:r>
        <w:rPr/>
        <w:t>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w:t>
      </w:r>
      <w:r>
        <w:rPr>
          <w:spacing w:val="40"/>
        </w:rPr>
        <w:t> </w:t>
      </w:r>
      <w:r>
        <w:rPr/>
        <w:t>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BodyText"/>
        <w:spacing w:line="225" w:lineRule="auto" w:before="248"/>
        <w:ind w:right="49"/>
      </w:pPr>
      <w:r>
        <w:rP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BodyText"/>
        <w:spacing w:line="225" w:lineRule="auto" w:before="243"/>
        <w:ind w:right="49"/>
      </w:pPr>
      <w:r>
        <w:rP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w:t>
      </w:r>
      <w:r>
        <w:rPr>
          <w:spacing w:val="40"/>
        </w:rPr>
        <w:t> </w:t>
      </w:r>
      <w:r>
        <w:rPr/>
        <w:t>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w:t>
      </w:r>
      <w:r>
        <w:rPr>
          <w:spacing w:val="-2"/>
        </w:rPr>
        <w:t>самостоятельно.</w:t>
      </w:r>
    </w:p>
    <w:p>
      <w:pPr>
        <w:pStyle w:val="BodyText"/>
        <w:spacing w:before="234"/>
        <w:ind w:left="1052" w:firstLine="0"/>
        <w:jc w:val="left"/>
      </w:pPr>
      <w:r>
        <w:rPr/>
        <w:t>Если</w:t>
      </w:r>
      <w:r>
        <w:rPr>
          <w:spacing w:val="47"/>
        </w:rPr>
        <w:t> </w:t>
      </w:r>
      <w:r>
        <w:rPr/>
        <w:t>показания</w:t>
      </w:r>
      <w:r>
        <w:rPr>
          <w:spacing w:val="49"/>
        </w:rPr>
        <w:t> </w:t>
      </w:r>
      <w:r>
        <w:rPr/>
        <w:t>к</w:t>
      </w:r>
      <w:r>
        <w:rPr>
          <w:spacing w:val="50"/>
        </w:rPr>
        <w:t> </w:t>
      </w:r>
      <w:r>
        <w:rPr/>
        <w:t>санаторно-курортному</w:t>
      </w:r>
      <w:r>
        <w:rPr>
          <w:spacing w:val="49"/>
        </w:rPr>
        <w:t> </w:t>
      </w:r>
      <w:r>
        <w:rPr/>
        <w:t>лечению</w:t>
      </w:r>
      <w:r>
        <w:rPr>
          <w:spacing w:val="49"/>
        </w:rPr>
        <w:t> </w:t>
      </w:r>
      <w:r>
        <w:rPr/>
        <w:t>установлены</w:t>
      </w:r>
      <w:r>
        <w:rPr>
          <w:spacing w:val="50"/>
        </w:rPr>
        <w:t> </w:t>
      </w:r>
      <w:r>
        <w:rPr/>
        <w:t>по</w:t>
      </w:r>
      <w:r>
        <w:rPr>
          <w:spacing w:val="49"/>
        </w:rPr>
        <w:t> </w:t>
      </w:r>
      <w:r>
        <w:rPr/>
        <w:t>результатам</w:t>
      </w:r>
      <w:r>
        <w:rPr>
          <w:spacing w:val="50"/>
        </w:rPr>
        <w:t> </w:t>
      </w:r>
      <w:r>
        <w:rPr>
          <w:spacing w:val="-2"/>
        </w:rPr>
        <w:t>оказания</w:t>
      </w:r>
    </w:p>
    <w:p>
      <w:pPr>
        <w:pStyle w:val="BodyText"/>
        <w:spacing w:after="0"/>
        <w:jc w:val="left"/>
        <w:sectPr>
          <w:pgSz w:w="11910" w:h="16840"/>
          <w:pgMar w:header="492" w:footer="1504" w:top="1600" w:bottom="1700" w:left="708" w:right="566"/>
        </w:sectPr>
      </w:pPr>
    </w:p>
    <w:p>
      <w:pPr>
        <w:pStyle w:val="BodyText"/>
        <w:spacing w:line="225" w:lineRule="auto" w:before="253"/>
        <w:ind w:right="48" w:firstLine="0"/>
      </w:pPr>
      <w:bookmarkStart w:name="Формы оказания медицинской помощи" w:id="19"/>
      <w:bookmarkEnd w:id="19"/>
      <w:r>
        <w:rPr/>
      </w:r>
      <w:r>
        <w:rPr/>
        <w:t>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w:t>
      </w:r>
      <w:r>
        <w:rPr>
          <w:spacing w:val="80"/>
          <w:w w:val="150"/>
        </w:rPr>
        <w:t> </w:t>
      </w:r>
      <w:r>
        <w:rPr/>
        <w:t>за</w:t>
      </w:r>
      <w:r>
        <w:rPr>
          <w:spacing w:val="80"/>
          <w:w w:val="150"/>
        </w:rPr>
        <w:t> </w:t>
      </w:r>
      <w:r>
        <w:rPr/>
        <w:t>7</w:t>
      </w:r>
      <w:r>
        <w:rPr>
          <w:spacing w:val="80"/>
          <w:w w:val="150"/>
        </w:rPr>
        <w:t> </w:t>
      </w:r>
      <w:r>
        <w:rPr/>
        <w:t>дней</w:t>
      </w:r>
      <w:r>
        <w:rPr>
          <w:spacing w:val="80"/>
          <w:w w:val="150"/>
        </w:rPr>
        <w:t> </w:t>
      </w:r>
      <w:r>
        <w:rPr/>
        <w:t>до</w:t>
      </w:r>
      <w:r>
        <w:rPr>
          <w:spacing w:val="80"/>
          <w:w w:val="150"/>
        </w:rPr>
        <w:t> </w:t>
      </w:r>
      <w:r>
        <w:rPr/>
        <w:t>выписки</w:t>
      </w:r>
      <w:r>
        <w:rPr>
          <w:spacing w:val="80"/>
          <w:w w:val="150"/>
        </w:rPr>
        <w:t> </w:t>
      </w:r>
      <w:r>
        <w:rPr/>
        <w:t>гражданина</w:t>
      </w:r>
      <w:r>
        <w:rPr>
          <w:spacing w:val="80"/>
          <w:w w:val="150"/>
        </w:rPr>
        <w:t> </w:t>
      </w:r>
      <w:r>
        <w:rPr/>
        <w:t>из</w:t>
      </w:r>
      <w:r>
        <w:rPr>
          <w:spacing w:val="80"/>
          <w:w w:val="150"/>
        </w:rPr>
        <w:t> </w:t>
      </w:r>
      <w:r>
        <w:rPr/>
        <w:t>медицинской</w:t>
      </w:r>
      <w:r>
        <w:rPr>
          <w:spacing w:val="80"/>
          <w:w w:val="150"/>
        </w:rPr>
        <w:t> </w:t>
      </w:r>
      <w:r>
        <w:rPr/>
        <w:t>организации (санаторно-курортной организации), оказавшей специализированную или высокотехнологичную медицинскую помощь.</w:t>
      </w:r>
    </w:p>
    <w:p>
      <w:pPr>
        <w:pStyle w:val="BodyText"/>
        <w:spacing w:line="225" w:lineRule="auto" w:before="243"/>
        <w:ind w:right="50"/>
      </w:pPr>
      <w:r>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Heading1"/>
        <w:spacing w:before="250"/>
        <w:jc w:val="center"/>
      </w:pPr>
      <w:r>
        <w:rPr/>
        <w:t>Формы</w:t>
      </w:r>
      <w:r>
        <w:rPr>
          <w:spacing w:val="-7"/>
        </w:rPr>
        <w:t> </w:t>
      </w:r>
      <w:r>
        <w:rPr/>
        <w:t>оказания</w:t>
      </w:r>
      <w:r>
        <w:rPr>
          <w:spacing w:val="-7"/>
        </w:rPr>
        <w:t> </w:t>
      </w:r>
      <w:r>
        <w:rPr/>
        <w:t>медицинской</w:t>
      </w:r>
      <w:r>
        <w:rPr>
          <w:spacing w:val="-6"/>
        </w:rPr>
        <w:t> </w:t>
      </w:r>
      <w:r>
        <w:rPr>
          <w:spacing w:val="-2"/>
        </w:rPr>
        <w:t>помощи</w:t>
      </w:r>
    </w:p>
    <w:p>
      <w:pPr>
        <w:pStyle w:val="BodyText"/>
        <w:spacing w:before="242"/>
        <w:ind w:left="1052" w:firstLine="0"/>
        <w:jc w:val="left"/>
      </w:pPr>
      <w:r>
        <w:rPr/>
        <w:t>Медицинская</w:t>
      </w:r>
      <w:r>
        <w:rPr>
          <w:spacing w:val="-6"/>
        </w:rPr>
        <w:t> </w:t>
      </w:r>
      <w:r>
        <w:rPr/>
        <w:t>помощь</w:t>
      </w:r>
      <w:r>
        <w:rPr>
          <w:spacing w:val="-6"/>
        </w:rPr>
        <w:t> </w:t>
      </w:r>
      <w:r>
        <w:rPr/>
        <w:t>оказывается</w:t>
      </w:r>
      <w:r>
        <w:rPr>
          <w:spacing w:val="-6"/>
        </w:rPr>
        <w:t> </w:t>
      </w:r>
      <w:r>
        <w:rPr/>
        <w:t>в</w:t>
      </w:r>
      <w:r>
        <w:rPr>
          <w:spacing w:val="-6"/>
        </w:rPr>
        <w:t> </w:t>
      </w:r>
      <w:r>
        <w:rPr/>
        <w:t>следующих</w:t>
      </w:r>
      <w:r>
        <w:rPr>
          <w:spacing w:val="-5"/>
        </w:rPr>
        <w:t> </w:t>
      </w:r>
      <w:r>
        <w:rPr>
          <w:spacing w:val="-2"/>
        </w:rPr>
        <w:t>формах:</w:t>
      </w:r>
    </w:p>
    <w:p>
      <w:pPr>
        <w:pStyle w:val="BodyText"/>
        <w:spacing w:line="225" w:lineRule="auto" w:before="238"/>
        <w:ind w:right="52"/>
      </w:pPr>
      <w:r>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BodyText"/>
        <w:spacing w:line="225" w:lineRule="auto"/>
        <w:ind w:right="52"/>
      </w:pPr>
      <w:r>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BodyText"/>
        <w:spacing w:line="225" w:lineRule="auto"/>
        <w:ind w:right="50"/>
      </w:pPr>
      <w:r>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w:t>
      </w:r>
      <w:r>
        <w:rPr>
          <w:spacing w:val="80"/>
        </w:rPr>
        <w:t> </w:t>
      </w:r>
      <w:r>
        <w:rPr/>
        <w:t>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w:t>
      </w:r>
      <w:r>
        <w:rPr>
          <w:spacing w:val="-2"/>
        </w:rPr>
        <w:t>здоровью.</w:t>
      </w:r>
    </w:p>
    <w:p>
      <w:pPr>
        <w:pStyle w:val="BodyText"/>
        <w:spacing w:line="225" w:lineRule="auto" w:before="243"/>
        <w:ind w:right="48"/>
      </w:pPr>
      <w:r>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w:t>
      </w:r>
      <w:r>
        <w:rPr>
          <w:spacing w:val="-2"/>
        </w:rPr>
        <w:t>самоуправления.</w:t>
      </w:r>
    </w:p>
    <w:p>
      <w:pPr>
        <w:pStyle w:val="BodyText"/>
        <w:spacing w:line="225" w:lineRule="auto" w:before="245"/>
        <w:ind w:right="47"/>
      </w:pPr>
      <w:r>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3">
        <w:r>
          <w:rPr>
            <w:color w:val="0000FF"/>
          </w:rPr>
          <w:t>пунктом 21 части 1 статьи 14</w:t>
        </w:r>
      </w:hyperlink>
      <w:r>
        <w:rPr>
          <w:color w:val="0000FF"/>
        </w:rPr>
        <w:t> </w:t>
      </w:r>
      <w:r>
        <w:rPr/>
        <w:t>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BodyText"/>
        <w:spacing w:line="225" w:lineRule="auto" w:before="245"/>
        <w:ind w:right="48"/>
      </w:pPr>
      <w:r>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bookmarkStart w:name="III. Перечень заболеваний и состояний, о" w:id="20"/>
      <w:bookmarkEnd w:id="20"/>
      <w:r>
        <w:rPr/>
      </w:r>
      <w:bookmarkStart w:name="_bookmark4" w:id="21"/>
      <w:bookmarkEnd w:id="21"/>
      <w:r>
        <w:rPr/>
      </w:r>
      <w:r>
        <w:rPr/>
        <w:t>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4">
        <w:r>
          <w:rPr>
            <w:color w:val="0000FF"/>
          </w:rPr>
          <w:t>перечень</w:t>
        </w:r>
      </w:hyperlink>
      <w:r>
        <w:rPr>
          <w:color w:val="0000FF"/>
        </w:rPr>
        <w:t> </w:t>
      </w:r>
      <w:r>
        <w:rPr/>
        <w:t>жизненно необходимых и важнейших лекарственных препаратов и </w:t>
      </w:r>
      <w:hyperlink r:id="rId35">
        <w:r>
          <w:rPr>
            <w:color w:val="0000FF"/>
          </w:rPr>
          <w:t>перечень</w:t>
        </w:r>
      </w:hyperlink>
      <w:r>
        <w:rPr>
          <w:color w:val="0000FF"/>
        </w:rPr>
        <w:t> </w:t>
      </w:r>
      <w:r>
        <w:rPr/>
        <w:t>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w:t>
      </w:r>
      <w:r>
        <w:rPr>
          <w:spacing w:val="40"/>
        </w:rPr>
        <w:t> </w:t>
      </w:r>
      <w:r>
        <w:rPr/>
        <w:t>помощи, в соответствии с </w:t>
      </w:r>
      <w:hyperlink r:id="rId32">
        <w:r>
          <w:rPr>
            <w:color w:val="0000FF"/>
          </w:rPr>
          <w:t>перечнем</w:t>
        </w:r>
      </w:hyperlink>
      <w:r>
        <w:rPr/>
        <w:t>, утвержденным Министерством здравоохранения</w:t>
      </w:r>
      <w:r>
        <w:rPr>
          <w:spacing w:val="40"/>
        </w:rPr>
        <w:t> </w:t>
      </w:r>
      <w:r>
        <w:rPr/>
        <w:t>Российской Федерации.</w:t>
      </w:r>
    </w:p>
    <w:p>
      <w:pPr>
        <w:pStyle w:val="BodyText"/>
        <w:spacing w:line="225" w:lineRule="auto" w:before="245"/>
        <w:ind w:right="47"/>
      </w:pPr>
      <w:hyperlink r:id="rId36">
        <w:r>
          <w:rPr>
            <w:color w:val="0000FF"/>
          </w:rPr>
          <w:t>Порядок</w:t>
        </w:r>
      </w:hyperlink>
      <w:r>
        <w:rPr>
          <w:color w:val="0000FF"/>
        </w:rPr>
        <w:t> </w:t>
      </w:r>
      <w:r>
        <w:rPr/>
        <w:t>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Heading1"/>
        <w:numPr>
          <w:ilvl w:val="1"/>
          <w:numId w:val="1"/>
        </w:numPr>
        <w:tabs>
          <w:tab w:pos="2947" w:val="left" w:leader="none"/>
        </w:tabs>
        <w:spacing w:line="225" w:lineRule="auto" w:before="265" w:after="0"/>
        <w:ind w:left="1728" w:right="1269" w:firstLine="890"/>
        <w:jc w:val="left"/>
      </w:pPr>
      <w:r>
        <w:rPr/>
        <w:t>Перечень заболеваний и состояний, оказание медицинской</w:t>
      </w:r>
      <w:r>
        <w:rPr>
          <w:spacing w:val="-9"/>
        </w:rPr>
        <w:t> </w:t>
      </w:r>
      <w:r>
        <w:rPr/>
        <w:t>помощи</w:t>
      </w:r>
      <w:r>
        <w:rPr>
          <w:spacing w:val="-9"/>
        </w:rPr>
        <w:t> </w:t>
      </w:r>
      <w:r>
        <w:rPr/>
        <w:t>при</w:t>
      </w:r>
      <w:r>
        <w:rPr>
          <w:spacing w:val="-9"/>
        </w:rPr>
        <w:t> </w:t>
      </w:r>
      <w:r>
        <w:rPr/>
        <w:t>которых</w:t>
      </w:r>
      <w:r>
        <w:rPr>
          <w:spacing w:val="-9"/>
        </w:rPr>
        <w:t> </w:t>
      </w:r>
      <w:r>
        <w:rPr/>
        <w:t>осуществляется</w:t>
      </w:r>
      <w:r>
        <w:rPr>
          <w:spacing w:val="-9"/>
        </w:rPr>
        <w:t> </w:t>
      </w:r>
      <w:r>
        <w:rPr/>
        <w:t>бесплатно, и категории граждан, оказание медицинской помощи которым</w:t>
      </w:r>
    </w:p>
    <w:p>
      <w:pPr>
        <w:spacing w:line="264" w:lineRule="exact" w:before="0"/>
        <w:ind w:left="3902" w:right="0" w:firstLine="0"/>
        <w:jc w:val="left"/>
        <w:rPr>
          <w:rFonts w:ascii="Arial" w:hAnsi="Arial"/>
          <w:b/>
          <w:sz w:val="24"/>
        </w:rPr>
      </w:pPr>
      <w:r>
        <w:rPr>
          <w:rFonts w:ascii="Arial" w:hAnsi="Arial"/>
          <w:b/>
          <w:sz w:val="24"/>
        </w:rPr>
        <w:t>осуществляется</w:t>
      </w:r>
      <w:r>
        <w:rPr>
          <w:rFonts w:ascii="Arial" w:hAnsi="Arial"/>
          <w:b/>
          <w:spacing w:val="-14"/>
          <w:sz w:val="24"/>
        </w:rPr>
        <w:t> </w:t>
      </w:r>
      <w:r>
        <w:rPr>
          <w:rFonts w:ascii="Arial" w:hAnsi="Arial"/>
          <w:b/>
          <w:spacing w:val="-2"/>
          <w:sz w:val="24"/>
        </w:rPr>
        <w:t>бесплатно</w:t>
      </w:r>
    </w:p>
    <w:p>
      <w:pPr>
        <w:pStyle w:val="BodyText"/>
        <w:spacing w:line="225" w:lineRule="auto" w:before="255"/>
        <w:ind w:right="51"/>
      </w:pPr>
      <w:r>
        <w:rPr/>
        <w:t>Гражданин</w:t>
      </w:r>
      <w:r>
        <w:rPr>
          <w:spacing w:val="-3"/>
        </w:rPr>
        <w:t> </w:t>
      </w:r>
      <w:r>
        <w:rPr/>
        <w:t>имеет</w:t>
      </w:r>
      <w:r>
        <w:rPr>
          <w:spacing w:val="-3"/>
        </w:rPr>
        <w:t> </w:t>
      </w:r>
      <w:r>
        <w:rPr/>
        <w:t>право</w:t>
      </w:r>
      <w:r>
        <w:rPr>
          <w:spacing w:val="-3"/>
        </w:rPr>
        <w:t> </w:t>
      </w:r>
      <w:r>
        <w:rPr/>
        <w:t>на</w:t>
      </w:r>
      <w:r>
        <w:rPr>
          <w:spacing w:val="-4"/>
        </w:rPr>
        <w:t> </w:t>
      </w:r>
      <w:r>
        <w:rPr/>
        <w:t>бесплатное</w:t>
      </w:r>
      <w:r>
        <w:rPr>
          <w:spacing w:val="-4"/>
        </w:rPr>
        <w:t> </w:t>
      </w:r>
      <w:r>
        <w:rPr/>
        <w:t>получение</w:t>
      </w:r>
      <w:r>
        <w:rPr>
          <w:spacing w:val="-4"/>
        </w:rPr>
        <w:t> </w:t>
      </w:r>
      <w:r>
        <w:rPr/>
        <w:t>медицинской</w:t>
      </w:r>
      <w:r>
        <w:rPr>
          <w:spacing w:val="-3"/>
        </w:rPr>
        <w:t> </w:t>
      </w:r>
      <w:r>
        <w:rPr/>
        <w:t>помощи</w:t>
      </w:r>
      <w:r>
        <w:rPr>
          <w:spacing w:val="-3"/>
        </w:rPr>
        <w:t> </w:t>
      </w:r>
      <w:r>
        <w:rPr/>
        <w:t>по</w:t>
      </w:r>
      <w:r>
        <w:rPr>
          <w:spacing w:val="-3"/>
        </w:rPr>
        <w:t> </w:t>
      </w:r>
      <w:r>
        <w:rPr/>
        <w:t>видам,</w:t>
      </w:r>
      <w:r>
        <w:rPr>
          <w:spacing w:val="-3"/>
        </w:rPr>
        <w:t> </w:t>
      </w:r>
      <w:r>
        <w:rPr/>
        <w:t>формам</w:t>
      </w:r>
      <w:r>
        <w:rPr>
          <w:spacing w:val="-3"/>
        </w:rPr>
        <w:t> </w:t>
      </w:r>
      <w:r>
        <w:rPr/>
        <w:t>и условиям ее оказания в соответствии с </w:t>
      </w:r>
      <w:r>
        <w:rPr>
          <w:color w:val="0000FF"/>
        </w:rPr>
        <w:t>разделом II</w:t>
      </w:r>
      <w:r>
        <w:rPr>
          <w:color w:val="0000FF"/>
        </w:rPr>
        <w:t> </w:t>
      </w:r>
      <w:r>
        <w:rPr/>
        <w:t>Программы при следующих заболеваниях и </w:t>
      </w:r>
      <w:r>
        <w:rPr>
          <w:spacing w:val="-2"/>
        </w:rPr>
        <w:t>состояниях:</w:t>
      </w:r>
    </w:p>
    <w:p>
      <w:pPr>
        <w:pStyle w:val="BodyText"/>
        <w:spacing w:line="434" w:lineRule="auto" w:before="228"/>
        <w:ind w:left="1052" w:right="3949" w:firstLine="0"/>
        <w:jc w:val="left"/>
      </w:pPr>
      <w:r>
        <w:rPr/>
        <w:t>инфекционные</w:t>
      </w:r>
      <w:r>
        <w:rPr>
          <w:spacing w:val="-14"/>
        </w:rPr>
        <w:t> </w:t>
      </w:r>
      <w:r>
        <w:rPr/>
        <w:t>и</w:t>
      </w:r>
      <w:r>
        <w:rPr>
          <w:spacing w:val="-14"/>
        </w:rPr>
        <w:t> </w:t>
      </w:r>
      <w:r>
        <w:rPr/>
        <w:t>паразитарные</w:t>
      </w:r>
      <w:r>
        <w:rPr>
          <w:spacing w:val="-14"/>
        </w:rPr>
        <w:t> </w:t>
      </w:r>
      <w:r>
        <w:rPr/>
        <w:t>болезни; </w:t>
      </w:r>
      <w:r>
        <w:rPr>
          <w:spacing w:val="-2"/>
        </w:rPr>
        <w:t>новообразования;</w:t>
      </w:r>
    </w:p>
    <w:p>
      <w:pPr>
        <w:pStyle w:val="BodyText"/>
        <w:spacing w:before="1"/>
        <w:ind w:left="1052" w:firstLine="0"/>
        <w:jc w:val="left"/>
      </w:pPr>
      <w:r>
        <w:rPr/>
        <w:t>болезни</w:t>
      </w:r>
      <w:r>
        <w:rPr>
          <w:spacing w:val="-9"/>
        </w:rPr>
        <w:t> </w:t>
      </w:r>
      <w:r>
        <w:rPr/>
        <w:t>эндокринной</w:t>
      </w:r>
      <w:r>
        <w:rPr>
          <w:spacing w:val="-9"/>
        </w:rPr>
        <w:t> </w:t>
      </w:r>
      <w:r>
        <w:rPr>
          <w:spacing w:val="-2"/>
        </w:rPr>
        <w:t>системы;</w:t>
      </w:r>
    </w:p>
    <w:p>
      <w:pPr>
        <w:pStyle w:val="BodyText"/>
        <w:spacing w:line="434" w:lineRule="auto" w:before="224"/>
        <w:ind w:left="1052" w:right="3949" w:firstLine="0"/>
        <w:jc w:val="left"/>
      </w:pPr>
      <w:r>
        <w:rPr/>
        <w:t>расстройства</w:t>
      </w:r>
      <w:r>
        <w:rPr>
          <w:spacing w:val="-9"/>
        </w:rPr>
        <w:t> </w:t>
      </w:r>
      <w:r>
        <w:rPr/>
        <w:t>питания</w:t>
      </w:r>
      <w:r>
        <w:rPr>
          <w:spacing w:val="-9"/>
        </w:rPr>
        <w:t> </w:t>
      </w:r>
      <w:r>
        <w:rPr/>
        <w:t>и</w:t>
      </w:r>
      <w:r>
        <w:rPr>
          <w:spacing w:val="-9"/>
        </w:rPr>
        <w:t> </w:t>
      </w:r>
      <w:r>
        <w:rPr/>
        <w:t>нарушения</w:t>
      </w:r>
      <w:r>
        <w:rPr>
          <w:spacing w:val="-9"/>
        </w:rPr>
        <w:t> </w:t>
      </w:r>
      <w:r>
        <w:rPr/>
        <w:t>обмена</w:t>
      </w:r>
      <w:r>
        <w:rPr>
          <w:spacing w:val="-9"/>
        </w:rPr>
        <w:t> </w:t>
      </w:r>
      <w:r>
        <w:rPr/>
        <w:t>веществ; болезни нервной системы;</w:t>
      </w:r>
    </w:p>
    <w:p>
      <w:pPr>
        <w:pStyle w:val="BodyText"/>
        <w:spacing w:before="1"/>
        <w:ind w:left="1052" w:firstLine="0"/>
        <w:jc w:val="left"/>
      </w:pPr>
      <w:r>
        <w:rPr/>
        <w:t>болезни</w:t>
      </w:r>
      <w:r>
        <w:rPr>
          <w:spacing w:val="-3"/>
        </w:rPr>
        <w:t> </w:t>
      </w:r>
      <w:r>
        <w:rPr/>
        <w:t>крови,</w:t>
      </w:r>
      <w:r>
        <w:rPr>
          <w:spacing w:val="-2"/>
        </w:rPr>
        <w:t> </w:t>
      </w:r>
      <w:r>
        <w:rPr/>
        <w:t>кроветворных</w:t>
      </w:r>
      <w:r>
        <w:rPr>
          <w:spacing w:val="-2"/>
        </w:rPr>
        <w:t> органов;</w:t>
      </w:r>
    </w:p>
    <w:p>
      <w:pPr>
        <w:pStyle w:val="BodyText"/>
        <w:spacing w:line="434" w:lineRule="auto" w:before="224"/>
        <w:ind w:left="1052" w:right="2765" w:firstLine="0"/>
        <w:jc w:val="left"/>
      </w:pPr>
      <w:r>
        <w:rPr/>
        <w:t>отдельные</w:t>
      </w:r>
      <w:r>
        <w:rPr>
          <w:spacing w:val="-11"/>
        </w:rPr>
        <w:t> </w:t>
      </w:r>
      <w:r>
        <w:rPr/>
        <w:t>нарушения,</w:t>
      </w:r>
      <w:r>
        <w:rPr>
          <w:spacing w:val="-10"/>
        </w:rPr>
        <w:t> </w:t>
      </w:r>
      <w:r>
        <w:rPr/>
        <w:t>вовлекающие</w:t>
      </w:r>
      <w:r>
        <w:rPr>
          <w:spacing w:val="-11"/>
        </w:rPr>
        <w:t> </w:t>
      </w:r>
      <w:r>
        <w:rPr/>
        <w:t>иммунный</w:t>
      </w:r>
      <w:r>
        <w:rPr>
          <w:spacing w:val="-11"/>
        </w:rPr>
        <w:t> </w:t>
      </w:r>
      <w:r>
        <w:rPr/>
        <w:t>механизм; болезни глаза и его придаточного аппарата;</w:t>
      </w:r>
    </w:p>
    <w:p>
      <w:pPr>
        <w:pStyle w:val="BodyText"/>
        <w:spacing w:line="434" w:lineRule="auto" w:before="1"/>
        <w:ind w:left="1052" w:right="5194" w:firstLine="0"/>
        <w:jc w:val="left"/>
      </w:pPr>
      <w:r>
        <w:rPr/>
        <w:t>болезни</w:t>
      </w:r>
      <w:r>
        <w:rPr>
          <w:spacing w:val="-10"/>
        </w:rPr>
        <w:t> </w:t>
      </w:r>
      <w:r>
        <w:rPr/>
        <w:t>уха</w:t>
      </w:r>
      <w:r>
        <w:rPr>
          <w:spacing w:val="-10"/>
        </w:rPr>
        <w:t> </w:t>
      </w:r>
      <w:r>
        <w:rPr/>
        <w:t>и</w:t>
      </w:r>
      <w:r>
        <w:rPr>
          <w:spacing w:val="-10"/>
        </w:rPr>
        <w:t> </w:t>
      </w:r>
      <w:r>
        <w:rPr/>
        <w:t>сосцевидного</w:t>
      </w:r>
      <w:r>
        <w:rPr>
          <w:spacing w:val="-9"/>
        </w:rPr>
        <w:t> </w:t>
      </w:r>
      <w:r>
        <w:rPr/>
        <w:t>отростка; болезни системы кровообращения; болезни органов дыхания;</w:t>
      </w:r>
    </w:p>
    <w:p>
      <w:pPr>
        <w:pStyle w:val="BodyText"/>
        <w:spacing w:line="225" w:lineRule="auto" w:before="15"/>
        <w:jc w:val="left"/>
      </w:pPr>
      <w:r>
        <w:rPr/>
        <w:t>болезни</w:t>
      </w:r>
      <w:r>
        <w:rPr>
          <w:spacing w:val="-2"/>
        </w:rPr>
        <w:t> </w:t>
      </w:r>
      <w:r>
        <w:rPr/>
        <w:t>органов</w:t>
      </w:r>
      <w:r>
        <w:rPr>
          <w:spacing w:val="-2"/>
        </w:rPr>
        <w:t> </w:t>
      </w:r>
      <w:r>
        <w:rPr/>
        <w:t>пищеварения,</w:t>
      </w:r>
      <w:r>
        <w:rPr>
          <w:spacing w:val="-2"/>
        </w:rPr>
        <w:t> </w:t>
      </w:r>
      <w:r>
        <w:rPr/>
        <w:t>в</w:t>
      </w:r>
      <w:r>
        <w:rPr>
          <w:spacing w:val="-2"/>
        </w:rPr>
        <w:t> </w:t>
      </w:r>
      <w:r>
        <w:rPr/>
        <w:t>том</w:t>
      </w:r>
      <w:r>
        <w:rPr>
          <w:spacing w:val="-3"/>
        </w:rPr>
        <w:t> </w:t>
      </w:r>
      <w:r>
        <w:rPr/>
        <w:t>числе</w:t>
      </w:r>
      <w:r>
        <w:rPr>
          <w:spacing w:val="-3"/>
        </w:rPr>
        <w:t> </w:t>
      </w:r>
      <w:r>
        <w:rPr/>
        <w:t>болезни</w:t>
      </w:r>
      <w:r>
        <w:rPr>
          <w:spacing w:val="-2"/>
        </w:rPr>
        <w:t> </w:t>
      </w:r>
      <w:r>
        <w:rPr/>
        <w:t>полости</w:t>
      </w:r>
      <w:r>
        <w:rPr>
          <w:spacing w:val="-2"/>
        </w:rPr>
        <w:t> </w:t>
      </w:r>
      <w:r>
        <w:rPr/>
        <w:t>рта,</w:t>
      </w:r>
      <w:r>
        <w:rPr>
          <w:spacing w:val="-2"/>
        </w:rPr>
        <w:t> </w:t>
      </w:r>
      <w:r>
        <w:rPr/>
        <w:t>слюнных</w:t>
      </w:r>
      <w:r>
        <w:rPr>
          <w:spacing w:val="-2"/>
        </w:rPr>
        <w:t> </w:t>
      </w:r>
      <w:r>
        <w:rPr/>
        <w:t>желез</w:t>
      </w:r>
      <w:r>
        <w:rPr>
          <w:spacing w:val="-2"/>
        </w:rPr>
        <w:t> </w:t>
      </w:r>
      <w:r>
        <w:rPr/>
        <w:t>и</w:t>
      </w:r>
      <w:r>
        <w:rPr>
          <w:spacing w:val="-2"/>
        </w:rPr>
        <w:t> </w:t>
      </w:r>
      <w:r>
        <w:rPr/>
        <w:t>челюстей (за исключением зубного протезирования);</w:t>
      </w:r>
    </w:p>
    <w:p>
      <w:pPr>
        <w:pStyle w:val="BodyText"/>
        <w:spacing w:before="228"/>
        <w:ind w:left="1052" w:firstLine="0"/>
        <w:jc w:val="left"/>
      </w:pPr>
      <w:r>
        <w:rPr/>
        <w:t>болезни</w:t>
      </w:r>
      <w:r>
        <w:rPr>
          <w:spacing w:val="-9"/>
        </w:rPr>
        <w:t> </w:t>
      </w:r>
      <w:r>
        <w:rPr/>
        <w:t>мочеполовой</w:t>
      </w:r>
      <w:r>
        <w:rPr>
          <w:spacing w:val="-9"/>
        </w:rPr>
        <w:t> </w:t>
      </w:r>
      <w:r>
        <w:rPr>
          <w:spacing w:val="-2"/>
        </w:rPr>
        <w:t>системы;</w:t>
      </w:r>
    </w:p>
    <w:p>
      <w:pPr>
        <w:pStyle w:val="BodyText"/>
        <w:spacing w:after="0"/>
        <w:jc w:val="left"/>
        <w:sectPr>
          <w:pgSz w:w="11910" w:h="16840"/>
          <w:pgMar w:header="492" w:footer="1504" w:top="1600" w:bottom="1700" w:left="708" w:right="566"/>
        </w:sectPr>
      </w:pPr>
    </w:p>
    <w:p>
      <w:pPr>
        <w:pStyle w:val="BodyText"/>
        <w:spacing w:before="203"/>
        <w:ind w:left="0" w:firstLine="0"/>
        <w:jc w:val="left"/>
      </w:pPr>
    </w:p>
    <w:p>
      <w:pPr>
        <w:pStyle w:val="BodyText"/>
        <w:spacing w:before="1"/>
        <w:ind w:left="1052" w:firstLine="0"/>
        <w:jc w:val="left"/>
      </w:pPr>
      <w:r>
        <w:rPr/>
        <w:t>болезни</w:t>
      </w:r>
      <w:r>
        <w:rPr>
          <w:spacing w:val="-6"/>
        </w:rPr>
        <w:t> </w:t>
      </w:r>
      <w:r>
        <w:rPr/>
        <w:t>кожи</w:t>
      </w:r>
      <w:r>
        <w:rPr>
          <w:spacing w:val="-5"/>
        </w:rPr>
        <w:t> </w:t>
      </w:r>
      <w:r>
        <w:rPr/>
        <w:t>и</w:t>
      </w:r>
      <w:r>
        <w:rPr>
          <w:spacing w:val="-5"/>
        </w:rPr>
        <w:t> </w:t>
      </w:r>
      <w:r>
        <w:rPr/>
        <w:t>подкожной</w:t>
      </w:r>
      <w:r>
        <w:rPr>
          <w:spacing w:val="-5"/>
        </w:rPr>
        <w:t> </w:t>
      </w:r>
      <w:r>
        <w:rPr>
          <w:spacing w:val="-2"/>
        </w:rPr>
        <w:t>клетчатки;</w:t>
      </w:r>
    </w:p>
    <w:p>
      <w:pPr>
        <w:pStyle w:val="BodyText"/>
        <w:spacing w:before="224"/>
        <w:ind w:left="1052" w:firstLine="0"/>
        <w:jc w:val="left"/>
      </w:pPr>
      <w:r>
        <w:rPr/>
        <w:t>болезни</w:t>
      </w:r>
      <w:r>
        <w:rPr>
          <w:spacing w:val="-11"/>
        </w:rPr>
        <w:t> </w:t>
      </w:r>
      <w:r>
        <w:rPr/>
        <w:t>костно-мышечной</w:t>
      </w:r>
      <w:r>
        <w:rPr>
          <w:spacing w:val="-9"/>
        </w:rPr>
        <w:t> </w:t>
      </w:r>
      <w:r>
        <w:rPr/>
        <w:t>системы</w:t>
      </w:r>
      <w:r>
        <w:rPr>
          <w:spacing w:val="-9"/>
        </w:rPr>
        <w:t> </w:t>
      </w:r>
      <w:r>
        <w:rPr/>
        <w:t>и</w:t>
      </w:r>
      <w:r>
        <w:rPr>
          <w:spacing w:val="-9"/>
        </w:rPr>
        <w:t> </w:t>
      </w:r>
      <w:r>
        <w:rPr/>
        <w:t>соединительной</w:t>
      </w:r>
      <w:r>
        <w:rPr>
          <w:spacing w:val="-8"/>
        </w:rPr>
        <w:t> </w:t>
      </w:r>
      <w:r>
        <w:rPr>
          <w:spacing w:val="-2"/>
        </w:rPr>
        <w:t>ткани;</w:t>
      </w:r>
    </w:p>
    <w:p>
      <w:pPr>
        <w:pStyle w:val="BodyText"/>
        <w:spacing w:line="434" w:lineRule="auto" w:before="224"/>
        <w:ind w:left="1052" w:firstLine="0"/>
        <w:jc w:val="left"/>
      </w:pPr>
      <w:r>
        <w:rPr/>
        <w:t>травмы,</w:t>
      </w:r>
      <w:r>
        <w:rPr>
          <w:spacing w:val="-5"/>
        </w:rPr>
        <w:t> </w:t>
      </w:r>
      <w:r>
        <w:rPr/>
        <w:t>отравления</w:t>
      </w:r>
      <w:r>
        <w:rPr>
          <w:spacing w:val="-6"/>
        </w:rPr>
        <w:t> </w:t>
      </w:r>
      <w:r>
        <w:rPr/>
        <w:t>и</w:t>
      </w:r>
      <w:r>
        <w:rPr>
          <w:spacing w:val="-6"/>
        </w:rPr>
        <w:t> </w:t>
      </w:r>
      <w:r>
        <w:rPr/>
        <w:t>некоторые</w:t>
      </w:r>
      <w:r>
        <w:rPr>
          <w:spacing w:val="-6"/>
        </w:rPr>
        <w:t> </w:t>
      </w:r>
      <w:r>
        <w:rPr/>
        <w:t>другие</w:t>
      </w:r>
      <w:r>
        <w:rPr>
          <w:spacing w:val="-6"/>
        </w:rPr>
        <w:t> </w:t>
      </w:r>
      <w:r>
        <w:rPr/>
        <w:t>последствия</w:t>
      </w:r>
      <w:r>
        <w:rPr>
          <w:spacing w:val="-6"/>
        </w:rPr>
        <w:t> </w:t>
      </w:r>
      <w:r>
        <w:rPr/>
        <w:t>воздействия</w:t>
      </w:r>
      <w:r>
        <w:rPr>
          <w:spacing w:val="-6"/>
        </w:rPr>
        <w:t> </w:t>
      </w:r>
      <w:r>
        <w:rPr/>
        <w:t>внешних</w:t>
      </w:r>
      <w:r>
        <w:rPr>
          <w:spacing w:val="-5"/>
        </w:rPr>
        <w:t> </w:t>
      </w:r>
      <w:r>
        <w:rPr/>
        <w:t>причин; врожденные аномалии (пороки развития);</w:t>
      </w:r>
    </w:p>
    <w:p>
      <w:pPr>
        <w:pStyle w:val="BodyText"/>
        <w:spacing w:line="434" w:lineRule="auto" w:before="1"/>
        <w:ind w:left="1052" w:right="3949" w:firstLine="0"/>
        <w:jc w:val="left"/>
      </w:pPr>
      <w:r>
        <w:rPr/>
        <w:t>деформации и хромосомные нарушения; беременность,</w:t>
      </w:r>
      <w:r>
        <w:rPr>
          <w:spacing w:val="-7"/>
        </w:rPr>
        <w:t> </w:t>
      </w:r>
      <w:r>
        <w:rPr/>
        <w:t>роды,</w:t>
      </w:r>
      <w:r>
        <w:rPr>
          <w:spacing w:val="-7"/>
        </w:rPr>
        <w:t> </w:t>
      </w:r>
      <w:r>
        <w:rPr/>
        <w:t>послеродовой</w:t>
      </w:r>
      <w:r>
        <w:rPr>
          <w:spacing w:val="-8"/>
        </w:rPr>
        <w:t> </w:t>
      </w:r>
      <w:r>
        <w:rPr/>
        <w:t>период</w:t>
      </w:r>
      <w:r>
        <w:rPr>
          <w:spacing w:val="-8"/>
        </w:rPr>
        <w:t> </w:t>
      </w:r>
      <w:r>
        <w:rPr/>
        <w:t>и</w:t>
      </w:r>
      <w:r>
        <w:rPr>
          <w:spacing w:val="-8"/>
        </w:rPr>
        <w:t> </w:t>
      </w:r>
      <w:r>
        <w:rPr/>
        <w:t>аборты;</w:t>
      </w:r>
    </w:p>
    <w:p>
      <w:pPr>
        <w:pStyle w:val="BodyText"/>
        <w:spacing w:line="434" w:lineRule="auto" w:before="0"/>
        <w:ind w:left="1052" w:right="1174" w:firstLine="0"/>
        <w:jc w:val="left"/>
      </w:pPr>
      <w:r>
        <w:rPr/>
        <w:t>отдельные</w:t>
      </w:r>
      <w:r>
        <w:rPr>
          <w:spacing w:val="-6"/>
        </w:rPr>
        <w:t> </w:t>
      </w:r>
      <w:r>
        <w:rPr/>
        <w:t>состояния,</w:t>
      </w:r>
      <w:r>
        <w:rPr>
          <w:spacing w:val="-5"/>
        </w:rPr>
        <w:t> </w:t>
      </w:r>
      <w:r>
        <w:rPr/>
        <w:t>возникающие</w:t>
      </w:r>
      <w:r>
        <w:rPr>
          <w:spacing w:val="-6"/>
        </w:rPr>
        <w:t> </w:t>
      </w:r>
      <w:r>
        <w:rPr/>
        <w:t>у</w:t>
      </w:r>
      <w:r>
        <w:rPr>
          <w:spacing w:val="-5"/>
        </w:rPr>
        <w:t> </w:t>
      </w:r>
      <w:r>
        <w:rPr/>
        <w:t>детей</w:t>
      </w:r>
      <w:r>
        <w:rPr>
          <w:spacing w:val="-6"/>
        </w:rPr>
        <w:t> </w:t>
      </w:r>
      <w:r>
        <w:rPr/>
        <w:t>в</w:t>
      </w:r>
      <w:r>
        <w:rPr>
          <w:spacing w:val="-6"/>
        </w:rPr>
        <w:t> </w:t>
      </w:r>
      <w:r>
        <w:rPr/>
        <w:t>перинатальный</w:t>
      </w:r>
      <w:r>
        <w:rPr>
          <w:spacing w:val="-6"/>
        </w:rPr>
        <w:t> </w:t>
      </w:r>
      <w:r>
        <w:rPr/>
        <w:t>период; психические расстройства и расстройства поведения;</w:t>
      </w:r>
    </w:p>
    <w:p>
      <w:pPr>
        <w:pStyle w:val="BodyText"/>
        <w:spacing w:before="1"/>
        <w:ind w:left="1052" w:firstLine="0"/>
        <w:jc w:val="left"/>
      </w:pPr>
      <w:r>
        <w:rPr/>
        <w:t>симптомы,</w:t>
      </w:r>
      <w:r>
        <w:rPr>
          <w:spacing w:val="-6"/>
        </w:rPr>
        <w:t> </w:t>
      </w:r>
      <w:r>
        <w:rPr/>
        <w:t>признаки</w:t>
      </w:r>
      <w:r>
        <w:rPr>
          <w:spacing w:val="-4"/>
        </w:rPr>
        <w:t> </w:t>
      </w:r>
      <w:r>
        <w:rPr/>
        <w:t>и</w:t>
      </w:r>
      <w:r>
        <w:rPr>
          <w:spacing w:val="-5"/>
        </w:rPr>
        <w:t> </w:t>
      </w:r>
      <w:r>
        <w:rPr/>
        <w:t>отклонения</w:t>
      </w:r>
      <w:r>
        <w:rPr>
          <w:spacing w:val="-4"/>
        </w:rPr>
        <w:t> </w:t>
      </w:r>
      <w:r>
        <w:rPr/>
        <w:t>от</w:t>
      </w:r>
      <w:r>
        <w:rPr>
          <w:spacing w:val="-3"/>
        </w:rPr>
        <w:t> </w:t>
      </w:r>
      <w:r>
        <w:rPr/>
        <w:t>нормы,</w:t>
      </w:r>
      <w:r>
        <w:rPr>
          <w:spacing w:val="-4"/>
        </w:rPr>
        <w:t> </w:t>
      </w:r>
      <w:r>
        <w:rPr/>
        <w:t>не</w:t>
      </w:r>
      <w:r>
        <w:rPr>
          <w:spacing w:val="-4"/>
        </w:rPr>
        <w:t> </w:t>
      </w:r>
      <w:r>
        <w:rPr/>
        <w:t>отнесенные</w:t>
      </w:r>
      <w:r>
        <w:rPr>
          <w:spacing w:val="-4"/>
        </w:rPr>
        <w:t> </w:t>
      </w:r>
      <w:r>
        <w:rPr/>
        <w:t>к</w:t>
      </w:r>
      <w:r>
        <w:rPr>
          <w:spacing w:val="-5"/>
        </w:rPr>
        <w:t> </w:t>
      </w:r>
      <w:r>
        <w:rPr/>
        <w:t>заболеваниям</w:t>
      </w:r>
      <w:r>
        <w:rPr>
          <w:spacing w:val="-4"/>
        </w:rPr>
        <w:t> </w:t>
      </w:r>
      <w:r>
        <w:rPr/>
        <w:t>и</w:t>
      </w:r>
      <w:r>
        <w:rPr>
          <w:spacing w:val="-4"/>
        </w:rPr>
        <w:t> </w:t>
      </w:r>
      <w:r>
        <w:rPr>
          <w:spacing w:val="-2"/>
        </w:rPr>
        <w:t>состояниям.</w:t>
      </w:r>
    </w:p>
    <w:p>
      <w:pPr>
        <w:pStyle w:val="BodyText"/>
        <w:spacing w:line="225" w:lineRule="auto" w:before="238"/>
        <w:ind w:right="49"/>
      </w:pPr>
      <w:r>
        <w:rPr/>
        <w:t>Гражданин имеет право не реже одного раза в год на бесплатный профилактический медицинский осмотр, в том числе в рамках диспансеризации.</w:t>
      </w:r>
    </w:p>
    <w:p>
      <w:pPr>
        <w:pStyle w:val="BodyText"/>
        <w:spacing w:line="225" w:lineRule="auto"/>
        <w:ind w:right="52"/>
      </w:pPr>
      <w:r>
        <w:rPr/>
        <w:t>В соответствии с законодательством Российской Федерации отдельные категории граждан имеют право:</w:t>
      </w:r>
    </w:p>
    <w:p>
      <w:pPr>
        <w:pStyle w:val="BodyText"/>
        <w:spacing w:before="228"/>
        <w:ind w:left="1052" w:firstLine="0"/>
        <w:jc w:val="left"/>
      </w:pPr>
      <w:r>
        <w:rPr/>
        <w:t>на</w:t>
      </w:r>
      <w:r>
        <w:rPr>
          <w:spacing w:val="-7"/>
        </w:rPr>
        <w:t> </w:t>
      </w:r>
      <w:r>
        <w:rPr/>
        <w:t>обеспечение</w:t>
      </w:r>
      <w:r>
        <w:rPr>
          <w:spacing w:val="-7"/>
        </w:rPr>
        <w:t> </w:t>
      </w:r>
      <w:r>
        <w:rPr/>
        <w:t>лекарственными</w:t>
      </w:r>
      <w:r>
        <w:rPr>
          <w:spacing w:val="-7"/>
        </w:rPr>
        <w:t> </w:t>
      </w:r>
      <w:r>
        <w:rPr/>
        <w:t>препаратами</w:t>
      </w:r>
      <w:r>
        <w:rPr>
          <w:spacing w:val="-7"/>
        </w:rPr>
        <w:t> </w:t>
      </w:r>
      <w:r>
        <w:rPr/>
        <w:t>в</w:t>
      </w:r>
      <w:r>
        <w:rPr>
          <w:spacing w:val="-6"/>
        </w:rPr>
        <w:t> </w:t>
      </w:r>
      <w:r>
        <w:rPr/>
        <w:t>соответствии</w:t>
      </w:r>
      <w:r>
        <w:rPr>
          <w:spacing w:val="-7"/>
        </w:rPr>
        <w:t> </w:t>
      </w:r>
      <w:r>
        <w:rPr/>
        <w:t>с</w:t>
      </w:r>
      <w:r>
        <w:rPr>
          <w:spacing w:val="-8"/>
        </w:rPr>
        <w:t> </w:t>
      </w:r>
      <w:r>
        <w:rPr>
          <w:color w:val="0000FF"/>
        </w:rPr>
        <w:t>разделом</w:t>
      </w:r>
      <w:r>
        <w:rPr>
          <w:color w:val="0000FF"/>
          <w:spacing w:val="-7"/>
        </w:rPr>
        <w:t> </w:t>
      </w:r>
      <w:r>
        <w:rPr>
          <w:color w:val="0000FF"/>
        </w:rPr>
        <w:t>V</w:t>
      </w:r>
      <w:r>
        <w:rPr>
          <w:color w:val="0000FF"/>
          <w:spacing w:val="-5"/>
        </w:rPr>
        <w:t> </w:t>
      </w:r>
      <w:r>
        <w:rPr>
          <w:spacing w:val="-2"/>
        </w:rPr>
        <w:t>Программы;</w:t>
      </w:r>
    </w:p>
    <w:p>
      <w:pPr>
        <w:pStyle w:val="BodyText"/>
        <w:spacing w:line="225" w:lineRule="auto" w:before="237"/>
        <w:ind w:right="50"/>
      </w:pPr>
      <w:r>
        <w:rP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BodyText"/>
        <w:spacing w:line="225" w:lineRule="auto" w:before="243"/>
        <w:ind w:right="54"/>
      </w:pPr>
      <w:r>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BodyText"/>
        <w:spacing w:line="225" w:lineRule="auto"/>
        <w:ind w:right="51"/>
      </w:pPr>
      <w:r>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BodyText"/>
        <w:spacing w:line="225" w:lineRule="auto" w:before="243"/>
        <w:ind w:right="51"/>
      </w:pPr>
      <w:r>
        <w:rPr/>
        <w:t>на</w:t>
      </w:r>
      <w:r>
        <w:rPr>
          <w:spacing w:val="-3"/>
        </w:rPr>
        <w:t> </w:t>
      </w:r>
      <w:r>
        <w:rPr/>
        <w:t>диспансерное</w:t>
      </w:r>
      <w:r>
        <w:rPr>
          <w:spacing w:val="-3"/>
        </w:rPr>
        <w:t> </w:t>
      </w:r>
      <w:r>
        <w:rPr/>
        <w:t>наблюдение</w:t>
      </w:r>
      <w:r>
        <w:rPr>
          <w:spacing w:val="-3"/>
        </w:rPr>
        <w:t> </w:t>
      </w:r>
      <w:r>
        <w:rPr/>
        <w:t>-</w:t>
      </w:r>
      <w:r>
        <w:rPr>
          <w:spacing w:val="-2"/>
        </w:rPr>
        <w:t> </w:t>
      </w:r>
      <w:r>
        <w:rPr/>
        <w:t>граждане,</w:t>
      </w:r>
      <w:r>
        <w:rPr>
          <w:spacing w:val="-2"/>
        </w:rPr>
        <w:t> </w:t>
      </w:r>
      <w:r>
        <w:rPr/>
        <w:t>страдающие</w:t>
      </w:r>
      <w:r>
        <w:rPr>
          <w:spacing w:val="-3"/>
        </w:rPr>
        <w:t> </w:t>
      </w:r>
      <w:r>
        <w:rPr/>
        <w:t>социально</w:t>
      </w:r>
      <w:r>
        <w:rPr>
          <w:spacing w:val="-2"/>
        </w:rPr>
        <w:t> </w:t>
      </w:r>
      <w:r>
        <w:rPr/>
        <w:t>значимыми</w:t>
      </w:r>
      <w:r>
        <w:rPr>
          <w:spacing w:val="-2"/>
        </w:rPr>
        <w:t> </w:t>
      </w:r>
      <w:hyperlink r:id="rId37">
        <w:r>
          <w:rPr>
            <w:color w:val="0000FF"/>
          </w:rPr>
          <w:t>заболеваниями</w:t>
        </w:r>
      </w:hyperlink>
      <w:r>
        <w:rPr>
          <w:color w:val="0000FF"/>
        </w:rPr>
        <w:t> </w:t>
      </w:r>
      <w:r>
        <w:rPr/>
        <w:t>и </w:t>
      </w:r>
      <w:hyperlink r:id="rId38">
        <w:r>
          <w:rPr>
            <w:color w:val="0000FF"/>
          </w:rPr>
          <w:t>заболеваниями</w:t>
        </w:r>
      </w:hyperlink>
      <w:r>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BodyText"/>
        <w:spacing w:line="225" w:lineRule="auto"/>
        <w:ind w:right="49"/>
      </w:pPr>
      <w:r>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BodyText"/>
        <w:tabs>
          <w:tab w:pos="1496" w:val="left" w:leader="none"/>
          <w:tab w:pos="3164" w:val="left" w:leader="none"/>
          <w:tab w:pos="4670" w:val="left" w:leader="none"/>
          <w:tab w:pos="6160" w:val="left" w:leader="none"/>
          <w:tab w:pos="7522" w:val="left" w:leader="none"/>
          <w:tab w:pos="8636" w:val="left" w:leader="none"/>
          <w:tab w:pos="9713" w:val="left" w:leader="none"/>
        </w:tabs>
        <w:spacing w:before="229"/>
        <w:ind w:left="1052" w:firstLine="0"/>
        <w:jc w:val="left"/>
      </w:pPr>
      <w:r>
        <w:rPr>
          <w:spacing w:val="-5"/>
        </w:rPr>
        <w:t>на</w:t>
      </w:r>
      <w:r>
        <w:rPr/>
        <w:tab/>
      </w:r>
      <w:r>
        <w:rPr>
          <w:spacing w:val="-2"/>
        </w:rPr>
        <w:t>пренатальную</w:t>
      </w:r>
      <w:r>
        <w:rPr/>
        <w:tab/>
      </w:r>
      <w:r>
        <w:rPr>
          <w:spacing w:val="-2"/>
        </w:rPr>
        <w:t>(дородовую)</w:t>
      </w:r>
      <w:r>
        <w:rPr/>
        <w:tab/>
      </w:r>
      <w:r>
        <w:rPr>
          <w:spacing w:val="-2"/>
        </w:rPr>
        <w:t>диагностику</w:t>
      </w:r>
      <w:r>
        <w:rPr/>
        <w:tab/>
      </w:r>
      <w:r>
        <w:rPr>
          <w:spacing w:val="-2"/>
        </w:rPr>
        <w:t>нарушений</w:t>
      </w:r>
      <w:r>
        <w:rPr/>
        <w:tab/>
      </w:r>
      <w:r>
        <w:rPr>
          <w:spacing w:val="-2"/>
        </w:rPr>
        <w:t>развития</w:t>
      </w:r>
      <w:r>
        <w:rPr/>
        <w:tab/>
      </w:r>
      <w:r>
        <w:rPr>
          <w:spacing w:val="-2"/>
        </w:rPr>
        <w:t>ребенка,</w:t>
      </w:r>
      <w:r>
        <w:rPr/>
        <w:tab/>
      </w:r>
      <w:r>
        <w:rPr>
          <w:spacing w:val="-2"/>
        </w:rPr>
        <w:t>включая</w:t>
      </w:r>
    </w:p>
    <w:p>
      <w:pPr>
        <w:pStyle w:val="BodyText"/>
        <w:spacing w:after="0"/>
        <w:jc w:val="left"/>
        <w:sectPr>
          <w:pgSz w:w="11910" w:h="16840"/>
          <w:pgMar w:header="492" w:footer="1504" w:top="1600" w:bottom="1700" w:left="708" w:right="566"/>
        </w:sectPr>
      </w:pPr>
    </w:p>
    <w:p>
      <w:pPr>
        <w:pStyle w:val="BodyText"/>
        <w:spacing w:line="225" w:lineRule="auto" w:before="253"/>
        <w:ind w:firstLine="0"/>
        <w:jc w:val="left"/>
      </w:pPr>
      <w:r>
        <w:rPr/>
        <w:t>неинвазивное</w:t>
      </w:r>
      <w:r>
        <w:rPr>
          <w:spacing w:val="40"/>
        </w:rPr>
        <w:t> </w:t>
      </w:r>
      <w:r>
        <w:rPr/>
        <w:t>пренатальное</w:t>
      </w:r>
      <w:r>
        <w:rPr>
          <w:spacing w:val="40"/>
        </w:rPr>
        <w:t> </w:t>
      </w:r>
      <w:r>
        <w:rPr/>
        <w:t>тестирование</w:t>
      </w:r>
      <w:r>
        <w:rPr>
          <w:spacing w:val="40"/>
        </w:rPr>
        <w:t> </w:t>
      </w:r>
      <w:r>
        <w:rPr/>
        <w:t>(определение</w:t>
      </w:r>
      <w:r>
        <w:rPr>
          <w:spacing w:val="40"/>
        </w:rPr>
        <w:t> </w:t>
      </w:r>
      <w:r>
        <w:rPr/>
        <w:t>внеклеточной</w:t>
      </w:r>
      <w:r>
        <w:rPr>
          <w:spacing w:val="40"/>
        </w:rPr>
        <w:t> </w:t>
      </w:r>
      <w:r>
        <w:rPr/>
        <w:t>ДНК</w:t>
      </w:r>
      <w:r>
        <w:rPr>
          <w:spacing w:val="40"/>
        </w:rPr>
        <w:t> </w:t>
      </w:r>
      <w:r>
        <w:rPr/>
        <w:t>плода</w:t>
      </w:r>
      <w:r>
        <w:rPr>
          <w:spacing w:val="40"/>
        </w:rPr>
        <w:t> </w:t>
      </w:r>
      <w:r>
        <w:rPr/>
        <w:t>по</w:t>
      </w:r>
      <w:r>
        <w:rPr>
          <w:spacing w:val="40"/>
        </w:rPr>
        <w:t> </w:t>
      </w:r>
      <w:r>
        <w:rPr/>
        <w:t>крови</w:t>
      </w:r>
      <w:r>
        <w:rPr>
          <w:spacing w:val="80"/>
          <w:w w:val="150"/>
        </w:rPr>
        <w:t> </w:t>
      </w:r>
      <w:r>
        <w:rPr/>
        <w:t>матери), - беременные женщины;</w:t>
      </w:r>
    </w:p>
    <w:p>
      <w:pPr>
        <w:pStyle w:val="BodyText"/>
        <w:spacing w:before="228"/>
        <w:ind w:left="1052" w:firstLine="0"/>
        <w:jc w:val="left"/>
      </w:pPr>
      <w:r>
        <w:rPr/>
        <w:t>на</w:t>
      </w:r>
      <w:r>
        <w:rPr>
          <w:spacing w:val="-6"/>
        </w:rPr>
        <w:t> </w:t>
      </w:r>
      <w:r>
        <w:rPr/>
        <w:t>аудиологический</w:t>
      </w:r>
      <w:r>
        <w:rPr>
          <w:spacing w:val="-5"/>
        </w:rPr>
        <w:t> </w:t>
      </w:r>
      <w:r>
        <w:rPr/>
        <w:t>скрининг</w:t>
      </w:r>
      <w:r>
        <w:rPr>
          <w:spacing w:val="-5"/>
        </w:rPr>
        <w:t> </w:t>
      </w:r>
      <w:r>
        <w:rPr/>
        <w:t>-</w:t>
      </w:r>
      <w:r>
        <w:rPr>
          <w:spacing w:val="-5"/>
        </w:rPr>
        <w:t> </w:t>
      </w:r>
      <w:r>
        <w:rPr/>
        <w:t>новорожденные</w:t>
      </w:r>
      <w:r>
        <w:rPr>
          <w:spacing w:val="-5"/>
        </w:rPr>
        <w:t> </w:t>
      </w:r>
      <w:r>
        <w:rPr/>
        <w:t>дети</w:t>
      </w:r>
      <w:r>
        <w:rPr>
          <w:spacing w:val="-5"/>
        </w:rPr>
        <w:t> </w:t>
      </w:r>
      <w:r>
        <w:rPr/>
        <w:t>и</w:t>
      </w:r>
      <w:r>
        <w:rPr>
          <w:spacing w:val="-6"/>
        </w:rPr>
        <w:t> </w:t>
      </w:r>
      <w:r>
        <w:rPr/>
        <w:t>дети</w:t>
      </w:r>
      <w:r>
        <w:rPr>
          <w:spacing w:val="-5"/>
        </w:rPr>
        <w:t> </w:t>
      </w:r>
      <w:r>
        <w:rPr/>
        <w:t>первого</w:t>
      </w:r>
      <w:r>
        <w:rPr>
          <w:spacing w:val="-4"/>
        </w:rPr>
        <w:t> </w:t>
      </w:r>
      <w:r>
        <w:rPr/>
        <w:t>года</w:t>
      </w:r>
      <w:r>
        <w:rPr>
          <w:spacing w:val="-5"/>
        </w:rPr>
        <w:t> </w:t>
      </w:r>
      <w:r>
        <w:rPr>
          <w:spacing w:val="-2"/>
        </w:rPr>
        <w:t>жизни;</w:t>
      </w:r>
    </w:p>
    <w:p>
      <w:pPr>
        <w:pStyle w:val="BodyText"/>
        <w:spacing w:line="225" w:lineRule="auto" w:before="237"/>
        <w:ind w:right="51"/>
      </w:pPr>
      <w:r>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BodyText"/>
        <w:spacing w:line="225" w:lineRule="auto" w:before="243"/>
        <w:ind w:right="47"/>
      </w:pPr>
      <w:r>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w:t>
      </w:r>
      <w:r>
        <w:rPr>
          <w:spacing w:val="40"/>
        </w:rPr>
        <w:t> </w:t>
      </w:r>
      <w:r>
        <w:rPr/>
        <w:t>с</w:t>
      </w:r>
      <w:r>
        <w:rPr>
          <w:spacing w:val="40"/>
        </w:rPr>
        <w:t> </w:t>
      </w:r>
      <w:r>
        <w:rPr/>
        <w:t>разветвленной</w:t>
      </w:r>
      <w:r>
        <w:rPr>
          <w:spacing w:val="40"/>
        </w:rPr>
        <w:t> </w:t>
      </w:r>
      <w:r>
        <w:rPr/>
        <w:t>цепью</w:t>
      </w:r>
      <w:r>
        <w:rPr>
          <w:spacing w:val="40"/>
        </w:rPr>
        <w:t> </w:t>
      </w:r>
      <w:r>
        <w:rPr/>
        <w:t>(пропионовая</w:t>
      </w:r>
      <w:r>
        <w:rPr>
          <w:spacing w:val="40"/>
        </w:rPr>
        <w:t> </w:t>
      </w:r>
      <w:r>
        <w:rPr/>
        <w:t>ацидемия);</w:t>
      </w:r>
      <w:r>
        <w:rPr>
          <w:spacing w:val="40"/>
        </w:rPr>
        <w:t> </w:t>
      </w:r>
      <w:r>
        <w:rPr/>
        <w:t>метилмалоновая</w:t>
      </w:r>
      <w:r>
        <w:rPr>
          <w:spacing w:val="80"/>
          <w:w w:val="150"/>
        </w:rPr>
        <w:t> </w:t>
      </w:r>
      <w:r>
        <w:rPr/>
        <w:t>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w:t>
      </w:r>
      <w:r>
        <w:rPr>
          <w:spacing w:val="40"/>
        </w:rPr>
        <w:t>  </w:t>
      </w:r>
      <w:r>
        <w:rPr/>
        <w:t>длинной</w:t>
      </w:r>
      <w:r>
        <w:rPr>
          <w:spacing w:val="40"/>
        </w:rPr>
        <w:t>  </w:t>
      </w:r>
      <w:r>
        <w:rPr/>
        <w:t>цепи</w:t>
      </w:r>
      <w:r>
        <w:rPr>
          <w:spacing w:val="40"/>
        </w:rPr>
        <w:t>  </w:t>
      </w:r>
      <w:r>
        <w:rPr/>
        <w:t>ацил-КоА-дегидрогеназы</w:t>
      </w:r>
      <w:r>
        <w:rPr>
          <w:spacing w:val="40"/>
        </w:rPr>
        <w:t>  </w:t>
      </w:r>
      <w:r>
        <w:rPr/>
        <w:t>(VLCAD);</w:t>
      </w:r>
      <w:r>
        <w:rPr>
          <w:spacing w:val="40"/>
        </w:rPr>
        <w:t>  </w:t>
      </w:r>
      <w:r>
        <w:rPr/>
        <w:t>очень</w:t>
      </w:r>
      <w:r>
        <w:rPr>
          <w:spacing w:val="40"/>
        </w:rPr>
        <w:t>  </w:t>
      </w:r>
      <w:r>
        <w:rPr/>
        <w:t>длинноцепочечная ацетил-КоА-дегидрогеназная</w:t>
      </w:r>
      <w:r>
        <w:rPr>
          <w:spacing w:val="80"/>
        </w:rPr>
        <w:t>   </w:t>
      </w:r>
      <w:r>
        <w:rPr/>
        <w:t>недостаточность</w:t>
      </w:r>
      <w:r>
        <w:rPr>
          <w:spacing w:val="80"/>
        </w:rPr>
        <w:t>   </w:t>
      </w:r>
      <w:r>
        <w:rPr/>
        <w:t>(дефицит</w:t>
      </w:r>
      <w:r>
        <w:rPr>
          <w:spacing w:val="80"/>
        </w:rPr>
        <w:t>   </w:t>
      </w:r>
      <w:r>
        <w:rPr/>
        <w:t>очень</w:t>
      </w:r>
      <w:r>
        <w:rPr>
          <w:spacing w:val="80"/>
        </w:rPr>
        <w:t>   </w:t>
      </w:r>
      <w:r>
        <w:rPr/>
        <w:t>длинной</w:t>
      </w:r>
      <w:r>
        <w:rPr>
          <w:spacing w:val="80"/>
        </w:rPr>
        <w:t>   </w:t>
      </w:r>
      <w:r>
        <w:rPr/>
        <w:t>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w:t>
      </w:r>
      <w:r>
        <w:rPr>
          <w:spacing w:val="80"/>
          <w:w w:val="150"/>
        </w:rPr>
        <w:t> </w:t>
      </w:r>
      <w:r>
        <w:rPr/>
        <w:t>наследственные</w:t>
      </w:r>
      <w:r>
        <w:rPr>
          <w:spacing w:val="80"/>
          <w:w w:val="150"/>
        </w:rPr>
        <w:t> </w:t>
      </w:r>
      <w:r>
        <w:rPr/>
        <w:t>спинальные</w:t>
      </w:r>
      <w:r>
        <w:rPr>
          <w:spacing w:val="80"/>
          <w:w w:val="150"/>
        </w:rPr>
        <w:t> </w:t>
      </w:r>
      <w:r>
        <w:rPr/>
        <w:t>мышечные</w:t>
      </w:r>
      <w:r>
        <w:rPr>
          <w:spacing w:val="80"/>
          <w:w w:val="150"/>
        </w:rPr>
        <w:t> </w:t>
      </w:r>
      <w:r>
        <w:rPr/>
        <w:t>атрофии;</w:t>
      </w:r>
      <w:r>
        <w:rPr>
          <w:spacing w:val="80"/>
          <w:w w:val="150"/>
        </w:rPr>
        <w:t> </w:t>
      </w:r>
      <w:r>
        <w:rPr/>
        <w:t>первичные</w:t>
      </w:r>
      <w:r>
        <w:rPr>
          <w:spacing w:val="80"/>
          <w:w w:val="150"/>
        </w:rPr>
        <w:t> </w:t>
      </w:r>
      <w:r>
        <w:rPr/>
        <w:t>иммунодефициты);</w:t>
      </w:r>
      <w:r>
        <w:rPr>
          <w:spacing w:val="80"/>
        </w:rPr>
        <w:t> </w:t>
      </w:r>
      <w:r>
        <w:rPr/>
        <w:t>X-сцепленная адренолейкодистрофия; дефицит декарбоксилазы ароматических L-аминокислот (AADCD) - новорожденные, родившиеся живыми;</w:t>
      </w:r>
    </w:p>
    <w:p>
      <w:pPr>
        <w:pStyle w:val="BodyText"/>
        <w:spacing w:line="225" w:lineRule="auto" w:before="256"/>
        <w:ind w:right="50"/>
      </w:pPr>
      <w:r>
        <w:rP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BodyText"/>
        <w:spacing w:line="225" w:lineRule="auto" w:before="243"/>
        <w:ind w:right="49"/>
      </w:pPr>
      <w:r>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w:t>
      </w:r>
      <w:r>
        <w:rPr>
          <w:spacing w:val="40"/>
        </w:rPr>
        <w:t> </w:t>
      </w:r>
      <w:r>
        <w:rPr/>
        <w:t>в том числе по профилактике прерывания беременности.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9"/>
      </w:pPr>
      <w:bookmarkStart w:name="IV. Базовая программа обязательного меди" w:id="22"/>
      <w:bookmarkEnd w:id="22"/>
      <w:r>
        <w:rPr/>
      </w:r>
      <w:bookmarkStart w:name="_bookmark5" w:id="23"/>
      <w:bookmarkEnd w:id="23"/>
      <w:r>
        <w:rPr/>
      </w:r>
      <w:r>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w:t>
      </w:r>
      <w:r>
        <w:rPr>
          <w:spacing w:val="-3"/>
        </w:rPr>
        <w:t> </w:t>
      </w:r>
      <w:r>
        <w:rPr/>
        <w:t>женщин</w:t>
      </w:r>
      <w:r>
        <w:rPr>
          <w:spacing w:val="-3"/>
        </w:rPr>
        <w:t> </w:t>
      </w:r>
      <w:r>
        <w:rPr/>
        <w:t>мероприятий,</w:t>
      </w:r>
      <w:r>
        <w:rPr>
          <w:spacing w:val="-3"/>
        </w:rPr>
        <w:t> </w:t>
      </w:r>
      <w:r>
        <w:rPr/>
        <w:t>направленных</w:t>
      </w:r>
      <w:r>
        <w:rPr>
          <w:spacing w:val="-3"/>
        </w:rPr>
        <w:t> </w:t>
      </w:r>
      <w:r>
        <w:rPr/>
        <w:t>на</w:t>
      </w:r>
      <w:r>
        <w:rPr>
          <w:spacing w:val="-3"/>
        </w:rPr>
        <w:t> </w:t>
      </w:r>
      <w:r>
        <w:rPr/>
        <w:t>профилактику</w:t>
      </w:r>
      <w:r>
        <w:rPr>
          <w:spacing w:val="-3"/>
        </w:rPr>
        <w:t> </w:t>
      </w:r>
      <w:r>
        <w:rPr/>
        <w:t>прерывания</w:t>
      </w:r>
      <w:r>
        <w:rPr>
          <w:spacing w:val="-3"/>
        </w:rPr>
        <w:t> </w:t>
      </w:r>
      <w:r>
        <w:rPr/>
        <w:t>беременности,</w:t>
      </w:r>
      <w:r>
        <w:rPr>
          <w:spacing w:val="-3"/>
        </w:rPr>
        <w:t> </w:t>
      </w:r>
      <w:r>
        <w:rPr/>
        <w:t>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BodyText"/>
        <w:spacing w:line="225" w:lineRule="auto" w:before="244"/>
        <w:ind w:right="45"/>
      </w:pPr>
      <w:r>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9">
        <w:r>
          <w:rPr>
            <w:color w:val="0000FF"/>
          </w:rPr>
          <w:t>перечень</w:t>
        </w:r>
      </w:hyperlink>
      <w:r>
        <w:rPr>
          <w:color w:val="0000FF"/>
        </w:rPr>
        <w:t> </w:t>
      </w:r>
      <w:r>
        <w:rPr/>
        <w:t>реабилитационных мероприятий, технических средств реабилитации и услуг, предоставляемых </w:t>
      </w:r>
      <w:r>
        <w:rPr>
          <w:spacing w:val="-2"/>
        </w:rPr>
        <w:t>инвалиду.</w:t>
      </w:r>
    </w:p>
    <w:p>
      <w:pPr>
        <w:pStyle w:val="BodyText"/>
        <w:spacing w:line="225" w:lineRule="auto" w:before="245"/>
        <w:ind w:right="48"/>
      </w:pPr>
      <w:r>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0">
        <w:r>
          <w:rPr>
            <w:color w:val="0000FF"/>
          </w:rPr>
          <w:t>порядком</w:t>
        </w:r>
      </w:hyperlink>
      <w:r>
        <w:rPr>
          <w:color w:val="0000FF"/>
        </w:rPr>
        <w:t> </w:t>
      </w:r>
      <w:r>
        <w:rPr/>
        <w:t>оказания медицинской помощи, утвержденным Министерством здравоохранения Российской Федерации.</w:t>
      </w:r>
    </w:p>
    <w:p>
      <w:pPr>
        <w:pStyle w:val="BodyText"/>
        <w:spacing w:line="225" w:lineRule="auto" w:before="244"/>
        <w:ind w:right="49"/>
      </w:pPr>
      <w:r>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BodyText"/>
        <w:spacing w:line="225" w:lineRule="auto" w:before="244"/>
        <w:ind w:right="47"/>
      </w:pPr>
      <w:r>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w:t>
      </w:r>
      <w:r>
        <w:rPr>
          <w:spacing w:val="-2"/>
        </w:rPr>
        <w:t>применения).</w:t>
      </w:r>
    </w:p>
    <w:p>
      <w:pPr>
        <w:pStyle w:val="Heading1"/>
        <w:numPr>
          <w:ilvl w:val="1"/>
          <w:numId w:val="1"/>
        </w:numPr>
        <w:tabs>
          <w:tab w:pos="1942" w:val="left" w:leader="none"/>
        </w:tabs>
        <w:spacing w:line="240" w:lineRule="auto" w:before="253" w:after="0"/>
        <w:ind w:left="1942" w:right="0" w:hanging="357"/>
        <w:jc w:val="left"/>
      </w:pPr>
      <w:r>
        <w:rPr/>
        <w:t>Базовая</w:t>
      </w:r>
      <w:r>
        <w:rPr>
          <w:spacing w:val="-13"/>
        </w:rPr>
        <w:t> </w:t>
      </w:r>
      <w:r>
        <w:rPr/>
        <w:t>программа</w:t>
      </w:r>
      <w:r>
        <w:rPr>
          <w:spacing w:val="-10"/>
        </w:rPr>
        <w:t> </w:t>
      </w:r>
      <w:r>
        <w:rPr/>
        <w:t>обязательного</w:t>
      </w:r>
      <w:r>
        <w:rPr>
          <w:spacing w:val="-10"/>
        </w:rPr>
        <w:t> </w:t>
      </w:r>
      <w:r>
        <w:rPr/>
        <w:t>медицинского</w:t>
      </w:r>
      <w:r>
        <w:rPr>
          <w:spacing w:val="-10"/>
        </w:rPr>
        <w:t> </w:t>
      </w:r>
      <w:r>
        <w:rPr>
          <w:spacing w:val="-2"/>
        </w:rPr>
        <w:t>страхования</w:t>
      </w:r>
    </w:p>
    <w:p>
      <w:pPr>
        <w:pStyle w:val="BodyText"/>
        <w:spacing w:line="225" w:lineRule="auto" w:before="255"/>
        <w:ind w:right="53"/>
      </w:pPr>
      <w:r>
        <w:rPr/>
        <w:t>Базовая программа обязательного медицинского страхования является составной частью </w:t>
      </w:r>
      <w:r>
        <w:rPr>
          <w:spacing w:val="-2"/>
        </w:rPr>
        <w:t>Программы.</w:t>
      </w:r>
    </w:p>
    <w:p>
      <w:pPr>
        <w:pStyle w:val="BodyText"/>
        <w:spacing w:line="225" w:lineRule="auto"/>
        <w:ind w:right="50"/>
      </w:pPr>
      <w:r>
        <w:rPr/>
        <w:t>В рамках базовой программы обязательного медицинского страхования застрахованным лицам при заболеваниях и состояниях, указанных в </w:t>
      </w:r>
      <w:r>
        <w:rPr>
          <w:color w:val="0000FF"/>
        </w:rPr>
        <w:t>разделе III</w:t>
      </w:r>
      <w:r>
        <w:rPr>
          <w:color w:val="0000FF"/>
        </w:rPr>
        <w:t> </w:t>
      </w:r>
      <w:r>
        <w:rPr/>
        <w:t>Программы, за исключением заболеваний,</w:t>
      </w:r>
      <w:r>
        <w:rPr>
          <w:spacing w:val="73"/>
        </w:rPr>
        <w:t> </w:t>
      </w:r>
      <w:r>
        <w:rPr/>
        <w:t>передаваемых</w:t>
      </w:r>
      <w:r>
        <w:rPr>
          <w:spacing w:val="73"/>
        </w:rPr>
        <w:t> </w:t>
      </w:r>
      <w:r>
        <w:rPr/>
        <w:t>половым</w:t>
      </w:r>
      <w:r>
        <w:rPr>
          <w:spacing w:val="74"/>
        </w:rPr>
        <w:t> </w:t>
      </w:r>
      <w:r>
        <w:rPr/>
        <w:t>путем,</w:t>
      </w:r>
      <w:r>
        <w:rPr>
          <w:spacing w:val="73"/>
        </w:rPr>
        <w:t> </w:t>
      </w:r>
      <w:r>
        <w:rPr/>
        <w:t>вызванных</w:t>
      </w:r>
      <w:r>
        <w:rPr>
          <w:spacing w:val="74"/>
        </w:rPr>
        <w:t> </w:t>
      </w:r>
      <w:r>
        <w:rPr/>
        <w:t>вирусом</w:t>
      </w:r>
      <w:r>
        <w:rPr>
          <w:spacing w:val="73"/>
        </w:rPr>
        <w:t> </w:t>
      </w:r>
      <w:r>
        <w:rPr/>
        <w:t>иммунодефицита</w:t>
      </w:r>
      <w:r>
        <w:rPr>
          <w:spacing w:val="74"/>
        </w:rPr>
        <w:t> </w:t>
      </w:r>
      <w:r>
        <w:rPr>
          <w:spacing w:val="-2"/>
        </w:rPr>
        <w:t>человека,</w:t>
      </w:r>
    </w:p>
    <w:p>
      <w:pPr>
        <w:pStyle w:val="BodyText"/>
        <w:spacing w:after="0" w:line="225" w:lineRule="auto"/>
        <w:sectPr>
          <w:pgSz w:w="11910" w:h="16840"/>
          <w:pgMar w:header="492" w:footer="1504" w:top="1600" w:bottom="1700" w:left="708" w:right="566"/>
        </w:sectPr>
      </w:pPr>
    </w:p>
    <w:p>
      <w:pPr>
        <w:pStyle w:val="BodyText"/>
        <w:tabs>
          <w:tab w:pos="1764" w:val="left" w:leader="none"/>
          <w:tab w:pos="3686" w:val="left" w:leader="none"/>
          <w:tab w:pos="5797" w:val="left" w:leader="none"/>
          <w:tab w:pos="7365" w:val="left" w:leader="none"/>
          <w:tab w:pos="8945" w:val="left" w:leader="none"/>
          <w:tab w:pos="10453" w:val="left" w:leader="none"/>
        </w:tabs>
        <w:spacing w:line="225" w:lineRule="auto" w:before="253"/>
        <w:ind w:right="47" w:firstLine="0"/>
        <w:jc w:val="left"/>
      </w:pPr>
      <w:r>
        <w:rPr>
          <w:spacing w:val="-2"/>
        </w:rPr>
        <w:t>синдрома</w:t>
      </w:r>
      <w:r>
        <w:rPr/>
        <w:tab/>
      </w:r>
      <w:r>
        <w:rPr>
          <w:spacing w:val="-2"/>
        </w:rPr>
        <w:t>приобретенного</w:t>
      </w:r>
      <w:r>
        <w:rPr/>
        <w:tab/>
      </w:r>
      <w:r>
        <w:rPr>
          <w:spacing w:val="-2"/>
        </w:rPr>
        <w:t>иммунодефицита,</w:t>
      </w:r>
      <w:r>
        <w:rPr/>
        <w:tab/>
      </w:r>
      <w:r>
        <w:rPr>
          <w:spacing w:val="-2"/>
        </w:rPr>
        <w:t>туберкулеза,</w:t>
      </w:r>
      <w:r>
        <w:rPr/>
        <w:tab/>
      </w:r>
      <w:r>
        <w:rPr>
          <w:spacing w:val="-2"/>
        </w:rPr>
        <w:t>психических</w:t>
      </w:r>
      <w:r>
        <w:rPr/>
        <w:tab/>
      </w:r>
      <w:r>
        <w:rPr>
          <w:spacing w:val="-2"/>
        </w:rPr>
        <w:t>расстройств</w:t>
      </w:r>
      <w:r>
        <w:rPr/>
        <w:tab/>
      </w:r>
      <w:r>
        <w:rPr>
          <w:spacing w:val="-10"/>
        </w:rPr>
        <w:t>и </w:t>
      </w:r>
      <w:r>
        <w:rPr/>
        <w:t>расстройств поведения, оказываются:</w:t>
      </w:r>
    </w:p>
    <w:p>
      <w:pPr>
        <w:pStyle w:val="BodyText"/>
        <w:spacing w:line="225" w:lineRule="auto"/>
        <w:ind w:right="49"/>
      </w:pPr>
      <w:r>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BodyText"/>
        <w:spacing w:before="234"/>
        <w:ind w:left="1052" w:firstLine="0"/>
        <w:jc w:val="left"/>
      </w:pPr>
      <w:r>
        <w:rPr/>
        <w:t>скорая</w:t>
      </w:r>
      <w:r>
        <w:rPr>
          <w:spacing w:val="-10"/>
        </w:rPr>
        <w:t> </w:t>
      </w:r>
      <w:r>
        <w:rPr/>
        <w:t>медицинская</w:t>
      </w:r>
      <w:r>
        <w:rPr>
          <w:spacing w:val="-10"/>
        </w:rPr>
        <w:t> </w:t>
      </w:r>
      <w:r>
        <w:rPr/>
        <w:t>помощь</w:t>
      </w:r>
      <w:r>
        <w:rPr>
          <w:spacing w:val="-9"/>
        </w:rPr>
        <w:t> </w:t>
      </w:r>
      <w:r>
        <w:rPr/>
        <w:t>(за</w:t>
      </w:r>
      <w:r>
        <w:rPr>
          <w:spacing w:val="-10"/>
        </w:rPr>
        <w:t> </w:t>
      </w:r>
      <w:r>
        <w:rPr/>
        <w:t>исключением</w:t>
      </w:r>
      <w:r>
        <w:rPr>
          <w:spacing w:val="-10"/>
        </w:rPr>
        <w:t> </w:t>
      </w:r>
      <w:r>
        <w:rPr/>
        <w:t>санитарно-авиационной</w:t>
      </w:r>
      <w:r>
        <w:rPr>
          <w:spacing w:val="-9"/>
        </w:rPr>
        <w:t> </w:t>
      </w:r>
      <w:r>
        <w:rPr>
          <w:spacing w:val="-2"/>
        </w:rPr>
        <w:t>эвакуации);</w:t>
      </w:r>
    </w:p>
    <w:p>
      <w:pPr>
        <w:pStyle w:val="BodyText"/>
        <w:spacing w:line="225" w:lineRule="auto" w:before="237"/>
        <w:ind w:right="47"/>
      </w:pPr>
      <w:r>
        <w:rPr/>
        <w:t>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41">
        <w:r>
          <w:rPr>
            <w:color w:val="0000FF"/>
          </w:rPr>
          <w:t>перечень</w:t>
        </w:r>
      </w:hyperlink>
      <w:r>
        <w:rPr>
          <w:color w:val="0000FF"/>
        </w:rPr>
        <w:t> </w:t>
      </w:r>
      <w:r>
        <w:rPr/>
        <w:t>жизненно необходимых и важнейших лекарственных препаратов, в соответствии с законодательством Российской Федерации;</w:t>
      </w:r>
    </w:p>
    <w:p>
      <w:pPr>
        <w:pStyle w:val="BodyText"/>
        <w:spacing w:line="225" w:lineRule="auto" w:before="245"/>
        <w:ind w:right="48"/>
      </w:pPr>
      <w:r>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rPr>
          <w:color w:val="0000FF"/>
        </w:rPr>
        <w:t> </w:t>
      </w:r>
      <w:r>
        <w:rPr/>
        <w:t>жизненно необходимых и важнейших лекарственных препаратов, в соответствии с законодательством Российской Федерации;</w:t>
      </w:r>
    </w:p>
    <w:p>
      <w:pPr>
        <w:pStyle w:val="BodyText"/>
        <w:spacing w:line="225" w:lineRule="auto" w:before="242"/>
        <w:ind w:right="47"/>
      </w:pPr>
      <w:r>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w:t>
      </w:r>
      <w:r>
        <w:rPr>
          <w:spacing w:val="-2"/>
        </w:rPr>
        <w:t>бригад.</w:t>
      </w:r>
    </w:p>
    <w:p>
      <w:pPr>
        <w:pStyle w:val="BodyText"/>
        <w:spacing w:line="225" w:lineRule="auto" w:before="242"/>
        <w:ind w:right="50"/>
      </w:pPr>
      <w:r>
        <w:rPr/>
        <w:t>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rPr>
          <w:color w:val="0000FF"/>
        </w:rPr>
        <w:t> </w:t>
      </w:r>
      <w:r>
        <w:rPr/>
        <w:t>Российской Федерации "О статусе столицы Российской Федерации".</w:t>
      </w:r>
    </w:p>
    <w:p>
      <w:pPr>
        <w:pStyle w:val="BodyText"/>
        <w:spacing w:line="225" w:lineRule="auto" w:before="244"/>
        <w:ind w:right="48"/>
      </w:pPr>
      <w:r>
        <w:rP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r>
        <w:rPr>
          <w:color w:val="0000FF"/>
        </w:rPr>
        <w:t>разделом II</w:t>
      </w:r>
      <w:r>
        <w:rPr>
          <w:color w:val="0000FF"/>
        </w:rPr>
        <w:t> </w:t>
      </w:r>
      <w:r>
        <w:rPr/>
        <w:t>приложения N 2.</w:t>
      </w:r>
    </w:p>
    <w:p>
      <w:pPr>
        <w:pStyle w:val="BodyText"/>
        <w:spacing w:before="229"/>
        <w:ind w:left="1052" w:firstLine="0"/>
        <w:jc w:val="left"/>
      </w:pPr>
      <w:r>
        <w:rPr/>
        <w:t>Порядок</w:t>
      </w:r>
      <w:r>
        <w:rPr>
          <w:spacing w:val="32"/>
        </w:rPr>
        <w:t>  </w:t>
      </w:r>
      <w:r>
        <w:rPr/>
        <w:t>формирования</w:t>
      </w:r>
      <w:r>
        <w:rPr>
          <w:spacing w:val="33"/>
        </w:rPr>
        <w:t>  </w:t>
      </w:r>
      <w:r>
        <w:rPr/>
        <w:t>тарифа</w:t>
      </w:r>
      <w:r>
        <w:rPr>
          <w:spacing w:val="32"/>
        </w:rPr>
        <w:t>  </w:t>
      </w:r>
      <w:r>
        <w:rPr/>
        <w:t>на</w:t>
      </w:r>
      <w:r>
        <w:rPr>
          <w:spacing w:val="33"/>
        </w:rPr>
        <w:t>  </w:t>
      </w:r>
      <w:r>
        <w:rPr/>
        <w:t>оплату</w:t>
      </w:r>
      <w:r>
        <w:rPr>
          <w:spacing w:val="33"/>
        </w:rPr>
        <w:t>  </w:t>
      </w:r>
      <w:r>
        <w:rPr/>
        <w:t>медицинской</w:t>
      </w:r>
      <w:r>
        <w:rPr>
          <w:spacing w:val="32"/>
        </w:rPr>
        <w:t>  </w:t>
      </w:r>
      <w:r>
        <w:rPr/>
        <w:t>помощи</w:t>
      </w:r>
      <w:r>
        <w:rPr>
          <w:spacing w:val="33"/>
        </w:rPr>
        <w:t>  </w:t>
      </w:r>
      <w:r>
        <w:rPr/>
        <w:t>по</w:t>
      </w:r>
      <w:r>
        <w:rPr>
          <w:spacing w:val="33"/>
        </w:rPr>
        <w:t>  </w:t>
      </w:r>
      <w:r>
        <w:rPr>
          <w:spacing w:val="-2"/>
        </w:rPr>
        <w:t>обязательному</w:t>
      </w:r>
    </w:p>
    <w:p>
      <w:pPr>
        <w:pStyle w:val="BodyText"/>
        <w:spacing w:after="0"/>
        <w:jc w:val="left"/>
        <w:sectPr>
          <w:pgSz w:w="11910" w:h="16840"/>
          <w:pgMar w:header="492" w:footer="1504" w:top="1600" w:bottom="1700" w:left="708" w:right="566"/>
        </w:sectPr>
      </w:pPr>
    </w:p>
    <w:p>
      <w:pPr>
        <w:pStyle w:val="BodyText"/>
        <w:spacing w:line="225" w:lineRule="auto" w:before="253"/>
        <w:ind w:right="46" w:firstLine="0"/>
      </w:pPr>
      <w:r>
        <w:rPr/>
        <w:t>медицинскому страхованию устанавливается в соответствии с Федеральным </w:t>
      </w:r>
      <w:hyperlink r:id="rId43">
        <w:r>
          <w:rPr>
            <w:color w:val="0000FF"/>
          </w:rPr>
          <w:t>законом</w:t>
        </w:r>
      </w:hyperlink>
      <w:r>
        <w:rPr>
          <w:color w:val="0000FF"/>
        </w:rPr>
        <w:t> </w:t>
      </w:r>
      <w:r>
        <w:rPr/>
        <w:t>"Об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BodyText"/>
        <w:spacing w:line="225" w:lineRule="auto" w:before="253"/>
        <w:ind w:right="50"/>
      </w:pPr>
      <w:r>
        <w:rP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w:t>
      </w:r>
      <w:r>
        <w:rPr>
          <w:spacing w:val="-1"/>
        </w:rPr>
        <w:t> </w:t>
      </w:r>
      <w:r>
        <w:rPr/>
        <w:t>и</w:t>
      </w:r>
      <w:r>
        <w:rPr>
          <w:spacing w:val="-1"/>
        </w:rPr>
        <w:t> </w:t>
      </w:r>
      <w:r>
        <w:rPr/>
        <w:t>их подсистем</w:t>
      </w:r>
      <w:r>
        <w:rPr>
          <w:spacing w:val="-1"/>
        </w:rPr>
        <w:t> </w:t>
      </w:r>
      <w:r>
        <w:rPr/>
        <w:t>не</w:t>
      </w:r>
      <w:r>
        <w:rPr>
          <w:spacing w:val="-1"/>
        </w:rPr>
        <w:t> </w:t>
      </w:r>
      <w:r>
        <w:rPr/>
        <w:t>могут осуществляться</w:t>
      </w:r>
      <w:r>
        <w:rPr>
          <w:spacing w:val="-1"/>
        </w:rPr>
        <w:t> </w:t>
      </w:r>
      <w:r>
        <w:rPr/>
        <w:t>за</w:t>
      </w:r>
      <w:r>
        <w:rPr>
          <w:spacing w:val="-1"/>
        </w:rPr>
        <w:t> </w:t>
      </w:r>
      <w:r>
        <w:rPr/>
        <w:t>счет средств</w:t>
      </w:r>
      <w:r>
        <w:rPr>
          <w:spacing w:val="-1"/>
        </w:rPr>
        <w:t> </w:t>
      </w:r>
      <w:r>
        <w:rPr/>
        <w:t>обязательного медицинского </w:t>
      </w:r>
      <w:r>
        <w:rPr>
          <w:spacing w:val="-2"/>
        </w:rPr>
        <w:t>страхования.</w:t>
      </w:r>
    </w:p>
    <w:p>
      <w:pPr>
        <w:pStyle w:val="BodyText"/>
        <w:spacing w:line="225" w:lineRule="auto" w:before="243"/>
        <w:ind w:right="49"/>
      </w:pPr>
      <w:r>
        <w:rPr/>
        <w:t>При наличии исключительных или неисключительных прав на использование</w:t>
      </w:r>
      <w:r>
        <w:rPr>
          <w:spacing w:val="40"/>
        </w:rPr>
        <w:t> </w:t>
      </w:r>
      <w:r>
        <w:rPr/>
        <w:t>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w:t>
      </w:r>
      <w:r>
        <w:rPr>
          <w:spacing w:val="-3"/>
        </w:rPr>
        <w:t> </w:t>
      </w:r>
      <w:r>
        <w:rPr/>
        <w:t>модернизацию</w:t>
      </w:r>
      <w:r>
        <w:rPr>
          <w:spacing w:val="-3"/>
        </w:rPr>
        <w:t> </w:t>
      </w:r>
      <w:r>
        <w:rPr/>
        <w:t>и</w:t>
      </w:r>
      <w:r>
        <w:rPr>
          <w:spacing w:val="-3"/>
        </w:rPr>
        <w:t> </w:t>
      </w:r>
      <w:r>
        <w:rPr/>
        <w:t>техническое</w:t>
      </w:r>
      <w:r>
        <w:rPr>
          <w:spacing w:val="-3"/>
        </w:rPr>
        <w:t> </w:t>
      </w:r>
      <w:r>
        <w:rPr/>
        <w:t>обслуживание</w:t>
      </w:r>
      <w:r>
        <w:rPr>
          <w:spacing w:val="-3"/>
        </w:rPr>
        <w:t> </w:t>
      </w:r>
      <w:r>
        <w:rPr/>
        <w:t>государственных</w:t>
      </w:r>
      <w:r>
        <w:rPr>
          <w:spacing w:val="-3"/>
        </w:rPr>
        <w:t> </w:t>
      </w:r>
      <w:r>
        <w:rPr/>
        <w:t>информационных</w:t>
      </w:r>
      <w:r>
        <w:rPr>
          <w:spacing w:val="-3"/>
        </w:rPr>
        <w:t> </w:t>
      </w:r>
      <w:r>
        <w:rPr/>
        <w:t>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BodyText"/>
        <w:spacing w:line="225" w:lineRule="auto" w:before="244"/>
        <w:ind w:right="47"/>
      </w:pPr>
      <w:r>
        <w:rPr/>
        <w:t>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rPr>
          <w:color w:val="0000FF"/>
        </w:rPr>
        <w:t> </w:t>
      </w:r>
      <w:r>
        <w:rPr/>
        <w:t>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BodyText"/>
        <w:spacing w:line="225" w:lineRule="auto" w:before="243"/>
        <w:ind w:right="50"/>
      </w:pPr>
      <w:r>
        <w:rPr/>
        <w:t>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BodyText"/>
        <w:spacing w:line="225" w:lineRule="auto"/>
        <w:ind w:right="48"/>
      </w:pPr>
      <w:r>
        <w:rPr/>
        <w:t>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w:t>
      </w:r>
      <w:r>
        <w:rPr>
          <w:spacing w:val="40"/>
        </w:rPr>
        <w:t> </w:t>
      </w:r>
      <w:r>
        <w:rPr/>
        <w:t>обеспечения,</w:t>
      </w:r>
      <w:r>
        <w:rPr>
          <w:spacing w:val="40"/>
        </w:rPr>
        <w:t> </w:t>
      </w:r>
      <w:r>
        <w:rPr/>
        <w:t>прочих</w:t>
      </w:r>
      <w:r>
        <w:rPr>
          <w:spacing w:val="40"/>
        </w:rPr>
        <w:t> </w:t>
      </w:r>
      <w:r>
        <w:rPr/>
        <w:t>услуг</w:t>
      </w:r>
      <w:r>
        <w:rPr>
          <w:spacing w:val="40"/>
        </w:rPr>
        <w:t> </w:t>
      </w:r>
      <w:r>
        <w:rPr/>
        <w:t>и</w:t>
      </w:r>
      <w:r>
        <w:rPr>
          <w:spacing w:val="40"/>
        </w:rPr>
        <w:t> </w:t>
      </w:r>
      <w:r>
        <w:rPr/>
        <w:t>расходов</w:t>
      </w:r>
      <w:r>
        <w:rPr>
          <w:spacing w:val="40"/>
        </w:rPr>
        <w:t> </w:t>
      </w:r>
      <w:r>
        <w:rPr/>
        <w:t>по</w:t>
      </w:r>
      <w:r>
        <w:rPr>
          <w:spacing w:val="40"/>
        </w:rPr>
        <w:t> </w:t>
      </w:r>
      <w:r>
        <w:rPr/>
        <w:t>сравнению</w:t>
      </w:r>
      <w:r>
        <w:rPr>
          <w:spacing w:val="40"/>
        </w:rPr>
        <w:t> </w:t>
      </w:r>
      <w:r>
        <w:rPr/>
        <w:t>с</w:t>
      </w:r>
      <w:r>
        <w:rPr>
          <w:spacing w:val="40"/>
        </w:rPr>
        <w:t> </w:t>
      </w:r>
      <w:r>
        <w:rPr/>
        <w:t>аналогичным</w:t>
      </w:r>
      <w:r>
        <w:rPr>
          <w:spacing w:val="40"/>
        </w:rPr>
        <w:t> </w:t>
      </w:r>
      <w:r>
        <w:rPr/>
        <w:t>периодом</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r>
        <w:rPr/>
        <w:t>предыдущего года с одновременным снижением доли оплаты труда медицинских работников</w:t>
      </w:r>
      <w:r>
        <w:rPr>
          <w:spacing w:val="40"/>
        </w:rPr>
        <w:t> </w:t>
      </w:r>
      <w:r>
        <w:rPr/>
        <w:t>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w:t>
      </w:r>
      <w:r>
        <w:rPr>
          <w:spacing w:val="40"/>
        </w:rPr>
        <w:t> </w:t>
      </w:r>
      <w:r>
        <w:rPr/>
        <w:t>в соответствии с </w:t>
      </w:r>
      <w:hyperlink r:id="rId45">
        <w:r>
          <w:rPr>
            <w:color w:val="0000FF"/>
          </w:rPr>
          <w:t>Указом</w:t>
        </w:r>
      </w:hyperlink>
      <w:r>
        <w:rPr>
          <w:color w:val="0000FF"/>
        </w:rPr>
        <w:t> </w:t>
      </w:r>
      <w:r>
        <w:rPr/>
        <w:t>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BodyText"/>
        <w:spacing w:line="225" w:lineRule="auto" w:before="245"/>
        <w:ind w:right="47"/>
      </w:pPr>
      <w:r>
        <w:rPr/>
        <w:t>При получении информации о таком повышении исполнительный орган субъекта Российской Федерации принимает меры</w:t>
      </w:r>
      <w:r>
        <w:rPr>
          <w:spacing w:val="-1"/>
        </w:rPr>
        <w:t> </w:t>
      </w:r>
      <w:r>
        <w:rPr/>
        <w:t>по устранению причин его возникновения, в том</w:t>
      </w:r>
      <w:r>
        <w:rPr>
          <w:spacing w:val="-1"/>
        </w:rPr>
        <w:t> </w:t>
      </w:r>
      <w:r>
        <w:rPr/>
        <w:t>числе</w:t>
      </w:r>
      <w:r>
        <w:rPr>
          <w:spacing w:val="-1"/>
        </w:rPr>
        <w:t> </w:t>
      </w:r>
      <w:r>
        <w:rPr/>
        <w:t>в соответствии с </w:t>
      </w:r>
      <w:hyperlink r:id="rId30">
        <w:r>
          <w:rPr>
            <w:color w:val="0000FF"/>
          </w:rPr>
          <w:t>пунктом 3 статьи 8</w:t>
        </w:r>
      </w:hyperlink>
      <w:r>
        <w:rPr>
          <w:color w:val="0000FF"/>
        </w:rPr>
        <w:t> </w:t>
      </w:r>
      <w:r>
        <w:rPr/>
        <w:t>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w:t>
      </w:r>
      <w:r>
        <w:rPr>
          <w:spacing w:val="-2"/>
        </w:rPr>
        <w:t>страхования.</w:t>
      </w:r>
    </w:p>
    <w:p>
      <w:pPr>
        <w:pStyle w:val="BodyText"/>
        <w:spacing w:line="225" w:lineRule="auto" w:before="244"/>
        <w:ind w:right="47"/>
      </w:pPr>
      <w:r>
        <w:rPr/>
        <w:t>Министерство</w:t>
      </w:r>
      <w:r>
        <w:rPr>
          <w:spacing w:val="-1"/>
        </w:rPr>
        <w:t> </w:t>
      </w:r>
      <w:r>
        <w:rPr/>
        <w:t>здравоохранения</w:t>
      </w:r>
      <w:r>
        <w:rPr>
          <w:spacing w:val="-1"/>
        </w:rPr>
        <w:t> </w:t>
      </w:r>
      <w:r>
        <w:rPr/>
        <w:t>Российской</w:t>
      </w:r>
      <w:r>
        <w:rPr>
          <w:spacing w:val="-1"/>
        </w:rPr>
        <w:t> </w:t>
      </w:r>
      <w:r>
        <w:rPr/>
        <w:t>Федерации</w:t>
      </w:r>
      <w:r>
        <w:rPr>
          <w:spacing w:val="-1"/>
        </w:rPr>
        <w:t> </w:t>
      </w:r>
      <w:r>
        <w:rPr/>
        <w:t>ежеквартально</w:t>
      </w:r>
      <w:r>
        <w:rPr>
          <w:spacing w:val="-1"/>
        </w:rPr>
        <w:t> </w:t>
      </w:r>
      <w:r>
        <w:rPr/>
        <w:t>представляет</w:t>
      </w:r>
      <w:r>
        <w:rPr>
          <w:spacing w:val="-1"/>
        </w:rPr>
        <w:t> </w:t>
      </w:r>
      <w:r>
        <w:rPr/>
        <w:t>доклад в Правительство Российской Федерации о результатах проведения анализа расходов</w:t>
      </w:r>
      <w:r>
        <w:rPr>
          <w:spacing w:val="40"/>
        </w:rPr>
        <w:t> </w:t>
      </w:r>
      <w:r>
        <w:rPr/>
        <w:t>медицинских организаций и принятых мерах по устранению причин повышения доли в</w:t>
      </w:r>
      <w:r>
        <w:rPr>
          <w:spacing w:val="40"/>
        </w:rPr>
        <w:t> </w:t>
      </w:r>
      <w:r>
        <w:rPr/>
        <w:t>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BodyText"/>
        <w:spacing w:line="225" w:lineRule="auto" w:before="244"/>
        <w:ind w:right="46"/>
      </w:pPr>
      <w:r>
        <w:rPr/>
        <w:t>Тарифы на оплату медицинской помощи, за исключением тарифов на оплату специализированной,</w:t>
      </w:r>
      <w:r>
        <w:rPr>
          <w:spacing w:val="-3"/>
        </w:rPr>
        <w:t> </w:t>
      </w:r>
      <w:r>
        <w:rPr/>
        <w:t>в</w:t>
      </w:r>
      <w:r>
        <w:rPr>
          <w:spacing w:val="-3"/>
        </w:rPr>
        <w:t> </w:t>
      </w:r>
      <w:r>
        <w:rPr/>
        <w:t>том</w:t>
      </w:r>
      <w:r>
        <w:rPr>
          <w:spacing w:val="-3"/>
        </w:rPr>
        <w:t> </w:t>
      </w:r>
      <w:r>
        <w:rPr/>
        <w:t>числе</w:t>
      </w:r>
      <w:r>
        <w:rPr>
          <w:spacing w:val="-3"/>
        </w:rPr>
        <w:t> </w:t>
      </w:r>
      <w:r>
        <w:rPr/>
        <w:t>высокотехнологичной,</w:t>
      </w:r>
      <w:r>
        <w:rPr>
          <w:spacing w:val="-3"/>
        </w:rPr>
        <w:t> </w:t>
      </w:r>
      <w:r>
        <w:rPr/>
        <w:t>медицинской</w:t>
      </w:r>
      <w:r>
        <w:rPr>
          <w:spacing w:val="-3"/>
        </w:rPr>
        <w:t> </w:t>
      </w:r>
      <w:r>
        <w:rPr/>
        <w:t>помощи,</w:t>
      </w:r>
      <w:r>
        <w:rPr>
          <w:spacing w:val="-3"/>
        </w:rPr>
        <w:t> </w:t>
      </w:r>
      <w:r>
        <w:rPr/>
        <w:t>оказываемой</w:t>
      </w:r>
      <w:r>
        <w:rPr>
          <w:spacing w:val="-3"/>
        </w:rPr>
        <w:t> </w:t>
      </w:r>
      <w:r>
        <w:rPr/>
        <w:t>при заболеваниях, состояниях (группах заболеваний, состояний) в стационарных условиях </w:t>
      </w:r>
      <w:r>
        <w:rPr/>
        <w:t>и</w:t>
      </w:r>
      <w:r>
        <w:rPr>
          <w:spacing w:val="40"/>
        </w:rPr>
        <w:t> </w:t>
      </w:r>
      <w:r>
        <w:rPr/>
        <w:t>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3">
        <w:r>
          <w:rPr>
            <w:color w:val="0000FF"/>
          </w:rPr>
          <w:t>статьей 30</w:t>
        </w:r>
      </w:hyperlink>
      <w:r>
        <w:rPr>
          <w:color w:val="0000FF"/>
        </w:rPr>
        <w:t> </w:t>
      </w:r>
      <w:r>
        <w:rPr/>
        <w:t>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w:t>
      </w:r>
      <w:r>
        <w:rPr>
          <w:spacing w:val="40"/>
        </w:rPr>
        <w:t> </w:t>
      </w:r>
      <w:r>
        <w:rPr/>
        <w:t>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w:t>
      </w:r>
      <w:r>
        <w:rPr>
          <w:spacing w:val="-4"/>
        </w:rPr>
        <w:t> </w:t>
      </w:r>
      <w:hyperlink r:id="rId46">
        <w:r>
          <w:rPr>
            <w:color w:val="0000FF"/>
          </w:rPr>
          <w:t>статьей 76</w:t>
        </w:r>
      </w:hyperlink>
      <w:r>
        <w:rPr>
          <w:color w:val="0000FF"/>
        </w:rPr>
        <w:t> </w:t>
      </w:r>
      <w:r>
        <w:rPr/>
        <w:t>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BodyText"/>
        <w:spacing w:line="225" w:lineRule="auto" w:before="248"/>
        <w:ind w:right="47"/>
      </w:pPr>
      <w:r>
        <w:rPr/>
        <w:t>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w:t>
      </w:r>
      <w:r>
        <w:rPr>
          <w:spacing w:val="40"/>
        </w:rPr>
        <w:t> </w:t>
      </w:r>
      <w:r>
        <w:rPr/>
        <w:t>программы обязательного медицинского страхования, субъекты Российской Федерации вправе применять порядок согласно </w:t>
      </w:r>
      <w:r>
        <w:rPr>
          <w:color w:val="0000FF"/>
        </w:rPr>
        <w:t>приложению N 3</w:t>
      </w:r>
      <w:r>
        <w:rPr/>
        <w:t>.</w:t>
      </w:r>
    </w:p>
    <w:p>
      <w:pPr>
        <w:pStyle w:val="BodyText"/>
        <w:spacing w:line="225" w:lineRule="auto" w:before="243"/>
        <w:ind w:right="50"/>
      </w:pPr>
      <w:r>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w:t>
      </w:r>
      <w:r>
        <w:rPr>
          <w:spacing w:val="80"/>
          <w:w w:val="150"/>
        </w:rPr>
        <w:t> </w:t>
      </w:r>
      <w:r>
        <w:rPr/>
        <w:t>помощи</w:t>
      </w:r>
      <w:r>
        <w:rPr>
          <w:spacing w:val="80"/>
          <w:w w:val="150"/>
        </w:rPr>
        <w:t> </w:t>
      </w:r>
      <w:r>
        <w:rPr/>
        <w:t>и</w:t>
      </w:r>
      <w:r>
        <w:rPr>
          <w:spacing w:val="80"/>
          <w:w w:val="150"/>
        </w:rPr>
        <w:t> </w:t>
      </w:r>
      <w:r>
        <w:rPr/>
        <w:t>в</w:t>
      </w:r>
      <w:r>
        <w:rPr>
          <w:spacing w:val="80"/>
          <w:w w:val="150"/>
        </w:rPr>
        <w:t> </w:t>
      </w:r>
      <w:r>
        <w:rPr/>
        <w:t>части</w:t>
      </w:r>
      <w:r>
        <w:rPr>
          <w:spacing w:val="80"/>
          <w:w w:val="150"/>
        </w:rPr>
        <w:t> </w:t>
      </w:r>
      <w:r>
        <w:rPr/>
        <w:t>расходов</w:t>
      </w:r>
      <w:r>
        <w:rPr>
          <w:spacing w:val="80"/>
          <w:w w:val="150"/>
        </w:rPr>
        <w:t> </w:t>
      </w:r>
      <w:r>
        <w:rPr/>
        <w:t>на</w:t>
      </w:r>
      <w:r>
        <w:rPr>
          <w:spacing w:val="80"/>
          <w:w w:val="150"/>
        </w:rPr>
        <w:t> </w:t>
      </w:r>
      <w:r>
        <w:rPr/>
        <w:t>заработную</w:t>
      </w:r>
      <w:r>
        <w:rPr>
          <w:spacing w:val="80"/>
          <w:w w:val="150"/>
        </w:rPr>
        <w:t> </w:t>
      </w:r>
      <w:r>
        <w:rPr/>
        <w:t>плату</w:t>
      </w:r>
      <w:r>
        <w:rPr>
          <w:spacing w:val="80"/>
          <w:w w:val="150"/>
        </w:rPr>
        <w:t> </w:t>
      </w:r>
      <w:r>
        <w:rPr/>
        <w:t>включают</w:t>
      </w:r>
      <w:r>
        <w:rPr>
          <w:spacing w:val="80"/>
          <w:w w:val="150"/>
        </w:rPr>
        <w:t> </w:t>
      </w:r>
      <w:r>
        <w:rPr/>
        <w:t>финансовое</w:t>
      </w:r>
    </w:p>
    <w:p>
      <w:pPr>
        <w:pStyle w:val="BodyText"/>
        <w:spacing w:after="0" w:line="225" w:lineRule="auto"/>
        <w:sectPr>
          <w:pgSz w:w="11910" w:h="16840"/>
          <w:pgMar w:header="492" w:footer="1504" w:top="1600" w:bottom="1700" w:left="708" w:right="566"/>
        </w:sectPr>
      </w:pPr>
    </w:p>
    <w:p>
      <w:pPr>
        <w:pStyle w:val="BodyText"/>
        <w:spacing w:before="239"/>
        <w:ind w:firstLine="0"/>
        <w:jc w:val="left"/>
      </w:pPr>
      <w:bookmarkStart w:name="Профилактические медицинские осмотры и д" w:id="24"/>
      <w:bookmarkEnd w:id="24"/>
      <w:r>
        <w:rPr/>
      </w:r>
      <w:r>
        <w:rPr/>
        <w:t>обеспечение</w:t>
      </w:r>
      <w:r>
        <w:rPr>
          <w:spacing w:val="-6"/>
        </w:rPr>
        <w:t> </w:t>
      </w:r>
      <w:r>
        <w:rPr/>
        <w:t>денежных</w:t>
      </w:r>
      <w:r>
        <w:rPr>
          <w:spacing w:val="-3"/>
        </w:rPr>
        <w:t> </w:t>
      </w:r>
      <w:r>
        <w:rPr/>
        <w:t>выплат</w:t>
      </w:r>
      <w:r>
        <w:rPr>
          <w:spacing w:val="-2"/>
        </w:rPr>
        <w:t> </w:t>
      </w:r>
      <w:r>
        <w:rPr/>
        <w:t>стимулирующего</w:t>
      </w:r>
      <w:r>
        <w:rPr>
          <w:spacing w:val="-3"/>
        </w:rPr>
        <w:t> </w:t>
      </w:r>
      <w:r>
        <w:rPr/>
        <w:t>характера,</w:t>
      </w:r>
      <w:r>
        <w:rPr>
          <w:spacing w:val="-2"/>
        </w:rPr>
        <w:t> </w:t>
      </w:r>
      <w:r>
        <w:rPr/>
        <w:t>в</w:t>
      </w:r>
      <w:r>
        <w:rPr>
          <w:spacing w:val="-4"/>
        </w:rPr>
        <w:t> </w:t>
      </w:r>
      <w:r>
        <w:rPr/>
        <w:t>том</w:t>
      </w:r>
      <w:r>
        <w:rPr>
          <w:spacing w:val="-3"/>
        </w:rPr>
        <w:t> </w:t>
      </w:r>
      <w:r>
        <w:rPr/>
        <w:t>числе</w:t>
      </w:r>
      <w:r>
        <w:rPr>
          <w:spacing w:val="-4"/>
        </w:rPr>
        <w:t> </w:t>
      </w:r>
      <w:r>
        <w:rPr/>
        <w:t>денежные</w:t>
      </w:r>
      <w:r>
        <w:rPr>
          <w:spacing w:val="-3"/>
        </w:rPr>
        <w:t> </w:t>
      </w:r>
      <w:r>
        <w:rPr>
          <w:spacing w:val="-2"/>
        </w:rPr>
        <w:t>выплаты:</w:t>
      </w:r>
    </w:p>
    <w:p>
      <w:pPr>
        <w:pStyle w:val="BodyText"/>
        <w:spacing w:line="225" w:lineRule="auto" w:before="238"/>
        <w:ind w:right="48"/>
      </w:pPr>
      <w:r>
        <w:rPr/>
        <w:t>врачам-терапевтам участковым, врачам-педиатрам участковым, врачам общей практики (семейным</w:t>
      </w:r>
      <w:r>
        <w:rPr>
          <w:spacing w:val="80"/>
        </w:rPr>
        <w:t> </w:t>
      </w:r>
      <w:r>
        <w:rPr/>
        <w:t>врачам),</w:t>
      </w:r>
      <w:r>
        <w:rPr>
          <w:spacing w:val="80"/>
        </w:rPr>
        <w:t> </w:t>
      </w:r>
      <w:r>
        <w:rPr/>
        <w:t>медицинским</w:t>
      </w:r>
      <w:r>
        <w:rPr>
          <w:spacing w:val="80"/>
        </w:rPr>
        <w:t> </w:t>
      </w:r>
      <w:r>
        <w:rPr/>
        <w:t>сестрам</w:t>
      </w:r>
      <w:r>
        <w:rPr>
          <w:spacing w:val="80"/>
        </w:rPr>
        <w:t> </w:t>
      </w:r>
      <w:r>
        <w:rPr/>
        <w:t>участковым</w:t>
      </w:r>
      <w:r>
        <w:rPr>
          <w:spacing w:val="80"/>
        </w:rPr>
        <w:t> </w:t>
      </w:r>
      <w:r>
        <w:rPr/>
        <w:t>врачей-терапевтов</w:t>
      </w:r>
      <w:r>
        <w:rPr>
          <w:spacing w:val="80"/>
        </w:rPr>
        <w:t> </w:t>
      </w:r>
      <w:r>
        <w:rPr/>
        <w:t>участковых, врачей-педиатров</w:t>
      </w:r>
      <w:r>
        <w:rPr>
          <w:spacing w:val="-3"/>
        </w:rPr>
        <w:t> </w:t>
      </w:r>
      <w:r>
        <w:rPr/>
        <w:t>участковых</w:t>
      </w:r>
      <w:r>
        <w:rPr>
          <w:spacing w:val="-3"/>
        </w:rPr>
        <w:t> </w:t>
      </w:r>
      <w:r>
        <w:rPr/>
        <w:t>и</w:t>
      </w:r>
      <w:r>
        <w:rPr>
          <w:spacing w:val="-3"/>
        </w:rPr>
        <w:t> </w:t>
      </w:r>
      <w:r>
        <w:rPr/>
        <w:t>медицинским</w:t>
      </w:r>
      <w:r>
        <w:rPr>
          <w:spacing w:val="-3"/>
        </w:rPr>
        <w:t> </w:t>
      </w:r>
      <w:r>
        <w:rPr/>
        <w:t>сестрам</w:t>
      </w:r>
      <w:r>
        <w:rPr>
          <w:spacing w:val="-3"/>
        </w:rPr>
        <w:t> </w:t>
      </w:r>
      <w:r>
        <w:rPr/>
        <w:t>врачей</w:t>
      </w:r>
      <w:r>
        <w:rPr>
          <w:spacing w:val="-3"/>
        </w:rPr>
        <w:t> </w:t>
      </w:r>
      <w:r>
        <w:rPr/>
        <w:t>общей</w:t>
      </w:r>
      <w:r>
        <w:rPr>
          <w:spacing w:val="-3"/>
        </w:rPr>
        <w:t> </w:t>
      </w:r>
      <w:r>
        <w:rPr/>
        <w:t>практики</w:t>
      </w:r>
      <w:r>
        <w:rPr>
          <w:spacing w:val="-3"/>
        </w:rPr>
        <w:t> </w:t>
      </w:r>
      <w:r>
        <w:rPr/>
        <w:t>(семейных</w:t>
      </w:r>
      <w:r>
        <w:rPr>
          <w:spacing w:val="-3"/>
        </w:rPr>
        <w:t> </w:t>
      </w:r>
      <w:r>
        <w:rPr/>
        <w:t>врачей) за оказанную медицинскую помощь в амбулаторных условиях;</w:t>
      </w:r>
    </w:p>
    <w:p>
      <w:pPr>
        <w:pStyle w:val="BodyText"/>
        <w:spacing w:line="225" w:lineRule="auto" w:before="242"/>
        <w:ind w:right="47"/>
      </w:pPr>
      <w:r>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BodyText"/>
        <w:spacing w:line="225" w:lineRule="auto" w:before="243"/>
        <w:ind w:right="48"/>
      </w:pPr>
      <w:r>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w:t>
      </w:r>
      <w:r>
        <w:rPr>
          <w:spacing w:val="-2"/>
        </w:rPr>
        <w:t>организации;</w:t>
      </w:r>
    </w:p>
    <w:p>
      <w:pPr>
        <w:pStyle w:val="BodyText"/>
        <w:spacing w:before="228"/>
        <w:ind w:left="1052" w:firstLine="0"/>
        <w:jc w:val="left"/>
      </w:pPr>
      <w:r>
        <w:rPr/>
        <w:t>врачам-специалистам</w:t>
      </w:r>
      <w:r>
        <w:rPr>
          <w:spacing w:val="-7"/>
        </w:rPr>
        <w:t> </w:t>
      </w:r>
      <w:r>
        <w:rPr/>
        <w:t>за</w:t>
      </w:r>
      <w:r>
        <w:rPr>
          <w:spacing w:val="-7"/>
        </w:rPr>
        <w:t> </w:t>
      </w:r>
      <w:r>
        <w:rPr/>
        <w:t>оказанную</w:t>
      </w:r>
      <w:r>
        <w:rPr>
          <w:spacing w:val="-7"/>
        </w:rPr>
        <w:t> </w:t>
      </w:r>
      <w:r>
        <w:rPr/>
        <w:t>медицинскую</w:t>
      </w:r>
      <w:r>
        <w:rPr>
          <w:spacing w:val="-7"/>
        </w:rPr>
        <w:t> </w:t>
      </w:r>
      <w:r>
        <w:rPr/>
        <w:t>помощь</w:t>
      </w:r>
      <w:r>
        <w:rPr>
          <w:spacing w:val="-7"/>
        </w:rPr>
        <w:t> </w:t>
      </w:r>
      <w:r>
        <w:rPr/>
        <w:t>в</w:t>
      </w:r>
      <w:r>
        <w:rPr>
          <w:spacing w:val="-7"/>
        </w:rPr>
        <w:t> </w:t>
      </w:r>
      <w:r>
        <w:rPr/>
        <w:t>амбулаторных</w:t>
      </w:r>
      <w:r>
        <w:rPr>
          <w:spacing w:val="-6"/>
        </w:rPr>
        <w:t> </w:t>
      </w:r>
      <w:r>
        <w:rPr>
          <w:spacing w:val="-2"/>
        </w:rPr>
        <w:t>условиях.</w:t>
      </w:r>
    </w:p>
    <w:p>
      <w:pPr>
        <w:pStyle w:val="BodyText"/>
        <w:spacing w:line="225" w:lineRule="auto" w:before="237"/>
        <w:ind w:right="49"/>
      </w:pPr>
      <w:r>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w:t>
      </w:r>
      <w:r>
        <w:rPr>
          <w:spacing w:val="-2"/>
        </w:rPr>
        <w:t>работников.</w:t>
      </w:r>
    </w:p>
    <w:p>
      <w:pPr>
        <w:pStyle w:val="BodyText"/>
        <w:spacing w:line="225" w:lineRule="auto" w:before="246"/>
        <w:ind w:right="49"/>
      </w:pPr>
      <w:r>
        <w:rPr/>
        <w:t>Правительство</w:t>
      </w:r>
      <w:r>
        <w:rPr>
          <w:spacing w:val="-4"/>
        </w:rPr>
        <w:t> </w:t>
      </w:r>
      <w:r>
        <w:rPr/>
        <w:t>Российской</w:t>
      </w:r>
      <w:r>
        <w:rPr>
          <w:spacing w:val="-4"/>
        </w:rPr>
        <w:t> </w:t>
      </w:r>
      <w:r>
        <w:rPr/>
        <w:t>Федерации</w:t>
      </w:r>
      <w:r>
        <w:rPr>
          <w:spacing w:val="-4"/>
        </w:rPr>
        <w:t> </w:t>
      </w:r>
      <w:r>
        <w:rPr/>
        <w:t>вправе</w:t>
      </w:r>
      <w:r>
        <w:rPr>
          <w:spacing w:val="-5"/>
        </w:rPr>
        <w:t> </w:t>
      </w:r>
      <w:r>
        <w:rPr/>
        <w:t>принять</w:t>
      </w:r>
      <w:r>
        <w:rPr>
          <w:spacing w:val="-4"/>
        </w:rPr>
        <w:t> </w:t>
      </w:r>
      <w:r>
        <w:rPr/>
        <w:t>решение</w:t>
      </w:r>
      <w:r>
        <w:rPr>
          <w:spacing w:val="-5"/>
        </w:rPr>
        <w:t> </w:t>
      </w:r>
      <w:r>
        <w:rPr/>
        <w:t>о</w:t>
      </w:r>
      <w:r>
        <w:rPr>
          <w:spacing w:val="-4"/>
        </w:rPr>
        <w:t> </w:t>
      </w:r>
      <w:r>
        <w:rPr/>
        <w:t>введении</w:t>
      </w:r>
      <w:r>
        <w:rPr>
          <w:spacing w:val="-4"/>
        </w:rPr>
        <w:t> </w:t>
      </w:r>
      <w:r>
        <w:rPr/>
        <w:t>дополнительных специальных выплат отдельным категориям медицинских работников.</w:t>
      </w:r>
    </w:p>
    <w:p>
      <w:pPr>
        <w:pStyle w:val="BodyText"/>
        <w:spacing w:line="225" w:lineRule="auto"/>
        <w:ind w:right="48"/>
      </w:pPr>
      <w:r>
        <w:rP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w:t>
      </w:r>
      <w:r>
        <w:rPr>
          <w:spacing w:val="-3"/>
        </w:rPr>
        <w:t> </w:t>
      </w:r>
      <w:r>
        <w:rPr/>
        <w:t>оценку</w:t>
      </w:r>
      <w:r>
        <w:rPr>
          <w:spacing w:val="-3"/>
        </w:rPr>
        <w:t> </w:t>
      </w:r>
      <w:r>
        <w:rPr/>
        <w:t>исполнения</w:t>
      </w:r>
      <w:r>
        <w:rPr>
          <w:spacing w:val="-3"/>
        </w:rPr>
        <w:t> </w:t>
      </w:r>
      <w:r>
        <w:rPr/>
        <w:t>медицинским</w:t>
      </w:r>
      <w:r>
        <w:rPr>
          <w:spacing w:val="-3"/>
        </w:rPr>
        <w:t> </w:t>
      </w:r>
      <w:r>
        <w:rPr/>
        <w:t>работником</w:t>
      </w:r>
      <w:r>
        <w:rPr>
          <w:spacing w:val="-3"/>
        </w:rPr>
        <w:t> </w:t>
      </w:r>
      <w:r>
        <w:rPr/>
        <w:t>трудовой</w:t>
      </w:r>
      <w:r>
        <w:rPr>
          <w:spacing w:val="-3"/>
        </w:rPr>
        <w:t> </w:t>
      </w:r>
      <w:r>
        <w:rPr/>
        <w:t>функции,</w:t>
      </w:r>
      <w:r>
        <w:rPr>
          <w:spacing w:val="-3"/>
        </w:rPr>
        <w:t> </w:t>
      </w:r>
      <w:r>
        <w:rPr/>
        <w:t>установленной</w:t>
      </w:r>
      <w:r>
        <w:rPr>
          <w:spacing w:val="-3"/>
        </w:rPr>
        <w:t> </w:t>
      </w:r>
      <w:r>
        <w:rPr/>
        <w:t>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BodyText"/>
        <w:spacing w:line="225" w:lineRule="auto" w:before="243"/>
        <w:ind w:right="49"/>
      </w:pPr>
      <w:r>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w:t>
      </w:r>
      <w:r>
        <w:rPr>
          <w:spacing w:val="-4"/>
        </w:rPr>
        <w:t> </w:t>
      </w:r>
      <w:r>
        <w:rPr/>
        <w:t>(за</w:t>
      </w:r>
      <w:r>
        <w:rPr>
          <w:spacing w:val="-4"/>
        </w:rPr>
        <w:t> </w:t>
      </w:r>
      <w:r>
        <w:rPr/>
        <w:t>исключением</w:t>
      </w:r>
      <w:r>
        <w:rPr>
          <w:spacing w:val="-4"/>
        </w:rPr>
        <w:t> </w:t>
      </w:r>
      <w:r>
        <w:rPr/>
        <w:t>высокотехнологичной</w:t>
      </w:r>
      <w:r>
        <w:rPr>
          <w:spacing w:val="-4"/>
        </w:rPr>
        <w:t> </w:t>
      </w:r>
      <w:r>
        <w:rPr/>
        <w:t>медицинской</w:t>
      </w:r>
      <w:r>
        <w:rPr>
          <w:spacing w:val="-4"/>
        </w:rPr>
        <w:t> </w:t>
      </w:r>
      <w:r>
        <w:rPr/>
        <w:t>помощи)</w:t>
      </w:r>
      <w:r>
        <w:rPr>
          <w:spacing w:val="-4"/>
        </w:rPr>
        <w:t> </w:t>
      </w:r>
      <w:r>
        <w:rPr/>
        <w:t>в</w:t>
      </w:r>
      <w:r>
        <w:rPr>
          <w:spacing w:val="-4"/>
        </w:rPr>
        <w:t> </w:t>
      </w:r>
      <w:r>
        <w:rPr/>
        <w:t>стационарных</w:t>
      </w:r>
      <w:r>
        <w:rPr>
          <w:spacing w:val="-4"/>
        </w:rPr>
        <w:t> </w:t>
      </w:r>
      <w:r>
        <w:rPr/>
        <w:t>условиях приведен в приложении N 4.</w:t>
      </w:r>
    </w:p>
    <w:p>
      <w:pPr>
        <w:pStyle w:val="Heading1"/>
        <w:spacing w:line="225" w:lineRule="auto"/>
        <w:ind w:left="3862" w:right="2449" w:hanging="863"/>
      </w:pPr>
      <w:r>
        <w:rPr/>
        <w:t>Профилактические</w:t>
      </w:r>
      <w:r>
        <w:rPr>
          <w:spacing w:val="-17"/>
        </w:rPr>
        <w:t> </w:t>
      </w:r>
      <w:r>
        <w:rPr/>
        <w:t>медицинские</w:t>
      </w:r>
      <w:r>
        <w:rPr>
          <w:spacing w:val="-17"/>
        </w:rPr>
        <w:t> </w:t>
      </w:r>
      <w:r>
        <w:rPr/>
        <w:t>осмотры и диспансеризация граждан</w:t>
      </w:r>
    </w:p>
    <w:p>
      <w:pPr>
        <w:pStyle w:val="BodyText"/>
        <w:spacing w:line="225" w:lineRule="auto" w:before="259"/>
        <w:ind w:right="47"/>
      </w:pPr>
      <w:r>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r>
        <w:rPr/>
        <w:t>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BodyText"/>
        <w:spacing w:line="225" w:lineRule="auto" w:before="243"/>
        <w:ind w:right="51"/>
      </w:pPr>
      <w:r>
        <w:rPr/>
        <w:t>Профилактические мероприятия организуются в том числе для выявления болезней</w:t>
      </w:r>
      <w:r>
        <w:rPr>
          <w:spacing w:val="40"/>
        </w:rPr>
        <w:t> </w:t>
      </w:r>
      <w:r>
        <w:rPr/>
        <w:t>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BodyText"/>
        <w:spacing w:line="225" w:lineRule="auto" w:before="243"/>
        <w:ind w:right="49"/>
      </w:pPr>
      <w:r>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BodyText"/>
        <w:spacing w:line="225" w:lineRule="auto" w:before="244"/>
        <w:ind w:right="50"/>
      </w:pPr>
      <w:r>
        <w:rP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r>
        <w:rPr>
          <w:color w:val="0000FF"/>
        </w:rPr>
        <w:t>перечню</w:t>
      </w:r>
      <w:r>
        <w:rPr>
          <w:color w:val="0000FF"/>
        </w:rPr>
        <w:t> </w:t>
      </w:r>
      <w:r>
        <w:rPr/>
        <w:t>согласно приложению N 5.</w:t>
      </w:r>
    </w:p>
    <w:p>
      <w:pPr>
        <w:pStyle w:val="BodyText"/>
        <w:spacing w:line="225" w:lineRule="auto" w:before="243"/>
        <w:ind w:right="49"/>
      </w:pPr>
      <w:hyperlink r:id="rId47">
        <w:r>
          <w:rPr>
            <w:color w:val="0000FF"/>
          </w:rPr>
          <w:t>Порядок</w:t>
        </w:r>
      </w:hyperlink>
      <w:r>
        <w:rPr>
          <w:color w:val="0000FF"/>
        </w:rPr>
        <w:t> </w:t>
      </w:r>
      <w:r>
        <w:rPr/>
        <w:t>направления граждан на прохождение углубленной диспансеризации, включая </w:t>
      </w:r>
      <w:hyperlink r:id="rId48">
        <w:r>
          <w:rPr>
            <w:color w:val="0000FF"/>
          </w:rPr>
          <w:t>категории</w:t>
        </w:r>
      </w:hyperlink>
      <w:r>
        <w:rPr>
          <w:color w:val="0000FF"/>
        </w:rPr>
        <w:t> </w:t>
      </w:r>
      <w:r>
        <w:rPr/>
        <w:t>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BodyText"/>
        <w:spacing w:line="225" w:lineRule="auto"/>
        <w:ind w:right="48"/>
      </w:pPr>
      <w:r>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BodyText"/>
        <w:spacing w:line="225" w:lineRule="auto" w:before="245"/>
        <w:ind w:right="47"/>
      </w:pPr>
      <w:r>
        <w:rP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BodyText"/>
        <w:spacing w:line="225" w:lineRule="auto" w:before="243"/>
        <w:ind w:right="51"/>
      </w:pPr>
      <w:r>
        <w:rPr/>
        <w:t>Запись граждан на углубленную диспансеризацию осуществляется в том числе с использованием федеральной государственной информационной </w:t>
      </w:r>
      <w:hyperlink r:id="rId49">
        <w:r>
          <w:rPr>
            <w:color w:val="0000FF"/>
          </w:rPr>
          <w:t>системы</w:t>
        </w:r>
      </w:hyperlink>
      <w:r>
        <w:rPr>
          <w:color w:val="0000FF"/>
        </w:rPr>
        <w:t> </w:t>
      </w:r>
      <w:r>
        <w:rPr/>
        <w:t>"Единый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1"/>
      </w:pPr>
      <w:r>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r>
        <w:rPr>
          <w:color w:val="0000FF"/>
        </w:rPr>
        <w:t>пунктом 1</w:t>
      </w:r>
      <w:r>
        <w:rPr>
          <w:color w:val="0000FF"/>
        </w:rPr>
        <w:t> </w:t>
      </w:r>
      <w:r>
        <w:rPr/>
        <w:t>приложения N 5 к Программе.</w:t>
      </w:r>
    </w:p>
    <w:p>
      <w:pPr>
        <w:pStyle w:val="BodyText"/>
        <w:spacing w:line="225" w:lineRule="auto" w:before="242"/>
        <w:ind w:right="48"/>
      </w:pPr>
      <w:r>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w:t>
      </w:r>
      <w:r>
        <w:rPr>
          <w:spacing w:val="-2"/>
        </w:rPr>
        <w:t>Федерации.</w:t>
      </w:r>
    </w:p>
    <w:p>
      <w:pPr>
        <w:pStyle w:val="BodyText"/>
        <w:spacing w:line="225" w:lineRule="auto" w:before="245"/>
        <w:ind w:right="47"/>
      </w:pPr>
      <w:r>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BodyText"/>
        <w:spacing w:line="225" w:lineRule="auto" w:before="242"/>
        <w:ind w:right="48"/>
      </w:pPr>
      <w:r>
        <w:rP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r>
        <w:rPr>
          <w:color w:val="0000FF"/>
        </w:rPr>
        <w:t>перечню</w:t>
      </w:r>
      <w:r>
        <w:rPr>
          <w:color w:val="0000FF"/>
        </w:rPr>
        <w:t> </w:t>
      </w:r>
      <w:r>
        <w:rPr/>
        <w:t>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w:t>
      </w:r>
      <w:r>
        <w:rPr>
          <w:spacing w:val="40"/>
        </w:rPr>
        <w:t> </w:t>
      </w:r>
      <w:r>
        <w:rPr/>
        <w:t>к проведению диспансеризации соответствующих врачей иных медицинских организаций (в том числе</w:t>
      </w:r>
      <w:r>
        <w:rPr>
          <w:spacing w:val="-4"/>
        </w:rPr>
        <w:t> </w:t>
      </w:r>
      <w:r>
        <w:rPr/>
        <w:t>на</w:t>
      </w:r>
      <w:r>
        <w:rPr>
          <w:spacing w:val="-4"/>
        </w:rPr>
        <w:t> </w:t>
      </w:r>
      <w:r>
        <w:rPr/>
        <w:t>основе</w:t>
      </w:r>
      <w:r>
        <w:rPr>
          <w:spacing w:val="-4"/>
        </w:rPr>
        <w:t> </w:t>
      </w:r>
      <w:r>
        <w:rPr/>
        <w:t>выездных</w:t>
      </w:r>
      <w:r>
        <w:rPr>
          <w:spacing w:val="-3"/>
        </w:rPr>
        <w:t> </w:t>
      </w:r>
      <w:r>
        <w:rPr/>
        <w:t>форм</w:t>
      </w:r>
      <w:r>
        <w:rPr>
          <w:spacing w:val="-4"/>
        </w:rPr>
        <w:t> </w:t>
      </w:r>
      <w:r>
        <w:rPr/>
        <w:t>их</w:t>
      </w:r>
      <w:r>
        <w:rPr>
          <w:spacing w:val="-3"/>
        </w:rPr>
        <w:t> </w:t>
      </w:r>
      <w:r>
        <w:rPr/>
        <w:t>работы)</w:t>
      </w:r>
      <w:r>
        <w:rPr>
          <w:spacing w:val="-3"/>
        </w:rPr>
        <w:t> </w:t>
      </w:r>
      <w:r>
        <w:rPr/>
        <w:t>с</w:t>
      </w:r>
      <w:r>
        <w:rPr>
          <w:spacing w:val="-4"/>
        </w:rPr>
        <w:t> </w:t>
      </w:r>
      <w:r>
        <w:rPr/>
        <w:t>обязательным</w:t>
      </w:r>
      <w:r>
        <w:rPr>
          <w:spacing w:val="-4"/>
        </w:rPr>
        <w:t> </w:t>
      </w:r>
      <w:r>
        <w:rPr/>
        <w:t>информированием</w:t>
      </w:r>
      <w:r>
        <w:rPr>
          <w:spacing w:val="-4"/>
        </w:rPr>
        <w:t> </w:t>
      </w:r>
      <w:r>
        <w:rPr/>
        <w:t>гражданина</w:t>
      </w:r>
      <w:r>
        <w:rPr>
          <w:spacing w:val="-4"/>
        </w:rPr>
        <w:t> </w:t>
      </w:r>
      <w:r>
        <w:rPr/>
        <w:t>о</w:t>
      </w:r>
      <w:r>
        <w:rPr>
          <w:spacing w:val="-3"/>
        </w:rPr>
        <w:t> </w:t>
      </w:r>
      <w:r>
        <w:rPr/>
        <w:t>дате и времени работы этих врачей не менее чем за 3 рабочих дня до назначения даты приема </w:t>
      </w:r>
      <w:r>
        <w:rPr>
          <w:spacing w:val="-2"/>
        </w:rPr>
        <w:t>(осмотра).</w:t>
      </w:r>
    </w:p>
    <w:p>
      <w:pPr>
        <w:pStyle w:val="BodyText"/>
        <w:spacing w:line="225" w:lineRule="auto" w:before="250"/>
        <w:ind w:right="47"/>
      </w:pPr>
      <w:r>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w:t>
      </w:r>
      <w:r>
        <w:rPr>
          <w:spacing w:val="-2"/>
        </w:rPr>
        <w:t>работы.</w:t>
      </w:r>
    </w:p>
    <w:p>
      <w:pPr>
        <w:pStyle w:val="BodyText"/>
        <w:spacing w:line="225" w:lineRule="auto" w:before="244"/>
        <w:ind w:right="48"/>
      </w:pPr>
      <w:r>
        <w:rPr/>
        <w:t>В целях приближения к месту жительства, работы или учебы гражданина</w:t>
      </w:r>
      <w:r>
        <w:rPr>
          <w:spacing w:val="40"/>
        </w:rPr>
        <w:t> </w:t>
      </w:r>
      <w:r>
        <w:rPr/>
        <w:t>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w:t>
      </w:r>
    </w:p>
    <w:p>
      <w:pPr>
        <w:pStyle w:val="BodyText"/>
        <w:spacing w:after="0" w:line="225" w:lineRule="auto"/>
        <w:sectPr>
          <w:pgSz w:w="11910" w:h="16840"/>
          <w:pgMar w:header="492" w:footer="1504" w:top="1600" w:bottom="1700" w:left="708" w:right="566"/>
        </w:sectPr>
      </w:pPr>
    </w:p>
    <w:p>
      <w:pPr>
        <w:pStyle w:val="BodyText"/>
        <w:spacing w:line="225" w:lineRule="auto" w:before="253"/>
        <w:ind w:right="47" w:firstLine="0"/>
      </w:pPr>
      <w:r>
        <w:rPr/>
        <w:t>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BodyText"/>
        <w:spacing w:line="225" w:lineRule="auto" w:before="245"/>
        <w:ind w:right="47"/>
      </w:pPr>
      <w:r>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BodyText"/>
        <w:spacing w:line="225" w:lineRule="auto" w:before="247"/>
        <w:ind w:right="48"/>
      </w:pPr>
      <w:r>
        <w:rP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BodyText"/>
        <w:spacing w:line="225" w:lineRule="auto" w:before="245"/>
        <w:ind w:right="49"/>
      </w:pPr>
      <w:r>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w:t>
      </w:r>
      <w:r>
        <w:rPr>
          <w:spacing w:val="-2"/>
        </w:rPr>
        <w:t>Федерации.</w:t>
      </w:r>
    </w:p>
    <w:p>
      <w:pPr>
        <w:pStyle w:val="BodyText"/>
        <w:spacing w:line="225" w:lineRule="auto" w:before="244"/>
        <w:ind w:right="50"/>
      </w:pPr>
      <w:r>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BodyText"/>
        <w:spacing w:line="225" w:lineRule="auto" w:before="242"/>
        <w:ind w:right="46"/>
      </w:pPr>
      <w:r>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w:t>
      </w:r>
      <w:r>
        <w:rPr>
          <w:spacing w:val="80"/>
          <w:w w:val="150"/>
        </w:rPr>
        <w:t> </w:t>
      </w:r>
      <w:r>
        <w:rPr/>
        <w:t>(функций)"</w:t>
      </w:r>
      <w:r>
        <w:rPr>
          <w:spacing w:val="80"/>
          <w:w w:val="150"/>
        </w:rPr>
        <w:t> </w:t>
      </w:r>
      <w:r>
        <w:rPr/>
        <w:t>(далее</w:t>
      </w:r>
      <w:r>
        <w:rPr>
          <w:spacing w:val="80"/>
          <w:w w:val="150"/>
        </w:rPr>
        <w:t> </w:t>
      </w:r>
      <w:r>
        <w:rPr/>
        <w:t>-</w:t>
      </w:r>
      <w:r>
        <w:rPr>
          <w:spacing w:val="80"/>
          <w:w w:val="150"/>
        </w:rPr>
        <w:t> </w:t>
      </w:r>
      <w:r>
        <w:rPr/>
        <w:t>личный</w:t>
      </w:r>
      <w:r>
        <w:rPr>
          <w:spacing w:val="80"/>
          <w:w w:val="150"/>
        </w:rPr>
        <w:t> </w:t>
      </w:r>
      <w:r>
        <w:rPr/>
        <w:t>кабинет)</w:t>
      </w:r>
      <w:r>
        <w:rPr>
          <w:spacing w:val="80"/>
          <w:w w:val="150"/>
        </w:rPr>
        <w:t> </w:t>
      </w:r>
      <w:r>
        <w:rPr/>
        <w:t>и</w:t>
      </w:r>
      <w:r>
        <w:rPr>
          <w:spacing w:val="80"/>
          <w:w w:val="150"/>
        </w:rPr>
        <w:t> </w:t>
      </w:r>
      <w:r>
        <w:rPr/>
        <w:t>вносит</w:t>
      </w:r>
      <w:r>
        <w:rPr>
          <w:spacing w:val="80"/>
          <w:w w:val="150"/>
        </w:rPr>
        <w:t> </w:t>
      </w:r>
      <w:r>
        <w:rPr/>
        <w:t>соответствующую</w:t>
      </w:r>
      <w:r>
        <w:rPr>
          <w:spacing w:val="80"/>
          <w:w w:val="150"/>
        </w:rPr>
        <w:t> </w:t>
      </w:r>
      <w:r>
        <w:rPr/>
        <w:t>информацию</w:t>
      </w:r>
      <w:r>
        <w:rPr>
          <w:spacing w:val="80"/>
          <w:w w:val="150"/>
        </w:rPr>
        <w:t> </w:t>
      </w:r>
      <w:r>
        <w:rPr/>
        <w:t>в</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медицинскую</w:t>
      </w:r>
      <w:r>
        <w:rPr>
          <w:spacing w:val="-12"/>
        </w:rPr>
        <w:t> </w:t>
      </w:r>
      <w:r>
        <w:rPr/>
        <w:t>документацию</w:t>
      </w:r>
      <w:r>
        <w:rPr>
          <w:spacing w:val="-11"/>
        </w:rPr>
        <w:t> </w:t>
      </w:r>
      <w:r>
        <w:rPr>
          <w:spacing w:val="-2"/>
        </w:rPr>
        <w:t>гражданина.</w:t>
      </w:r>
    </w:p>
    <w:p>
      <w:pPr>
        <w:pStyle w:val="BodyText"/>
        <w:spacing w:line="225" w:lineRule="auto" w:before="238"/>
        <w:ind w:right="51"/>
      </w:pPr>
      <w:r>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w:t>
      </w:r>
      <w:r>
        <w:rPr>
          <w:spacing w:val="-2"/>
        </w:rPr>
        <w:t>диспансеризации:</w:t>
      </w:r>
    </w:p>
    <w:p>
      <w:pPr>
        <w:pStyle w:val="BodyText"/>
        <w:spacing w:line="225" w:lineRule="auto" w:before="242"/>
        <w:ind w:right="50"/>
      </w:pPr>
      <w:r>
        <w:rPr/>
        <w:t>гражданину, у которого есть личный кабинет, направляется в личный кабинет (очное посещение</w:t>
      </w:r>
      <w:r>
        <w:rPr>
          <w:spacing w:val="-3"/>
        </w:rPr>
        <w:t> </w:t>
      </w:r>
      <w:r>
        <w:rPr/>
        <w:t>медицинской</w:t>
      </w:r>
      <w:r>
        <w:rPr>
          <w:spacing w:val="-3"/>
        </w:rPr>
        <w:t> </w:t>
      </w:r>
      <w:r>
        <w:rPr/>
        <w:t>организации</w:t>
      </w:r>
      <w:r>
        <w:rPr>
          <w:spacing w:val="-3"/>
        </w:rPr>
        <w:t> </w:t>
      </w:r>
      <w:r>
        <w:rPr/>
        <w:t>для</w:t>
      </w:r>
      <w:r>
        <w:rPr>
          <w:spacing w:val="-3"/>
        </w:rPr>
        <w:t> </w:t>
      </w:r>
      <w:r>
        <w:rPr/>
        <w:t>получения</w:t>
      </w:r>
      <w:r>
        <w:rPr>
          <w:spacing w:val="-3"/>
        </w:rPr>
        <w:t> </w:t>
      </w:r>
      <w:r>
        <w:rPr/>
        <w:t>результатов</w:t>
      </w:r>
      <w:r>
        <w:rPr>
          <w:spacing w:val="-3"/>
        </w:rPr>
        <w:t> </w:t>
      </w:r>
      <w:r>
        <w:rPr/>
        <w:t>диспансеризации</w:t>
      </w:r>
      <w:r>
        <w:rPr>
          <w:spacing w:val="-3"/>
        </w:rPr>
        <w:t> </w:t>
      </w:r>
      <w:r>
        <w:rPr/>
        <w:t>не</w:t>
      </w:r>
      <w:r>
        <w:rPr>
          <w:spacing w:val="-3"/>
        </w:rPr>
        <w:t> </w:t>
      </w:r>
      <w:r>
        <w:rPr/>
        <w:t>требуется);</w:t>
      </w:r>
    </w:p>
    <w:p>
      <w:pPr>
        <w:pStyle w:val="BodyText"/>
        <w:spacing w:line="225" w:lineRule="auto"/>
        <w:ind w:right="49"/>
      </w:pPr>
      <w:r>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w:t>
      </w:r>
      <w:r>
        <w:rPr>
          <w:spacing w:val="-2"/>
        </w:rPr>
        <w:t>приема.</w:t>
      </w:r>
    </w:p>
    <w:p>
      <w:pPr>
        <w:pStyle w:val="BodyText"/>
        <w:spacing w:line="225" w:lineRule="auto" w:before="242"/>
        <w:ind w:right="47"/>
      </w:pPr>
      <w:r>
        <w:rP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BodyText"/>
        <w:spacing w:line="225" w:lineRule="auto" w:before="243"/>
        <w:ind w:right="48"/>
      </w:pPr>
      <w:r>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w:t>
      </w:r>
      <w:r>
        <w:rPr>
          <w:spacing w:val="40"/>
        </w:rPr>
        <w:t> </w:t>
      </w:r>
      <w:r>
        <w:rPr/>
        <w:t>за проведение профилактического осмотра или диспансеризации.</w:t>
      </w:r>
    </w:p>
    <w:p>
      <w:pPr>
        <w:pStyle w:val="BodyText"/>
        <w:spacing w:line="225" w:lineRule="auto"/>
        <w:ind w:right="47"/>
      </w:pPr>
      <w:r>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BodyText"/>
        <w:spacing w:line="225" w:lineRule="auto" w:before="245"/>
        <w:ind w:right="49"/>
      </w:pPr>
      <w:r>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w:t>
      </w:r>
      <w:r>
        <w:rPr>
          <w:spacing w:val="-2"/>
        </w:rPr>
        <w:t>времени.</w:t>
      </w:r>
    </w:p>
    <w:p>
      <w:pPr>
        <w:pStyle w:val="BodyText"/>
        <w:spacing w:line="225" w:lineRule="auto" w:before="243"/>
        <w:ind w:right="47"/>
      </w:pPr>
      <w:r>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w:t>
      </w:r>
      <w:r>
        <w:rPr>
          <w:spacing w:val="-5"/>
        </w:rPr>
        <w:t> </w:t>
      </w:r>
      <w:r>
        <w:rPr/>
        <w:t>профилактических</w:t>
      </w:r>
      <w:r>
        <w:rPr>
          <w:spacing w:val="-5"/>
        </w:rPr>
        <w:t> </w:t>
      </w:r>
      <w:r>
        <w:rPr/>
        <w:t>осмотров</w:t>
      </w:r>
      <w:r>
        <w:rPr>
          <w:spacing w:val="-5"/>
        </w:rPr>
        <w:t> </w:t>
      </w:r>
      <w:r>
        <w:rPr/>
        <w:t>и</w:t>
      </w:r>
      <w:r>
        <w:rPr>
          <w:spacing w:val="-5"/>
        </w:rPr>
        <w:t> </w:t>
      </w:r>
      <w:r>
        <w:rPr/>
        <w:t>диспансеризации</w:t>
      </w:r>
      <w:r>
        <w:rPr>
          <w:spacing w:val="-5"/>
        </w:rPr>
        <w:t> </w:t>
      </w:r>
      <w:r>
        <w:rPr/>
        <w:t>учитываются</w:t>
      </w:r>
      <w:r>
        <w:rPr>
          <w:spacing w:val="-5"/>
        </w:rPr>
        <w:t> </w:t>
      </w:r>
      <w:r>
        <w:rPr/>
        <w:t>случаи</w:t>
      </w:r>
      <w:r>
        <w:rPr>
          <w:spacing w:val="-5"/>
        </w:rPr>
        <w:t> </w:t>
      </w:r>
      <w:r>
        <w:rPr/>
        <w:t>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w:t>
      </w:r>
      <w:r>
        <w:rPr>
          <w:spacing w:val="-2"/>
        </w:rPr>
        <w:t>организуют:</w:t>
      </w:r>
    </w:p>
    <w:p>
      <w:pPr>
        <w:pStyle w:val="BodyText"/>
        <w:spacing w:line="225" w:lineRule="auto" w:before="244"/>
        <w:ind w:right="49"/>
      </w:pPr>
      <w:r>
        <w:rP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w:t>
      </w:r>
      <w:r>
        <w:rPr>
          <w:spacing w:val="-2"/>
        </w:rPr>
        <w:t>информацией;</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6"/>
      </w:pPr>
      <w:bookmarkStart w:name="Посещения центров здоровья (центров меди" w:id="25"/>
      <w:bookmarkEnd w:id="25"/>
      <w:r>
        <w:rPr/>
      </w:r>
      <w:r>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w:t>
      </w:r>
      <w:r>
        <w:rPr>
          <w:spacing w:val="-2"/>
        </w:rPr>
        <w:t>собственности.</w:t>
      </w:r>
    </w:p>
    <w:p>
      <w:pPr>
        <w:pStyle w:val="BodyText"/>
        <w:spacing w:line="225" w:lineRule="auto" w:before="242"/>
        <w:ind w:right="47"/>
      </w:pPr>
      <w:r>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BodyText"/>
        <w:spacing w:line="225" w:lineRule="auto" w:before="245"/>
        <w:ind w:right="48"/>
      </w:pPr>
      <w:r>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BodyText"/>
        <w:spacing w:line="225" w:lineRule="auto" w:before="243"/>
        <w:ind w:right="51"/>
      </w:pPr>
      <w:r>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Heading1"/>
        <w:spacing w:line="225" w:lineRule="auto" w:before="264"/>
        <w:ind w:left="2926" w:right="2237" w:firstLine="810"/>
      </w:pPr>
      <w:r>
        <w:rPr/>
        <w:t>Посещения центров здоровья (центров</w:t>
      </w:r>
      <w:r>
        <w:rPr>
          <w:spacing w:val="-13"/>
        </w:rPr>
        <w:t> </w:t>
      </w:r>
      <w:r>
        <w:rPr/>
        <w:t>медицины</w:t>
      </w:r>
      <w:r>
        <w:rPr>
          <w:spacing w:val="-13"/>
        </w:rPr>
        <w:t> </w:t>
      </w:r>
      <w:r>
        <w:rPr/>
        <w:t>здорового</w:t>
      </w:r>
      <w:r>
        <w:rPr>
          <w:spacing w:val="-13"/>
        </w:rPr>
        <w:t> </w:t>
      </w:r>
      <w:r>
        <w:rPr/>
        <w:t>долголетия)</w:t>
      </w:r>
    </w:p>
    <w:p>
      <w:pPr>
        <w:pStyle w:val="BodyText"/>
        <w:spacing w:line="225" w:lineRule="auto" w:before="259"/>
        <w:ind w:right="52"/>
      </w:pPr>
      <w:r>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BodyText"/>
        <w:spacing w:line="225" w:lineRule="auto"/>
        <w:ind w:right="51"/>
      </w:pPr>
      <w:r>
        <w:rP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w:t>
      </w:r>
      <w:r>
        <w:rPr>
          <w:spacing w:val="-4"/>
        </w:rPr>
        <w:t> </w:t>
      </w:r>
      <w:r>
        <w:rPr/>
        <w:t>включая</w:t>
      </w:r>
      <w:r>
        <w:rPr>
          <w:spacing w:val="-4"/>
        </w:rPr>
        <w:t> </w:t>
      </w:r>
      <w:r>
        <w:rPr/>
        <w:t>риск</w:t>
      </w:r>
      <w:r>
        <w:rPr>
          <w:spacing w:val="-4"/>
        </w:rPr>
        <w:t> </w:t>
      </w:r>
      <w:r>
        <w:rPr/>
        <w:t>пагубного</w:t>
      </w:r>
      <w:r>
        <w:rPr>
          <w:spacing w:val="-4"/>
        </w:rPr>
        <w:t> </w:t>
      </w:r>
      <w:r>
        <w:rPr/>
        <w:t>потребления</w:t>
      </w:r>
      <w:r>
        <w:rPr>
          <w:spacing w:val="-4"/>
        </w:rPr>
        <w:t> </w:t>
      </w:r>
      <w:r>
        <w:rPr/>
        <w:t>алкоголя,</w:t>
      </w:r>
      <w:r>
        <w:rPr>
          <w:spacing w:val="-4"/>
        </w:rPr>
        <w:t> </w:t>
      </w:r>
      <w:r>
        <w:rPr/>
        <w:t>потребления</w:t>
      </w:r>
      <w:r>
        <w:rPr>
          <w:spacing w:val="-4"/>
        </w:rPr>
        <w:t> </w:t>
      </w:r>
      <w:r>
        <w:rPr/>
        <w:t>наркотических</w:t>
      </w:r>
      <w:r>
        <w:rPr>
          <w:spacing w:val="-4"/>
        </w:rPr>
        <w:t> </w:t>
      </w:r>
      <w:r>
        <w:rPr/>
        <w:t>средств и психотропных веществ без назначения врача, при наличии соответствующей инфраструктуры</w:t>
      </w:r>
      <w:r>
        <w:rPr>
          <w:spacing w:val="80"/>
        </w:rPr>
        <w:t> </w:t>
      </w:r>
      <w:r>
        <w:rPr/>
        <w:t>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BodyText"/>
        <w:spacing w:line="225" w:lineRule="auto" w:before="246"/>
        <w:ind w:right="47"/>
      </w:pPr>
      <w:r>
        <w:rP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10">
        <w:r>
          <w:rPr>
            <w:color w:val="0000FF"/>
          </w:rPr>
          <w:t>номенклатуру</w:t>
        </w:r>
      </w:hyperlink>
      <w:r>
        <w:rPr>
          <w:color w:val="0000FF"/>
        </w:rPr>
        <w:t> </w:t>
      </w:r>
      <w:r>
        <w:rPr/>
        <w:t>должностей медицинских работников и фармацевтических работников, утвержденную Министерством здравоохранения Российской Федерации.</w:t>
      </w:r>
    </w:p>
    <w:p>
      <w:pPr>
        <w:pStyle w:val="BodyText"/>
        <w:spacing w:line="225" w:lineRule="auto" w:before="242"/>
        <w:ind w:right="51"/>
      </w:pPr>
      <w:r>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w:t>
      </w:r>
      <w:r>
        <w:rPr>
          <w:spacing w:val="40"/>
        </w:rPr>
        <w:t> </w:t>
      </w:r>
      <w:r>
        <w:rPr/>
        <w:t>по</w:t>
      </w:r>
      <w:r>
        <w:rPr>
          <w:spacing w:val="40"/>
        </w:rPr>
        <w:t> </w:t>
      </w:r>
      <w:r>
        <w:rPr/>
        <w:t>вопросам</w:t>
      </w:r>
      <w:r>
        <w:rPr>
          <w:spacing w:val="40"/>
        </w:rPr>
        <w:t> </w:t>
      </w:r>
      <w:r>
        <w:rPr/>
        <w:t>медицины</w:t>
      </w:r>
      <w:r>
        <w:rPr>
          <w:spacing w:val="40"/>
        </w:rPr>
        <w:t> </w:t>
      </w:r>
      <w:r>
        <w:rPr/>
        <w:t>здорового</w:t>
      </w:r>
      <w:r>
        <w:rPr>
          <w:spacing w:val="40"/>
        </w:rPr>
        <w:t> </w:t>
      </w:r>
      <w:r>
        <w:rPr/>
        <w:t>долголетия</w:t>
      </w:r>
      <w:r>
        <w:rPr>
          <w:spacing w:val="40"/>
        </w:rPr>
        <w:t> </w:t>
      </w:r>
      <w:r>
        <w:rPr/>
        <w:t>в</w:t>
      </w:r>
      <w:r>
        <w:rPr>
          <w:spacing w:val="40"/>
        </w:rPr>
        <w:t> </w:t>
      </w:r>
      <w:r>
        <w:rPr/>
        <w:t>соответствии</w:t>
      </w:r>
      <w:r>
        <w:rPr>
          <w:spacing w:val="40"/>
        </w:rPr>
        <w:t> </w:t>
      </w:r>
      <w:r>
        <w:rPr/>
        <w:t>с</w:t>
      </w:r>
      <w:r>
        <w:rPr>
          <w:spacing w:val="40"/>
        </w:rPr>
        <w:t> </w:t>
      </w:r>
      <w:r>
        <w:rPr/>
        <w:t>законодательством</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Российской</w:t>
      </w:r>
      <w:r>
        <w:rPr>
          <w:spacing w:val="-10"/>
        </w:rPr>
        <w:t> </w:t>
      </w:r>
      <w:r>
        <w:rPr>
          <w:spacing w:val="-2"/>
        </w:rPr>
        <w:t>Федерации.</w:t>
      </w:r>
    </w:p>
    <w:p>
      <w:pPr>
        <w:pStyle w:val="BodyText"/>
        <w:spacing w:line="225" w:lineRule="auto" w:before="238"/>
        <w:ind w:right="55"/>
      </w:pPr>
      <w:r>
        <w:rPr/>
        <w:t>Обследование граждан в центре здоровья (центре медицины здорового долголетия) осуществляется в 2 этапа.</w:t>
      </w:r>
    </w:p>
    <w:p>
      <w:pPr>
        <w:pStyle w:val="BodyText"/>
        <w:spacing w:line="225" w:lineRule="auto"/>
        <w:ind w:right="51"/>
      </w:pPr>
      <w:r>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BodyText"/>
        <w:spacing w:line="225" w:lineRule="auto" w:before="243"/>
        <w:ind w:right="48"/>
      </w:pPr>
      <w:r>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BodyText"/>
        <w:spacing w:line="225" w:lineRule="auto" w:before="242"/>
        <w:ind w:right="47"/>
      </w:pPr>
      <w:r>
        <w:rP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r>
        <w:rPr>
          <w:color w:val="0000FF"/>
        </w:rPr>
        <w:t>приложении N 7</w:t>
      </w:r>
      <w:r>
        <w:rPr/>
        <w:t>, направленных на:</w:t>
      </w:r>
    </w:p>
    <w:p>
      <w:pPr>
        <w:pStyle w:val="BodyText"/>
        <w:spacing w:line="434" w:lineRule="auto" w:before="231"/>
        <w:ind w:left="1052" w:right="595" w:firstLine="0"/>
      </w:pPr>
      <w:r>
        <w:rPr/>
        <w:t>выявление</w:t>
      </w:r>
      <w:r>
        <w:rPr>
          <w:spacing w:val="-6"/>
        </w:rPr>
        <w:t> </w:t>
      </w:r>
      <w:r>
        <w:rPr/>
        <w:t>признаков</w:t>
      </w:r>
      <w:r>
        <w:rPr>
          <w:spacing w:val="-6"/>
        </w:rPr>
        <w:t> </w:t>
      </w:r>
      <w:r>
        <w:rPr/>
        <w:t>преждевременной</w:t>
      </w:r>
      <w:r>
        <w:rPr>
          <w:spacing w:val="-6"/>
        </w:rPr>
        <w:t> </w:t>
      </w:r>
      <w:r>
        <w:rPr/>
        <w:t>активации</w:t>
      </w:r>
      <w:r>
        <w:rPr>
          <w:spacing w:val="-6"/>
        </w:rPr>
        <w:t> </w:t>
      </w:r>
      <w:r>
        <w:rPr/>
        <w:t>механизмов</w:t>
      </w:r>
      <w:r>
        <w:rPr>
          <w:spacing w:val="-6"/>
        </w:rPr>
        <w:t> </w:t>
      </w:r>
      <w:r>
        <w:rPr/>
        <w:t>старения</w:t>
      </w:r>
      <w:r>
        <w:rPr>
          <w:spacing w:val="-6"/>
        </w:rPr>
        <w:t> </w:t>
      </w:r>
      <w:r>
        <w:rPr/>
        <w:t>и</w:t>
      </w:r>
      <w:r>
        <w:rPr>
          <w:spacing w:val="-6"/>
        </w:rPr>
        <w:t> </w:t>
      </w:r>
      <w:r>
        <w:rPr/>
        <w:t>предрисков; выявление факторов риска развития заболеваний.</w:t>
      </w:r>
    </w:p>
    <w:p>
      <w:pPr>
        <w:pStyle w:val="BodyText"/>
        <w:spacing w:line="225" w:lineRule="auto" w:before="14"/>
        <w:ind w:right="55"/>
      </w:pPr>
      <w:r>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BodyText"/>
        <w:spacing w:line="225" w:lineRule="auto" w:before="242"/>
        <w:ind w:right="48"/>
      </w:pPr>
      <w:r>
        <w:rPr/>
        <w:t>Если у гражданина ранее уже выявлены факторы риска развития того или иного</w:t>
      </w:r>
      <w:r>
        <w:rPr>
          <w:spacing w:val="40"/>
        </w:rPr>
        <w:t> </w:t>
      </w:r>
      <w:r>
        <w:rPr/>
        <w:t>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BodyText"/>
        <w:spacing w:before="230"/>
        <w:ind w:left="1052" w:firstLine="0"/>
        <w:jc w:val="left"/>
      </w:pPr>
      <w:r>
        <w:rPr/>
        <w:t>Исследование</w:t>
      </w:r>
      <w:r>
        <w:rPr>
          <w:spacing w:val="-7"/>
        </w:rPr>
        <w:t> </w:t>
      </w:r>
      <w:r>
        <w:rPr/>
        <w:t>микробиоты</w:t>
      </w:r>
      <w:r>
        <w:rPr>
          <w:spacing w:val="-6"/>
        </w:rPr>
        <w:t> </w:t>
      </w:r>
      <w:r>
        <w:rPr/>
        <w:t>кишечника</w:t>
      </w:r>
      <w:r>
        <w:rPr>
          <w:spacing w:val="-6"/>
        </w:rPr>
        <w:t> </w:t>
      </w:r>
      <w:r>
        <w:rPr/>
        <w:t>проводится</w:t>
      </w:r>
      <w:r>
        <w:rPr>
          <w:spacing w:val="-7"/>
        </w:rPr>
        <w:t> </w:t>
      </w:r>
      <w:r>
        <w:rPr/>
        <w:t>только</w:t>
      </w:r>
      <w:r>
        <w:rPr>
          <w:spacing w:val="-5"/>
        </w:rPr>
        <w:t> </w:t>
      </w:r>
      <w:r>
        <w:rPr/>
        <w:t>в</w:t>
      </w:r>
      <w:r>
        <w:rPr>
          <w:spacing w:val="-6"/>
        </w:rPr>
        <w:t> </w:t>
      </w:r>
      <w:r>
        <w:rPr/>
        <w:t>случае</w:t>
      </w:r>
      <w:r>
        <w:rPr>
          <w:spacing w:val="-7"/>
        </w:rPr>
        <w:t> </w:t>
      </w:r>
      <w:r>
        <w:rPr/>
        <w:t>наличия</w:t>
      </w:r>
      <w:r>
        <w:rPr>
          <w:spacing w:val="-6"/>
        </w:rPr>
        <w:t> </w:t>
      </w:r>
      <w:r>
        <w:rPr/>
        <w:t>у</w:t>
      </w:r>
      <w:r>
        <w:rPr>
          <w:spacing w:val="-5"/>
        </w:rPr>
        <w:t> </w:t>
      </w:r>
      <w:r>
        <w:rPr>
          <w:spacing w:val="-2"/>
        </w:rPr>
        <w:t>гражданина:</w:t>
      </w:r>
    </w:p>
    <w:p>
      <w:pPr>
        <w:pStyle w:val="BodyText"/>
        <w:spacing w:line="225" w:lineRule="auto" w:before="237"/>
        <w:ind w:right="48"/>
      </w:pPr>
      <w:r>
        <w:rPr/>
        <w:t>длительностью более месяца диспепсических или кишечных расстройств, причина которых ранее установлена не была;</w:t>
      </w:r>
    </w:p>
    <w:p>
      <w:pPr>
        <w:pStyle w:val="BodyText"/>
        <w:spacing w:line="225" w:lineRule="auto"/>
        <w:ind w:right="50"/>
      </w:pPr>
      <w:r>
        <w:rPr/>
        <w:t>в анамнезе длительного (более 2 недель) приема антибактериальных препаратов или перенесенной в течение последних 3 лет кишечной инфекции;</w:t>
      </w:r>
    </w:p>
    <w:p>
      <w:pPr>
        <w:pStyle w:val="BodyText"/>
        <w:spacing w:line="225" w:lineRule="auto"/>
        <w:ind w:right="47"/>
      </w:pPr>
      <w:r>
        <w:rPr/>
        <w:t>непереносимости отдельных продуктов питания, не подтвержденных исследованиями на выявление аллергена;</w:t>
      </w:r>
    </w:p>
    <w:p>
      <w:pPr>
        <w:pStyle w:val="BodyText"/>
        <w:spacing w:before="228"/>
        <w:ind w:left="1052" w:firstLine="0"/>
        <w:jc w:val="left"/>
      </w:pPr>
      <w:r>
        <w:rPr/>
        <w:t>железодефицитной</w:t>
      </w:r>
      <w:r>
        <w:rPr>
          <w:spacing w:val="-8"/>
        </w:rPr>
        <w:t> </w:t>
      </w:r>
      <w:r>
        <w:rPr/>
        <w:t>анемии</w:t>
      </w:r>
      <w:r>
        <w:rPr>
          <w:spacing w:val="-8"/>
        </w:rPr>
        <w:t> </w:t>
      </w:r>
      <w:r>
        <w:rPr/>
        <w:t>неясного</w:t>
      </w:r>
      <w:r>
        <w:rPr>
          <w:spacing w:val="-6"/>
        </w:rPr>
        <w:t> </w:t>
      </w:r>
      <w:r>
        <w:rPr>
          <w:spacing w:val="-2"/>
        </w:rPr>
        <w:t>генеза;</w:t>
      </w:r>
    </w:p>
    <w:p>
      <w:pPr>
        <w:pStyle w:val="BodyText"/>
        <w:spacing w:after="0"/>
        <w:jc w:val="left"/>
        <w:sectPr>
          <w:pgSz w:w="11910" w:h="16840"/>
          <w:pgMar w:header="492" w:footer="1504" w:top="1600" w:bottom="1700" w:left="708" w:right="566"/>
        </w:sectPr>
      </w:pPr>
    </w:p>
    <w:p>
      <w:pPr>
        <w:pStyle w:val="BodyText"/>
        <w:spacing w:before="203"/>
        <w:ind w:left="0" w:firstLine="0"/>
        <w:jc w:val="left"/>
      </w:pPr>
    </w:p>
    <w:p>
      <w:pPr>
        <w:pStyle w:val="BodyText"/>
        <w:spacing w:before="1"/>
        <w:ind w:left="1052" w:firstLine="0"/>
        <w:jc w:val="left"/>
      </w:pPr>
      <w:r>
        <w:rPr/>
        <w:t>жалоб</w:t>
      </w:r>
      <w:r>
        <w:rPr>
          <w:spacing w:val="-5"/>
        </w:rPr>
        <w:t> </w:t>
      </w:r>
      <w:r>
        <w:rPr/>
        <w:t>на</w:t>
      </w:r>
      <w:r>
        <w:rPr>
          <w:spacing w:val="-5"/>
        </w:rPr>
        <w:t> </w:t>
      </w:r>
      <w:r>
        <w:rPr/>
        <w:t>быструю</w:t>
      </w:r>
      <w:r>
        <w:rPr>
          <w:spacing w:val="-4"/>
        </w:rPr>
        <w:t> </w:t>
      </w:r>
      <w:r>
        <w:rPr>
          <w:spacing w:val="-2"/>
        </w:rPr>
        <w:t>утомляемость;</w:t>
      </w:r>
    </w:p>
    <w:p>
      <w:pPr>
        <w:pStyle w:val="BodyText"/>
        <w:spacing w:before="224"/>
        <w:ind w:left="1052" w:firstLine="0"/>
        <w:jc w:val="left"/>
      </w:pPr>
      <w:r>
        <w:rPr/>
        <w:t>учащения</w:t>
      </w:r>
      <w:r>
        <w:rPr>
          <w:spacing w:val="-7"/>
        </w:rPr>
        <w:t> </w:t>
      </w:r>
      <w:r>
        <w:rPr/>
        <w:t>простудных</w:t>
      </w:r>
      <w:r>
        <w:rPr>
          <w:spacing w:val="-3"/>
        </w:rPr>
        <w:t> </w:t>
      </w:r>
      <w:r>
        <w:rPr/>
        <w:t>заболеваний</w:t>
      </w:r>
      <w:r>
        <w:rPr>
          <w:spacing w:val="-4"/>
        </w:rPr>
        <w:t> </w:t>
      </w:r>
      <w:r>
        <w:rPr/>
        <w:t>(более</w:t>
      </w:r>
      <w:r>
        <w:rPr>
          <w:spacing w:val="-4"/>
        </w:rPr>
        <w:t> </w:t>
      </w:r>
      <w:r>
        <w:rPr/>
        <w:t>5</w:t>
      </w:r>
      <w:r>
        <w:rPr>
          <w:spacing w:val="-3"/>
        </w:rPr>
        <w:t> </w:t>
      </w:r>
      <w:r>
        <w:rPr/>
        <w:t>раз</w:t>
      </w:r>
      <w:r>
        <w:rPr>
          <w:spacing w:val="-3"/>
        </w:rPr>
        <w:t> </w:t>
      </w:r>
      <w:r>
        <w:rPr/>
        <w:t>в</w:t>
      </w:r>
      <w:r>
        <w:rPr>
          <w:spacing w:val="-4"/>
        </w:rPr>
        <w:t> </w:t>
      </w:r>
      <w:r>
        <w:rPr>
          <w:spacing w:val="-2"/>
        </w:rPr>
        <w:t>год);</w:t>
      </w:r>
    </w:p>
    <w:p>
      <w:pPr>
        <w:pStyle w:val="BodyText"/>
        <w:spacing w:line="225" w:lineRule="auto" w:before="237"/>
        <w:ind w:right="56"/>
      </w:pPr>
      <w:r>
        <w:rPr/>
        <w:t>увеличения массы тела, не поддающегося коррекции изменением режима питания и образа </w:t>
      </w:r>
      <w:r>
        <w:rPr>
          <w:spacing w:val="-2"/>
        </w:rPr>
        <w:t>жизни.</w:t>
      </w:r>
    </w:p>
    <w:p>
      <w:pPr>
        <w:pStyle w:val="BodyText"/>
        <w:spacing w:line="225" w:lineRule="auto"/>
        <w:ind w:right="49"/>
      </w:pPr>
      <w:r>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BodyText"/>
        <w:spacing w:line="225" w:lineRule="auto" w:before="242"/>
        <w:ind w:right="46"/>
      </w:pPr>
      <w:r>
        <w:rPr/>
        <w:t>Если в течение предыдущих 6 месяцев обратившийся гражданин уже проходил исследования, указанные в </w:t>
      </w:r>
      <w:r>
        <w:rPr>
          <w:color w:val="0000FF"/>
        </w:rPr>
        <w:t>приложении N 7</w:t>
      </w:r>
      <w:r>
        <w:rPr>
          <w:color w:val="0000FF"/>
        </w:rPr>
        <w:t> </w:t>
      </w:r>
      <w:r>
        <w:rPr/>
        <w:t>к Программе, такие исследования учитываются врачом по медицинской профилактике (врачом по медицине здорового долголетия) и повторно</w:t>
      </w:r>
      <w:r>
        <w:rPr>
          <w:spacing w:val="40"/>
        </w:rPr>
        <w:t> </w:t>
      </w:r>
      <w:r>
        <w:rPr/>
        <w:t>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BodyText"/>
        <w:spacing w:line="225" w:lineRule="auto" w:before="244"/>
        <w:ind w:right="55"/>
      </w:pPr>
      <w:r>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BodyText"/>
        <w:spacing w:line="225" w:lineRule="auto" w:before="242"/>
        <w:ind w:right="56"/>
      </w:pPr>
      <w:r>
        <w:rPr/>
        <w:t>В случае отсутствия необходимости проведения второго этапа исследования консультирование гражданина проводится в день его обращения.</w:t>
      </w:r>
    </w:p>
    <w:p>
      <w:pPr>
        <w:pStyle w:val="BodyText"/>
        <w:spacing w:line="225" w:lineRule="auto"/>
        <w:ind w:right="50"/>
      </w:pPr>
      <w:r>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BodyText"/>
        <w:spacing w:line="225" w:lineRule="auto" w:before="243"/>
        <w:ind w:right="57"/>
      </w:pPr>
      <w:r>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BodyText"/>
        <w:spacing w:line="225" w:lineRule="auto" w:before="242"/>
        <w:ind w:right="47"/>
      </w:pPr>
      <w:r>
        <w:rP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BodyText"/>
        <w:spacing w:line="434" w:lineRule="auto" w:before="228"/>
        <w:ind w:left="1052" w:right="3018" w:firstLine="0"/>
      </w:pPr>
      <w:r>
        <w:rPr/>
        <w:t>коррекцию питания (переход на здоровое питание); формирование</w:t>
      </w:r>
      <w:r>
        <w:rPr>
          <w:spacing w:val="-11"/>
        </w:rPr>
        <w:t> </w:t>
      </w:r>
      <w:r>
        <w:rPr/>
        <w:t>оптимального</w:t>
      </w:r>
      <w:r>
        <w:rPr>
          <w:spacing w:val="-10"/>
        </w:rPr>
        <w:t> </w:t>
      </w:r>
      <w:r>
        <w:rPr/>
        <w:t>режима</w:t>
      </w:r>
      <w:r>
        <w:rPr>
          <w:spacing w:val="-11"/>
        </w:rPr>
        <w:t> </w:t>
      </w:r>
      <w:r>
        <w:rPr/>
        <w:t>двигательной</w:t>
      </w:r>
      <w:r>
        <w:rPr>
          <w:spacing w:val="-11"/>
        </w:rPr>
        <w:t> </w:t>
      </w:r>
      <w:r>
        <w:rPr/>
        <w:t>активности;</w:t>
      </w:r>
    </w:p>
    <w:p>
      <w:pPr>
        <w:pStyle w:val="BodyText"/>
        <w:spacing w:line="225" w:lineRule="auto" w:before="14"/>
        <w:ind w:right="49"/>
      </w:pPr>
      <w:r>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w:t>
      </w:r>
      <w:r>
        <w:rPr>
          <w:spacing w:val="-2"/>
        </w:rPr>
        <w:t>Федерации.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0"/>
      </w:pPr>
      <w:r>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w:t>
      </w:r>
      <w:r>
        <w:rPr>
          <w:spacing w:val="-2"/>
        </w:rPr>
        <w:t>профилактике.</w:t>
      </w:r>
    </w:p>
    <w:p>
      <w:pPr>
        <w:pStyle w:val="BodyText"/>
        <w:spacing w:line="225" w:lineRule="auto" w:before="242"/>
        <w:ind w:right="50"/>
      </w:pPr>
      <w:r>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BodyText"/>
        <w:spacing w:line="225" w:lineRule="auto" w:before="242"/>
        <w:ind w:right="56"/>
      </w:pPr>
      <w:r>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BodyText"/>
        <w:spacing w:line="225" w:lineRule="auto" w:before="242"/>
        <w:ind w:right="50"/>
      </w:pPr>
      <w:r>
        <w:rPr/>
        <w:t>В случае выявления в ходе исследований у гражданина признаков преждевременной активации</w:t>
      </w:r>
      <w:r>
        <w:rPr>
          <w:spacing w:val="-3"/>
        </w:rPr>
        <w:t> </w:t>
      </w:r>
      <w:r>
        <w:rPr/>
        <w:t>механизмов</w:t>
      </w:r>
      <w:r>
        <w:rPr>
          <w:spacing w:val="-3"/>
        </w:rPr>
        <w:t> </w:t>
      </w:r>
      <w:r>
        <w:rPr/>
        <w:t>старения</w:t>
      </w:r>
      <w:r>
        <w:rPr>
          <w:spacing w:val="-3"/>
        </w:rPr>
        <w:t> </w:t>
      </w:r>
      <w:r>
        <w:rPr/>
        <w:t>и</w:t>
      </w:r>
      <w:r>
        <w:rPr>
          <w:spacing w:val="-3"/>
        </w:rPr>
        <w:t> </w:t>
      </w:r>
      <w:r>
        <w:rPr/>
        <w:t>(или)</w:t>
      </w:r>
      <w:r>
        <w:rPr>
          <w:spacing w:val="-3"/>
        </w:rPr>
        <w:t> </w:t>
      </w:r>
      <w:r>
        <w:rPr/>
        <w:t>предрисков</w:t>
      </w:r>
      <w:r>
        <w:rPr>
          <w:spacing w:val="-3"/>
        </w:rPr>
        <w:t> </w:t>
      </w:r>
      <w:r>
        <w:rPr/>
        <w:t>врач</w:t>
      </w:r>
      <w:r>
        <w:rPr>
          <w:spacing w:val="-3"/>
        </w:rPr>
        <w:t> </w:t>
      </w:r>
      <w:r>
        <w:rPr/>
        <w:t>по</w:t>
      </w:r>
      <w:r>
        <w:rPr>
          <w:spacing w:val="-3"/>
        </w:rPr>
        <w:t> </w:t>
      </w:r>
      <w:r>
        <w:rPr/>
        <w:t>медицинской</w:t>
      </w:r>
      <w:r>
        <w:rPr>
          <w:spacing w:val="-3"/>
        </w:rPr>
        <w:t> </w:t>
      </w:r>
      <w:r>
        <w:rPr/>
        <w:t>профилактике</w:t>
      </w:r>
      <w:r>
        <w:rPr>
          <w:spacing w:val="-3"/>
        </w:rPr>
        <w:t> </w:t>
      </w:r>
      <w:r>
        <w:rPr/>
        <w:t>или</w:t>
      </w:r>
      <w:r>
        <w:rPr>
          <w:spacing w:val="-3"/>
        </w:rPr>
        <w:t> </w:t>
      </w:r>
      <w:r>
        <w:rPr/>
        <w:t>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BodyText"/>
        <w:spacing w:line="225" w:lineRule="auto" w:before="243"/>
        <w:ind w:right="50"/>
      </w:pPr>
      <w:r>
        <w:rPr/>
        <w:t>через 3 месяца после выявления признаков преждевременной активации механизмов старения и (или) предрисков;</w:t>
      </w:r>
    </w:p>
    <w:p>
      <w:pPr>
        <w:pStyle w:val="BodyText"/>
        <w:spacing w:line="225" w:lineRule="auto"/>
        <w:ind w:right="51"/>
      </w:pPr>
      <w:r>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BodyText"/>
        <w:spacing w:line="225" w:lineRule="auto"/>
        <w:ind w:right="48"/>
      </w:pPr>
      <w:r>
        <w:rP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w:t>
      </w:r>
      <w:r>
        <w:rPr>
          <w:spacing w:val="-1"/>
        </w:rPr>
        <w:t> </w:t>
      </w:r>
      <w:r>
        <w:rPr/>
        <w:t>признаков</w:t>
      </w:r>
      <w:r>
        <w:rPr>
          <w:spacing w:val="-1"/>
        </w:rPr>
        <w:t> </w:t>
      </w:r>
      <w:r>
        <w:rPr/>
        <w:t>преждевременной</w:t>
      </w:r>
      <w:r>
        <w:rPr>
          <w:spacing w:val="-1"/>
        </w:rPr>
        <w:t> </w:t>
      </w:r>
      <w:r>
        <w:rPr/>
        <w:t>активации</w:t>
      </w:r>
      <w:r>
        <w:rPr>
          <w:spacing w:val="-1"/>
        </w:rPr>
        <w:t> </w:t>
      </w:r>
      <w:r>
        <w:rPr/>
        <w:t>механизмов</w:t>
      </w:r>
      <w:r>
        <w:rPr>
          <w:spacing w:val="-1"/>
        </w:rPr>
        <w:t> </w:t>
      </w:r>
      <w:r>
        <w:rPr/>
        <w:t>старения</w:t>
      </w:r>
      <w:r>
        <w:rPr>
          <w:spacing w:val="-1"/>
        </w:rPr>
        <w:t> </w:t>
      </w:r>
      <w:r>
        <w:rPr/>
        <w:t>и</w:t>
      </w:r>
      <w:r>
        <w:rPr>
          <w:spacing w:val="-1"/>
        </w:rPr>
        <w:t> </w:t>
      </w:r>
      <w:r>
        <w:rPr/>
        <w:t>предрисков,</w:t>
      </w:r>
      <w:r>
        <w:rPr>
          <w:spacing w:val="-1"/>
        </w:rPr>
        <w:t> </w:t>
      </w:r>
      <w:r>
        <w:rPr/>
        <w:t>включая методы физиотерапии, а также школы по медицине здорового долголетия.</w:t>
      </w:r>
    </w:p>
    <w:p>
      <w:pPr>
        <w:pStyle w:val="BodyText"/>
        <w:spacing w:line="225" w:lineRule="auto" w:before="245"/>
        <w:ind w:right="49"/>
      </w:pPr>
      <w:r>
        <w:rPr/>
        <w:t>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r>
        <w:rPr>
          <w:color w:val="0000FF"/>
        </w:rPr>
        <w:t>примерные программы</w:t>
      </w:r>
      <w:r>
        <w:rPr>
          <w:color w:val="0000FF"/>
        </w:rPr>
        <w:t> </w:t>
      </w:r>
      <w:r>
        <w:rPr/>
        <w:t>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BodyText"/>
        <w:spacing w:line="225" w:lineRule="auto" w:before="244"/>
        <w:ind w:right="49"/>
      </w:pPr>
      <w:r>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w:t>
      </w:r>
      <w:r>
        <w:rPr>
          <w:spacing w:val="40"/>
        </w:rPr>
        <w:t> </w:t>
      </w:r>
      <w:r>
        <w:rPr/>
        <w:t>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0"/>
      </w:pPr>
      <w:bookmarkStart w:name="Диспансерное наблюдение за гражданами" w:id="26"/>
      <w:bookmarkEnd w:id="26"/>
      <w:r>
        <w:rPr/>
      </w:r>
      <w:r>
        <w:rP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w:t>
      </w:r>
      <w:r>
        <w:rPr>
          <w:spacing w:val="-3"/>
        </w:rPr>
        <w:t> </w:t>
      </w:r>
      <w:r>
        <w:rPr/>
        <w:t>обеспечение,</w:t>
      </w:r>
      <w:r>
        <w:rPr>
          <w:spacing w:val="-3"/>
        </w:rPr>
        <w:t> </w:t>
      </w:r>
      <w:r>
        <w:rPr/>
        <w:t>не</w:t>
      </w:r>
      <w:r>
        <w:rPr>
          <w:spacing w:val="-3"/>
        </w:rPr>
        <w:t> </w:t>
      </w:r>
      <w:r>
        <w:rPr/>
        <w:t>включенные</w:t>
      </w:r>
      <w:r>
        <w:rPr>
          <w:spacing w:val="-3"/>
        </w:rPr>
        <w:t> </w:t>
      </w:r>
      <w:r>
        <w:rPr/>
        <w:t>в</w:t>
      </w:r>
      <w:r>
        <w:rPr>
          <w:spacing w:val="-3"/>
        </w:rPr>
        <w:t> </w:t>
      </w:r>
      <w:r>
        <w:rPr/>
        <w:t>стандарт</w:t>
      </w:r>
      <w:r>
        <w:rPr>
          <w:spacing w:val="-3"/>
        </w:rPr>
        <w:t> </w:t>
      </w:r>
      <w:r>
        <w:rPr/>
        <w:t>оснащения</w:t>
      </w:r>
      <w:r>
        <w:rPr>
          <w:spacing w:val="-3"/>
        </w:rPr>
        <w:t> </w:t>
      </w:r>
      <w:r>
        <w:rPr/>
        <w:t>центра</w:t>
      </w:r>
      <w:r>
        <w:rPr>
          <w:spacing w:val="-3"/>
        </w:rPr>
        <w:t> </w:t>
      </w:r>
      <w:r>
        <w:rPr/>
        <w:t>здоровья,</w:t>
      </w:r>
      <w:r>
        <w:rPr>
          <w:spacing w:val="-3"/>
        </w:rPr>
        <w:t> </w:t>
      </w:r>
      <w:r>
        <w:rPr/>
        <w:t>утвержденный Министерством здравоохранения Российской Федерации.</w:t>
      </w:r>
    </w:p>
    <w:p>
      <w:pPr>
        <w:pStyle w:val="BodyText"/>
        <w:spacing w:line="225" w:lineRule="auto" w:before="243"/>
        <w:ind w:right="50"/>
      </w:pPr>
      <w:r>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w:t>
      </w:r>
      <w:r>
        <w:rPr>
          <w:spacing w:val="-2"/>
        </w:rPr>
        <w:t>исследований.</w:t>
      </w:r>
    </w:p>
    <w:p>
      <w:pPr>
        <w:pStyle w:val="BodyText"/>
        <w:spacing w:before="230"/>
        <w:ind w:left="1052" w:firstLine="0"/>
        <w:jc w:val="left"/>
      </w:pPr>
      <w:r>
        <w:rPr/>
        <w:t>Исполнительные</w:t>
      </w:r>
      <w:r>
        <w:rPr>
          <w:spacing w:val="-8"/>
        </w:rPr>
        <w:t> </w:t>
      </w:r>
      <w:r>
        <w:rPr/>
        <w:t>органы</w:t>
      </w:r>
      <w:r>
        <w:rPr>
          <w:spacing w:val="-7"/>
        </w:rPr>
        <w:t> </w:t>
      </w:r>
      <w:r>
        <w:rPr/>
        <w:t>субъектов</w:t>
      </w:r>
      <w:r>
        <w:rPr>
          <w:spacing w:val="-8"/>
        </w:rPr>
        <w:t> </w:t>
      </w:r>
      <w:r>
        <w:rPr/>
        <w:t>Российской</w:t>
      </w:r>
      <w:r>
        <w:rPr>
          <w:spacing w:val="-7"/>
        </w:rPr>
        <w:t> </w:t>
      </w:r>
      <w:r>
        <w:rPr/>
        <w:t>Федерации</w:t>
      </w:r>
      <w:r>
        <w:rPr>
          <w:spacing w:val="-8"/>
        </w:rPr>
        <w:t> </w:t>
      </w:r>
      <w:r>
        <w:rPr/>
        <w:t>в</w:t>
      </w:r>
      <w:r>
        <w:rPr>
          <w:spacing w:val="-7"/>
        </w:rPr>
        <w:t> </w:t>
      </w:r>
      <w:r>
        <w:rPr/>
        <w:t>сфере</w:t>
      </w:r>
      <w:r>
        <w:rPr>
          <w:spacing w:val="-8"/>
        </w:rPr>
        <w:t> </w:t>
      </w:r>
      <w:r>
        <w:rPr/>
        <w:t>охраны</w:t>
      </w:r>
      <w:r>
        <w:rPr>
          <w:spacing w:val="-7"/>
        </w:rPr>
        <w:t> </w:t>
      </w:r>
      <w:r>
        <w:rPr>
          <w:spacing w:val="-2"/>
        </w:rPr>
        <w:t>здоровья:</w:t>
      </w:r>
    </w:p>
    <w:p>
      <w:pPr>
        <w:pStyle w:val="BodyText"/>
        <w:spacing w:line="225" w:lineRule="auto" w:before="237"/>
        <w:ind w:right="48"/>
      </w:pPr>
      <w:r>
        <w:rP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BodyText"/>
        <w:spacing w:line="225" w:lineRule="auto" w:before="242"/>
        <w:ind w:right="46"/>
      </w:pPr>
      <w:r>
        <w:rP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BodyText"/>
        <w:spacing w:line="225" w:lineRule="auto" w:before="243"/>
        <w:ind w:right="51"/>
      </w:pPr>
      <w:r>
        <w:rP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BodyText"/>
        <w:spacing w:line="225" w:lineRule="auto" w:before="242"/>
        <w:ind w:right="55"/>
      </w:pPr>
      <w:r>
        <w:rP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BodyText"/>
        <w:spacing w:line="225" w:lineRule="auto"/>
        <w:ind w:right="52"/>
      </w:pPr>
      <w:r>
        <w:rP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Heading1"/>
        <w:spacing w:before="251"/>
        <w:ind w:left="458"/>
        <w:jc w:val="center"/>
      </w:pPr>
      <w:r>
        <w:rPr/>
        <w:t>Диспансерное</w:t>
      </w:r>
      <w:r>
        <w:rPr>
          <w:spacing w:val="-8"/>
        </w:rPr>
        <w:t> </w:t>
      </w:r>
      <w:r>
        <w:rPr/>
        <w:t>наблюдение</w:t>
      </w:r>
      <w:r>
        <w:rPr>
          <w:spacing w:val="-8"/>
        </w:rPr>
        <w:t> </w:t>
      </w:r>
      <w:r>
        <w:rPr/>
        <w:t>за</w:t>
      </w:r>
      <w:r>
        <w:rPr>
          <w:spacing w:val="-8"/>
        </w:rPr>
        <w:t> </w:t>
      </w:r>
      <w:r>
        <w:rPr>
          <w:spacing w:val="-2"/>
        </w:rPr>
        <w:t>гражданами</w:t>
      </w:r>
    </w:p>
    <w:p>
      <w:pPr>
        <w:pStyle w:val="BodyText"/>
        <w:spacing w:line="225" w:lineRule="auto" w:before="255"/>
        <w:ind w:right="45"/>
      </w:pPr>
      <w:r>
        <w:rPr/>
        <w:t>Диспансерное наблюдение представляет собой проводимое с определенной</w:t>
      </w:r>
      <w:r>
        <w:rPr>
          <w:spacing w:val="40"/>
        </w:rPr>
        <w:t> </w:t>
      </w:r>
      <w:r>
        <w:rPr/>
        <w:t>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BodyText"/>
        <w:spacing w:line="225" w:lineRule="auto" w:before="243"/>
        <w:ind w:right="57"/>
      </w:pPr>
      <w:r>
        <w:rPr/>
        <w:t>Диспансерное наблюдение проводится в порядке, утвержденном Министерством здравоохранения Российской Федерации.</w:t>
      </w:r>
    </w:p>
    <w:p>
      <w:pPr>
        <w:pStyle w:val="BodyText"/>
        <w:spacing w:line="225" w:lineRule="auto"/>
        <w:ind w:right="49"/>
      </w:pPr>
      <w:r>
        <w:rPr/>
        <w:t>Оценку соблюдения периодичности диспансерных приемов (осмотров, консультаций) осуществляют</w:t>
      </w:r>
      <w:r>
        <w:rPr>
          <w:spacing w:val="60"/>
        </w:rPr>
        <w:t>  </w:t>
      </w:r>
      <w:r>
        <w:rPr/>
        <w:t>страховые</w:t>
      </w:r>
      <w:r>
        <w:rPr>
          <w:spacing w:val="60"/>
        </w:rPr>
        <w:t>  </w:t>
      </w:r>
      <w:r>
        <w:rPr/>
        <w:t>медицинские</w:t>
      </w:r>
      <w:r>
        <w:rPr>
          <w:spacing w:val="60"/>
        </w:rPr>
        <w:t>  </w:t>
      </w:r>
      <w:r>
        <w:rPr/>
        <w:t>организации</w:t>
      </w:r>
      <w:r>
        <w:rPr>
          <w:spacing w:val="60"/>
        </w:rPr>
        <w:t>  </w:t>
      </w:r>
      <w:r>
        <w:rPr/>
        <w:t>с</w:t>
      </w:r>
      <w:r>
        <w:rPr>
          <w:spacing w:val="60"/>
        </w:rPr>
        <w:t>  </w:t>
      </w:r>
      <w:r>
        <w:rPr/>
        <w:t>передачей</w:t>
      </w:r>
      <w:r>
        <w:rPr>
          <w:spacing w:val="60"/>
        </w:rPr>
        <w:t>  </w:t>
      </w:r>
      <w:r>
        <w:rPr/>
        <w:t>сведений</w:t>
      </w:r>
      <w:r>
        <w:rPr>
          <w:spacing w:val="60"/>
        </w:rPr>
        <w:t>  </w:t>
      </w:r>
      <w:r>
        <w:rPr/>
        <w:t>о</w:t>
      </w:r>
      <w:r>
        <w:rPr>
          <w:spacing w:val="60"/>
        </w:rPr>
        <w:t>  </w:t>
      </w:r>
      <w:r>
        <w:rPr/>
        <w:t>фактах</w:t>
      </w:r>
    </w:p>
    <w:p>
      <w:pPr>
        <w:pStyle w:val="BodyText"/>
        <w:spacing w:after="0" w:line="225" w:lineRule="auto"/>
        <w:sectPr>
          <w:pgSz w:w="11910" w:h="16840"/>
          <w:pgMar w:header="492" w:footer="1504" w:top="1600" w:bottom="1700" w:left="708" w:right="566"/>
        </w:sectPr>
      </w:pPr>
    </w:p>
    <w:p>
      <w:pPr>
        <w:pStyle w:val="BodyText"/>
        <w:spacing w:line="225" w:lineRule="auto" w:before="253"/>
        <w:ind w:right="50" w:firstLine="0"/>
      </w:pPr>
      <w:r>
        <w:rPr/>
        <w:t>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BodyText"/>
        <w:spacing w:line="225" w:lineRule="auto" w:before="242"/>
        <w:ind w:right="48"/>
      </w:pPr>
      <w:r>
        <w:rPr/>
        <w:t>Медицинские организации с использованием федеральной государственной информационной системы</w:t>
      </w:r>
      <w:r>
        <w:rPr>
          <w:spacing w:val="-1"/>
        </w:rPr>
        <w:t> </w:t>
      </w:r>
      <w:r>
        <w:rPr/>
        <w:t>"Единый портал государственных и муниципальных услуг (функций)" или регионального портала государственных и муниципальных услуг (функций) в соответствии</w:t>
      </w:r>
      <w:r>
        <w:rPr>
          <w:spacing w:val="80"/>
        </w:rPr>
        <w:t> </w:t>
      </w:r>
      <w:r>
        <w:rPr/>
        <w:t>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BodyText"/>
        <w:spacing w:line="225" w:lineRule="auto" w:before="244"/>
        <w:ind w:right="49"/>
      </w:pPr>
      <w:r>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BodyText"/>
        <w:spacing w:before="230"/>
        <w:ind w:left="1052" w:firstLine="0"/>
        <w:jc w:val="left"/>
      </w:pPr>
      <w:r>
        <w:rPr/>
        <w:t>Организация</w:t>
      </w:r>
      <w:r>
        <w:rPr>
          <w:spacing w:val="-8"/>
        </w:rPr>
        <w:t> </w:t>
      </w:r>
      <w:r>
        <w:rPr/>
        <w:t>диспансерного</w:t>
      </w:r>
      <w:r>
        <w:rPr>
          <w:spacing w:val="-4"/>
        </w:rPr>
        <w:t> </w:t>
      </w:r>
      <w:r>
        <w:rPr/>
        <w:t>наблюдения</w:t>
      </w:r>
      <w:r>
        <w:rPr>
          <w:spacing w:val="-5"/>
        </w:rPr>
        <w:t> </w:t>
      </w:r>
      <w:r>
        <w:rPr/>
        <w:t>работающих</w:t>
      </w:r>
      <w:r>
        <w:rPr>
          <w:spacing w:val="-4"/>
        </w:rPr>
        <w:t> </w:t>
      </w:r>
      <w:r>
        <w:rPr/>
        <w:t>граждан</w:t>
      </w:r>
      <w:r>
        <w:rPr>
          <w:spacing w:val="-5"/>
        </w:rPr>
        <w:t> </w:t>
      </w:r>
      <w:r>
        <w:rPr/>
        <w:t>может</w:t>
      </w:r>
      <w:r>
        <w:rPr>
          <w:spacing w:val="-4"/>
        </w:rPr>
        <w:t> </w:t>
      </w:r>
      <w:r>
        <w:rPr>
          <w:spacing w:val="-2"/>
        </w:rPr>
        <w:t>осуществляться:</w:t>
      </w:r>
    </w:p>
    <w:p>
      <w:pPr>
        <w:pStyle w:val="BodyText"/>
        <w:spacing w:line="225" w:lineRule="auto" w:before="237"/>
        <w:ind w:right="48"/>
      </w:pPr>
      <w:r>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BodyText"/>
        <w:spacing w:line="225" w:lineRule="auto" w:before="242"/>
        <w:ind w:right="46"/>
      </w:pPr>
      <w:r>
        <w:rP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BodyText"/>
        <w:spacing w:line="225" w:lineRule="auto" w:before="245"/>
        <w:ind w:right="46"/>
      </w:pPr>
      <w:r>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BodyText"/>
        <w:spacing w:line="225" w:lineRule="auto" w:before="243"/>
        <w:ind w:right="50"/>
      </w:pPr>
      <w:r>
        <w:rP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BodyText"/>
        <w:spacing w:line="225" w:lineRule="auto" w:before="242"/>
        <w:ind w:right="51"/>
      </w:pPr>
      <w:r>
        <w:rP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w:t>
      </w:r>
    </w:p>
    <w:p>
      <w:pPr>
        <w:pStyle w:val="BodyText"/>
        <w:spacing w:after="0" w:line="225" w:lineRule="auto"/>
        <w:sectPr>
          <w:pgSz w:w="11910" w:h="16840"/>
          <w:pgMar w:header="492" w:footer="1504" w:top="1600" w:bottom="1700" w:left="708" w:right="566"/>
        </w:sectPr>
      </w:pPr>
    </w:p>
    <w:p>
      <w:pPr>
        <w:pStyle w:val="BodyText"/>
        <w:spacing w:line="225" w:lineRule="auto" w:before="253"/>
        <w:ind w:right="51" w:firstLine="0"/>
      </w:pPr>
      <w:r>
        <w:rPr/>
        <w:t>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w:t>
      </w:r>
      <w:r>
        <w:rPr>
          <w:spacing w:val="-4"/>
        </w:rPr>
        <w:t> </w:t>
      </w:r>
      <w:r>
        <w:rPr/>
        <w:t>системы</w:t>
      </w:r>
      <w:r>
        <w:rPr>
          <w:spacing w:val="-4"/>
        </w:rPr>
        <w:t> </w:t>
      </w:r>
      <w:r>
        <w:rPr/>
        <w:t>в</w:t>
      </w:r>
      <w:r>
        <w:rPr>
          <w:spacing w:val="-4"/>
        </w:rPr>
        <w:t> </w:t>
      </w:r>
      <w:r>
        <w:rPr/>
        <w:t>сфере</w:t>
      </w:r>
      <w:r>
        <w:rPr>
          <w:spacing w:val="-4"/>
        </w:rPr>
        <w:t> </w:t>
      </w:r>
      <w:r>
        <w:rPr/>
        <w:t>здравоохранения</w:t>
      </w:r>
      <w:r>
        <w:rPr>
          <w:spacing w:val="-4"/>
        </w:rPr>
        <w:t> </w:t>
      </w:r>
      <w:r>
        <w:rPr/>
        <w:t>субъекта</w:t>
      </w:r>
      <w:r>
        <w:rPr>
          <w:spacing w:val="-4"/>
        </w:rPr>
        <w:t> </w:t>
      </w:r>
      <w:r>
        <w:rPr/>
        <w:t>Российской</w:t>
      </w:r>
      <w:r>
        <w:rPr>
          <w:spacing w:val="-4"/>
        </w:rPr>
        <w:t> </w:t>
      </w:r>
      <w:r>
        <w:rPr/>
        <w:t>Федерации)</w:t>
      </w:r>
      <w:r>
        <w:rPr>
          <w:spacing w:val="-4"/>
        </w:rPr>
        <w:t> </w:t>
      </w:r>
      <w:r>
        <w:rPr/>
        <w:t>в</w:t>
      </w:r>
      <w:r>
        <w:rPr>
          <w:spacing w:val="-4"/>
        </w:rPr>
        <w:t> </w:t>
      </w:r>
      <w:r>
        <w:rPr/>
        <w:t>течение</w:t>
      </w:r>
      <w:r>
        <w:rPr>
          <w:spacing w:val="-4"/>
        </w:rPr>
        <w:t> </w:t>
      </w:r>
      <w:r>
        <w:rPr/>
        <w:t>3 рабочих дней после получения указанных результатов.</w:t>
      </w:r>
    </w:p>
    <w:p>
      <w:pPr>
        <w:pStyle w:val="BodyText"/>
        <w:spacing w:line="225" w:lineRule="auto" w:before="242"/>
        <w:ind w:right="50"/>
      </w:pPr>
      <w:r>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BodyText"/>
        <w:spacing w:line="225" w:lineRule="auto" w:before="242"/>
        <w:ind w:right="48"/>
      </w:pPr>
      <w:r>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BodyText"/>
        <w:spacing w:line="225" w:lineRule="auto" w:before="242"/>
        <w:ind w:right="45"/>
      </w:pPr>
      <w:r>
        <w:rPr/>
        <w:t>Территориальные фонды обязательного медицинского страхования ведут учет всех случаев проведения</w:t>
      </w:r>
      <w:r>
        <w:rPr>
          <w:spacing w:val="-4"/>
        </w:rPr>
        <w:t> </w:t>
      </w:r>
      <w:r>
        <w:rPr/>
        <w:t>диспансерного</w:t>
      </w:r>
      <w:r>
        <w:rPr>
          <w:spacing w:val="-3"/>
        </w:rPr>
        <w:t> </w:t>
      </w:r>
      <w:r>
        <w:rPr/>
        <w:t>наблюдения</w:t>
      </w:r>
      <w:r>
        <w:rPr>
          <w:spacing w:val="-4"/>
        </w:rPr>
        <w:t> </w:t>
      </w:r>
      <w:r>
        <w:rPr/>
        <w:t>работающих</w:t>
      </w:r>
      <w:r>
        <w:rPr>
          <w:spacing w:val="-3"/>
        </w:rPr>
        <w:t> </w:t>
      </w:r>
      <w:r>
        <w:rPr/>
        <w:t>граждан</w:t>
      </w:r>
      <w:r>
        <w:rPr>
          <w:spacing w:val="-3"/>
        </w:rPr>
        <w:t> </w:t>
      </w:r>
      <w:r>
        <w:rPr/>
        <w:t>(в</w:t>
      </w:r>
      <w:r>
        <w:rPr>
          <w:spacing w:val="-3"/>
        </w:rPr>
        <w:t> </w:t>
      </w:r>
      <w:r>
        <w:rPr/>
        <w:t>разрезе</w:t>
      </w:r>
      <w:r>
        <w:rPr>
          <w:spacing w:val="-4"/>
        </w:rPr>
        <w:t> </w:t>
      </w:r>
      <w:r>
        <w:rPr/>
        <w:t>каждого</w:t>
      </w:r>
      <w:r>
        <w:rPr>
          <w:spacing w:val="-3"/>
        </w:rPr>
        <w:t> </w:t>
      </w:r>
      <w:r>
        <w:rPr/>
        <w:t>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BodyText"/>
        <w:spacing w:line="225" w:lineRule="auto" w:before="242"/>
        <w:ind w:right="50"/>
      </w:pPr>
      <w:r>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w:t>
      </w:r>
      <w:r>
        <w:rPr>
          <w:spacing w:val="-2"/>
        </w:rPr>
        <w:t>мониторинг.</w:t>
      </w:r>
    </w:p>
    <w:p>
      <w:pPr>
        <w:pStyle w:val="BodyText"/>
        <w:spacing w:line="225" w:lineRule="auto" w:before="242"/>
        <w:ind w:right="49"/>
      </w:pPr>
      <w:r>
        <w:rPr/>
        <w:t>В соответствии с порядком проведения диспансерного наблюдения за взрослыми медицинский</w:t>
      </w:r>
      <w:r>
        <w:rPr>
          <w:spacing w:val="80"/>
        </w:rPr>
        <w:t> </w:t>
      </w:r>
      <w:r>
        <w:rPr/>
        <w:t>работник</w:t>
      </w:r>
      <w:r>
        <w:rPr>
          <w:spacing w:val="80"/>
        </w:rPr>
        <w:t> </w:t>
      </w:r>
      <w:r>
        <w:rPr/>
        <w:t>медицинской</w:t>
      </w:r>
      <w:r>
        <w:rPr>
          <w:spacing w:val="80"/>
        </w:rPr>
        <w:t> </w:t>
      </w:r>
      <w:r>
        <w:rPr/>
        <w:t>организации,</w:t>
      </w:r>
      <w:r>
        <w:rPr>
          <w:spacing w:val="80"/>
        </w:rPr>
        <w:t> </w:t>
      </w:r>
      <w:r>
        <w:rPr/>
        <w:t>где</w:t>
      </w:r>
      <w:r>
        <w:rPr>
          <w:spacing w:val="80"/>
        </w:rPr>
        <w:t> </w:t>
      </w:r>
      <w:r>
        <w:rPr/>
        <w:t>пациент</w:t>
      </w:r>
      <w:r>
        <w:rPr>
          <w:spacing w:val="80"/>
        </w:rPr>
        <w:t> </w:t>
      </w:r>
      <w:r>
        <w:rPr/>
        <w:t>получает</w:t>
      </w:r>
      <w:r>
        <w:rPr>
          <w:spacing w:val="80"/>
        </w:rPr>
        <w:t> </w:t>
      </w:r>
      <w:r>
        <w:rPr/>
        <w:t>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BodyText"/>
        <w:spacing w:line="225" w:lineRule="auto" w:before="244"/>
        <w:ind w:right="45"/>
      </w:pPr>
      <w:r>
        <w:rPr/>
        <w:t>Дистанционное наблюдение за состоянием здоровья пациентов с артериальной</w:t>
      </w:r>
      <w:r>
        <w:rPr>
          <w:spacing w:val="40"/>
        </w:rPr>
        <w:t> </w:t>
      </w:r>
      <w:r>
        <w:rPr/>
        <w:t>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BodyText"/>
        <w:spacing w:line="225" w:lineRule="auto" w:before="245"/>
        <w:ind w:right="51"/>
      </w:pPr>
      <w:r>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w:t>
      </w:r>
      <w:r>
        <w:rPr>
          <w:spacing w:val="-1"/>
        </w:rPr>
        <w:t> </w:t>
      </w:r>
      <w:r>
        <w:rPr/>
        <w:t>пациентов</w:t>
      </w:r>
      <w:r>
        <w:rPr>
          <w:spacing w:val="-1"/>
        </w:rPr>
        <w:t> </w:t>
      </w:r>
      <w:r>
        <w:rPr/>
        <w:t>с</w:t>
      </w:r>
      <w:r>
        <w:rPr>
          <w:spacing w:val="-1"/>
        </w:rPr>
        <w:t> </w:t>
      </w:r>
      <w:r>
        <w:rPr/>
        <w:t>артериальной</w:t>
      </w:r>
      <w:r>
        <w:rPr>
          <w:spacing w:val="-1"/>
        </w:rPr>
        <w:t> </w:t>
      </w:r>
      <w:r>
        <w:rPr/>
        <w:t>гипертензией</w:t>
      </w:r>
      <w:r>
        <w:rPr>
          <w:spacing w:val="-1"/>
        </w:rPr>
        <w:t> </w:t>
      </w:r>
      <w:r>
        <w:rPr/>
        <w:t>и</w:t>
      </w:r>
      <w:r>
        <w:rPr>
          <w:spacing w:val="-1"/>
        </w:rPr>
        <w:t> </w:t>
      </w:r>
      <w:r>
        <w:rPr/>
        <w:t>пациентов</w:t>
      </w:r>
      <w:r>
        <w:rPr>
          <w:spacing w:val="-1"/>
        </w:rPr>
        <w:t> </w:t>
      </w:r>
      <w:r>
        <w:rPr/>
        <w:t>с</w:t>
      </w:r>
      <w:r>
        <w:rPr>
          <w:spacing w:val="-1"/>
        </w:rPr>
        <w:t> </w:t>
      </w:r>
      <w:r>
        <w:rPr/>
        <w:t>сахарным</w:t>
      </w:r>
      <w:r>
        <w:rPr>
          <w:spacing w:val="-1"/>
        </w:rPr>
        <w:t> </w:t>
      </w:r>
      <w:r>
        <w:rPr/>
        <w:t>диабетом</w:t>
      </w:r>
      <w:r>
        <w:rPr>
          <w:spacing w:val="-1"/>
        </w:rPr>
        <w:t> </w:t>
      </w:r>
      <w:r>
        <w:rPr/>
        <w:t>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w:t>
      </w:r>
      <w:r>
        <w:rPr>
          <w:spacing w:val="-2"/>
        </w:rPr>
        <w:t>наблюдения.</w:t>
      </w:r>
    </w:p>
    <w:p>
      <w:pPr>
        <w:pStyle w:val="BodyText"/>
        <w:spacing w:line="225" w:lineRule="auto" w:before="244"/>
        <w:ind w:right="49"/>
      </w:pPr>
      <w:r>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w:t>
      </w:r>
      <w:r>
        <w:rPr>
          <w:spacing w:val="80"/>
          <w:w w:val="150"/>
        </w:rPr>
        <w:t> </w:t>
      </w:r>
      <w:r>
        <w:rPr/>
        <w:t>и</w:t>
      </w:r>
      <w:r>
        <w:rPr>
          <w:spacing w:val="80"/>
          <w:w w:val="150"/>
        </w:rPr>
        <w:t> </w:t>
      </w:r>
      <w:r>
        <w:rPr/>
        <w:t>сахарным</w:t>
      </w:r>
      <w:r>
        <w:rPr>
          <w:spacing w:val="80"/>
          <w:w w:val="150"/>
        </w:rPr>
        <w:t> </w:t>
      </w:r>
      <w:r>
        <w:rPr/>
        <w:t>диабетом</w:t>
      </w:r>
      <w:r>
        <w:rPr>
          <w:spacing w:val="80"/>
          <w:w w:val="150"/>
        </w:rPr>
        <w:t> </w:t>
      </w:r>
      <w:r>
        <w:rPr/>
        <w:t>медицинских</w:t>
      </w:r>
      <w:r>
        <w:rPr>
          <w:spacing w:val="80"/>
          <w:w w:val="150"/>
        </w:rPr>
        <w:t> </w:t>
      </w:r>
      <w:r>
        <w:rPr/>
        <w:t>изделий,</w:t>
      </w:r>
      <w:r>
        <w:rPr>
          <w:spacing w:val="80"/>
          <w:w w:val="150"/>
        </w:rPr>
        <w:t> </w:t>
      </w:r>
      <w:r>
        <w:rPr/>
        <w:t>необходимых</w:t>
      </w:r>
      <w:r>
        <w:rPr>
          <w:spacing w:val="80"/>
          <w:w w:val="150"/>
        </w:rPr>
        <w:t> </w:t>
      </w:r>
      <w:r>
        <w:rPr/>
        <w:t>для</w:t>
      </w:r>
      <w:r>
        <w:rPr>
          <w:spacing w:val="80"/>
          <w:w w:val="150"/>
        </w:rPr>
        <w:t> </w:t>
      </w:r>
      <w:r>
        <w:rPr/>
        <w:t>проведения</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bookmarkStart w:name="Оказание медицинской помощи с применение" w:id="27"/>
      <w:bookmarkEnd w:id="27"/>
      <w:r>
        <w:rPr/>
      </w:r>
      <w:r>
        <w:rPr/>
        <w:t>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Heading1"/>
        <w:spacing w:line="225" w:lineRule="auto"/>
        <w:ind w:left="3766" w:right="1174" w:hanging="1078"/>
      </w:pPr>
      <w:r>
        <w:rPr/>
        <w:t>Оказание</w:t>
      </w:r>
      <w:r>
        <w:rPr>
          <w:spacing w:val="-10"/>
        </w:rPr>
        <w:t> </w:t>
      </w:r>
      <w:r>
        <w:rPr/>
        <w:t>медицинской</w:t>
      </w:r>
      <w:r>
        <w:rPr>
          <w:spacing w:val="-10"/>
        </w:rPr>
        <w:t> </w:t>
      </w:r>
      <w:r>
        <w:rPr/>
        <w:t>помощи</w:t>
      </w:r>
      <w:r>
        <w:rPr>
          <w:spacing w:val="-10"/>
        </w:rPr>
        <w:t> </w:t>
      </w:r>
      <w:r>
        <w:rPr/>
        <w:t>с</w:t>
      </w:r>
      <w:r>
        <w:rPr>
          <w:spacing w:val="-10"/>
        </w:rPr>
        <w:t> </w:t>
      </w:r>
      <w:r>
        <w:rPr/>
        <w:t>применением телемедицинских технологий</w:t>
      </w:r>
    </w:p>
    <w:p>
      <w:pPr>
        <w:pStyle w:val="BodyText"/>
        <w:spacing w:line="225" w:lineRule="auto" w:before="259"/>
        <w:ind w:right="50"/>
      </w:pPr>
      <w:r>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BodyText"/>
        <w:spacing w:line="225" w:lineRule="auto" w:before="243"/>
        <w:ind w:right="48"/>
      </w:pPr>
      <w:r>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BodyText"/>
        <w:spacing w:line="225" w:lineRule="auto" w:before="243"/>
        <w:ind w:right="51"/>
      </w:pPr>
      <w:r>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BodyText"/>
        <w:spacing w:line="225" w:lineRule="auto"/>
        <w:ind w:right="49"/>
      </w:pPr>
      <w:r>
        <w:rPr/>
        <w:t>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0">
        <w:r>
          <w:rPr>
            <w:color w:val="0000FF"/>
          </w:rPr>
          <w:t>статьей 21</w:t>
        </w:r>
      </w:hyperlink>
      <w:r>
        <w:rPr>
          <w:color w:val="0000FF"/>
        </w:rPr>
        <w:t> </w:t>
      </w:r>
      <w:r>
        <w:rPr/>
        <w:t>Федерального закона "Об основах охраны здоровья граждан в Российской Федерации" при соблюдении особенностей, установленных </w:t>
      </w:r>
      <w:hyperlink r:id="rId51">
        <w:r>
          <w:rPr>
            <w:color w:val="0000FF"/>
          </w:rPr>
          <w:t>частью 2</w:t>
        </w:r>
      </w:hyperlink>
      <w:r>
        <w:rPr>
          <w:color w:val="0000FF"/>
        </w:rPr>
        <w:t> </w:t>
      </w:r>
      <w:hyperlink r:id="rId51">
        <w:r>
          <w:rPr>
            <w:color w:val="0000FF"/>
          </w:rPr>
          <w:t>статьи 36.2</w:t>
        </w:r>
      </w:hyperlink>
      <w:r>
        <w:rPr>
          <w:color w:val="0000FF"/>
        </w:rPr>
        <w:t> </w:t>
      </w:r>
      <w:r>
        <w:rPr/>
        <w:t>указанного Федерального закона.</w:t>
      </w:r>
    </w:p>
    <w:p>
      <w:pPr>
        <w:pStyle w:val="BodyText"/>
        <w:spacing w:line="225" w:lineRule="auto" w:before="243"/>
        <w:ind w:right="50"/>
      </w:pPr>
      <w:r>
        <w:rP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BodyText"/>
        <w:spacing w:line="225" w:lineRule="auto" w:before="242"/>
        <w:ind w:right="49"/>
      </w:pPr>
      <w:r>
        <w:rP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w:t>
      </w:r>
      <w:r>
        <w:rPr>
          <w:spacing w:val="-2"/>
        </w:rPr>
        <w:t>документа.</w:t>
      </w:r>
    </w:p>
    <w:p>
      <w:pPr>
        <w:pStyle w:val="BodyText"/>
        <w:spacing w:line="225" w:lineRule="auto" w:before="243"/>
        <w:ind w:right="50"/>
      </w:pPr>
      <w:r>
        <w:rPr/>
        <w:t>Оценку соблюдения сроков проведения консультаций при оказании медицинской помощи с применением</w:t>
      </w:r>
      <w:r>
        <w:rPr>
          <w:spacing w:val="-5"/>
        </w:rPr>
        <w:t> </w:t>
      </w:r>
      <w:r>
        <w:rPr/>
        <w:t>телемедицинских</w:t>
      </w:r>
      <w:r>
        <w:rPr>
          <w:spacing w:val="-5"/>
        </w:rPr>
        <w:t> </w:t>
      </w:r>
      <w:r>
        <w:rPr/>
        <w:t>технологий</w:t>
      </w:r>
      <w:r>
        <w:rPr>
          <w:spacing w:val="-5"/>
        </w:rPr>
        <w:t> </w:t>
      </w:r>
      <w:r>
        <w:rPr/>
        <w:t>осуществляют</w:t>
      </w:r>
      <w:r>
        <w:rPr>
          <w:spacing w:val="-5"/>
        </w:rPr>
        <w:t> </w:t>
      </w:r>
      <w:r>
        <w:rPr/>
        <w:t>страховые</w:t>
      </w:r>
      <w:r>
        <w:rPr>
          <w:spacing w:val="-5"/>
        </w:rPr>
        <w:t> </w:t>
      </w:r>
      <w:r>
        <w:rPr/>
        <w:t>медицинские</w:t>
      </w:r>
      <w:r>
        <w:rPr>
          <w:spacing w:val="-5"/>
        </w:rPr>
        <w:t> </w:t>
      </w:r>
      <w:r>
        <w:rPr/>
        <w:t>организации</w:t>
      </w:r>
      <w:r>
        <w:rPr>
          <w:spacing w:val="-5"/>
        </w:rPr>
        <w:t> </w:t>
      </w:r>
      <w:r>
        <w:rPr/>
        <w:t>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w:t>
      </w:r>
      <w:r>
        <w:rPr>
          <w:spacing w:val="40"/>
        </w:rPr>
        <w:t> </w:t>
      </w:r>
      <w:r>
        <w:rPr/>
        <w:t>в сфере охраны здоровья для проведения анализа и принятия управленческих решений.</w:t>
      </w:r>
    </w:p>
    <w:p>
      <w:pPr>
        <w:pStyle w:val="BodyText"/>
        <w:spacing w:line="225" w:lineRule="auto" w:before="243"/>
        <w:ind w:right="48"/>
      </w:pPr>
      <w:r>
        <w:rPr/>
        <w:t>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w:t>
      </w:r>
      <w:r>
        <w:rPr>
          <w:spacing w:val="40"/>
        </w:rPr>
        <w:t> </w:t>
      </w:r>
      <w:r>
        <w:rPr/>
        <w:t>медицинских</w:t>
      </w:r>
      <w:r>
        <w:rPr>
          <w:spacing w:val="40"/>
        </w:rPr>
        <w:t> </w:t>
      </w:r>
      <w:r>
        <w:rPr/>
        <w:t>работников</w:t>
      </w:r>
      <w:r>
        <w:rPr>
          <w:spacing w:val="40"/>
        </w:rPr>
        <w:t> </w:t>
      </w:r>
      <w:r>
        <w:rPr/>
        <w:t>между</w:t>
      </w:r>
      <w:r>
        <w:rPr>
          <w:spacing w:val="40"/>
        </w:rPr>
        <w:t> </w:t>
      </w:r>
      <w:r>
        <w:rPr/>
        <w:t>собой,</w:t>
      </w:r>
      <w:r>
        <w:rPr>
          <w:spacing w:val="40"/>
        </w:rPr>
        <w:t> </w:t>
      </w:r>
      <w:r>
        <w:rPr/>
        <w:t>при</w:t>
      </w:r>
      <w:r>
        <w:rPr>
          <w:spacing w:val="40"/>
        </w:rPr>
        <w:t> </w:t>
      </w:r>
      <w:r>
        <w:rPr/>
        <w:t>консультации</w:t>
      </w:r>
      <w:r>
        <w:rPr>
          <w:spacing w:val="40"/>
        </w:rPr>
        <w:t> </w:t>
      </w:r>
      <w:r>
        <w:rPr/>
        <w:t>пациента</w:t>
      </w:r>
      <w:r>
        <w:rPr>
          <w:spacing w:val="40"/>
        </w:rPr>
        <w:t> </w:t>
      </w:r>
      <w:r>
        <w:rPr/>
        <w:t>или</w:t>
      </w:r>
      <w:r>
        <w:rPr>
          <w:spacing w:val="40"/>
        </w:rPr>
        <w:t> </w:t>
      </w:r>
      <w:r>
        <w:rPr/>
        <w:t>его</w:t>
      </w:r>
    </w:p>
    <w:p>
      <w:pPr>
        <w:pStyle w:val="BodyText"/>
        <w:spacing w:after="0" w:line="225" w:lineRule="auto"/>
        <w:sectPr>
          <w:pgSz w:w="11910" w:h="16840"/>
          <w:pgMar w:header="492" w:footer="1504" w:top="1600" w:bottom="1700" w:left="708" w:right="566"/>
        </w:sectPr>
      </w:pPr>
    </w:p>
    <w:p>
      <w:pPr>
        <w:pStyle w:val="BodyText"/>
        <w:spacing w:line="225" w:lineRule="auto" w:before="253"/>
        <w:ind w:right="47" w:firstLine="0"/>
      </w:pPr>
      <w:bookmarkStart w:name="Способы оплаты медицинской помощи, оказы" w:id="28"/>
      <w:bookmarkEnd w:id="28"/>
      <w:r>
        <w:rPr/>
      </w:r>
      <w:r>
        <w:rPr/>
        <w:t>законного представителя медицинским работником с применением телемедицинских технологий при соблюдении особенностей, установленных </w:t>
      </w:r>
      <w:hyperlink r:id="rId51">
        <w:r>
          <w:rPr>
            <w:color w:val="0000FF"/>
          </w:rPr>
          <w:t>частью 2 статьи 36.2</w:t>
        </w:r>
      </w:hyperlink>
      <w:r>
        <w:rPr>
          <w:color w:val="0000FF"/>
        </w:rPr>
        <w:t> </w:t>
      </w:r>
      <w:r>
        <w:rPr/>
        <w:t>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BodyText"/>
        <w:spacing w:line="225" w:lineRule="auto" w:before="243"/>
        <w:ind w:right="48"/>
      </w:pPr>
      <w:r>
        <w:rPr/>
        <w:t>Оплату за проведение консультаций (консилиумов врачей) с применением</w:t>
      </w:r>
      <w:r>
        <w:rPr>
          <w:spacing w:val="40"/>
        </w:rPr>
        <w:t> </w:t>
      </w:r>
      <w:r>
        <w:rPr/>
        <w:t>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Heading1"/>
        <w:spacing w:line="225" w:lineRule="auto"/>
        <w:ind w:left="2078" w:right="1618" w:hanging="1"/>
        <w:jc w:val="center"/>
      </w:pPr>
      <w:r>
        <w:rPr/>
        <w:t>Способы оплаты медицинской помощи, оказываемой застрахованным</w:t>
      </w:r>
      <w:r>
        <w:rPr>
          <w:spacing w:val="-10"/>
        </w:rPr>
        <w:t> </w:t>
      </w:r>
      <w:r>
        <w:rPr/>
        <w:t>лицам</w:t>
      </w:r>
      <w:r>
        <w:rPr>
          <w:spacing w:val="-10"/>
        </w:rPr>
        <w:t> </w:t>
      </w:r>
      <w:r>
        <w:rPr/>
        <w:t>по</w:t>
      </w:r>
      <w:r>
        <w:rPr>
          <w:spacing w:val="-10"/>
        </w:rPr>
        <w:t> </w:t>
      </w:r>
      <w:r>
        <w:rPr/>
        <w:t>обязательному</w:t>
      </w:r>
      <w:r>
        <w:rPr>
          <w:spacing w:val="-10"/>
        </w:rPr>
        <w:t> </w:t>
      </w:r>
      <w:r>
        <w:rPr/>
        <w:t>медицинскому страхованию в Российской Федерации</w:t>
      </w:r>
    </w:p>
    <w:p>
      <w:pPr>
        <w:pStyle w:val="BodyText"/>
        <w:spacing w:line="225" w:lineRule="auto" w:before="259"/>
        <w:ind w:right="52"/>
      </w:pPr>
      <w:r>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BodyText"/>
        <w:spacing w:before="229"/>
        <w:ind w:left="1052" w:firstLine="0"/>
        <w:jc w:val="left"/>
      </w:pPr>
      <w:r>
        <w:rPr/>
        <w:t>при</w:t>
      </w:r>
      <w:r>
        <w:rPr>
          <w:spacing w:val="-5"/>
        </w:rPr>
        <w:t> </w:t>
      </w:r>
      <w:r>
        <w:rPr/>
        <w:t>оплате</w:t>
      </w:r>
      <w:r>
        <w:rPr>
          <w:spacing w:val="-5"/>
        </w:rPr>
        <w:t> </w:t>
      </w:r>
      <w:r>
        <w:rPr/>
        <w:t>медицинской</w:t>
      </w:r>
      <w:r>
        <w:rPr>
          <w:spacing w:val="-4"/>
        </w:rPr>
        <w:t> </w:t>
      </w:r>
      <w:r>
        <w:rPr/>
        <w:t>помощи,</w:t>
      </w:r>
      <w:r>
        <w:rPr>
          <w:spacing w:val="-4"/>
        </w:rPr>
        <w:t> </w:t>
      </w:r>
      <w:r>
        <w:rPr/>
        <w:t>оказанной</w:t>
      </w:r>
      <w:r>
        <w:rPr>
          <w:spacing w:val="-4"/>
        </w:rPr>
        <w:t> </w:t>
      </w:r>
      <w:r>
        <w:rPr/>
        <w:t>в</w:t>
      </w:r>
      <w:r>
        <w:rPr>
          <w:spacing w:val="-5"/>
        </w:rPr>
        <w:t> </w:t>
      </w:r>
      <w:r>
        <w:rPr/>
        <w:t>амбулаторных</w:t>
      </w:r>
      <w:r>
        <w:rPr>
          <w:spacing w:val="-3"/>
        </w:rPr>
        <w:t> </w:t>
      </w:r>
      <w:r>
        <w:rPr>
          <w:spacing w:val="-2"/>
        </w:rPr>
        <w:t>условиях:</w:t>
      </w:r>
    </w:p>
    <w:p>
      <w:pPr>
        <w:pStyle w:val="BodyText"/>
        <w:spacing w:line="225" w:lineRule="auto" w:before="237"/>
        <w:ind w:right="45"/>
      </w:pPr>
      <w:r>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w:t>
      </w:r>
      <w:r>
        <w:rPr>
          <w:spacing w:val="-5"/>
        </w:rPr>
        <w:t> </w:t>
      </w:r>
      <w:r>
        <w:rPr/>
        <w:t>молекулярно-генетических</w:t>
      </w:r>
      <w:r>
        <w:rPr>
          <w:spacing w:val="-5"/>
        </w:rPr>
        <w:t> </w:t>
      </w:r>
      <w:r>
        <w:rPr/>
        <w:t>исследований</w:t>
      </w:r>
      <w:r>
        <w:rPr>
          <w:spacing w:val="-5"/>
        </w:rPr>
        <w:t> </w:t>
      </w:r>
      <w:r>
        <w:rPr/>
        <w:t>и</w:t>
      </w:r>
      <w:r>
        <w:rPr>
          <w:spacing w:val="-5"/>
        </w:rPr>
        <w:t> </w:t>
      </w:r>
      <w:r>
        <w:rPr/>
        <w:t>патолого-анатомических</w:t>
      </w:r>
      <w:r>
        <w:rPr>
          <w:spacing w:val="-5"/>
        </w:rPr>
        <w:t> </w:t>
      </w:r>
      <w:r>
        <w:rPr/>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w:t>
      </w:r>
      <w:r>
        <w:rPr>
          <w:spacing w:val="-2"/>
        </w:rPr>
        <w:t> </w:t>
      </w:r>
      <w:r>
        <w:rPr/>
        <w:t>и</w:t>
      </w:r>
      <w:r>
        <w:rPr>
          <w:spacing w:val="-2"/>
        </w:rPr>
        <w:t> </w:t>
      </w:r>
      <w:r>
        <w:rPr/>
        <w:t>патолого-анатомические</w:t>
      </w:r>
      <w:r>
        <w:rPr>
          <w:spacing w:val="-2"/>
        </w:rPr>
        <w:t> </w:t>
      </w:r>
      <w:r>
        <w:rPr/>
        <w:t>исследования</w:t>
      </w:r>
      <w:r>
        <w:rPr>
          <w:spacing w:val="-2"/>
        </w:rPr>
        <w:t> </w:t>
      </w:r>
      <w:r>
        <w:rPr/>
        <w:t>биопсийного</w:t>
      </w:r>
      <w:r>
        <w:rPr>
          <w:spacing w:val="-2"/>
        </w:rPr>
        <w:t> </w:t>
      </w:r>
      <w:r>
        <w:rPr/>
        <w:t>(операционного)</w:t>
      </w:r>
      <w:r>
        <w:rPr>
          <w:spacing w:val="-2"/>
        </w:rPr>
        <w:t> </w:t>
      </w:r>
      <w:r>
        <w:rPr/>
        <w:t>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w:t>
      </w:r>
      <w:r>
        <w:rPr>
          <w:spacing w:val="36"/>
        </w:rPr>
        <w:t> </w:t>
      </w:r>
      <w:r>
        <w:rPr/>
        <w:t>медицинских</w:t>
      </w:r>
      <w:r>
        <w:rPr>
          <w:spacing w:val="36"/>
        </w:rPr>
        <w:t> </w:t>
      </w:r>
      <w:r>
        <w:rPr/>
        <w:t>работников</w:t>
      </w:r>
      <w:r>
        <w:rPr>
          <w:spacing w:val="36"/>
        </w:rPr>
        <w:t> </w:t>
      </w:r>
      <w:r>
        <w:rPr/>
        <w:t>с</w:t>
      </w:r>
      <w:r>
        <w:rPr>
          <w:spacing w:val="36"/>
        </w:rPr>
        <w:t> </w:t>
      </w:r>
      <w:r>
        <w:rPr/>
        <w:t>пациентами</w:t>
      </w:r>
      <w:r>
        <w:rPr>
          <w:spacing w:val="36"/>
        </w:rPr>
        <w:t> </w:t>
      </w:r>
      <w:r>
        <w:rPr/>
        <w:t>или</w:t>
      </w:r>
      <w:r>
        <w:rPr>
          <w:spacing w:val="36"/>
        </w:rPr>
        <w:t> </w:t>
      </w:r>
      <w:r>
        <w:rPr/>
        <w:t>их</w:t>
      </w:r>
      <w:r>
        <w:rPr>
          <w:spacing w:val="36"/>
        </w:rPr>
        <w:t> </w:t>
      </w:r>
      <w:r>
        <w:rPr/>
        <w:t>законными</w:t>
      </w:r>
      <w:r>
        <w:rPr>
          <w:spacing w:val="36"/>
        </w:rPr>
        <w:t> </w:t>
      </w:r>
      <w:r>
        <w:rPr/>
        <w:t>представителями</w:t>
      </w:r>
      <w:r>
        <w:rPr>
          <w:spacing w:val="36"/>
        </w:rPr>
        <w:t> </w:t>
      </w:r>
      <w:r>
        <w:rPr/>
        <w:t>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r>
        <w:rPr/>
        <w:t>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w:t>
      </w:r>
      <w:r>
        <w:rPr>
          <w:spacing w:val="-2"/>
        </w:rPr>
        <w:t> </w:t>
      </w:r>
      <w:r>
        <w:rPr/>
        <w:t>расходов</w:t>
      </w:r>
      <w:r>
        <w:rPr>
          <w:spacing w:val="-2"/>
        </w:rPr>
        <w:t> </w:t>
      </w:r>
      <w:r>
        <w:rPr/>
        <w:t>на</w:t>
      </w:r>
      <w:r>
        <w:rPr>
          <w:spacing w:val="-2"/>
        </w:rPr>
        <w:t> </w:t>
      </w:r>
      <w:r>
        <w:rPr/>
        <w:t>медицинскую</w:t>
      </w:r>
      <w:r>
        <w:rPr>
          <w:spacing w:val="-2"/>
        </w:rPr>
        <w:t> </w:t>
      </w:r>
      <w:r>
        <w:rPr/>
        <w:t>помощь,</w:t>
      </w:r>
      <w:r>
        <w:rPr>
          <w:spacing w:val="-2"/>
        </w:rPr>
        <w:t> </w:t>
      </w:r>
      <w:r>
        <w:rPr/>
        <w:t>оказываемую</w:t>
      </w:r>
      <w:r>
        <w:rPr>
          <w:spacing w:val="-2"/>
        </w:rPr>
        <w:t> </w:t>
      </w:r>
      <w:r>
        <w:rPr/>
        <w:t>в</w:t>
      </w:r>
      <w:r>
        <w:rPr>
          <w:spacing w:val="-2"/>
        </w:rPr>
        <w:t> </w:t>
      </w:r>
      <w:r>
        <w:rPr/>
        <w:t>иных</w:t>
      </w:r>
      <w:r>
        <w:rPr>
          <w:spacing w:val="-2"/>
        </w:rPr>
        <w:t> </w:t>
      </w:r>
      <w:r>
        <w:rPr/>
        <w:t>медицинских</w:t>
      </w:r>
      <w:r>
        <w:rPr>
          <w:spacing w:val="-2"/>
        </w:rPr>
        <w:t> </w:t>
      </w:r>
      <w:r>
        <w:rPr/>
        <w:t>организациях и оплачиваемую за единицу объема медицинской помощи;</w:t>
      </w:r>
    </w:p>
    <w:p>
      <w:pPr>
        <w:pStyle w:val="BodyText"/>
        <w:spacing w:line="225" w:lineRule="auto" w:before="243"/>
        <w:ind w:right="50"/>
      </w:pPr>
      <w:r>
        <w:rPr/>
        <w:t>за единицу объема медицинской помощи - за медицинскую услугу, посещение, обращение (законченный случай) при оплате:</w:t>
      </w:r>
    </w:p>
    <w:p>
      <w:pPr>
        <w:pStyle w:val="BodyText"/>
        <w:spacing w:line="225" w:lineRule="auto" w:before="242"/>
        <w:ind w:right="51"/>
      </w:pPr>
      <w:r>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BodyText"/>
        <w:spacing w:line="225" w:lineRule="auto"/>
        <w:ind w:right="48"/>
      </w:pPr>
      <w:r>
        <w:rPr/>
        <w:t>медицинской помощи, оказанной в медицинских организациях, не имеющих прикрепившихся лиц;</w:t>
      </w:r>
    </w:p>
    <w:p>
      <w:pPr>
        <w:pStyle w:val="BodyText"/>
        <w:spacing w:line="225" w:lineRule="auto"/>
        <w:ind w:right="48"/>
      </w:pPr>
      <w:r>
        <w:rPr/>
        <w:t>медицинской</w:t>
      </w:r>
      <w:r>
        <w:rPr>
          <w:spacing w:val="-3"/>
        </w:rPr>
        <w:t> </w:t>
      </w:r>
      <w:r>
        <w:rPr/>
        <w:t>помощи,</w:t>
      </w:r>
      <w:r>
        <w:rPr>
          <w:spacing w:val="-3"/>
        </w:rPr>
        <w:t> </w:t>
      </w:r>
      <w:r>
        <w:rPr/>
        <w:t>оказанной</w:t>
      </w:r>
      <w:r>
        <w:rPr>
          <w:spacing w:val="-3"/>
        </w:rPr>
        <w:t> </w:t>
      </w:r>
      <w:r>
        <w:rPr/>
        <w:t>медицинской</w:t>
      </w:r>
      <w:r>
        <w:rPr>
          <w:spacing w:val="-3"/>
        </w:rPr>
        <w:t> </w:t>
      </w:r>
      <w:r>
        <w:rPr/>
        <w:t>организацией</w:t>
      </w:r>
      <w:r>
        <w:rPr>
          <w:spacing w:val="-3"/>
        </w:rPr>
        <w:t> </w:t>
      </w:r>
      <w:r>
        <w:rPr/>
        <w:t>(в</w:t>
      </w:r>
      <w:r>
        <w:rPr>
          <w:spacing w:val="-3"/>
        </w:rPr>
        <w:t> </w:t>
      </w:r>
      <w:r>
        <w:rPr/>
        <w:t>том</w:t>
      </w:r>
      <w:r>
        <w:rPr>
          <w:spacing w:val="-3"/>
        </w:rPr>
        <w:t> </w:t>
      </w:r>
      <w:r>
        <w:rPr/>
        <w:t>числе</w:t>
      </w:r>
      <w:r>
        <w:rPr>
          <w:spacing w:val="-3"/>
        </w:rPr>
        <w:t> </w:t>
      </w:r>
      <w:r>
        <w:rPr/>
        <w:t>по</w:t>
      </w:r>
      <w:r>
        <w:rPr>
          <w:spacing w:val="-3"/>
        </w:rPr>
        <w:t> </w:t>
      </w:r>
      <w:r>
        <w:rPr/>
        <w:t>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BodyText"/>
        <w:spacing w:line="225" w:lineRule="auto" w:before="242"/>
        <w:ind w:right="44"/>
      </w:pPr>
      <w:r>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Pr/>
        <w:t>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BodyText"/>
        <w:spacing w:line="225" w:lineRule="auto" w:before="245"/>
        <w:ind w:right="48"/>
      </w:pPr>
      <w:r>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BodyText"/>
        <w:spacing w:line="225" w:lineRule="auto" w:before="242"/>
        <w:ind w:right="49"/>
      </w:pPr>
      <w:r>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BodyText"/>
        <w:spacing w:line="225" w:lineRule="auto" w:before="242"/>
        <w:ind w:right="51"/>
      </w:pPr>
      <w:r>
        <w:rP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BodyText"/>
        <w:spacing w:line="225" w:lineRule="auto" w:before="242"/>
        <w:ind w:right="45"/>
      </w:pPr>
      <w:r>
        <w:rP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4"/>
      </w:pPr>
      <w:r>
        <w:rPr/>
        <w:t>дистанционного наблюдения за состоянием здоровья пациентов с артериальной гипертензией и сахарным диабетом;</w:t>
      </w:r>
    </w:p>
    <w:p>
      <w:pPr>
        <w:pStyle w:val="BodyText"/>
        <w:spacing w:line="225" w:lineRule="auto"/>
        <w:ind w:right="48"/>
      </w:pPr>
      <w:r>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BodyText"/>
        <w:spacing w:line="225" w:lineRule="auto" w:before="242"/>
        <w:ind w:right="49"/>
      </w:pPr>
      <w:r>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BodyText"/>
        <w:spacing w:before="229"/>
        <w:ind w:left="1052" w:firstLine="0"/>
        <w:jc w:val="left"/>
      </w:pPr>
      <w:r>
        <w:rPr/>
        <w:t>медицинской</w:t>
      </w:r>
      <w:r>
        <w:rPr>
          <w:spacing w:val="-9"/>
        </w:rPr>
        <w:t> </w:t>
      </w:r>
      <w:r>
        <w:rPr/>
        <w:t>помощи</w:t>
      </w:r>
      <w:r>
        <w:rPr>
          <w:spacing w:val="-9"/>
        </w:rPr>
        <w:t> </w:t>
      </w:r>
      <w:r>
        <w:rPr/>
        <w:t>по</w:t>
      </w:r>
      <w:r>
        <w:rPr>
          <w:spacing w:val="-8"/>
        </w:rPr>
        <w:t> </w:t>
      </w:r>
      <w:r>
        <w:rPr/>
        <w:t>медицинской</w:t>
      </w:r>
      <w:r>
        <w:rPr>
          <w:spacing w:val="-9"/>
        </w:rPr>
        <w:t> </w:t>
      </w:r>
      <w:r>
        <w:rPr/>
        <w:t>реабилитации</w:t>
      </w:r>
      <w:r>
        <w:rPr>
          <w:spacing w:val="-9"/>
        </w:rPr>
        <w:t> </w:t>
      </w:r>
      <w:r>
        <w:rPr/>
        <w:t>(комплексное</w:t>
      </w:r>
      <w:r>
        <w:rPr>
          <w:spacing w:val="-8"/>
        </w:rPr>
        <w:t> </w:t>
      </w:r>
      <w:r>
        <w:rPr>
          <w:spacing w:val="-2"/>
        </w:rPr>
        <w:t>посещение);</w:t>
      </w:r>
    </w:p>
    <w:p>
      <w:pPr>
        <w:pStyle w:val="BodyText"/>
        <w:spacing w:line="225" w:lineRule="auto" w:before="237"/>
        <w:ind w:right="49"/>
      </w:pPr>
      <w:r>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BodyText"/>
        <w:spacing w:line="225" w:lineRule="auto" w:before="242"/>
        <w:ind w:right="47"/>
      </w:pPr>
      <w:r>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BodyText"/>
        <w:spacing w:line="225" w:lineRule="auto" w:before="243"/>
        <w:ind w:right="48"/>
      </w:pPr>
      <w:r>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w:t>
      </w:r>
      <w:r>
        <w:rPr>
          <w:spacing w:val="-3"/>
        </w:rPr>
        <w:t> </w:t>
      </w:r>
      <w:r>
        <w:rPr/>
        <w:t>помощи</w:t>
      </w:r>
      <w:r>
        <w:rPr>
          <w:spacing w:val="-3"/>
        </w:rPr>
        <w:t> </w:t>
      </w:r>
      <w:r>
        <w:rPr/>
        <w:t>по</w:t>
      </w:r>
      <w:r>
        <w:rPr>
          <w:spacing w:val="-3"/>
        </w:rPr>
        <w:t> </w:t>
      </w:r>
      <w:r>
        <w:rPr/>
        <w:t>группам</w:t>
      </w:r>
      <w:r>
        <w:rPr>
          <w:spacing w:val="-3"/>
        </w:rPr>
        <w:t> </w:t>
      </w:r>
      <w:r>
        <w:rPr/>
        <w:t>заболеваний,</w:t>
      </w:r>
      <w:r>
        <w:rPr>
          <w:spacing w:val="-3"/>
        </w:rPr>
        <w:t> </w:t>
      </w:r>
      <w:r>
        <w:rPr/>
        <w:t>состояний,</w:t>
      </w:r>
      <w:r>
        <w:rPr>
          <w:spacing w:val="-3"/>
        </w:rPr>
        <w:t> </w:t>
      </w:r>
      <w:r>
        <w:rPr/>
        <w:t>приведенных</w:t>
      </w:r>
      <w:r>
        <w:rPr>
          <w:spacing w:val="-3"/>
        </w:rPr>
        <w:t> </w:t>
      </w:r>
      <w:r>
        <w:rPr/>
        <w:t>в</w:t>
      </w:r>
      <w:r>
        <w:rPr>
          <w:spacing w:val="-6"/>
        </w:rPr>
        <w:t> </w:t>
      </w:r>
      <w:r>
        <w:rPr>
          <w:color w:val="0000FF"/>
        </w:rPr>
        <w:t>приложении</w:t>
      </w:r>
      <w:r>
        <w:rPr>
          <w:color w:val="0000FF"/>
          <w:spacing w:val="-3"/>
        </w:rPr>
        <w:t> </w:t>
      </w:r>
      <w:r>
        <w:rPr>
          <w:color w:val="0000FF"/>
        </w:rPr>
        <w:t>N</w:t>
      </w:r>
      <w:r>
        <w:rPr>
          <w:color w:val="0000FF"/>
          <w:spacing w:val="-3"/>
        </w:rPr>
        <w:t> </w:t>
      </w:r>
      <w:r>
        <w:rPr>
          <w:color w:val="0000FF"/>
        </w:rPr>
        <w:t>8</w:t>
      </w:r>
      <w:r>
        <w:rPr/>
        <w:t>,</w:t>
      </w:r>
      <w:r>
        <w:rPr>
          <w:spacing w:val="-3"/>
        </w:rPr>
        <w:t> </w:t>
      </w:r>
      <w:r>
        <w:rPr/>
        <w:t>в</w:t>
      </w:r>
      <w:r>
        <w:rPr>
          <w:spacing w:val="-3"/>
        </w:rPr>
        <w:t> </w:t>
      </w:r>
      <w:r>
        <w:rPr/>
        <w:t>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BodyText"/>
        <w:spacing w:before="236"/>
        <w:ind w:left="1052" w:firstLine="0"/>
        <w:jc w:val="left"/>
      </w:pPr>
      <w:r>
        <w:rPr/>
        <w:t>при</w:t>
      </w:r>
      <w:r>
        <w:rPr>
          <w:spacing w:val="-7"/>
        </w:rPr>
        <w:t> </w:t>
      </w:r>
      <w:r>
        <w:rPr/>
        <w:t>оплате</w:t>
      </w:r>
      <w:r>
        <w:rPr>
          <w:spacing w:val="-4"/>
        </w:rPr>
        <w:t> </w:t>
      </w:r>
      <w:r>
        <w:rPr/>
        <w:t>медицинской</w:t>
      </w:r>
      <w:r>
        <w:rPr>
          <w:spacing w:val="-4"/>
        </w:rPr>
        <w:t> </w:t>
      </w:r>
      <w:r>
        <w:rPr/>
        <w:t>помощи,</w:t>
      </w:r>
      <w:r>
        <w:rPr>
          <w:spacing w:val="-3"/>
        </w:rPr>
        <w:t> </w:t>
      </w:r>
      <w:r>
        <w:rPr/>
        <w:t>оказанной</w:t>
      </w:r>
      <w:r>
        <w:rPr>
          <w:spacing w:val="-4"/>
        </w:rPr>
        <w:t> </w:t>
      </w:r>
      <w:r>
        <w:rPr/>
        <w:t>в</w:t>
      </w:r>
      <w:r>
        <w:rPr>
          <w:spacing w:val="-4"/>
        </w:rPr>
        <w:t> </w:t>
      </w:r>
      <w:r>
        <w:rPr/>
        <w:t>условиях</w:t>
      </w:r>
      <w:r>
        <w:rPr>
          <w:spacing w:val="-3"/>
        </w:rPr>
        <w:t> </w:t>
      </w:r>
      <w:r>
        <w:rPr/>
        <w:t>дневного</w:t>
      </w:r>
      <w:r>
        <w:rPr>
          <w:spacing w:val="-3"/>
        </w:rPr>
        <w:t> </w:t>
      </w:r>
      <w:r>
        <w:rPr>
          <w:spacing w:val="-2"/>
        </w:rPr>
        <w:t>стационара:</w:t>
      </w:r>
    </w:p>
    <w:p>
      <w:pPr>
        <w:pStyle w:val="BodyText"/>
        <w:spacing w:line="225" w:lineRule="auto" w:before="238"/>
        <w:ind w:right="48"/>
      </w:pPr>
      <w:r>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8"/>
      </w:pPr>
      <w:r>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r>
        <w:rPr>
          <w:color w:val="0000FF"/>
        </w:rPr>
        <w:t>приложением N 8</w:t>
      </w:r>
      <w:r>
        <w:rPr>
          <w:color w:val="0000FF"/>
        </w:rPr>
        <w:t> </w:t>
      </w:r>
      <w:r>
        <w:rPr/>
        <w:t>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BodyText"/>
        <w:spacing w:line="225" w:lineRule="auto" w:before="249"/>
        <w:ind w:right="50"/>
      </w:pPr>
      <w:r>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BodyText"/>
        <w:spacing w:before="229"/>
        <w:ind w:left="1052" w:firstLine="0"/>
        <w:jc w:val="left"/>
      </w:pPr>
      <w:r>
        <w:rPr/>
        <w:t>по подушевому нормативу </w:t>
      </w:r>
      <w:r>
        <w:rPr>
          <w:spacing w:val="-2"/>
        </w:rPr>
        <w:t>финансирования;</w:t>
      </w:r>
    </w:p>
    <w:p>
      <w:pPr>
        <w:pStyle w:val="BodyText"/>
        <w:spacing w:line="225" w:lineRule="auto" w:before="237"/>
        <w:ind w:right="47"/>
      </w:pPr>
      <w:r>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BodyText"/>
        <w:spacing w:line="225" w:lineRule="auto" w:before="243"/>
        <w:ind w:right="49"/>
      </w:pPr>
      <w:r>
        <w:rPr/>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2">
        <w:r>
          <w:rPr>
            <w:color w:val="0000FF"/>
          </w:rPr>
          <w:t>законом</w:t>
        </w:r>
      </w:hyperlink>
      <w:r>
        <w:rPr>
          <w:color w:val="0000FF"/>
        </w:rPr>
        <w:t> </w:t>
      </w:r>
      <w:r>
        <w:rPr/>
        <w:t>"Об основах охраны здоровья граждан в Российской Федерации", осуществляется за единицу объема медицинской помощи (комплексное посещение).</w:t>
      </w:r>
    </w:p>
    <w:p>
      <w:pPr>
        <w:pStyle w:val="BodyText"/>
        <w:spacing w:line="225" w:lineRule="auto" w:before="243"/>
        <w:ind w:right="48"/>
      </w:pPr>
      <w:r>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BodyText"/>
        <w:tabs>
          <w:tab w:pos="2885" w:val="left" w:leader="none"/>
          <w:tab w:pos="4992" w:val="left" w:leader="none"/>
          <w:tab w:pos="8408" w:val="left" w:leader="none"/>
          <w:tab w:pos="10454" w:val="left" w:leader="none"/>
        </w:tabs>
        <w:spacing w:line="225" w:lineRule="auto" w:before="243"/>
        <w:ind w:right="46"/>
      </w:pPr>
      <w:r>
        <w:rP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w:t>
      </w:r>
      <w:r>
        <w:rPr>
          <w:spacing w:val="-2"/>
        </w:rPr>
        <w:t>диагностических</w:t>
      </w:r>
      <w:r>
        <w:rPr/>
        <w:tab/>
      </w:r>
      <w:r>
        <w:rPr>
          <w:spacing w:val="-2"/>
        </w:rPr>
        <w:t>исследований,</w:t>
      </w:r>
      <w:r>
        <w:rPr/>
        <w:tab/>
      </w:r>
      <w:r>
        <w:rPr>
          <w:spacing w:val="-2"/>
        </w:rPr>
        <w:t>молекулярно-генетических</w:t>
      </w:r>
      <w:r>
        <w:rPr/>
        <w:tab/>
      </w:r>
      <w:r>
        <w:rPr>
          <w:spacing w:val="-2"/>
        </w:rPr>
        <w:t>исследований</w:t>
      </w:r>
      <w:r>
        <w:rPr/>
        <w:tab/>
      </w:r>
      <w:r>
        <w:rPr>
          <w:spacing w:val="-10"/>
        </w:rPr>
        <w:t>и </w:t>
      </w:r>
      <w:r>
        <w:rPr/>
        <w:t>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w:t>
      </w:r>
      <w:r>
        <w:rPr>
          <w:spacing w:val="38"/>
        </w:rPr>
        <w:t> </w:t>
      </w:r>
      <w:r>
        <w:rPr/>
        <w:t>плода</w:t>
      </w:r>
      <w:r>
        <w:rPr>
          <w:spacing w:val="38"/>
        </w:rPr>
        <w:t> </w:t>
      </w:r>
      <w:r>
        <w:rPr/>
        <w:t>по</w:t>
      </w:r>
      <w:r>
        <w:rPr>
          <w:spacing w:val="38"/>
        </w:rPr>
        <w:t> </w:t>
      </w:r>
      <w:r>
        <w:rPr/>
        <w:t>крови</w:t>
      </w:r>
      <w:r>
        <w:rPr>
          <w:spacing w:val="38"/>
        </w:rPr>
        <w:t> </w:t>
      </w:r>
      <w:r>
        <w:rPr/>
        <w:t>матери),</w:t>
      </w:r>
      <w:r>
        <w:rPr>
          <w:spacing w:val="38"/>
        </w:rPr>
        <w:t> </w:t>
      </w:r>
      <w:r>
        <w:rPr/>
        <w:t>определения</w:t>
      </w:r>
      <w:r>
        <w:rPr>
          <w:spacing w:val="38"/>
        </w:rPr>
        <w:t> </w:t>
      </w:r>
      <w:r>
        <w:rPr/>
        <w:t>РНК-вируса</w:t>
      </w:r>
      <w:r>
        <w:rPr>
          <w:spacing w:val="38"/>
        </w:rPr>
        <w:t> </w:t>
      </w:r>
      <w:r>
        <w:rPr/>
        <w:t>гепатита</w:t>
      </w:r>
      <w:r>
        <w:rPr>
          <w:spacing w:val="38"/>
        </w:rPr>
        <w:t> </w:t>
      </w:r>
      <w:r>
        <w:rPr/>
        <w:t>C</w:t>
      </w:r>
      <w:r>
        <w:rPr>
          <w:spacing w:val="38"/>
        </w:rPr>
        <w:t> </w:t>
      </w:r>
      <w:r>
        <w:rPr/>
        <w:t>(Hepatitis</w:t>
      </w:r>
      <w:r>
        <w:rPr>
          <w:spacing w:val="38"/>
        </w:rPr>
        <w:t> </w:t>
      </w:r>
      <w:r>
        <w:rPr/>
        <w:t>C</w:t>
      </w:r>
      <w:r>
        <w:rPr>
          <w:spacing w:val="38"/>
        </w:rPr>
        <w:t> </w:t>
      </w:r>
      <w:r>
        <w:rPr/>
        <w:t>virus)</w:t>
      </w:r>
      <w:r>
        <w:rPr>
          <w:spacing w:val="38"/>
        </w:rPr>
        <w:t> </w:t>
      </w:r>
      <w:r>
        <w:rPr/>
        <w:t>в</w:t>
      </w:r>
      <w:r>
        <w:rPr>
          <w:spacing w:val="38"/>
        </w:rPr>
        <w:t> </w:t>
      </w:r>
      <w:r>
        <w:rPr/>
        <w:t>крови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6" w:firstLine="0"/>
      </w:pPr>
      <w:r>
        <w:rPr/>
        <w:t>методом полимеразной цепной реакции, лабораторной диагностики для пациентов с</w:t>
      </w:r>
      <w:r>
        <w:rPr>
          <w:spacing w:val="40"/>
        </w:rPr>
        <w:t> </w:t>
      </w:r>
      <w:r>
        <w:rPr/>
        <w:t>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w:t>
      </w:r>
      <w:r>
        <w:rPr>
          <w:spacing w:val="40"/>
        </w:rPr>
        <w:t> </w:t>
      </w:r>
      <w:r>
        <w:rPr/>
        <w:t>за единицу объема медицинской помощи.</w:t>
      </w:r>
    </w:p>
    <w:p>
      <w:pPr>
        <w:pStyle w:val="BodyText"/>
        <w:spacing w:line="225" w:lineRule="auto" w:before="254"/>
        <w:ind w:right="50"/>
      </w:pPr>
      <w:r>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BodyText"/>
        <w:spacing w:line="225" w:lineRule="auto" w:before="242"/>
        <w:ind w:right="44"/>
      </w:pPr>
      <w:r>
        <w:rPr/>
        <w:t>При оплате медицинской помощи в медицинских организациях, имеющих в своем составе подразделения,</w:t>
      </w:r>
      <w:r>
        <w:rPr>
          <w:spacing w:val="-2"/>
        </w:rPr>
        <w:t> </w:t>
      </w:r>
      <w:r>
        <w:rPr/>
        <w:t>оказывающие</w:t>
      </w:r>
      <w:r>
        <w:rPr>
          <w:spacing w:val="-2"/>
        </w:rPr>
        <w:t> </w:t>
      </w:r>
      <w:r>
        <w:rPr/>
        <w:t>медицинскую</w:t>
      </w:r>
      <w:r>
        <w:rPr>
          <w:spacing w:val="-2"/>
        </w:rPr>
        <w:t> </w:t>
      </w:r>
      <w:r>
        <w:rPr/>
        <w:t>помощь</w:t>
      </w:r>
      <w:r>
        <w:rPr>
          <w:spacing w:val="-2"/>
        </w:rPr>
        <w:t> </w:t>
      </w:r>
      <w:r>
        <w:rPr/>
        <w:t>в</w:t>
      </w:r>
      <w:r>
        <w:rPr>
          <w:spacing w:val="-2"/>
        </w:rPr>
        <w:t> </w:t>
      </w:r>
      <w:r>
        <w:rPr/>
        <w:t>амбулаторных,</w:t>
      </w:r>
      <w:r>
        <w:rPr>
          <w:spacing w:val="-2"/>
        </w:rPr>
        <w:t> </w:t>
      </w:r>
      <w:r>
        <w:rPr/>
        <w:t>стационарных</w:t>
      </w:r>
      <w:r>
        <w:rPr>
          <w:spacing w:val="-2"/>
        </w:rPr>
        <w:t> </w:t>
      </w:r>
      <w:r>
        <w:rPr/>
        <w:t>условиях</w:t>
      </w:r>
      <w:r>
        <w:rPr>
          <w:spacing w:val="-2"/>
        </w:rPr>
        <w:t> </w:t>
      </w:r>
      <w:r>
        <w:rPr/>
        <w:t>и</w:t>
      </w:r>
      <w:r>
        <w:rPr>
          <w:spacing w:val="-2"/>
        </w:rPr>
        <w:t> </w:t>
      </w:r>
      <w:r>
        <w:rPr/>
        <w:t>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Pr/>
        <w:t>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w:t>
      </w:r>
      <w:r>
        <w:rPr>
          <w:spacing w:val="30"/>
        </w:rPr>
        <w:t> </w:t>
      </w:r>
      <w:r>
        <w:rPr/>
        <w:t>и</w:t>
      </w:r>
      <w:r>
        <w:rPr>
          <w:spacing w:val="30"/>
        </w:rPr>
        <w:t> </w:t>
      </w:r>
      <w:r>
        <w:rPr/>
        <w:t>диспансеризации</w:t>
      </w:r>
      <w:r>
        <w:rPr>
          <w:spacing w:val="30"/>
        </w:rPr>
        <w:t> </w:t>
      </w:r>
      <w:r>
        <w:rPr/>
        <w:t>взрослого</w:t>
      </w:r>
      <w:r>
        <w:rPr>
          <w:spacing w:val="30"/>
        </w:rPr>
        <w:t> </w:t>
      </w:r>
      <w:r>
        <w:rPr/>
        <w:t>населения</w:t>
      </w:r>
      <w:r>
        <w:rPr>
          <w:spacing w:val="30"/>
        </w:rPr>
        <w:t> </w:t>
      </w:r>
      <w:r>
        <w:rPr/>
        <w:t>репродуктивного</w:t>
      </w:r>
      <w:r>
        <w:rPr>
          <w:spacing w:val="30"/>
        </w:rPr>
        <w:t> </w:t>
      </w:r>
      <w:r>
        <w:rPr/>
        <w:t>возраста</w:t>
      </w:r>
      <w:r>
        <w:rPr>
          <w:spacing w:val="30"/>
        </w:rPr>
        <w:t> </w:t>
      </w:r>
      <w:r>
        <w:rPr/>
        <w:t>по</w:t>
      </w:r>
      <w:r>
        <w:rPr>
          <w:spacing w:val="30"/>
        </w:rPr>
        <w:t> </w:t>
      </w:r>
      <w:r>
        <w:rPr/>
        <w:t>оценке</w:t>
      </w:r>
    </w:p>
    <w:p>
      <w:pPr>
        <w:pStyle w:val="BodyText"/>
        <w:spacing w:after="0" w:line="225" w:lineRule="auto"/>
        <w:sectPr>
          <w:pgSz w:w="11910" w:h="16840"/>
          <w:pgMar w:header="492" w:footer="1504" w:top="1600" w:bottom="1700" w:left="708" w:right="566"/>
        </w:sectPr>
      </w:pPr>
    </w:p>
    <w:p>
      <w:pPr>
        <w:pStyle w:val="BodyText"/>
        <w:spacing w:line="225" w:lineRule="auto" w:before="253"/>
        <w:ind w:right="47" w:firstLine="0"/>
      </w:pPr>
      <w:r>
        <w:rPr/>
        <w:t>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w:t>
      </w:r>
      <w:r>
        <w:rPr>
          <w:spacing w:val="-3"/>
        </w:rPr>
        <w:t> </w:t>
      </w:r>
      <w:r>
        <w:rPr/>
        <w:t>пунктов,</w:t>
      </w:r>
      <w:r>
        <w:rPr>
          <w:spacing w:val="-3"/>
        </w:rPr>
        <w:t> </w:t>
      </w:r>
      <w:r>
        <w:rPr/>
        <w:t>фельдшерских</w:t>
      </w:r>
      <w:r>
        <w:rPr>
          <w:spacing w:val="-3"/>
        </w:rPr>
        <w:t> </w:t>
      </w:r>
      <w:r>
        <w:rPr/>
        <w:t>здравпунктов)</w:t>
      </w:r>
      <w:r>
        <w:rPr>
          <w:spacing w:val="-3"/>
        </w:rPr>
        <w:t> </w:t>
      </w:r>
      <w:r>
        <w:rPr/>
        <w:t>и</w:t>
      </w:r>
      <w:r>
        <w:rPr>
          <w:spacing w:val="-3"/>
        </w:rPr>
        <w:t> </w:t>
      </w:r>
      <w:r>
        <w:rPr/>
        <w:t>на</w:t>
      </w:r>
      <w:r>
        <w:rPr>
          <w:spacing w:val="-3"/>
        </w:rPr>
        <w:t> </w:t>
      </w:r>
      <w:r>
        <w:rPr/>
        <w:t>медицинскую</w:t>
      </w:r>
      <w:r>
        <w:rPr>
          <w:spacing w:val="-3"/>
        </w:rPr>
        <w:t> </w:t>
      </w:r>
      <w:r>
        <w:rPr/>
        <w:t>помощь</w:t>
      </w:r>
      <w:r>
        <w:rPr>
          <w:spacing w:val="-3"/>
        </w:rPr>
        <w:t> </w:t>
      </w:r>
      <w:r>
        <w:rPr/>
        <w:t>с</w:t>
      </w:r>
      <w:r>
        <w:rPr>
          <w:spacing w:val="-3"/>
        </w:rPr>
        <w:t> </w:t>
      </w:r>
      <w:r>
        <w:rPr/>
        <w:t>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w:t>
      </w:r>
      <w:r>
        <w:rPr>
          <w:spacing w:val="-2"/>
        </w:rPr>
        <w:t>районов.</w:t>
      </w:r>
    </w:p>
    <w:p>
      <w:pPr>
        <w:pStyle w:val="BodyText"/>
        <w:spacing w:line="225" w:lineRule="auto" w:before="247"/>
        <w:ind w:right="48"/>
      </w:pPr>
      <w:r>
        <w:rP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r>
        <w:rPr>
          <w:color w:val="0000FF"/>
        </w:rPr>
        <w:t>разделом VI</w:t>
      </w:r>
      <w:r>
        <w:rPr>
          <w:color w:val="0000FF"/>
        </w:rPr>
        <w:t> </w:t>
      </w:r>
      <w:r>
        <w:rPr/>
        <w:t>Программы.</w:t>
      </w:r>
    </w:p>
    <w:p>
      <w:pPr>
        <w:pStyle w:val="BodyText"/>
        <w:spacing w:line="225" w:lineRule="auto" w:before="242"/>
        <w:ind w:right="46"/>
      </w:pPr>
      <w:r>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BodyText"/>
        <w:spacing w:line="225" w:lineRule="auto" w:before="250"/>
        <w:ind w:right="45"/>
      </w:pPr>
      <w:r>
        <w:rP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w:t>
      </w:r>
      <w:r>
        <w:rPr/>
        <w:t>пунктов, фельдшерских</w:t>
      </w:r>
      <w:r>
        <w:rPr>
          <w:spacing w:val="-3"/>
        </w:rPr>
        <w:t> </w:t>
      </w:r>
      <w:r>
        <w:rPr/>
        <w:t>здравпунктов)</w:t>
      </w:r>
      <w:r>
        <w:rPr>
          <w:spacing w:val="-3"/>
        </w:rPr>
        <w:t> </w:t>
      </w:r>
      <w:r>
        <w:rPr/>
        <w:t>соответствующих</w:t>
      </w:r>
      <w:r>
        <w:rPr>
          <w:spacing w:val="-3"/>
        </w:rPr>
        <w:t> </w:t>
      </w:r>
      <w:r>
        <w:rPr/>
        <w:t>лекарственных</w:t>
      </w:r>
      <w:r>
        <w:rPr>
          <w:spacing w:val="-3"/>
        </w:rPr>
        <w:t> </w:t>
      </w:r>
      <w:r>
        <w:rPr/>
        <w:t>препаратов</w:t>
      </w:r>
      <w:r>
        <w:rPr>
          <w:spacing w:val="-3"/>
        </w:rPr>
        <w:t> </w:t>
      </w:r>
      <w:r>
        <w:rPr/>
        <w:t>и</w:t>
      </w:r>
      <w:r>
        <w:rPr>
          <w:spacing w:val="-3"/>
        </w:rPr>
        <w:t> </w:t>
      </w:r>
      <w:r>
        <w:rPr/>
        <w:t>рекомендаций</w:t>
      </w:r>
      <w:r>
        <w:rPr>
          <w:spacing w:val="-3"/>
        </w:rPr>
        <w:t> </w:t>
      </w:r>
      <w:r>
        <w:rPr/>
        <w:t>по</w:t>
      </w:r>
      <w:r>
        <w:rPr>
          <w:spacing w:val="-3"/>
        </w:rPr>
        <w:t> </w:t>
      </w:r>
      <w:r>
        <w:rPr/>
        <w:t>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w:t>
      </w:r>
      <w:r>
        <w:rPr>
          <w:spacing w:val="40"/>
        </w:rPr>
        <w:t> </w:t>
      </w:r>
      <w:r>
        <w:rPr/>
        <w:t>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BodyText"/>
        <w:spacing w:line="225" w:lineRule="auto" w:before="245"/>
        <w:ind w:right="51"/>
      </w:pPr>
      <w:r>
        <w:rPr/>
        <w:t>В</w:t>
      </w:r>
      <w:r>
        <w:rPr>
          <w:spacing w:val="-2"/>
        </w:rPr>
        <w:t> </w:t>
      </w:r>
      <w:r>
        <w:rPr/>
        <w:t>соответствии</w:t>
      </w:r>
      <w:r>
        <w:rPr>
          <w:spacing w:val="-2"/>
        </w:rPr>
        <w:t> </w:t>
      </w:r>
      <w:r>
        <w:rPr/>
        <w:t>с</w:t>
      </w:r>
      <w:r>
        <w:rPr>
          <w:spacing w:val="-2"/>
        </w:rPr>
        <w:t> </w:t>
      </w:r>
      <w:r>
        <w:rPr/>
        <w:t>клиническими</w:t>
      </w:r>
      <w:r>
        <w:rPr>
          <w:spacing w:val="-2"/>
        </w:rPr>
        <w:t> </w:t>
      </w:r>
      <w:r>
        <w:rPr/>
        <w:t>рекомендациями</w:t>
      </w:r>
      <w:r>
        <w:rPr>
          <w:spacing w:val="-2"/>
        </w:rPr>
        <w:t> </w:t>
      </w:r>
      <w:r>
        <w:rPr/>
        <w:t>по</w:t>
      </w:r>
      <w:r>
        <w:rPr>
          <w:spacing w:val="-1"/>
        </w:rPr>
        <w:t> </w:t>
      </w:r>
      <w:r>
        <w:rPr/>
        <w:t>медицинским</w:t>
      </w:r>
      <w:r>
        <w:rPr>
          <w:spacing w:val="-2"/>
        </w:rPr>
        <w:t> </w:t>
      </w:r>
      <w:r>
        <w:rPr/>
        <w:t>показаниям</w:t>
      </w:r>
      <w:r>
        <w:rPr>
          <w:spacing w:val="-2"/>
        </w:rPr>
        <w:t> </w:t>
      </w:r>
      <w:r>
        <w:rPr/>
        <w:t>медицинские организации могут организовать предоставление лекарственных препаратов для лечения</w:t>
      </w:r>
      <w:r>
        <w:rPr>
          <w:spacing w:val="40"/>
        </w:rPr>
        <w:t> </w:t>
      </w:r>
      <w:r>
        <w:rPr/>
        <w:t>гепатита C для приема пациентами на дому. В этом случае прием врача может проводиться с использованием</w:t>
      </w:r>
      <w:r>
        <w:rPr>
          <w:spacing w:val="64"/>
          <w:w w:val="150"/>
        </w:rPr>
        <w:t> </w:t>
      </w:r>
      <w:r>
        <w:rPr/>
        <w:t>телемедицинских</w:t>
      </w:r>
      <w:r>
        <w:rPr>
          <w:spacing w:val="67"/>
          <w:w w:val="150"/>
        </w:rPr>
        <w:t> </w:t>
      </w:r>
      <w:r>
        <w:rPr/>
        <w:t>и</w:t>
      </w:r>
      <w:r>
        <w:rPr>
          <w:spacing w:val="67"/>
          <w:w w:val="150"/>
        </w:rPr>
        <w:t> </w:t>
      </w:r>
      <w:r>
        <w:rPr/>
        <w:t>(или)</w:t>
      </w:r>
      <w:r>
        <w:rPr>
          <w:spacing w:val="67"/>
          <w:w w:val="150"/>
        </w:rPr>
        <w:t> </w:t>
      </w:r>
      <w:r>
        <w:rPr/>
        <w:t>дистанционных</w:t>
      </w:r>
      <w:r>
        <w:rPr>
          <w:spacing w:val="67"/>
          <w:w w:val="150"/>
        </w:rPr>
        <w:t> </w:t>
      </w:r>
      <w:r>
        <w:rPr/>
        <w:t>технологий,</w:t>
      </w:r>
      <w:r>
        <w:rPr>
          <w:spacing w:val="67"/>
          <w:w w:val="150"/>
        </w:rPr>
        <w:t> </w:t>
      </w:r>
      <w:r>
        <w:rPr/>
        <w:t>результаты</w:t>
      </w:r>
      <w:r>
        <w:rPr>
          <w:spacing w:val="67"/>
          <w:w w:val="150"/>
        </w:rPr>
        <w:t> </w:t>
      </w:r>
      <w:r>
        <w:rPr>
          <w:spacing w:val="-2"/>
        </w:rPr>
        <w:t>лечения</w:t>
      </w:r>
    </w:p>
    <w:p>
      <w:pPr>
        <w:pStyle w:val="BodyText"/>
        <w:spacing w:after="0" w:line="225" w:lineRule="auto"/>
        <w:sectPr>
          <w:pgSz w:w="11910" w:h="16840"/>
          <w:pgMar w:header="492" w:footer="1504" w:top="1600" w:bottom="1700" w:left="708" w:right="566"/>
        </w:sectPr>
      </w:pPr>
    </w:p>
    <w:p>
      <w:pPr>
        <w:pStyle w:val="BodyText"/>
        <w:spacing w:line="225" w:lineRule="auto" w:before="253"/>
        <w:ind w:right="52" w:firstLine="0"/>
      </w:pPr>
      <w:r>
        <w:rPr/>
        <w:t>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BodyText"/>
        <w:spacing w:line="225" w:lineRule="auto" w:before="242"/>
        <w:ind w:right="45"/>
      </w:pPr>
      <w:r>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w:t>
      </w:r>
      <w:r>
        <w:rPr>
          <w:spacing w:val="80"/>
        </w:rPr>
        <w:t> </w:t>
      </w:r>
      <w:r>
        <w:rPr/>
        <w:t>системы,</w:t>
      </w:r>
      <w:r>
        <w:rPr>
          <w:spacing w:val="80"/>
        </w:rPr>
        <w:t> </w:t>
      </w:r>
      <w:r>
        <w:rPr/>
        <w:t>эндоскопических</w:t>
      </w:r>
      <w:r>
        <w:rPr>
          <w:spacing w:val="80"/>
        </w:rPr>
        <w:t> </w:t>
      </w:r>
      <w:r>
        <w:rPr/>
        <w:t>диагностических</w:t>
      </w:r>
      <w:r>
        <w:rPr>
          <w:spacing w:val="80"/>
        </w:rPr>
        <w:t> </w:t>
      </w:r>
      <w:r>
        <w:rPr/>
        <w:t>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w:t>
      </w:r>
      <w:r>
        <w:rPr>
          <w:spacing w:val="-5"/>
        </w:rPr>
        <w:t> </w:t>
      </w:r>
      <w:r>
        <w:rPr/>
        <w:t>оказывающими</w:t>
      </w:r>
      <w:r>
        <w:rPr>
          <w:spacing w:val="-5"/>
        </w:rPr>
        <w:t> </w:t>
      </w:r>
      <w:r>
        <w:rPr/>
        <w:t>медицинскую</w:t>
      </w:r>
      <w:r>
        <w:rPr>
          <w:spacing w:val="-5"/>
        </w:rPr>
        <w:t> </w:t>
      </w:r>
      <w:r>
        <w:rPr/>
        <w:t>помощь</w:t>
      </w:r>
      <w:r>
        <w:rPr>
          <w:spacing w:val="-5"/>
        </w:rPr>
        <w:t> </w:t>
      </w:r>
      <w:r>
        <w:rPr/>
        <w:t>в</w:t>
      </w:r>
      <w:r>
        <w:rPr>
          <w:spacing w:val="-5"/>
        </w:rPr>
        <w:t> </w:t>
      </w:r>
      <w:r>
        <w:rPr/>
        <w:t>амбулаторных</w:t>
      </w:r>
      <w:r>
        <w:rPr>
          <w:spacing w:val="-5"/>
        </w:rPr>
        <w:t> </w:t>
      </w:r>
      <w:r>
        <w:rPr/>
        <w:t>условиях,</w:t>
      </w:r>
      <w:r>
        <w:rPr>
          <w:spacing w:val="-5"/>
        </w:rPr>
        <w:t> </w:t>
      </w:r>
      <w:r>
        <w:rPr/>
        <w:t>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BodyText"/>
        <w:spacing w:line="225" w:lineRule="auto" w:before="245"/>
        <w:ind w:right="45"/>
      </w:pPr>
      <w:r>
        <w:rPr/>
        <w:t>Назначение отдельных диагностических (лабораторных) исследований (компьютерной томографии,</w:t>
      </w:r>
      <w:r>
        <w:rPr>
          <w:spacing w:val="80"/>
        </w:rPr>
        <w:t>  </w:t>
      </w:r>
      <w:r>
        <w:rPr/>
        <w:t>магнитно-резонансной</w:t>
      </w:r>
      <w:r>
        <w:rPr>
          <w:spacing w:val="80"/>
        </w:rPr>
        <w:t>  </w:t>
      </w:r>
      <w:r>
        <w:rPr/>
        <w:t>томографии,</w:t>
      </w:r>
      <w:r>
        <w:rPr>
          <w:spacing w:val="80"/>
        </w:rPr>
        <w:t>  </w:t>
      </w:r>
      <w:r>
        <w:rPr/>
        <w:t>ультразвукового</w:t>
      </w:r>
      <w:r>
        <w:rPr>
          <w:spacing w:val="80"/>
        </w:rPr>
        <w:t>  </w:t>
      </w:r>
      <w:r>
        <w:rPr/>
        <w:t>исследования сердечно-сосудистой</w:t>
      </w:r>
      <w:r>
        <w:rPr>
          <w:spacing w:val="80"/>
        </w:rPr>
        <w:t> </w:t>
      </w:r>
      <w:r>
        <w:rPr/>
        <w:t>системы,</w:t>
      </w:r>
      <w:r>
        <w:rPr>
          <w:spacing w:val="80"/>
        </w:rPr>
        <w:t> </w:t>
      </w:r>
      <w:r>
        <w:rPr/>
        <w:t>эндоскопических</w:t>
      </w:r>
      <w:r>
        <w:rPr>
          <w:spacing w:val="80"/>
        </w:rPr>
        <w:t> </w:t>
      </w:r>
      <w:r>
        <w:rPr/>
        <w:t>диагностических</w:t>
      </w:r>
      <w:r>
        <w:rPr>
          <w:spacing w:val="80"/>
        </w:rPr>
        <w:t> </w:t>
      </w:r>
      <w:r>
        <w:rPr/>
        <w:t>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w:t>
      </w:r>
      <w:r>
        <w:rPr>
          <w:spacing w:val="40"/>
        </w:rPr>
        <w:t> </w:t>
      </w:r>
      <w:r>
        <w:rPr/>
        <w:t>сроки, установленные Программой.</w:t>
      </w:r>
    </w:p>
    <w:p>
      <w:pPr>
        <w:pStyle w:val="BodyText"/>
        <w:spacing w:line="225" w:lineRule="auto" w:before="245"/>
        <w:ind w:right="52"/>
      </w:pPr>
      <w:r>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w:t>
      </w:r>
      <w:r>
        <w:rPr>
          <w:spacing w:val="-2"/>
        </w:rPr>
        <w:t>принадлежности.</w:t>
      </w:r>
    </w:p>
    <w:p>
      <w:pPr>
        <w:pStyle w:val="BodyText"/>
        <w:spacing w:line="225" w:lineRule="auto" w:before="242"/>
        <w:ind w:right="48"/>
      </w:pPr>
      <w:r>
        <w:rP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BodyText"/>
        <w:spacing w:line="225" w:lineRule="auto" w:before="244"/>
        <w:ind w:right="50"/>
      </w:pPr>
      <w:r>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w:t>
      </w:r>
      <w:r>
        <w:rPr>
          <w:spacing w:val="-2"/>
        </w:rPr>
        <w:t>финансирования).</w:t>
      </w:r>
    </w:p>
    <w:p>
      <w:pPr>
        <w:pStyle w:val="BodyText"/>
        <w:spacing w:line="225" w:lineRule="auto" w:before="242"/>
        <w:ind w:right="48"/>
      </w:pPr>
      <w:r>
        <w:rPr/>
        <w:t>Медицинскими организациями субъектов Российской Федерации обеспечиваются забор и направление</w:t>
      </w:r>
      <w:r>
        <w:rPr>
          <w:spacing w:val="-5"/>
        </w:rPr>
        <w:t> </w:t>
      </w:r>
      <w:r>
        <w:rPr/>
        <w:t>материала</w:t>
      </w:r>
      <w:r>
        <w:rPr>
          <w:spacing w:val="-5"/>
        </w:rPr>
        <w:t> </w:t>
      </w:r>
      <w:r>
        <w:rPr/>
        <w:t>для</w:t>
      </w:r>
      <w:r>
        <w:rPr>
          <w:spacing w:val="-5"/>
        </w:rPr>
        <w:t> </w:t>
      </w:r>
      <w:r>
        <w:rPr/>
        <w:t>проведения</w:t>
      </w:r>
      <w:r>
        <w:rPr>
          <w:spacing w:val="-5"/>
        </w:rPr>
        <w:t> </w:t>
      </w:r>
      <w:r>
        <w:rPr/>
        <w:t>неинвазивного</w:t>
      </w:r>
      <w:r>
        <w:rPr>
          <w:spacing w:val="-5"/>
        </w:rPr>
        <w:t> </w:t>
      </w:r>
      <w:r>
        <w:rPr/>
        <w:t>пренатального</w:t>
      </w:r>
      <w:r>
        <w:rPr>
          <w:spacing w:val="-5"/>
        </w:rPr>
        <w:t> </w:t>
      </w:r>
      <w:r>
        <w:rPr/>
        <w:t>тестирования</w:t>
      </w:r>
      <w:r>
        <w:rPr>
          <w:spacing w:val="-5"/>
        </w:rPr>
        <w:t> </w:t>
      </w:r>
      <w:r>
        <w:rPr/>
        <w:t>(определения внеклеточной ДНК плода по крови матери) и предимплантационного генетического</w:t>
      </w:r>
      <w:r>
        <w:rPr>
          <w:spacing w:val="40"/>
        </w:rPr>
        <w:t> </w:t>
      </w:r>
      <w:r>
        <w:rPr/>
        <w:t>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w:t>
      </w:r>
      <w:r>
        <w:rPr>
          <w:spacing w:val="40"/>
        </w:rPr>
        <w:t> </w:t>
      </w:r>
      <w:r>
        <w:rPr/>
        <w:t>генетике, в соответствии с перечнем, утвержденным Министерством здравоохранения Российской Федерации.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8"/>
      </w:pPr>
      <w:r>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w:t>
      </w:r>
      <w:r>
        <w:rPr>
          <w:spacing w:val="-3"/>
        </w:rPr>
        <w:t> </w:t>
      </w:r>
      <w:r>
        <w:rPr/>
        <w:t>медицинского</w:t>
      </w:r>
      <w:r>
        <w:rPr>
          <w:spacing w:val="-3"/>
        </w:rPr>
        <w:t> </w:t>
      </w:r>
      <w:r>
        <w:rPr/>
        <w:t>страхования,</w:t>
      </w:r>
      <w:r>
        <w:rPr>
          <w:spacing w:val="-3"/>
        </w:rPr>
        <w:t> </w:t>
      </w:r>
      <w:r>
        <w:rPr/>
        <w:t>включая</w:t>
      </w:r>
      <w:r>
        <w:rPr>
          <w:spacing w:val="-3"/>
        </w:rPr>
        <w:t> </w:t>
      </w:r>
      <w:r>
        <w:rPr/>
        <w:t>оценку</w:t>
      </w:r>
      <w:r>
        <w:rPr>
          <w:spacing w:val="-3"/>
        </w:rPr>
        <w:t> </w:t>
      </w:r>
      <w:r>
        <w:rPr/>
        <w:t>его</w:t>
      </w:r>
      <w:r>
        <w:rPr>
          <w:spacing w:val="-3"/>
        </w:rPr>
        <w:t> </w:t>
      </w:r>
      <w:r>
        <w:rPr/>
        <w:t>эффективности</w:t>
      </w:r>
      <w:r>
        <w:rPr>
          <w:spacing w:val="-3"/>
        </w:rPr>
        <w:t> </w:t>
      </w:r>
      <w:r>
        <w:rPr/>
        <w:t>(факт</w:t>
      </w:r>
      <w:r>
        <w:rPr>
          <w:spacing w:val="-3"/>
        </w:rPr>
        <w:t> </w:t>
      </w:r>
      <w:r>
        <w:rPr/>
        <w:t>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BodyText"/>
        <w:spacing w:line="225" w:lineRule="auto" w:before="245"/>
        <w:ind w:right="47"/>
      </w:pPr>
      <w:r>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BodyText"/>
        <w:spacing w:line="225" w:lineRule="auto" w:before="243"/>
        <w:ind w:right="50"/>
      </w:pPr>
      <w:r>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BodyText"/>
        <w:spacing w:line="225" w:lineRule="auto" w:before="242"/>
        <w:ind w:right="48"/>
      </w:pPr>
      <w:r>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BodyText"/>
        <w:spacing w:line="225" w:lineRule="auto" w:before="243"/>
        <w:ind w:right="49"/>
      </w:pPr>
      <w:r>
        <w:rP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3">
        <w:r>
          <w:rPr>
            <w:color w:val="0000FF"/>
          </w:rPr>
          <w:t>законом</w:t>
        </w:r>
      </w:hyperlink>
      <w:r>
        <w:rPr>
          <w:color w:val="0000FF"/>
        </w:rPr>
        <w:t> </w:t>
      </w:r>
      <w:r>
        <w:rPr/>
        <w:t>"О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BodyText"/>
        <w:spacing w:line="225" w:lineRule="auto" w:before="246"/>
        <w:ind w:right="46"/>
      </w:pPr>
      <w:r>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r>
        <w:rPr>
          <w:color w:val="0000FF"/>
        </w:rPr>
        <w:t>приложением N 3</w:t>
      </w:r>
      <w:r>
        <w:rPr>
          <w:color w:val="0000FF"/>
        </w:rPr>
        <w:t> </w:t>
      </w:r>
      <w:r>
        <w:rPr/>
        <w:t>к Программе.</w:t>
      </w:r>
    </w:p>
    <w:p>
      <w:pPr>
        <w:pStyle w:val="BodyText"/>
        <w:spacing w:line="225" w:lineRule="auto" w:before="242"/>
        <w:ind w:right="49"/>
      </w:pPr>
      <w:r>
        <w:rP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pPr>
        <w:pStyle w:val="BodyText"/>
        <w:spacing w:line="225" w:lineRule="auto" w:before="242"/>
        <w:ind w:right="49"/>
      </w:pPr>
      <w:r>
        <w:rPr/>
        <w:t>Федеральная медицинская организация вправе оказывать первичную медико-санитарную помощь</w:t>
      </w:r>
      <w:r>
        <w:rPr>
          <w:spacing w:val="31"/>
        </w:rPr>
        <w:t>  </w:t>
      </w:r>
      <w:r>
        <w:rPr/>
        <w:t>и</w:t>
      </w:r>
      <w:r>
        <w:rPr>
          <w:spacing w:val="32"/>
        </w:rPr>
        <w:t>  </w:t>
      </w:r>
      <w:r>
        <w:rPr/>
        <w:t>скорую,</w:t>
      </w:r>
      <w:r>
        <w:rPr>
          <w:spacing w:val="32"/>
        </w:rPr>
        <w:t>  </w:t>
      </w:r>
      <w:r>
        <w:rPr/>
        <w:t>в</w:t>
      </w:r>
      <w:r>
        <w:rPr>
          <w:spacing w:val="32"/>
        </w:rPr>
        <w:t>  </w:t>
      </w:r>
      <w:r>
        <w:rPr/>
        <w:t>том</w:t>
      </w:r>
      <w:r>
        <w:rPr>
          <w:spacing w:val="32"/>
        </w:rPr>
        <w:t>  </w:t>
      </w:r>
      <w:r>
        <w:rPr/>
        <w:t>числе</w:t>
      </w:r>
      <w:r>
        <w:rPr>
          <w:spacing w:val="32"/>
        </w:rPr>
        <w:t>  </w:t>
      </w:r>
      <w:r>
        <w:rPr/>
        <w:t>скорую</w:t>
      </w:r>
      <w:r>
        <w:rPr>
          <w:spacing w:val="32"/>
        </w:rPr>
        <w:t>  </w:t>
      </w:r>
      <w:r>
        <w:rPr/>
        <w:t>специализированную,</w:t>
      </w:r>
      <w:r>
        <w:rPr>
          <w:spacing w:val="32"/>
        </w:rPr>
        <w:t>  </w:t>
      </w:r>
      <w:r>
        <w:rPr/>
        <w:t>медицинскую</w:t>
      </w:r>
      <w:r>
        <w:rPr>
          <w:spacing w:val="32"/>
        </w:rPr>
        <w:t>  </w:t>
      </w:r>
      <w:r>
        <w:rPr/>
        <w:t>помощь</w:t>
      </w:r>
      <w:r>
        <w:rPr>
          <w:spacing w:val="32"/>
        </w:rPr>
        <w:t>  </w:t>
      </w:r>
      <w:r>
        <w:rPr>
          <w:spacing w:val="-10"/>
        </w:rPr>
        <w:t>в</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bookmarkStart w:name="Структура базовой программы обязательног" w:id="29"/>
      <w:bookmarkEnd w:id="29"/>
      <w:r>
        <w:rPr/>
      </w:r>
      <w:r>
        <w:rPr/>
        <w:t>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4">
        <w:r>
          <w:rPr>
            <w:color w:val="0000FF"/>
          </w:rPr>
          <w:t>частью 10 статьи 36</w:t>
        </w:r>
      </w:hyperlink>
      <w:r>
        <w:rPr>
          <w:color w:val="0000FF"/>
        </w:rPr>
        <w:t> </w:t>
      </w:r>
      <w:r>
        <w:rPr/>
        <w:t>Федерального закона "Об обязательном медицинском страховании в Российской Федерации".</w:t>
      </w:r>
    </w:p>
    <w:p>
      <w:pPr>
        <w:pStyle w:val="BodyText"/>
        <w:spacing w:line="225" w:lineRule="auto" w:before="243"/>
        <w:ind w:right="49"/>
      </w:pPr>
      <w:r>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w:t>
      </w:r>
      <w:r>
        <w:rPr>
          <w:spacing w:val="40"/>
        </w:rPr>
        <w:t> </w:t>
      </w:r>
      <w:r>
        <w:rPr/>
        <w:t>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r>
        <w:rPr>
          <w:color w:val="0000FF"/>
        </w:rPr>
        <w:t>приложениями N 3</w:t>
      </w:r>
      <w:r>
        <w:rPr>
          <w:color w:val="0000FF"/>
        </w:rPr>
        <w:t> </w:t>
      </w:r>
      <w:r>
        <w:rPr/>
        <w:t>и 4 к Программе.</w:t>
      </w:r>
    </w:p>
    <w:p>
      <w:pPr>
        <w:pStyle w:val="BodyText"/>
        <w:spacing w:line="225" w:lineRule="auto" w:before="244"/>
        <w:ind w:right="48"/>
      </w:pPr>
      <w:r>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w:t>
      </w:r>
      <w:r>
        <w:rPr>
          <w:spacing w:val="-1"/>
        </w:rPr>
        <w:t> </w:t>
      </w:r>
      <w:r>
        <w:rPr/>
        <w:t>также</w:t>
      </w:r>
      <w:r>
        <w:rPr>
          <w:spacing w:val="-1"/>
        </w:rPr>
        <w:t> </w:t>
      </w:r>
      <w:r>
        <w:rPr/>
        <w:t>в случае</w:t>
      </w:r>
      <w:r>
        <w:rPr>
          <w:spacing w:val="-1"/>
        </w:rPr>
        <w:t> </w:t>
      </w:r>
      <w:r>
        <w:rPr/>
        <w:t>отсутствия</w:t>
      </w:r>
      <w:r>
        <w:rPr>
          <w:spacing w:val="-1"/>
        </w:rPr>
        <w:t> </w:t>
      </w:r>
      <w:r>
        <w:rPr/>
        <w:t>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Heading1"/>
        <w:spacing w:line="225" w:lineRule="auto" w:before="267"/>
        <w:ind w:left="3901" w:right="1174" w:hanging="1138"/>
      </w:pPr>
      <w:r>
        <w:rPr/>
        <w:t>Структура</w:t>
      </w:r>
      <w:r>
        <w:rPr>
          <w:spacing w:val="-13"/>
        </w:rPr>
        <w:t> </w:t>
      </w:r>
      <w:r>
        <w:rPr/>
        <w:t>базовой</w:t>
      </w:r>
      <w:r>
        <w:rPr>
          <w:spacing w:val="-13"/>
        </w:rPr>
        <w:t> </w:t>
      </w:r>
      <w:r>
        <w:rPr/>
        <w:t>программы</w:t>
      </w:r>
      <w:r>
        <w:rPr>
          <w:spacing w:val="-13"/>
        </w:rPr>
        <w:t> </w:t>
      </w:r>
      <w:r>
        <w:rPr/>
        <w:t>обязательного медицинского страхования</w:t>
      </w:r>
    </w:p>
    <w:p>
      <w:pPr>
        <w:pStyle w:val="BodyText"/>
        <w:spacing w:before="245"/>
        <w:ind w:left="1052" w:firstLine="0"/>
        <w:jc w:val="left"/>
      </w:pPr>
      <w:r>
        <w:rPr/>
        <w:t>Базовая</w:t>
      </w:r>
      <w:r>
        <w:rPr>
          <w:spacing w:val="-6"/>
        </w:rPr>
        <w:t> </w:t>
      </w:r>
      <w:r>
        <w:rPr/>
        <w:t>программа</w:t>
      </w:r>
      <w:r>
        <w:rPr>
          <w:spacing w:val="-6"/>
        </w:rPr>
        <w:t> </w:t>
      </w:r>
      <w:r>
        <w:rPr/>
        <w:t>обязательного</w:t>
      </w:r>
      <w:r>
        <w:rPr>
          <w:spacing w:val="-5"/>
        </w:rPr>
        <w:t> </w:t>
      </w:r>
      <w:r>
        <w:rPr/>
        <w:t>медицинского</w:t>
      </w:r>
      <w:r>
        <w:rPr>
          <w:spacing w:val="-5"/>
        </w:rPr>
        <w:t> </w:t>
      </w:r>
      <w:r>
        <w:rPr/>
        <w:t>страхования</w:t>
      </w:r>
      <w:r>
        <w:rPr>
          <w:spacing w:val="-5"/>
        </w:rPr>
        <w:t> </w:t>
      </w:r>
      <w:r>
        <w:rPr>
          <w:spacing w:val="-2"/>
        </w:rPr>
        <w:t>включает:</w:t>
      </w:r>
    </w:p>
    <w:p>
      <w:pPr>
        <w:pStyle w:val="BodyText"/>
        <w:spacing w:line="225" w:lineRule="auto" w:before="238"/>
        <w:ind w:right="47"/>
      </w:pPr>
      <w:r>
        <w:rPr/>
        <w:t>нормативы</w:t>
      </w:r>
      <w:r>
        <w:rPr>
          <w:spacing w:val="-1"/>
        </w:rPr>
        <w:t> </w:t>
      </w:r>
      <w:r>
        <w:rPr/>
        <w:t>объема</w:t>
      </w:r>
      <w:r>
        <w:rPr>
          <w:spacing w:val="-1"/>
        </w:rPr>
        <w:t> </w:t>
      </w:r>
      <w:r>
        <w:rPr/>
        <w:t>предоставления</w:t>
      </w:r>
      <w:r>
        <w:rPr>
          <w:spacing w:val="-1"/>
        </w:rPr>
        <w:t> </w:t>
      </w:r>
      <w:r>
        <w:rPr/>
        <w:t>медицинской</w:t>
      </w:r>
      <w:r>
        <w:rPr>
          <w:spacing w:val="-1"/>
        </w:rPr>
        <w:t> </w:t>
      </w:r>
      <w:r>
        <w:rPr/>
        <w:t>помощи,</w:t>
      </w:r>
      <w:r>
        <w:rPr>
          <w:spacing w:val="-1"/>
        </w:rPr>
        <w:t> </w:t>
      </w:r>
      <w:r>
        <w:rPr/>
        <w:t>в</w:t>
      </w:r>
      <w:r>
        <w:rPr>
          <w:spacing w:val="-1"/>
        </w:rPr>
        <w:t> </w:t>
      </w:r>
      <w:r>
        <w:rPr/>
        <w:t>том</w:t>
      </w:r>
      <w:r>
        <w:rPr>
          <w:spacing w:val="-1"/>
        </w:rPr>
        <w:t> </w:t>
      </w:r>
      <w:r>
        <w:rPr/>
        <w:t>числе</w:t>
      </w:r>
      <w:r>
        <w:rPr>
          <w:spacing w:val="-1"/>
        </w:rPr>
        <w:t> </w:t>
      </w:r>
      <w:r>
        <w:rPr/>
        <w:t>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BodyText"/>
        <w:spacing w:line="225" w:lineRule="auto" w:before="244"/>
        <w:ind w:right="47"/>
      </w:pPr>
      <w:r>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BodyText"/>
        <w:spacing w:line="225" w:lineRule="auto" w:before="245"/>
        <w:ind w:right="48"/>
      </w:pPr>
      <w:r>
        <w:rPr/>
        <w:t>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r>
        <w:rPr>
          <w:color w:val="0000FF"/>
        </w:rPr>
        <w:t>разделом II</w:t>
      </w:r>
      <w:r>
        <w:rPr>
          <w:color w:val="0000FF"/>
        </w:rPr>
        <w:t> </w:t>
      </w:r>
      <w:r>
        <w:rPr/>
        <w:t>приложения N 2 к Программе;</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3"/>
      </w:pPr>
      <w:bookmarkStart w:name="V. Финансовое обеспечение Программы" w:id="30"/>
      <w:bookmarkEnd w:id="30"/>
      <w:r>
        <w:rPr/>
      </w:r>
      <w:bookmarkStart w:name="_bookmark6" w:id="31"/>
      <w:bookmarkEnd w:id="31"/>
      <w:r>
        <w:rPr/>
      </w:r>
      <w:r>
        <w:rPr/>
        <w:t>требования к территориальной программе государственных гарантий и условия предоставления медицинской помощи, предусмотренные </w:t>
      </w:r>
      <w:r>
        <w:rPr>
          <w:color w:val="0000FF"/>
        </w:rPr>
        <w:t>разделом VII</w:t>
      </w:r>
      <w:r>
        <w:rPr>
          <w:color w:val="0000FF"/>
        </w:rPr>
        <w:t> </w:t>
      </w:r>
      <w:r>
        <w:rPr/>
        <w:t>Программы;</w:t>
      </w:r>
    </w:p>
    <w:p>
      <w:pPr>
        <w:pStyle w:val="BodyText"/>
        <w:spacing w:line="225" w:lineRule="auto"/>
        <w:ind w:right="52"/>
      </w:pPr>
      <w:r>
        <w:rPr/>
        <w:t>критерии доступности и качества медицинской помощи, предусмотренные </w:t>
      </w:r>
      <w:r>
        <w:rPr>
          <w:color w:val="0000FF"/>
        </w:rPr>
        <w:t>разделом VIII</w:t>
      </w:r>
      <w:r>
        <w:rPr>
          <w:color w:val="0000FF"/>
        </w:rPr>
        <w:t> </w:t>
      </w:r>
      <w:r>
        <w:rPr>
          <w:spacing w:val="-2"/>
        </w:rPr>
        <w:t>Программы.</w:t>
      </w:r>
    </w:p>
    <w:p>
      <w:pPr>
        <w:pStyle w:val="BodyText"/>
        <w:spacing w:line="225" w:lineRule="auto"/>
        <w:ind w:right="51"/>
      </w:pPr>
      <w:r>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w:t>
      </w:r>
      <w:r>
        <w:rPr>
          <w:spacing w:val="40"/>
        </w:rPr>
        <w:t> </w:t>
      </w:r>
      <w:r>
        <w:rPr/>
        <w:t>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w:t>
      </w:r>
      <w:r>
        <w:rPr>
          <w:spacing w:val="40"/>
        </w:rPr>
        <w:t> </w:t>
      </w:r>
      <w:r>
        <w:rPr>
          <w:spacing w:val="-2"/>
        </w:rPr>
        <w:t>страхования.</w:t>
      </w:r>
    </w:p>
    <w:p>
      <w:pPr>
        <w:pStyle w:val="BodyText"/>
        <w:spacing w:line="225" w:lineRule="auto" w:before="244"/>
        <w:ind w:right="46"/>
      </w:pPr>
      <w:r>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BodyText"/>
        <w:spacing w:line="225" w:lineRule="auto" w:before="244"/>
        <w:ind w:right="47"/>
      </w:pPr>
      <w:r>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w:t>
      </w:r>
      <w:r>
        <w:rPr>
          <w:spacing w:val="80"/>
          <w:w w:val="150"/>
        </w:rPr>
        <w:t> </w:t>
      </w:r>
      <w:r>
        <w:rPr/>
        <w:t>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Heading1"/>
        <w:numPr>
          <w:ilvl w:val="1"/>
          <w:numId w:val="1"/>
        </w:numPr>
        <w:tabs>
          <w:tab w:pos="3410" w:val="left" w:leader="none"/>
        </w:tabs>
        <w:spacing w:line="240" w:lineRule="auto" w:before="256" w:after="0"/>
        <w:ind w:left="3410" w:right="0" w:hanging="291"/>
        <w:jc w:val="left"/>
      </w:pPr>
      <w:r>
        <w:rPr/>
        <w:t>Финансовое</w:t>
      </w:r>
      <w:r>
        <w:rPr>
          <w:spacing w:val="-11"/>
        </w:rPr>
        <w:t> </w:t>
      </w:r>
      <w:r>
        <w:rPr/>
        <w:t>обеспечение</w:t>
      </w:r>
      <w:r>
        <w:rPr>
          <w:spacing w:val="-10"/>
        </w:rPr>
        <w:t> </w:t>
      </w:r>
      <w:r>
        <w:rPr>
          <w:spacing w:val="-2"/>
        </w:rPr>
        <w:t>Программы</w:t>
      </w:r>
    </w:p>
    <w:p>
      <w:pPr>
        <w:pStyle w:val="BodyText"/>
        <w:spacing w:line="225" w:lineRule="auto" w:before="255"/>
        <w:ind w:right="47"/>
      </w:pPr>
      <w:r>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BodyText"/>
        <w:spacing w:line="225" w:lineRule="auto" w:before="243"/>
        <w:ind w:right="50"/>
      </w:pPr>
      <w:r>
        <w:rPr/>
        <w:t>За счет средств обязательного медицинского страхования в рамках базовой программы обязательного</w:t>
      </w:r>
      <w:r>
        <w:rPr>
          <w:spacing w:val="-4"/>
        </w:rPr>
        <w:t> </w:t>
      </w:r>
      <w:r>
        <w:rPr/>
        <w:t>медицинского</w:t>
      </w:r>
      <w:r>
        <w:rPr>
          <w:spacing w:val="-4"/>
        </w:rPr>
        <w:t> </w:t>
      </w:r>
      <w:r>
        <w:rPr/>
        <w:t>страхования</w:t>
      </w:r>
      <w:r>
        <w:rPr>
          <w:spacing w:val="-5"/>
        </w:rPr>
        <w:t> </w:t>
      </w:r>
      <w:r>
        <w:rPr/>
        <w:t>застрахованным</w:t>
      </w:r>
      <w:r>
        <w:rPr>
          <w:spacing w:val="-5"/>
        </w:rPr>
        <w:t> </w:t>
      </w:r>
      <w:r>
        <w:rPr/>
        <w:t>лицам</w:t>
      </w:r>
      <w:r>
        <w:rPr>
          <w:spacing w:val="-5"/>
        </w:rPr>
        <w:t> </w:t>
      </w:r>
      <w:r>
        <w:rPr/>
        <w:t>при</w:t>
      </w:r>
      <w:r>
        <w:rPr>
          <w:spacing w:val="-4"/>
        </w:rPr>
        <w:t> </w:t>
      </w:r>
      <w:r>
        <w:rPr/>
        <w:t>заболеваниях</w:t>
      </w:r>
      <w:r>
        <w:rPr>
          <w:spacing w:val="-4"/>
        </w:rPr>
        <w:t> </w:t>
      </w:r>
      <w:r>
        <w:rPr/>
        <w:t>и</w:t>
      </w:r>
      <w:r>
        <w:rPr>
          <w:spacing w:val="-4"/>
        </w:rPr>
        <w:t> </w:t>
      </w:r>
      <w:r>
        <w:rPr/>
        <w:t>состояниях, указанных в </w:t>
      </w:r>
      <w:r>
        <w:rPr>
          <w:color w:val="0000FF"/>
        </w:rPr>
        <w:t>разделе III</w:t>
      </w:r>
      <w:r>
        <w:rPr>
          <w:color w:val="0000FF"/>
        </w:rPr>
        <w:t> </w:t>
      </w:r>
      <w:r>
        <w:rPr/>
        <w:t>Программы, за исключением заболеваний, передаваемых половым</w:t>
      </w:r>
      <w:r>
        <w:rPr>
          <w:spacing w:val="80"/>
        </w:rPr>
        <w:t> </w:t>
      </w:r>
      <w:r>
        <w:rPr/>
        <w:t>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8"/>
      </w:pPr>
      <w:r>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w:t>
      </w:r>
      <w:r>
        <w:rPr>
          <w:spacing w:val="40"/>
        </w:rPr>
        <w:t> </w:t>
      </w:r>
      <w:r>
        <w:rPr/>
        <w:t>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w:t>
      </w:r>
      <w:r>
        <w:rPr>
          <w:spacing w:val="40"/>
        </w:rPr>
        <w:t> </w:t>
      </w:r>
      <w:r>
        <w:rPr/>
        <w:t>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w:t>
      </w:r>
      <w:r>
        <w:rPr>
          <w:spacing w:val="-2"/>
        </w:rPr>
        <w:t>года);</w:t>
      </w:r>
    </w:p>
    <w:p>
      <w:pPr>
        <w:pStyle w:val="BodyText"/>
        <w:spacing w:before="240"/>
        <w:ind w:left="1052" w:firstLine="0"/>
        <w:jc w:val="left"/>
      </w:pPr>
      <w:r>
        <w:rPr/>
        <w:t>скорая</w:t>
      </w:r>
      <w:r>
        <w:rPr>
          <w:spacing w:val="-10"/>
        </w:rPr>
        <w:t> </w:t>
      </w:r>
      <w:r>
        <w:rPr/>
        <w:t>медицинская</w:t>
      </w:r>
      <w:r>
        <w:rPr>
          <w:spacing w:val="-10"/>
        </w:rPr>
        <w:t> </w:t>
      </w:r>
      <w:r>
        <w:rPr/>
        <w:t>помощь</w:t>
      </w:r>
      <w:r>
        <w:rPr>
          <w:spacing w:val="-9"/>
        </w:rPr>
        <w:t> </w:t>
      </w:r>
      <w:r>
        <w:rPr/>
        <w:t>(за</w:t>
      </w:r>
      <w:r>
        <w:rPr>
          <w:spacing w:val="-10"/>
        </w:rPr>
        <w:t> </w:t>
      </w:r>
      <w:r>
        <w:rPr/>
        <w:t>исключением</w:t>
      </w:r>
      <w:r>
        <w:rPr>
          <w:spacing w:val="-10"/>
        </w:rPr>
        <w:t> </w:t>
      </w:r>
      <w:r>
        <w:rPr/>
        <w:t>санитарно-авиационной</w:t>
      </w:r>
      <w:r>
        <w:rPr>
          <w:spacing w:val="-9"/>
        </w:rPr>
        <w:t> </w:t>
      </w:r>
      <w:r>
        <w:rPr>
          <w:spacing w:val="-2"/>
        </w:rPr>
        <w:t>эвакуации);</w:t>
      </w:r>
    </w:p>
    <w:p>
      <w:pPr>
        <w:pStyle w:val="BodyText"/>
        <w:spacing w:line="225" w:lineRule="auto" w:before="237"/>
        <w:ind w:right="50"/>
      </w:pPr>
      <w:r>
        <w:rP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BodyText"/>
        <w:spacing w:line="225" w:lineRule="auto" w:before="244"/>
        <w:ind w:right="48"/>
      </w:pPr>
      <w:r>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BodyText"/>
        <w:spacing w:line="225" w:lineRule="auto"/>
        <w:ind w:right="45"/>
      </w:pPr>
      <w:r>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w:t>
      </w:r>
      <w:r>
        <w:rPr/>
        <w:t>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BodyText"/>
        <w:spacing w:line="225" w:lineRule="auto" w:before="245"/>
        <w:ind w:right="47"/>
      </w:pPr>
      <w:r>
        <w:rPr/>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w:t>
      </w:r>
      <w:r>
        <w:rPr>
          <w:spacing w:val="-4"/>
        </w:rPr>
        <w:t> </w:t>
      </w:r>
      <w:r>
        <w:rPr/>
        <w:t>медицинской</w:t>
      </w:r>
      <w:r>
        <w:rPr>
          <w:spacing w:val="-4"/>
        </w:rPr>
        <w:t> </w:t>
      </w:r>
      <w:r>
        <w:rPr/>
        <w:t>помощи,</w:t>
      </w:r>
      <w:r>
        <w:rPr>
          <w:spacing w:val="-4"/>
        </w:rPr>
        <w:t> </w:t>
      </w:r>
      <w:r>
        <w:rPr/>
        <w:t>не</w:t>
      </w:r>
      <w:r>
        <w:rPr>
          <w:spacing w:val="-4"/>
        </w:rPr>
        <w:t> </w:t>
      </w:r>
      <w:r>
        <w:rPr/>
        <w:t>включенной</w:t>
      </w:r>
      <w:r>
        <w:rPr>
          <w:spacing w:val="-4"/>
        </w:rPr>
        <w:t> </w:t>
      </w:r>
      <w:r>
        <w:rPr/>
        <w:t>в</w:t>
      </w:r>
      <w:r>
        <w:rPr>
          <w:spacing w:val="-4"/>
        </w:rPr>
        <w:t> </w:t>
      </w:r>
      <w:r>
        <w:rPr/>
        <w:t>базовую</w:t>
      </w:r>
      <w:r>
        <w:rPr>
          <w:spacing w:val="-4"/>
        </w:rPr>
        <w:t> </w:t>
      </w:r>
      <w:r>
        <w:rPr/>
        <w:t>программу</w:t>
      </w:r>
      <w:r>
        <w:rPr>
          <w:spacing w:val="-4"/>
        </w:rPr>
        <w:t> </w:t>
      </w:r>
      <w:r>
        <w:rPr/>
        <w:t>обязательного</w:t>
      </w:r>
    </w:p>
    <w:p>
      <w:pPr>
        <w:pStyle w:val="BodyText"/>
        <w:spacing w:after="0" w:line="225" w:lineRule="auto"/>
        <w:sectPr>
          <w:pgSz w:w="11910" w:h="16840"/>
          <w:pgMar w:header="492" w:footer="1504" w:top="1600" w:bottom="1700" w:left="708" w:right="566"/>
        </w:sectPr>
      </w:pPr>
    </w:p>
    <w:p>
      <w:pPr>
        <w:pStyle w:val="BodyText"/>
        <w:spacing w:line="225" w:lineRule="auto" w:before="253"/>
        <w:ind w:firstLine="0"/>
        <w:jc w:val="left"/>
      </w:pPr>
      <w:r>
        <w:rPr/>
        <w:t>медицинского</w:t>
      </w:r>
      <w:r>
        <w:rPr>
          <w:spacing w:val="80"/>
        </w:rPr>
        <w:t> </w:t>
      </w:r>
      <w:r>
        <w:rPr/>
        <w:t>страхования,</w:t>
      </w:r>
      <w:r>
        <w:rPr>
          <w:spacing w:val="80"/>
        </w:rPr>
        <w:t> </w:t>
      </w:r>
      <w:r>
        <w:rPr/>
        <w:t>в</w:t>
      </w:r>
      <w:r>
        <w:rPr>
          <w:spacing w:val="80"/>
        </w:rPr>
        <w:t> </w:t>
      </w:r>
      <w:r>
        <w:rPr/>
        <w:t>соответствии</w:t>
      </w:r>
      <w:r>
        <w:rPr>
          <w:spacing w:val="80"/>
        </w:rPr>
        <w:t> </w:t>
      </w:r>
      <w:r>
        <w:rPr/>
        <w:t>с</w:t>
      </w:r>
      <w:r>
        <w:rPr>
          <w:spacing w:val="80"/>
        </w:rPr>
        <w:t> </w:t>
      </w:r>
      <w:r>
        <w:rPr/>
        <w:t>разделом</w:t>
      </w:r>
      <w:r>
        <w:rPr>
          <w:spacing w:val="80"/>
        </w:rPr>
        <w:t> </w:t>
      </w:r>
      <w:r>
        <w:rPr/>
        <w:t>II</w:t>
      </w:r>
      <w:r>
        <w:rPr>
          <w:spacing w:val="80"/>
        </w:rPr>
        <w:t> </w:t>
      </w:r>
      <w:r>
        <w:rPr/>
        <w:t>приложения</w:t>
      </w:r>
      <w:r>
        <w:rPr>
          <w:spacing w:val="80"/>
        </w:rPr>
        <w:t> </w:t>
      </w:r>
      <w:r>
        <w:rPr/>
        <w:t>N</w:t>
      </w:r>
      <w:r>
        <w:rPr>
          <w:spacing w:val="80"/>
        </w:rPr>
        <w:t> </w:t>
      </w:r>
      <w:r>
        <w:rPr/>
        <w:t>1</w:t>
      </w:r>
      <w:r>
        <w:rPr>
          <w:spacing w:val="80"/>
        </w:rPr>
        <w:t> </w:t>
      </w:r>
      <w:r>
        <w:rPr/>
        <w:t>к</w:t>
      </w:r>
      <w:r>
        <w:rPr>
          <w:spacing w:val="80"/>
        </w:rPr>
        <w:t> </w:t>
      </w:r>
      <w:r>
        <w:rPr/>
        <w:t>Программе, </w:t>
      </w:r>
      <w:r>
        <w:rPr>
          <w:spacing w:val="-2"/>
        </w:rPr>
        <w:t>оказываемой:</w:t>
      </w:r>
    </w:p>
    <w:p>
      <w:pPr>
        <w:pStyle w:val="BodyText"/>
        <w:spacing w:line="225" w:lineRule="auto"/>
        <w:ind w:right="47"/>
      </w:pPr>
      <w:r>
        <w:rPr/>
        <w:t>федеральными медицинскими организациями и медицинскими организациями частной системы здравоохранения, включенными в </w:t>
      </w:r>
      <w:hyperlink r:id="rId55">
        <w:r>
          <w:rPr>
            <w:color w:val="0000FF"/>
          </w:rPr>
          <w:t>перечень</w:t>
        </w:r>
      </w:hyperlink>
      <w:r>
        <w:rPr/>
        <w:t>, утверждаемый Министерством здравоохранения Российской Федерации;</w:t>
      </w:r>
    </w:p>
    <w:p>
      <w:pPr>
        <w:pStyle w:val="BodyText"/>
        <w:spacing w:line="225" w:lineRule="auto" w:before="242"/>
        <w:ind w:right="50"/>
      </w:pPr>
      <w:r>
        <w:rPr/>
        <w:t>медицинскими организациями, подведомственными исполнительным органам субъектов Российской Федерации.</w:t>
      </w:r>
    </w:p>
    <w:p>
      <w:pPr>
        <w:pStyle w:val="BodyText"/>
        <w:spacing w:line="225" w:lineRule="auto"/>
        <w:ind w:right="51"/>
      </w:pPr>
      <w:r>
        <w:rPr/>
        <w:t>За счет бюджетных ассигнований федерального бюджета осуществляется финансовое </w:t>
      </w:r>
      <w:r>
        <w:rPr>
          <w:spacing w:val="-2"/>
        </w:rPr>
        <w:t>обеспечение:</w:t>
      </w:r>
    </w:p>
    <w:p>
      <w:pPr>
        <w:pStyle w:val="BodyText"/>
        <w:spacing w:line="225" w:lineRule="auto"/>
        <w:ind w:right="45"/>
      </w:pPr>
      <w:r>
        <w:rPr/>
        <w:t>скорой,</w:t>
      </w:r>
      <w:r>
        <w:rPr>
          <w:spacing w:val="40"/>
        </w:rPr>
        <w:t> </w:t>
      </w:r>
      <w:r>
        <w:rPr/>
        <w:t>в</w:t>
      </w:r>
      <w:r>
        <w:rPr>
          <w:spacing w:val="40"/>
        </w:rPr>
        <w:t> </w:t>
      </w:r>
      <w:r>
        <w:rPr/>
        <w:t>том</w:t>
      </w:r>
      <w:r>
        <w:rPr>
          <w:spacing w:val="40"/>
        </w:rPr>
        <w:t> </w:t>
      </w:r>
      <w:r>
        <w:rPr/>
        <w:t>числе</w:t>
      </w:r>
      <w:r>
        <w:rPr>
          <w:spacing w:val="40"/>
        </w:rPr>
        <w:t> </w:t>
      </w:r>
      <w:r>
        <w:rPr/>
        <w:t>скорой</w:t>
      </w:r>
      <w:r>
        <w:rPr>
          <w:spacing w:val="40"/>
        </w:rPr>
        <w:t> </w:t>
      </w:r>
      <w:r>
        <w:rPr/>
        <w:t>специализированной,</w:t>
      </w:r>
      <w:r>
        <w:rPr>
          <w:spacing w:val="40"/>
        </w:rPr>
        <w:t> </w:t>
      </w:r>
      <w:r>
        <w:rPr/>
        <w:t>медицинской</w:t>
      </w:r>
      <w:r>
        <w:rPr>
          <w:spacing w:val="40"/>
        </w:rPr>
        <w:t> </w:t>
      </w:r>
      <w:r>
        <w:rPr/>
        <w:t>помощи,</w:t>
      </w:r>
      <w:r>
        <w:rPr>
          <w:spacing w:val="40"/>
        </w:rPr>
        <w:t> </w:t>
      </w:r>
      <w:r>
        <w:rPr/>
        <w:t>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w:t>
      </w:r>
      <w:r>
        <w:rPr/>
        <w:t>расстройствах поведения, а также в части расходов, не включенных в структуру тарифов на оплату</w:t>
      </w:r>
      <w:r>
        <w:rPr>
          <w:spacing w:val="40"/>
        </w:rPr>
        <w:t> </w:t>
      </w:r>
      <w:r>
        <w:rPr/>
        <w:t>медицинской помощи, предусмотренную базовой программой обязательного медицинского </w:t>
      </w:r>
      <w:r>
        <w:rPr>
          <w:spacing w:val="-2"/>
        </w:rPr>
        <w:t>страхования);</w:t>
      </w:r>
    </w:p>
    <w:p>
      <w:pPr>
        <w:pStyle w:val="BodyText"/>
        <w:spacing w:line="225" w:lineRule="auto" w:before="245"/>
        <w:ind w:right="48"/>
      </w:pPr>
      <w:r>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BodyText"/>
        <w:tabs>
          <w:tab w:pos="3368" w:val="left" w:leader="none"/>
          <w:tab w:pos="5470" w:val="left" w:leader="none"/>
          <w:tab w:pos="7575" w:val="left" w:leader="none"/>
          <w:tab w:pos="9593" w:val="left" w:leader="none"/>
        </w:tabs>
        <w:spacing w:line="225" w:lineRule="auto" w:before="242"/>
        <w:ind w:right="46"/>
      </w:pPr>
      <w:r>
        <w:rPr/>
        <w:t>скорой,</w:t>
      </w:r>
      <w:r>
        <w:rPr>
          <w:spacing w:val="40"/>
        </w:rPr>
        <w:t> </w:t>
      </w:r>
      <w:r>
        <w:rPr/>
        <w:t>в</w:t>
      </w:r>
      <w:r>
        <w:rPr>
          <w:spacing w:val="40"/>
        </w:rPr>
        <w:t> </w:t>
      </w:r>
      <w:r>
        <w:rPr/>
        <w:t>том</w:t>
      </w:r>
      <w:r>
        <w:rPr>
          <w:spacing w:val="40"/>
        </w:rPr>
        <w:t> </w:t>
      </w:r>
      <w:r>
        <w:rPr/>
        <w:t>числе</w:t>
      </w:r>
      <w:r>
        <w:rPr>
          <w:spacing w:val="40"/>
        </w:rPr>
        <w:t> </w:t>
      </w:r>
      <w:r>
        <w:rPr/>
        <w:t>скорой</w:t>
      </w:r>
      <w:r>
        <w:rPr>
          <w:spacing w:val="40"/>
        </w:rPr>
        <w:t> </w:t>
      </w:r>
      <w:r>
        <w:rPr/>
        <w:t>специализированной,</w:t>
      </w:r>
      <w:r>
        <w:rPr>
          <w:spacing w:val="40"/>
        </w:rPr>
        <w:t> </w:t>
      </w:r>
      <w:r>
        <w:rPr/>
        <w:t>медицинской</w:t>
      </w:r>
      <w:r>
        <w:rPr>
          <w:spacing w:val="40"/>
        </w:rPr>
        <w:t> </w:t>
      </w:r>
      <w:r>
        <w:rPr/>
        <w:t>помощи,</w:t>
      </w:r>
      <w:r>
        <w:rPr>
          <w:spacing w:val="40"/>
        </w:rPr>
        <w:t> </w:t>
      </w:r>
      <w:r>
        <w:rPr/>
        <w:t>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w:t>
      </w:r>
      <w:r>
        <w:rPr>
          <w:spacing w:val="-2"/>
        </w:rPr>
        <w:t>законодательством</w:t>
      </w:r>
      <w:r>
        <w:rPr/>
        <w:tab/>
      </w:r>
      <w:r>
        <w:rPr>
          <w:spacing w:val="-2"/>
        </w:rPr>
        <w:t>Российской</w:t>
      </w:r>
      <w:r>
        <w:rPr/>
        <w:tab/>
      </w:r>
      <w:r>
        <w:rPr>
          <w:spacing w:val="-2"/>
        </w:rPr>
        <w:t>Федерации,</w:t>
      </w:r>
      <w:r>
        <w:rPr/>
        <w:tab/>
      </w:r>
      <w:r>
        <w:rPr>
          <w:spacing w:val="-2"/>
        </w:rPr>
        <w:t>населению</w:t>
      </w:r>
      <w:r>
        <w:rPr/>
        <w:tab/>
      </w:r>
      <w:r>
        <w:rPr>
          <w:spacing w:val="-2"/>
        </w:rPr>
        <w:t>закрытых </w:t>
      </w:r>
      <w:r>
        <w:rPr/>
        <w:t>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BodyText"/>
        <w:spacing w:before="233"/>
        <w:ind w:left="1052" w:firstLine="0"/>
        <w:jc w:val="left"/>
      </w:pPr>
      <w:r>
        <w:rPr/>
        <w:t>расширенного неонатального </w:t>
      </w:r>
      <w:r>
        <w:rPr>
          <w:spacing w:val="-2"/>
        </w:rPr>
        <w:t>скрининга;</w:t>
      </w:r>
    </w:p>
    <w:p>
      <w:pPr>
        <w:pStyle w:val="BodyText"/>
        <w:spacing w:line="225" w:lineRule="auto" w:before="238"/>
        <w:ind w:right="47"/>
      </w:pPr>
      <w:r>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BodyText"/>
        <w:spacing w:line="225" w:lineRule="auto"/>
        <w:ind w:right="48"/>
      </w:pPr>
      <w:r>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BodyText"/>
        <w:spacing w:line="225" w:lineRule="auto"/>
        <w:ind w:right="49"/>
      </w:pPr>
      <w:r>
        <w:rPr/>
        <w:t>санаторно-курортного лечения отдельных категорий граждан в соответствии с законодательством Российской Федерации;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9"/>
      </w:pPr>
      <w:r>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BodyText"/>
        <w:spacing w:line="225" w:lineRule="auto" w:before="245"/>
        <w:ind w:right="50"/>
      </w:pPr>
      <w:r>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w:t>
      </w:r>
      <w:r>
        <w:rPr>
          <w:spacing w:val="-2"/>
        </w:rPr>
        <w:t>Федерации;</w:t>
      </w:r>
    </w:p>
    <w:p>
      <w:pPr>
        <w:pStyle w:val="BodyText"/>
        <w:spacing w:line="225" w:lineRule="auto" w:before="242"/>
        <w:ind w:right="47"/>
      </w:pPr>
      <w:r>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w:t>
      </w:r>
      <w:r>
        <w:rPr>
          <w:spacing w:val="40"/>
        </w:rPr>
        <w:t> </w:t>
      </w:r>
      <w:r>
        <w:rPr/>
        <w:t>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BodyText"/>
        <w:spacing w:line="225" w:lineRule="auto" w:before="245"/>
        <w:ind w:right="47"/>
      </w:pPr>
      <w:r>
        <w:rPr/>
        <w:t>закупки антивирусных лекарственных препаратов для медицинского применения, включенных в </w:t>
      </w:r>
      <w:hyperlink r:id="rId41">
        <w:r>
          <w:rPr>
            <w:color w:val="0000FF"/>
          </w:rPr>
          <w:t>перечень</w:t>
        </w:r>
      </w:hyperlink>
      <w:r>
        <w:rPr>
          <w:color w:val="0000FF"/>
        </w:rPr>
        <w:t> </w:t>
      </w:r>
      <w:r>
        <w:rPr/>
        <w:t>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BodyText"/>
        <w:spacing w:line="225" w:lineRule="auto" w:before="242"/>
        <w:ind w:right="47"/>
      </w:pPr>
      <w:r>
        <w:rPr/>
        <w:t>закупки антибактериальных и противотуберкулезных лекарственных препаратов для медицинского применения, включенных в </w:t>
      </w:r>
      <w:hyperlink r:id="rId41">
        <w:r>
          <w:rPr>
            <w:color w:val="0000FF"/>
          </w:rPr>
          <w:t>перечень</w:t>
        </w:r>
      </w:hyperlink>
      <w:r>
        <w:rPr>
          <w:color w:val="0000FF"/>
        </w:rPr>
        <w:t> </w:t>
      </w:r>
      <w:r>
        <w:rPr/>
        <w:t>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BodyText"/>
        <w:spacing w:line="225" w:lineRule="auto" w:before="242"/>
        <w:ind w:right="50"/>
      </w:pPr>
      <w:r>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BodyText"/>
        <w:spacing w:line="225" w:lineRule="auto" w:before="244"/>
        <w:ind w:right="47"/>
      </w:pPr>
      <w:r>
        <w:rP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6">
        <w:r>
          <w:rPr>
            <w:color w:val="0000FF"/>
          </w:rPr>
          <w:t>пунктом 1 части 1 статьи</w:t>
        </w:r>
      </w:hyperlink>
    </w:p>
    <w:p>
      <w:pPr>
        <w:pStyle w:val="BodyText"/>
        <w:spacing w:line="265" w:lineRule="exact" w:before="0"/>
        <w:ind w:firstLine="0"/>
      </w:pPr>
      <w:hyperlink r:id="rId56">
        <w:r>
          <w:rPr>
            <w:color w:val="0000FF"/>
          </w:rPr>
          <w:t>6.2</w:t>
        </w:r>
      </w:hyperlink>
      <w:r>
        <w:rPr>
          <w:color w:val="0000FF"/>
          <w:spacing w:val="-5"/>
        </w:rPr>
        <w:t> </w:t>
      </w:r>
      <w:r>
        <w:rPr/>
        <w:t>Федерального</w:t>
      </w:r>
      <w:r>
        <w:rPr>
          <w:spacing w:val="-5"/>
        </w:rPr>
        <w:t> </w:t>
      </w:r>
      <w:r>
        <w:rPr/>
        <w:t>закона</w:t>
      </w:r>
      <w:r>
        <w:rPr>
          <w:spacing w:val="-6"/>
        </w:rPr>
        <w:t> </w:t>
      </w:r>
      <w:r>
        <w:rPr/>
        <w:t>"О</w:t>
      </w:r>
      <w:r>
        <w:rPr>
          <w:spacing w:val="-6"/>
        </w:rPr>
        <w:t> </w:t>
      </w:r>
      <w:r>
        <w:rPr/>
        <w:t>государственной</w:t>
      </w:r>
      <w:r>
        <w:rPr>
          <w:spacing w:val="-6"/>
        </w:rPr>
        <w:t> </w:t>
      </w:r>
      <w:r>
        <w:rPr/>
        <w:t>социальной</w:t>
      </w:r>
      <w:r>
        <w:rPr>
          <w:spacing w:val="-5"/>
        </w:rPr>
        <w:t> </w:t>
      </w:r>
      <w:r>
        <w:rPr>
          <w:spacing w:val="-2"/>
        </w:rPr>
        <w:t>помощи";</w:t>
      </w:r>
    </w:p>
    <w:p>
      <w:pPr>
        <w:pStyle w:val="BodyText"/>
        <w:spacing w:line="225" w:lineRule="auto" w:before="237"/>
        <w:ind w:right="49"/>
      </w:pPr>
      <w:r>
        <w:rPr/>
        <w:t>мероприятий, предусмотренных национальным календарем профилактических прививок, в рамках</w:t>
      </w:r>
      <w:r>
        <w:rPr>
          <w:spacing w:val="71"/>
        </w:rPr>
        <w:t>  </w:t>
      </w:r>
      <w:r>
        <w:rPr/>
        <w:t>подпрограммы</w:t>
      </w:r>
      <w:r>
        <w:rPr>
          <w:spacing w:val="71"/>
        </w:rPr>
        <w:t>  </w:t>
      </w:r>
      <w:r>
        <w:rPr/>
        <w:t>"Совершенствование</w:t>
      </w:r>
      <w:r>
        <w:rPr>
          <w:spacing w:val="71"/>
        </w:rPr>
        <w:t>  </w:t>
      </w:r>
      <w:r>
        <w:rPr/>
        <w:t>оказания</w:t>
      </w:r>
      <w:r>
        <w:rPr>
          <w:spacing w:val="71"/>
        </w:rPr>
        <w:t>  </w:t>
      </w:r>
      <w:r>
        <w:rPr/>
        <w:t>медицинской</w:t>
      </w:r>
      <w:r>
        <w:rPr>
          <w:spacing w:val="71"/>
        </w:rPr>
        <w:t>  </w:t>
      </w:r>
      <w:r>
        <w:rPr/>
        <w:t>помощи,</w:t>
      </w:r>
      <w:r>
        <w:rPr>
          <w:spacing w:val="71"/>
        </w:rPr>
        <w:t>  </w:t>
      </w:r>
      <w:r>
        <w:rPr/>
        <w:t>включая</w:t>
      </w:r>
    </w:p>
    <w:p>
      <w:pPr>
        <w:pStyle w:val="BodyText"/>
        <w:spacing w:after="0" w:line="225" w:lineRule="auto"/>
        <w:sectPr>
          <w:pgSz w:w="11910" w:h="16840"/>
          <w:pgMar w:header="492" w:footer="1504" w:top="1600" w:bottom="1700" w:left="708" w:right="566"/>
        </w:sectPr>
      </w:pPr>
    </w:p>
    <w:p>
      <w:pPr>
        <w:pStyle w:val="BodyText"/>
        <w:spacing w:line="225" w:lineRule="auto" w:before="253"/>
        <w:ind w:right="51" w:firstLine="0"/>
      </w:pPr>
      <w:r>
        <w:rPr/>
        <w:t>профилактику заболеваний и формирование здорового образа жизни" государственной </w:t>
      </w:r>
      <w:hyperlink r:id="rId57">
        <w:r>
          <w:rPr>
            <w:color w:val="0000FF"/>
          </w:rPr>
          <w:t>программы</w:t>
        </w:r>
      </w:hyperlink>
      <w:r>
        <w:rPr>
          <w:color w:val="0000FF"/>
        </w:rPr>
        <w:t> </w:t>
      </w:r>
      <w:r>
        <w:rPr/>
        <w:t>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BodyText"/>
        <w:spacing w:line="225" w:lineRule="auto" w:before="242"/>
        <w:ind w:right="50"/>
      </w:pPr>
      <w:r>
        <w:rPr/>
        <w:t>медицинской деятельности, связанной с донорством органов и тканей человека в целях трансплантации (пересадки);</w:t>
      </w:r>
    </w:p>
    <w:p>
      <w:pPr>
        <w:pStyle w:val="BodyText"/>
        <w:spacing w:line="225" w:lineRule="auto"/>
        <w:ind w:right="48"/>
      </w:pPr>
      <w:r>
        <w:rPr/>
        <w:t>дополнительных</w:t>
      </w:r>
      <w:r>
        <w:rPr>
          <w:spacing w:val="-2"/>
        </w:rPr>
        <w:t> </w:t>
      </w:r>
      <w:r>
        <w:rPr/>
        <w:t>мероприятий,</w:t>
      </w:r>
      <w:r>
        <w:rPr>
          <w:spacing w:val="-2"/>
        </w:rPr>
        <w:t> </w:t>
      </w:r>
      <w:r>
        <w:rPr/>
        <w:t>установленных</w:t>
      </w:r>
      <w:r>
        <w:rPr>
          <w:spacing w:val="-2"/>
        </w:rPr>
        <w:t> </w:t>
      </w:r>
      <w:r>
        <w:rPr/>
        <w:t>законодательством</w:t>
      </w:r>
      <w:r>
        <w:rPr>
          <w:spacing w:val="-2"/>
        </w:rPr>
        <w:t> </w:t>
      </w:r>
      <w:r>
        <w:rPr/>
        <w:t>Российской</w:t>
      </w:r>
      <w:r>
        <w:rPr>
          <w:spacing w:val="-2"/>
        </w:rPr>
        <w:t> </w:t>
      </w:r>
      <w:r>
        <w:rPr/>
        <w:t>Федерации,</w:t>
      </w:r>
      <w:r>
        <w:rPr>
          <w:spacing w:val="-2"/>
        </w:rPr>
        <w:t> </w:t>
      </w:r>
      <w:r>
        <w:rPr/>
        <w:t>в том числе в соответствии с </w:t>
      </w:r>
      <w:hyperlink r:id="rId58">
        <w:r>
          <w:rPr>
            <w:color w:val="0000FF"/>
          </w:rPr>
          <w:t>Указом</w:t>
        </w:r>
      </w:hyperlink>
      <w:r>
        <w:rPr>
          <w:color w:val="0000FF"/>
        </w:rPr>
        <w:t> </w:t>
      </w:r>
      <w:r>
        <w:rPr/>
        <w:t>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BodyText"/>
        <w:spacing w:line="225" w:lineRule="auto" w:before="246"/>
        <w:ind w:right="47"/>
      </w:pPr>
      <w:r>
        <w:rPr/>
        <w:t>За счет бюджетных ассигнований бюджетов субъектов Российской Федерации осуществляется финансовое обеспечение:</w:t>
      </w:r>
    </w:p>
    <w:p>
      <w:pPr>
        <w:pStyle w:val="BodyText"/>
        <w:spacing w:line="225" w:lineRule="auto"/>
        <w:ind w:right="47"/>
      </w:pPr>
      <w:r>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BodyText"/>
        <w:spacing w:line="225" w:lineRule="auto" w:before="243"/>
        <w:ind w:right="51"/>
      </w:pPr>
      <w:r>
        <w:rPr/>
        <w:t>скорой, в том числе скорой специализированной, медицинской помощи не застрахованным по обязательному медицинскому страхованию лицам;</w:t>
      </w:r>
    </w:p>
    <w:p>
      <w:pPr>
        <w:pStyle w:val="BodyText"/>
        <w:spacing w:line="225" w:lineRule="auto"/>
        <w:ind w:right="45"/>
      </w:pPr>
      <w:r>
        <w:rPr/>
        <w:t>первичной</w:t>
      </w:r>
      <w:r>
        <w:rPr>
          <w:spacing w:val="-7"/>
        </w:rPr>
        <w:t> </w:t>
      </w:r>
      <w:r>
        <w:rPr/>
        <w:t>медико-санитарной,</w:t>
      </w:r>
      <w:r>
        <w:rPr>
          <w:spacing w:val="-7"/>
        </w:rPr>
        <w:t> </w:t>
      </w:r>
      <w:r>
        <w:rPr/>
        <w:t>первичной</w:t>
      </w:r>
      <w:r>
        <w:rPr>
          <w:spacing w:val="-7"/>
        </w:rPr>
        <w:t> </w:t>
      </w:r>
      <w:r>
        <w:rPr/>
        <w:t>специализированной</w:t>
      </w:r>
      <w:r>
        <w:rPr>
          <w:spacing w:val="-7"/>
        </w:rPr>
        <w:t> </w:t>
      </w:r>
      <w:r>
        <w:rPr/>
        <w:t>медико-санитарной</w:t>
      </w:r>
      <w:r>
        <w:rPr>
          <w:spacing w:val="-7"/>
        </w:rPr>
        <w:t> </w:t>
      </w:r>
      <w:r>
        <w:rPr/>
        <w:t>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w:t>
      </w:r>
      <w:r>
        <w:rPr/>
        <w:t>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w:t>
      </w:r>
      <w:r>
        <w:rPr>
          <w:spacing w:val="40"/>
        </w:rPr>
        <w:t> </w:t>
      </w:r>
      <w:r>
        <w:rPr/>
        <w:t>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BodyText"/>
        <w:spacing w:line="225" w:lineRule="auto" w:before="249"/>
        <w:ind w:right="48"/>
      </w:pPr>
      <w:r>
        <w:rPr/>
        <w:t>специализированной</w:t>
      </w:r>
      <w:r>
        <w:rPr>
          <w:spacing w:val="-3"/>
        </w:rPr>
        <w:t> </w:t>
      </w:r>
      <w:r>
        <w:rPr/>
        <w:t>медицинской</w:t>
      </w:r>
      <w:r>
        <w:rPr>
          <w:spacing w:val="-3"/>
        </w:rPr>
        <w:t> </w:t>
      </w:r>
      <w:r>
        <w:rPr/>
        <w:t>помощи</w:t>
      </w:r>
      <w:r>
        <w:rPr>
          <w:spacing w:val="-3"/>
        </w:rPr>
        <w:t> </w:t>
      </w:r>
      <w:r>
        <w:rPr/>
        <w:t>в</w:t>
      </w:r>
      <w:r>
        <w:rPr>
          <w:spacing w:val="-3"/>
        </w:rPr>
        <w:t> </w:t>
      </w:r>
      <w:r>
        <w:rPr/>
        <w:t>части</w:t>
      </w:r>
      <w:r>
        <w:rPr>
          <w:spacing w:val="-3"/>
        </w:rPr>
        <w:t> </w:t>
      </w:r>
      <w:r>
        <w:rPr/>
        <w:t>медицинской</w:t>
      </w:r>
      <w:r>
        <w:rPr>
          <w:spacing w:val="-3"/>
        </w:rPr>
        <w:t> </w:t>
      </w:r>
      <w:r>
        <w:rPr/>
        <w:t>помощи</w:t>
      </w:r>
      <w:r>
        <w:rPr>
          <w:spacing w:val="-3"/>
        </w:rPr>
        <w:t> </w:t>
      </w:r>
      <w:r>
        <w:rPr/>
        <w:t>при</w:t>
      </w:r>
      <w:r>
        <w:rPr>
          <w:spacing w:val="-3"/>
        </w:rPr>
        <w:t> </w:t>
      </w:r>
      <w:r>
        <w:rPr/>
        <w:t>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w:t>
      </w:r>
      <w:r>
        <w:rPr>
          <w:spacing w:val="44"/>
        </w:rPr>
        <w:t>  </w:t>
      </w:r>
      <w:r>
        <w:rPr/>
        <w:t>иммунодефицита,</w:t>
      </w:r>
      <w:r>
        <w:rPr>
          <w:spacing w:val="44"/>
        </w:rPr>
        <w:t>  </w:t>
      </w:r>
      <w:r>
        <w:rPr/>
        <w:t>туберкулез,</w:t>
      </w:r>
      <w:r>
        <w:rPr>
          <w:spacing w:val="44"/>
        </w:rPr>
        <w:t>  </w:t>
      </w:r>
      <w:r>
        <w:rPr/>
        <w:t>психические</w:t>
      </w:r>
      <w:r>
        <w:rPr>
          <w:spacing w:val="45"/>
        </w:rPr>
        <w:t>  </w:t>
      </w:r>
      <w:r>
        <w:rPr/>
        <w:t>расстройства</w:t>
      </w:r>
      <w:r>
        <w:rPr>
          <w:spacing w:val="44"/>
        </w:rPr>
        <w:t>  </w:t>
      </w:r>
      <w:r>
        <w:rPr/>
        <w:t>и</w:t>
      </w:r>
      <w:r>
        <w:rPr>
          <w:spacing w:val="44"/>
        </w:rPr>
        <w:t>  </w:t>
      </w:r>
      <w:r>
        <w:rPr>
          <w:spacing w:val="-2"/>
        </w:rPr>
        <w:t>расстройства</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поведения,</w:t>
      </w:r>
      <w:r>
        <w:rPr>
          <w:spacing w:val="-4"/>
        </w:rPr>
        <w:t> </w:t>
      </w:r>
      <w:r>
        <w:rPr/>
        <w:t>связанные</w:t>
      </w:r>
      <w:r>
        <w:rPr>
          <w:spacing w:val="-4"/>
        </w:rPr>
        <w:t> </w:t>
      </w:r>
      <w:r>
        <w:rPr/>
        <w:t>в</w:t>
      </w:r>
      <w:r>
        <w:rPr>
          <w:spacing w:val="-4"/>
        </w:rPr>
        <w:t> </w:t>
      </w:r>
      <w:r>
        <w:rPr/>
        <w:t>том</w:t>
      </w:r>
      <w:r>
        <w:rPr>
          <w:spacing w:val="-4"/>
        </w:rPr>
        <w:t> </w:t>
      </w:r>
      <w:r>
        <w:rPr/>
        <w:t>числе</w:t>
      </w:r>
      <w:r>
        <w:rPr>
          <w:spacing w:val="-5"/>
        </w:rPr>
        <w:t> </w:t>
      </w:r>
      <w:r>
        <w:rPr/>
        <w:t>с</w:t>
      </w:r>
      <w:r>
        <w:rPr>
          <w:spacing w:val="-4"/>
        </w:rPr>
        <w:t> </w:t>
      </w:r>
      <w:r>
        <w:rPr/>
        <w:t>употреблением</w:t>
      </w:r>
      <w:r>
        <w:rPr>
          <w:spacing w:val="-4"/>
        </w:rPr>
        <w:t> </w:t>
      </w:r>
      <w:r>
        <w:rPr/>
        <w:t>психоактивных</w:t>
      </w:r>
      <w:r>
        <w:rPr>
          <w:spacing w:val="-3"/>
        </w:rPr>
        <w:t> </w:t>
      </w:r>
      <w:r>
        <w:rPr>
          <w:spacing w:val="-2"/>
        </w:rPr>
        <w:t>веществ);</w:t>
      </w:r>
    </w:p>
    <w:p>
      <w:pPr>
        <w:pStyle w:val="BodyText"/>
        <w:spacing w:line="225" w:lineRule="auto" w:before="238"/>
        <w:ind w:right="49"/>
      </w:pPr>
      <w:r>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BodyText"/>
        <w:spacing w:line="225" w:lineRule="auto" w:before="242"/>
        <w:ind w:right="47"/>
      </w:pPr>
      <w:r>
        <w:rP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pPr>
        <w:pStyle w:val="BodyText"/>
        <w:spacing w:line="225" w:lineRule="auto" w:before="242"/>
        <w:ind w:right="47"/>
      </w:pPr>
      <w:r>
        <w:rPr/>
        <w:t>проведения медицинским психологом консультирования пациентов по вопросам,</w:t>
      </w:r>
      <w:r>
        <w:rPr>
          <w:spacing w:val="40"/>
        </w:rPr>
        <w:t> </w:t>
      </w:r>
      <w:r>
        <w:rPr/>
        <w:t>связанным с имеющимся заболеванием и (или) состоянием, в амбулаторных условиях, в</w:t>
      </w:r>
      <w:r>
        <w:rPr>
          <w:spacing w:val="80"/>
        </w:rPr>
        <w:t> </w:t>
      </w:r>
      <w:r>
        <w:rPr/>
        <w:t>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BodyText"/>
        <w:spacing w:line="225" w:lineRule="auto" w:before="244"/>
        <w:ind w:right="49"/>
      </w:pPr>
      <w:r>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BodyText"/>
        <w:spacing w:line="225" w:lineRule="auto" w:before="242"/>
        <w:ind w:right="48"/>
      </w:pPr>
      <w:r>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w:t>
      </w:r>
      <w:r>
        <w:rPr>
          <w:spacing w:val="40"/>
        </w:rPr>
        <w:t> </w:t>
      </w:r>
      <w:r>
        <w:rPr/>
        <w:t>помощи</w:t>
      </w:r>
      <w:r>
        <w:rPr>
          <w:spacing w:val="40"/>
        </w:rPr>
        <w:t> </w:t>
      </w:r>
      <w:r>
        <w:rPr/>
        <w:t>врачами-психотерапевтами</w:t>
      </w:r>
      <w:r>
        <w:rPr>
          <w:spacing w:val="40"/>
        </w:rPr>
        <w:t> </w:t>
      </w:r>
      <w:r>
        <w:rPr/>
        <w:t>пациенту</w:t>
      </w:r>
      <w:r>
        <w:rPr>
          <w:spacing w:val="40"/>
        </w:rPr>
        <w:t> </w:t>
      </w:r>
      <w:r>
        <w:rPr/>
        <w:t>и</w:t>
      </w:r>
      <w:r>
        <w:rPr>
          <w:spacing w:val="40"/>
        </w:rPr>
        <w:t> </w:t>
      </w:r>
      <w:r>
        <w:rPr/>
        <w:t>членам</w:t>
      </w:r>
      <w:r>
        <w:rPr>
          <w:spacing w:val="40"/>
        </w:rPr>
        <w:t> </w:t>
      </w:r>
      <w:r>
        <w:rPr/>
        <w:t>семьи</w:t>
      </w:r>
      <w:r>
        <w:rPr>
          <w:spacing w:val="40"/>
        </w:rPr>
        <w:t> </w:t>
      </w:r>
      <w:r>
        <w:rPr/>
        <w:t>пациента</w:t>
      </w:r>
      <w:r>
        <w:rPr>
          <w:spacing w:val="40"/>
        </w:rPr>
        <w:t> </w:t>
      </w:r>
      <w:r>
        <w:rPr/>
        <w:t>или членам семьи пациента после его смерти в случае их обращения в медицинскую организацию;</w:t>
      </w:r>
    </w:p>
    <w:p>
      <w:pPr>
        <w:pStyle w:val="BodyText"/>
        <w:spacing w:line="225" w:lineRule="auto" w:before="243"/>
        <w:ind w:right="48"/>
      </w:pPr>
      <w:r>
        <w:rPr/>
        <w:t>расходов медицинских организаций, подведомственных исполнительным органам</w:t>
      </w:r>
      <w:r>
        <w:rPr>
          <w:spacing w:val="40"/>
        </w:rPr>
        <w:t> </w:t>
      </w:r>
      <w:r>
        <w:rPr/>
        <w:t>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BodyText"/>
        <w:spacing w:line="225" w:lineRule="auto" w:before="243"/>
        <w:ind w:right="47"/>
      </w:pPr>
      <w:r>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BodyText"/>
        <w:spacing w:line="225" w:lineRule="auto" w:before="242"/>
        <w:ind w:right="48"/>
      </w:pPr>
      <w:r>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BodyText"/>
        <w:spacing w:line="225" w:lineRule="auto" w:before="242"/>
        <w:ind w:right="47"/>
      </w:pPr>
      <w:r>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w:t>
      </w:r>
      <w:r>
        <w:rPr>
          <w:spacing w:val="80"/>
        </w:rPr>
        <w:t>  </w:t>
      </w:r>
      <w:r>
        <w:rPr/>
        <w:t>страхования,</w:t>
      </w:r>
      <w:r>
        <w:rPr>
          <w:spacing w:val="80"/>
        </w:rPr>
        <w:t>  </w:t>
      </w:r>
      <w:r>
        <w:rPr/>
        <w:t>и</w:t>
      </w:r>
      <w:r>
        <w:rPr>
          <w:spacing w:val="80"/>
        </w:rPr>
        <w:t>  </w:t>
      </w:r>
      <w:r>
        <w:rPr/>
        <w:t>паллиативной</w:t>
      </w:r>
      <w:r>
        <w:rPr>
          <w:spacing w:val="80"/>
        </w:rPr>
        <w:t>  </w:t>
      </w:r>
      <w:r>
        <w:rPr/>
        <w:t>медицинской</w:t>
      </w:r>
      <w:r>
        <w:rPr>
          <w:spacing w:val="80"/>
        </w:rPr>
        <w:t>  </w:t>
      </w:r>
      <w:r>
        <w:rPr/>
        <w:t>помощи,</w:t>
      </w:r>
      <w:r>
        <w:rPr>
          <w:spacing w:val="80"/>
        </w:rPr>
        <w:t>  </w:t>
      </w:r>
      <w:r>
        <w:rPr/>
        <w:t>на</w:t>
      </w:r>
      <w:r>
        <w:rPr>
          <w:spacing w:val="80"/>
        </w:rPr>
        <w:t>  </w:t>
      </w:r>
      <w:r>
        <w:rPr/>
        <w:t>основании</w:t>
      </w:r>
    </w:p>
    <w:p>
      <w:pPr>
        <w:pStyle w:val="BodyText"/>
        <w:spacing w:after="0" w:line="225" w:lineRule="auto"/>
        <w:sectPr>
          <w:pgSz w:w="11910" w:h="16840"/>
          <w:pgMar w:header="492" w:footer="1504" w:top="1600" w:bottom="1700" w:left="708" w:right="566"/>
        </w:sectPr>
      </w:pPr>
    </w:p>
    <w:p>
      <w:pPr>
        <w:pStyle w:val="BodyText"/>
        <w:spacing w:line="225" w:lineRule="auto" w:before="253"/>
        <w:ind w:firstLine="0"/>
        <w:jc w:val="left"/>
      </w:pPr>
      <w:r>
        <w:rPr/>
        <w:t>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BodyText"/>
        <w:spacing w:line="225" w:lineRule="auto"/>
        <w:ind w:right="48"/>
      </w:pPr>
      <w:r>
        <w:rP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w:t>
      </w:r>
      <w:r>
        <w:rPr>
          <w:spacing w:val="40"/>
        </w:rPr>
        <w:t> </w:t>
      </w:r>
      <w:r>
        <w:rPr/>
        <w:t>Федерации, в соответствии с разделом I приложения N 1 к Программе.</w:t>
      </w:r>
    </w:p>
    <w:p>
      <w:pPr>
        <w:pStyle w:val="BodyText"/>
        <w:spacing w:line="225" w:lineRule="auto" w:before="243"/>
        <w:ind w:right="47"/>
      </w:pPr>
      <w:r>
        <w:rPr/>
        <w:t>За счет бюджетных ассигнований бюджетов субъектов Российской Федерации </w:t>
      </w:r>
      <w:r>
        <w:rPr>
          <w:spacing w:val="-2"/>
        </w:rPr>
        <w:t>осуществляются:</w:t>
      </w:r>
    </w:p>
    <w:p>
      <w:pPr>
        <w:pStyle w:val="BodyText"/>
        <w:spacing w:line="225" w:lineRule="auto"/>
        <w:ind w:right="46"/>
      </w:pPr>
      <w:r>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BodyText"/>
        <w:spacing w:line="225" w:lineRule="auto" w:before="242"/>
        <w:ind w:right="52"/>
      </w:pPr>
      <w:r>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BodyText"/>
        <w:spacing w:line="225" w:lineRule="auto" w:before="243"/>
        <w:ind w:right="50"/>
      </w:pPr>
      <w:r>
        <w:rPr/>
        <w:t>обеспечение лекарственными препаратами в соответствии с перечнем групп населения, при амбулаторном</w:t>
      </w:r>
      <w:r>
        <w:rPr>
          <w:spacing w:val="40"/>
        </w:rPr>
        <w:t> </w:t>
      </w:r>
      <w:r>
        <w:rPr/>
        <w:t>лечении</w:t>
      </w:r>
      <w:r>
        <w:rPr>
          <w:spacing w:val="40"/>
        </w:rPr>
        <w:t> </w:t>
      </w:r>
      <w:r>
        <w:rPr/>
        <w:t>которых</w:t>
      </w:r>
      <w:r>
        <w:rPr>
          <w:spacing w:val="40"/>
        </w:rPr>
        <w:t> </w:t>
      </w:r>
      <w:r>
        <w:rPr/>
        <w:t>лекарственные</w:t>
      </w:r>
      <w:r>
        <w:rPr>
          <w:spacing w:val="40"/>
        </w:rPr>
        <w:t> </w:t>
      </w:r>
      <w:r>
        <w:rPr/>
        <w:t>препараты</w:t>
      </w:r>
      <w:r>
        <w:rPr>
          <w:spacing w:val="40"/>
        </w:rPr>
        <w:t> </w:t>
      </w:r>
      <w:r>
        <w:rPr/>
        <w:t>отпускаются</w:t>
      </w:r>
      <w:r>
        <w:rPr>
          <w:spacing w:val="40"/>
        </w:rPr>
        <w:t> </w:t>
      </w:r>
      <w:r>
        <w:rPr/>
        <w:t>по</w:t>
      </w:r>
      <w:r>
        <w:rPr>
          <w:spacing w:val="40"/>
        </w:rPr>
        <w:t> </w:t>
      </w:r>
      <w:r>
        <w:rPr/>
        <w:t>рецептам</w:t>
      </w:r>
      <w:r>
        <w:rPr>
          <w:spacing w:val="40"/>
        </w:rPr>
        <w:t> </w:t>
      </w:r>
      <w:r>
        <w:rPr/>
        <w:t>врачей</w:t>
      </w:r>
      <w:r>
        <w:rPr>
          <w:spacing w:val="40"/>
        </w:rPr>
        <w:t> </w:t>
      </w:r>
      <w:r>
        <w:rPr/>
        <w:t>с 50-процентной скидкой;</w:t>
      </w:r>
    </w:p>
    <w:p>
      <w:pPr>
        <w:pStyle w:val="BodyText"/>
        <w:spacing w:line="225" w:lineRule="auto" w:before="242"/>
        <w:ind w:right="46"/>
      </w:pPr>
      <w:r>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BodyText"/>
        <w:spacing w:line="225" w:lineRule="auto" w:before="242"/>
        <w:ind w:right="50"/>
      </w:pPr>
      <w:r>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BodyText"/>
        <w:spacing w:line="225" w:lineRule="auto" w:before="242"/>
        <w:ind w:right="51"/>
      </w:pPr>
      <w:r>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BodyText"/>
        <w:spacing w:line="225" w:lineRule="auto" w:before="245"/>
        <w:ind w:right="46"/>
      </w:pPr>
      <w:r>
        <w:rPr/>
        <w:t>обеспечение</w:t>
      </w:r>
      <w:r>
        <w:rPr>
          <w:spacing w:val="-1"/>
        </w:rPr>
        <w:t> </w:t>
      </w:r>
      <w:r>
        <w:rPr/>
        <w:t>медицинской</w:t>
      </w:r>
      <w:r>
        <w:rPr>
          <w:spacing w:val="-1"/>
        </w:rPr>
        <w:t> </w:t>
      </w:r>
      <w:r>
        <w:rPr/>
        <w:t>деятельности,</w:t>
      </w:r>
      <w:r>
        <w:rPr>
          <w:spacing w:val="-1"/>
        </w:rPr>
        <w:t> </w:t>
      </w:r>
      <w:r>
        <w:rPr/>
        <w:t>связанной</w:t>
      </w:r>
      <w:r>
        <w:rPr>
          <w:spacing w:val="-1"/>
        </w:rPr>
        <w:t> </w:t>
      </w:r>
      <w:r>
        <w:rPr/>
        <w:t>с</w:t>
      </w:r>
      <w:r>
        <w:rPr>
          <w:spacing w:val="-1"/>
        </w:rPr>
        <w:t> </w:t>
      </w:r>
      <w:r>
        <w:rPr/>
        <w:t>донорством</w:t>
      </w:r>
      <w:r>
        <w:rPr>
          <w:spacing w:val="-1"/>
        </w:rPr>
        <w:t> </w:t>
      </w:r>
      <w:r>
        <w:rPr/>
        <w:t>органов</w:t>
      </w:r>
      <w:r>
        <w:rPr>
          <w:spacing w:val="-1"/>
        </w:rPr>
        <w:t> </w:t>
      </w:r>
      <w:r>
        <w:rPr/>
        <w:t>и</w:t>
      </w:r>
      <w:r>
        <w:rPr>
          <w:spacing w:val="-1"/>
        </w:rPr>
        <w:t> </w:t>
      </w:r>
      <w:r>
        <w:rPr/>
        <w:t>тканей</w:t>
      </w:r>
      <w:r>
        <w:rPr>
          <w:spacing w:val="-1"/>
        </w:rPr>
        <w:t> </w:t>
      </w:r>
      <w:r>
        <w:rPr/>
        <w:t>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BodyText"/>
        <w:spacing w:before="228"/>
        <w:ind w:left="1052" w:firstLine="0"/>
        <w:jc w:val="left"/>
      </w:pPr>
      <w:r>
        <w:rPr/>
        <w:t>В</w:t>
      </w:r>
      <w:r>
        <w:rPr>
          <w:spacing w:val="6"/>
        </w:rPr>
        <w:t> </w:t>
      </w:r>
      <w:r>
        <w:rPr/>
        <w:t>рамках</w:t>
      </w:r>
      <w:r>
        <w:rPr>
          <w:spacing w:val="6"/>
        </w:rPr>
        <w:t> </w:t>
      </w:r>
      <w:r>
        <w:rPr/>
        <w:t>территориальной</w:t>
      </w:r>
      <w:r>
        <w:rPr>
          <w:spacing w:val="6"/>
        </w:rPr>
        <w:t> </w:t>
      </w:r>
      <w:r>
        <w:rPr/>
        <w:t>программы</w:t>
      </w:r>
      <w:r>
        <w:rPr>
          <w:spacing w:val="7"/>
        </w:rPr>
        <w:t> </w:t>
      </w:r>
      <w:r>
        <w:rPr/>
        <w:t>государственных</w:t>
      </w:r>
      <w:r>
        <w:rPr>
          <w:spacing w:val="6"/>
        </w:rPr>
        <w:t> </w:t>
      </w:r>
      <w:r>
        <w:rPr/>
        <w:t>гарантий</w:t>
      </w:r>
      <w:r>
        <w:rPr>
          <w:spacing w:val="6"/>
        </w:rPr>
        <w:t> </w:t>
      </w:r>
      <w:r>
        <w:rPr/>
        <w:t>за</w:t>
      </w:r>
      <w:r>
        <w:rPr>
          <w:spacing w:val="6"/>
        </w:rPr>
        <w:t> </w:t>
      </w:r>
      <w:r>
        <w:rPr/>
        <w:t>счет</w:t>
      </w:r>
      <w:r>
        <w:rPr>
          <w:spacing w:val="7"/>
        </w:rPr>
        <w:t> </w:t>
      </w:r>
      <w:r>
        <w:rPr>
          <w:spacing w:val="-2"/>
        </w:rPr>
        <w:t>соответствующих</w:t>
      </w:r>
    </w:p>
    <w:p>
      <w:pPr>
        <w:pStyle w:val="BodyText"/>
        <w:spacing w:after="0"/>
        <w:jc w:val="left"/>
        <w:sectPr>
          <w:pgSz w:w="11910" w:h="16840"/>
          <w:pgMar w:header="492" w:footer="1504" w:top="1600" w:bottom="1700" w:left="708" w:right="566"/>
        </w:sectPr>
      </w:pPr>
    </w:p>
    <w:p>
      <w:pPr>
        <w:pStyle w:val="BodyText"/>
        <w:spacing w:line="225" w:lineRule="auto" w:before="253"/>
        <w:ind w:right="47" w:firstLine="0"/>
      </w:pPr>
      <w:r>
        <w:rPr/>
        <w:t>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w:t>
      </w:r>
      <w:r>
        <w:rPr>
          <w:spacing w:val="-3"/>
        </w:rPr>
        <w:t> </w:t>
      </w:r>
      <w:r>
        <w:rPr/>
        <w:t>при</w:t>
      </w:r>
      <w:r>
        <w:rPr>
          <w:spacing w:val="-3"/>
        </w:rPr>
        <w:t> </w:t>
      </w:r>
      <w:r>
        <w:rPr/>
        <w:t>постановке</w:t>
      </w:r>
      <w:r>
        <w:rPr>
          <w:spacing w:val="-3"/>
        </w:rPr>
        <w:t> </w:t>
      </w:r>
      <w:r>
        <w:rPr/>
        <w:t>их</w:t>
      </w:r>
      <w:r>
        <w:rPr>
          <w:spacing w:val="-3"/>
        </w:rPr>
        <w:t> </w:t>
      </w:r>
      <w:r>
        <w:rPr/>
        <w:t>на</w:t>
      </w:r>
      <w:r>
        <w:rPr>
          <w:spacing w:val="-3"/>
        </w:rPr>
        <w:t> </w:t>
      </w:r>
      <w:r>
        <w:rPr/>
        <w:t>воинский</w:t>
      </w:r>
      <w:r>
        <w:rPr>
          <w:spacing w:val="-3"/>
        </w:rPr>
        <w:t> </w:t>
      </w:r>
      <w:r>
        <w:rPr/>
        <w:t>учет,</w:t>
      </w:r>
      <w:r>
        <w:rPr>
          <w:spacing w:val="-3"/>
        </w:rPr>
        <w:t> </w:t>
      </w:r>
      <w:r>
        <w:rPr/>
        <w:t>призыве</w:t>
      </w:r>
      <w:r>
        <w:rPr>
          <w:spacing w:val="-3"/>
        </w:rPr>
        <w:t> </w:t>
      </w:r>
      <w:r>
        <w:rPr/>
        <w:t>или</w:t>
      </w:r>
      <w:r>
        <w:rPr>
          <w:spacing w:val="-3"/>
        </w:rPr>
        <w:t> </w:t>
      </w:r>
      <w:r>
        <w:rPr/>
        <w:t>поступлении</w:t>
      </w:r>
      <w:r>
        <w:rPr>
          <w:spacing w:val="-3"/>
        </w:rPr>
        <w:t> </w:t>
      </w:r>
      <w:r>
        <w:rPr/>
        <w:t>на</w:t>
      </w:r>
      <w:r>
        <w:rPr>
          <w:spacing w:val="-3"/>
        </w:rPr>
        <w:t> </w:t>
      </w:r>
      <w:r>
        <w:rPr/>
        <w:t>военную</w:t>
      </w:r>
      <w:r>
        <w:rPr>
          <w:spacing w:val="-3"/>
        </w:rPr>
        <w:t> </w:t>
      </w:r>
      <w:r>
        <w:rPr/>
        <w:t>службу</w:t>
      </w:r>
      <w:r>
        <w:rPr>
          <w:spacing w:val="-3"/>
        </w:rPr>
        <w:t> </w:t>
      </w:r>
      <w:r>
        <w:rPr/>
        <w:t>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w:t>
      </w:r>
      <w:r>
        <w:rPr>
          <w:spacing w:val="-2"/>
        </w:rPr>
        <w:t>службе.</w:t>
      </w:r>
    </w:p>
    <w:p>
      <w:pPr>
        <w:pStyle w:val="BodyText"/>
        <w:spacing w:line="225" w:lineRule="auto" w:before="252"/>
        <w:ind w:right="45"/>
      </w:pPr>
      <w:r>
        <w:rP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w:t>
      </w:r>
      <w:r>
        <w:rPr/>
        <w:t>подразделениях медицинских</w:t>
      </w:r>
      <w:r>
        <w:rPr>
          <w:spacing w:val="80"/>
        </w:rPr>
        <w:t>  </w:t>
      </w:r>
      <w:r>
        <w:rPr/>
        <w:t>организаций,</w:t>
      </w:r>
      <w:r>
        <w:rPr>
          <w:spacing w:val="80"/>
        </w:rPr>
        <w:t>  </w:t>
      </w:r>
      <w:r>
        <w:rPr/>
        <w:t>центрах</w:t>
      </w:r>
      <w:r>
        <w:rPr>
          <w:spacing w:val="80"/>
        </w:rPr>
        <w:t>  </w:t>
      </w:r>
      <w:r>
        <w:rPr/>
        <w:t>профилактики</w:t>
      </w:r>
      <w:r>
        <w:rPr>
          <w:spacing w:val="80"/>
        </w:rPr>
        <w:t>  </w:t>
      </w:r>
      <w:r>
        <w:rPr/>
        <w:t>и</w:t>
      </w:r>
      <w:r>
        <w:rPr>
          <w:spacing w:val="80"/>
        </w:rPr>
        <w:t>  </w:t>
      </w:r>
      <w:r>
        <w:rPr/>
        <w:t>борьбы</w:t>
      </w:r>
      <w:r>
        <w:rPr>
          <w:spacing w:val="80"/>
        </w:rPr>
        <w:t>  </w:t>
      </w:r>
      <w:r>
        <w:rPr/>
        <w:t>со</w:t>
      </w:r>
      <w:r>
        <w:rPr>
          <w:spacing w:val="80"/>
        </w:rPr>
        <w:t>  </w:t>
      </w:r>
      <w:r>
        <w:rPr/>
        <w:t>СПИДом, врачебно-физкультурных</w:t>
      </w:r>
      <w:r>
        <w:rPr>
          <w:spacing w:val="40"/>
        </w:rPr>
        <w:t> </w:t>
      </w:r>
      <w:r>
        <w:rPr/>
        <w:t>диспансерах,</w:t>
      </w:r>
      <w:r>
        <w:rPr>
          <w:spacing w:val="40"/>
        </w:rPr>
        <w:t> </w:t>
      </w:r>
      <w:r>
        <w:rPr/>
        <w:t>центрах</w:t>
      </w:r>
      <w:r>
        <w:rPr>
          <w:spacing w:val="40"/>
        </w:rPr>
        <w:t> </w:t>
      </w:r>
      <w:r>
        <w:rPr/>
        <w:t>охраны</w:t>
      </w:r>
      <w:r>
        <w:rPr>
          <w:spacing w:val="40"/>
        </w:rPr>
        <w:t> </w:t>
      </w:r>
      <w:r>
        <w:rPr/>
        <w:t>здоровья</w:t>
      </w:r>
      <w:r>
        <w:rPr>
          <w:spacing w:val="40"/>
        </w:rPr>
        <w:t> </w:t>
      </w:r>
      <w:r>
        <w:rPr/>
        <w:t>семьи</w:t>
      </w:r>
      <w:r>
        <w:rPr>
          <w:spacing w:val="40"/>
        </w:rPr>
        <w:t> </w:t>
      </w:r>
      <w:r>
        <w:rPr/>
        <w:t>и</w:t>
      </w:r>
      <w:r>
        <w:rPr>
          <w:spacing w:val="40"/>
        </w:rPr>
        <w:t> </w:t>
      </w:r>
      <w:r>
        <w:rPr/>
        <w:t>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w:t>
      </w:r>
      <w:r>
        <w:rPr>
          <w:spacing w:val="80"/>
        </w:rPr>
        <w:t>  </w:t>
      </w:r>
      <w:r>
        <w:rPr/>
        <w:t>структурных</w:t>
      </w:r>
      <w:r>
        <w:rPr>
          <w:spacing w:val="80"/>
        </w:rPr>
        <w:t>  </w:t>
      </w:r>
      <w:r>
        <w:rPr/>
        <w:t>подразделениях</w:t>
      </w:r>
      <w:r>
        <w:rPr>
          <w:spacing w:val="80"/>
        </w:rPr>
        <w:t>  </w:t>
      </w:r>
      <w:r>
        <w:rPr/>
        <w:t>медицинских</w:t>
      </w:r>
      <w:r>
        <w:rPr>
          <w:spacing w:val="80"/>
        </w:rPr>
        <w:t>  </w:t>
      </w:r>
      <w:r>
        <w:rPr/>
        <w:t>организаций,</w:t>
      </w:r>
      <w:r>
        <w:rPr>
          <w:spacing w:val="80"/>
        </w:rPr>
        <w:t>  </w:t>
      </w:r>
      <w:r>
        <w:rPr/>
        <w:t>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color w:val="0000FF"/>
        </w:rPr>
        <w:t>разделе III</w:t>
      </w:r>
      <w:r>
        <w:rPr>
          <w:color w:val="0000FF"/>
        </w:rPr>
        <w:t> </w:t>
      </w:r>
      <w:r>
        <w:rPr/>
        <w:t>Программы, финансовое обеспечение которых осуществляется за счет средств обязательного медицинского страхования в рамках базовой</w:t>
      </w:r>
      <w:r>
        <w:rPr>
          <w:spacing w:val="80"/>
        </w:rPr>
        <w:t> </w:t>
      </w:r>
      <w:r>
        <w:rPr/>
        <w:t>программы</w:t>
      </w:r>
      <w:r>
        <w:rPr>
          <w:spacing w:val="80"/>
        </w:rPr>
        <w:t> </w:t>
      </w:r>
      <w:r>
        <w:rPr/>
        <w:t>обязательного</w:t>
      </w:r>
      <w:r>
        <w:rPr>
          <w:spacing w:val="80"/>
        </w:rPr>
        <w:t> </w:t>
      </w:r>
      <w:r>
        <w:rPr/>
        <w:t>медицинского</w:t>
      </w:r>
      <w:r>
        <w:rPr>
          <w:spacing w:val="80"/>
        </w:rPr>
        <w:t> </w:t>
      </w:r>
      <w:r>
        <w:rPr/>
        <w:t>страхования),</w:t>
      </w:r>
      <w:r>
        <w:rPr>
          <w:spacing w:val="80"/>
        </w:rPr>
        <w:t> </w:t>
      </w:r>
      <w:r>
        <w:rPr/>
        <w:t>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w:t>
      </w:r>
      <w:r>
        <w:rPr>
          <w:spacing w:val="25"/>
        </w:rPr>
        <w:t>  </w:t>
      </w:r>
      <w:r>
        <w:rPr/>
        <w:t>организациях</w:t>
      </w:r>
      <w:r>
        <w:rPr>
          <w:spacing w:val="26"/>
        </w:rPr>
        <w:t>  </w:t>
      </w:r>
      <w:r>
        <w:rPr/>
        <w:t>и</w:t>
      </w:r>
      <w:r>
        <w:rPr>
          <w:spacing w:val="25"/>
        </w:rPr>
        <w:t>  </w:t>
      </w:r>
      <w:r>
        <w:rPr/>
        <w:t>соответствующих</w:t>
      </w:r>
      <w:r>
        <w:rPr>
          <w:spacing w:val="26"/>
        </w:rPr>
        <w:t>  </w:t>
      </w:r>
      <w:r>
        <w:rPr/>
        <w:t>структурных</w:t>
      </w:r>
      <w:r>
        <w:rPr>
          <w:spacing w:val="25"/>
        </w:rPr>
        <w:t>  </w:t>
      </w:r>
      <w:r>
        <w:rPr/>
        <w:t>подразделениях</w:t>
      </w:r>
      <w:r>
        <w:rPr>
          <w:spacing w:val="26"/>
        </w:rPr>
        <w:t>  </w:t>
      </w:r>
      <w:r>
        <w:rPr>
          <w:spacing w:val="-2"/>
        </w:rPr>
        <w:t>медицинских</w:t>
      </w:r>
    </w:p>
    <w:p>
      <w:pPr>
        <w:pStyle w:val="BodyText"/>
        <w:spacing w:after="0" w:line="225" w:lineRule="auto"/>
        <w:sectPr>
          <w:pgSz w:w="11910" w:h="16840"/>
          <w:pgMar w:header="492" w:footer="1504" w:top="1600" w:bottom="1700" w:left="708" w:right="566"/>
        </w:sectPr>
      </w:pPr>
    </w:p>
    <w:p>
      <w:pPr>
        <w:pStyle w:val="BodyText"/>
        <w:spacing w:line="225" w:lineRule="auto" w:before="253"/>
        <w:ind w:right="48" w:firstLine="0"/>
      </w:pPr>
      <w:r>
        <w:rPr/>
        <w:t>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w:t>
      </w:r>
      <w:r>
        <w:rPr>
          <w:spacing w:val="40"/>
        </w:rPr>
        <w:t> </w:t>
      </w:r>
      <w:r>
        <w:rPr/>
        <w:t>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BodyText"/>
        <w:spacing w:line="225" w:lineRule="auto" w:before="245"/>
        <w:ind w:right="45"/>
      </w:pPr>
      <w:r>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w:t>
      </w:r>
      <w:r>
        <w:rPr/>
        <w:t>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w:t>
      </w:r>
      <w:r>
        <w:rPr>
          <w:spacing w:val="-2"/>
        </w:rPr>
        <w:t>соответственно:</w:t>
      </w:r>
    </w:p>
    <w:p>
      <w:pPr>
        <w:pStyle w:val="BodyText"/>
        <w:spacing w:line="225" w:lineRule="auto" w:before="245"/>
        <w:ind w:right="47"/>
      </w:pPr>
      <w:r>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w:t>
      </w:r>
      <w:r>
        <w:rPr>
          <w:spacing w:val="40"/>
        </w:rPr>
        <w:t> </w:t>
      </w:r>
      <w:r>
        <w:rPr/>
        <w:t>при</w:t>
      </w:r>
      <w:r>
        <w:rPr>
          <w:spacing w:val="-4"/>
        </w:rPr>
        <w:t> </w:t>
      </w:r>
      <w:r>
        <w:rPr/>
        <w:t>заболеваниях,</w:t>
      </w:r>
      <w:r>
        <w:rPr>
          <w:spacing w:val="-4"/>
        </w:rPr>
        <w:t> </w:t>
      </w:r>
      <w:r>
        <w:rPr/>
        <w:t>передаваемых</w:t>
      </w:r>
      <w:r>
        <w:rPr>
          <w:spacing w:val="-4"/>
        </w:rPr>
        <w:t> </w:t>
      </w:r>
      <w:r>
        <w:rPr/>
        <w:t>половым</w:t>
      </w:r>
      <w:r>
        <w:rPr>
          <w:spacing w:val="-4"/>
        </w:rPr>
        <w:t> </w:t>
      </w:r>
      <w:r>
        <w:rPr/>
        <w:t>путем,</w:t>
      </w:r>
      <w:r>
        <w:rPr>
          <w:spacing w:val="-4"/>
        </w:rPr>
        <w:t> </w:t>
      </w:r>
      <w:r>
        <w:rPr/>
        <w:t>вызванных</w:t>
      </w:r>
      <w:r>
        <w:rPr>
          <w:spacing w:val="-4"/>
        </w:rPr>
        <w:t> </w:t>
      </w:r>
      <w:r>
        <w:rPr/>
        <w:t>вирусом</w:t>
      </w:r>
      <w:r>
        <w:rPr>
          <w:spacing w:val="-4"/>
        </w:rPr>
        <w:t> </w:t>
      </w:r>
      <w:r>
        <w:rPr/>
        <w:t>иммунодефицита</w:t>
      </w:r>
      <w:r>
        <w:rPr>
          <w:spacing w:val="-4"/>
        </w:rPr>
        <w:t> </w:t>
      </w:r>
      <w:r>
        <w:rPr/>
        <w:t>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w:t>
      </w:r>
      <w:r>
        <w:rPr/>
        <w:t>оказывающих специализированную паллиативную помощь;</w:t>
      </w:r>
    </w:p>
    <w:p>
      <w:pPr>
        <w:pStyle w:val="BodyText"/>
        <w:spacing w:line="225" w:lineRule="auto" w:before="244"/>
        <w:ind w:right="48"/>
      </w:pPr>
      <w:r>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BodyText"/>
        <w:spacing w:line="225" w:lineRule="auto" w:before="242"/>
        <w:ind w:right="49"/>
      </w:pPr>
      <w:r>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BodyText"/>
        <w:spacing w:line="225" w:lineRule="auto" w:before="243"/>
        <w:ind w:right="49"/>
      </w:pPr>
      <w:r>
        <w:rP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9">
        <w:r>
          <w:rPr>
            <w:color w:val="0000FF"/>
          </w:rPr>
          <w:t>постановлением</w:t>
        </w:r>
      </w:hyperlink>
      <w:r>
        <w:rPr>
          <w:color w:val="0000FF"/>
        </w:rPr>
        <w:t> </w:t>
      </w:r>
      <w:r>
        <w:rPr/>
        <w:t>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BodyText"/>
        <w:spacing w:line="225" w:lineRule="auto" w:before="244"/>
        <w:ind w:right="46"/>
      </w:pPr>
      <w:r>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w:t>
      </w:r>
      <w:r>
        <w:rPr>
          <w:spacing w:val="35"/>
        </w:rPr>
        <w:t> </w:t>
      </w:r>
      <w:r>
        <w:rPr/>
        <w:t>включая</w:t>
      </w:r>
      <w:r>
        <w:rPr>
          <w:spacing w:val="35"/>
        </w:rPr>
        <w:t> </w:t>
      </w:r>
      <w:r>
        <w:rPr/>
        <w:t>федеральные</w:t>
      </w:r>
      <w:r>
        <w:rPr>
          <w:spacing w:val="35"/>
        </w:rPr>
        <w:t> </w:t>
      </w:r>
      <w:r>
        <w:rPr/>
        <w:t>медицинские</w:t>
      </w:r>
      <w:r>
        <w:rPr>
          <w:spacing w:val="35"/>
        </w:rPr>
        <w:t> </w:t>
      </w:r>
      <w:r>
        <w:rPr/>
        <w:t>организации,</w:t>
      </w:r>
      <w:r>
        <w:rPr>
          <w:spacing w:val="35"/>
        </w:rPr>
        <w:t> </w:t>
      </w:r>
      <w:r>
        <w:rPr/>
        <w:t>участвующими</w:t>
      </w:r>
      <w:r>
        <w:rPr>
          <w:spacing w:val="35"/>
        </w:rPr>
        <w:t> </w:t>
      </w:r>
      <w:r>
        <w:rPr/>
        <w:t>в</w:t>
      </w:r>
      <w:r>
        <w:rPr>
          <w:spacing w:val="35"/>
        </w:rPr>
        <w:t> </w:t>
      </w:r>
      <w:r>
        <w:rPr/>
        <w:t>реализации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bookmarkStart w:name="VI. Средние нормативы объема медицинской" w:id="32"/>
      <w:bookmarkEnd w:id="32"/>
      <w:r>
        <w:rPr/>
      </w:r>
      <w:bookmarkStart w:name="_bookmark7" w:id="33"/>
      <w:bookmarkEnd w:id="33"/>
      <w:r>
        <w:rPr/>
      </w:r>
      <w:r>
        <w:rPr/>
        <w:t>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BodyText"/>
        <w:spacing w:line="225" w:lineRule="auto" w:before="243"/>
        <w:ind w:right="46"/>
      </w:pPr>
      <w:r>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w:t>
      </w:r>
      <w:r>
        <w:rPr>
          <w:spacing w:val="-2"/>
        </w:rPr>
        <w:t> </w:t>
      </w:r>
      <w:r>
        <w:rPr/>
        <w:t>медицинского</w:t>
      </w:r>
      <w:r>
        <w:rPr>
          <w:spacing w:val="-2"/>
        </w:rPr>
        <w:t> </w:t>
      </w:r>
      <w:r>
        <w:rPr/>
        <w:t>страхования.</w:t>
      </w:r>
      <w:r>
        <w:rPr>
          <w:spacing w:val="-2"/>
        </w:rPr>
        <w:t> </w:t>
      </w:r>
      <w:r>
        <w:rPr/>
        <w:t>По</w:t>
      </w:r>
      <w:r>
        <w:rPr>
          <w:spacing w:val="-2"/>
        </w:rPr>
        <w:t> </w:t>
      </w:r>
      <w:r>
        <w:rPr/>
        <w:t>результатам</w:t>
      </w:r>
      <w:r>
        <w:rPr>
          <w:spacing w:val="-2"/>
        </w:rPr>
        <w:t> </w:t>
      </w:r>
      <w:r>
        <w:rPr/>
        <w:t>проведенной</w:t>
      </w:r>
      <w:r>
        <w:rPr>
          <w:spacing w:val="-2"/>
        </w:rPr>
        <w:t> </w:t>
      </w:r>
      <w:r>
        <w:rPr/>
        <w:t>оценки</w:t>
      </w:r>
      <w:r>
        <w:rPr>
          <w:spacing w:val="-2"/>
        </w:rPr>
        <w:t> </w:t>
      </w:r>
      <w:r>
        <w:rPr/>
        <w:t>и</w:t>
      </w:r>
      <w:r>
        <w:rPr>
          <w:spacing w:val="-2"/>
        </w:rPr>
        <w:t> </w:t>
      </w:r>
      <w:r>
        <w:rPr/>
        <w:t>анализа</w:t>
      </w:r>
      <w:r>
        <w:rPr>
          <w:spacing w:val="-2"/>
        </w:rPr>
        <w:t> </w:t>
      </w:r>
      <w:r>
        <w:rPr/>
        <w:t>в</w:t>
      </w:r>
      <w:r>
        <w:rPr>
          <w:spacing w:val="-2"/>
        </w:rPr>
        <w:t> </w:t>
      </w:r>
      <w:r>
        <w:rPr/>
        <w:t>целях обеспечения доступности для застрахованных лиц медицинской помощи и недопущения формирования</w:t>
      </w:r>
      <w:r>
        <w:rPr>
          <w:spacing w:val="-3"/>
        </w:rPr>
        <w:t> </w:t>
      </w:r>
      <w:r>
        <w:rPr/>
        <w:t>у</w:t>
      </w:r>
      <w:r>
        <w:rPr>
          <w:spacing w:val="-3"/>
        </w:rPr>
        <w:t> </w:t>
      </w:r>
      <w:r>
        <w:rPr/>
        <w:t>медицинских</w:t>
      </w:r>
      <w:r>
        <w:rPr>
          <w:spacing w:val="-3"/>
        </w:rPr>
        <w:t> </w:t>
      </w:r>
      <w:r>
        <w:rPr/>
        <w:t>организаций</w:t>
      </w:r>
      <w:r>
        <w:rPr>
          <w:spacing w:val="-3"/>
        </w:rPr>
        <w:t> </w:t>
      </w:r>
      <w:r>
        <w:rPr/>
        <w:t>кредиторской</w:t>
      </w:r>
      <w:r>
        <w:rPr>
          <w:spacing w:val="-3"/>
        </w:rPr>
        <w:t> </w:t>
      </w:r>
      <w:r>
        <w:rPr/>
        <w:t>задолженности</w:t>
      </w:r>
      <w:r>
        <w:rPr>
          <w:spacing w:val="-3"/>
        </w:rPr>
        <w:t> </w:t>
      </w:r>
      <w:r>
        <w:rPr/>
        <w:t>комиссия</w:t>
      </w:r>
      <w:r>
        <w:rPr>
          <w:spacing w:val="-3"/>
        </w:rPr>
        <w:t> </w:t>
      </w:r>
      <w:r>
        <w:rPr/>
        <w:t>по</w:t>
      </w:r>
      <w:r>
        <w:rPr>
          <w:spacing w:val="-3"/>
        </w:rPr>
        <w:t> </w:t>
      </w:r>
      <w:r>
        <w:rPr/>
        <w:t>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BodyText"/>
        <w:spacing w:line="225" w:lineRule="auto" w:before="246"/>
        <w:ind w:right="48"/>
      </w:pPr>
      <w:r>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Heading1"/>
        <w:numPr>
          <w:ilvl w:val="1"/>
          <w:numId w:val="1"/>
        </w:numPr>
        <w:tabs>
          <w:tab w:pos="2090" w:val="left" w:leader="none"/>
        </w:tabs>
        <w:spacing w:line="225" w:lineRule="auto" w:before="267" w:after="0"/>
        <w:ind w:left="1608" w:right="1146" w:firstLine="125"/>
        <w:jc w:val="left"/>
      </w:pPr>
      <w:r>
        <w:rPr/>
        <w:t>Средние нормативы объема медицинской помощи, средние нормативы</w:t>
      </w:r>
      <w:r>
        <w:rPr>
          <w:spacing w:val="-7"/>
        </w:rPr>
        <w:t> </w:t>
      </w:r>
      <w:r>
        <w:rPr/>
        <w:t>финансовых</w:t>
      </w:r>
      <w:r>
        <w:rPr>
          <w:spacing w:val="-7"/>
        </w:rPr>
        <w:t> </w:t>
      </w:r>
      <w:r>
        <w:rPr/>
        <w:t>затрат</w:t>
      </w:r>
      <w:r>
        <w:rPr>
          <w:spacing w:val="-7"/>
        </w:rPr>
        <w:t> </w:t>
      </w:r>
      <w:r>
        <w:rPr/>
        <w:t>на</w:t>
      </w:r>
      <w:r>
        <w:rPr>
          <w:spacing w:val="-7"/>
        </w:rPr>
        <w:t> </w:t>
      </w:r>
      <w:r>
        <w:rPr/>
        <w:t>единицу</w:t>
      </w:r>
      <w:r>
        <w:rPr>
          <w:spacing w:val="-7"/>
        </w:rPr>
        <w:t> </w:t>
      </w:r>
      <w:r>
        <w:rPr/>
        <w:t>объема</w:t>
      </w:r>
      <w:r>
        <w:rPr>
          <w:spacing w:val="-7"/>
        </w:rPr>
        <w:t> </w:t>
      </w:r>
      <w:r>
        <w:rPr/>
        <w:t>медицинской</w:t>
      </w:r>
    </w:p>
    <w:p>
      <w:pPr>
        <w:spacing w:line="264" w:lineRule="exact" w:before="0"/>
        <w:ind w:left="1912" w:right="0" w:firstLine="0"/>
        <w:jc w:val="left"/>
        <w:rPr>
          <w:rFonts w:ascii="Arial" w:hAnsi="Arial"/>
          <w:b/>
          <w:sz w:val="24"/>
        </w:rPr>
      </w:pPr>
      <w:r>
        <w:rPr>
          <w:rFonts w:ascii="Arial" w:hAnsi="Arial"/>
          <w:b/>
          <w:sz w:val="24"/>
        </w:rPr>
        <w:t>помощи</w:t>
      </w:r>
      <w:r>
        <w:rPr>
          <w:rFonts w:ascii="Arial" w:hAnsi="Arial"/>
          <w:b/>
          <w:spacing w:val="-5"/>
          <w:sz w:val="24"/>
        </w:rPr>
        <w:t> </w:t>
      </w:r>
      <w:r>
        <w:rPr>
          <w:rFonts w:ascii="Arial" w:hAnsi="Arial"/>
          <w:b/>
          <w:sz w:val="24"/>
        </w:rPr>
        <w:t>и</w:t>
      </w:r>
      <w:r>
        <w:rPr>
          <w:rFonts w:ascii="Arial" w:hAnsi="Arial"/>
          <w:b/>
          <w:spacing w:val="-5"/>
          <w:sz w:val="24"/>
        </w:rPr>
        <w:t> </w:t>
      </w:r>
      <w:r>
        <w:rPr>
          <w:rFonts w:ascii="Arial" w:hAnsi="Arial"/>
          <w:b/>
          <w:sz w:val="24"/>
        </w:rPr>
        <w:t>средние</w:t>
      </w:r>
      <w:r>
        <w:rPr>
          <w:rFonts w:ascii="Arial" w:hAnsi="Arial"/>
          <w:b/>
          <w:spacing w:val="-5"/>
          <w:sz w:val="24"/>
        </w:rPr>
        <w:t> </w:t>
      </w:r>
      <w:r>
        <w:rPr>
          <w:rFonts w:ascii="Arial" w:hAnsi="Arial"/>
          <w:b/>
          <w:sz w:val="24"/>
        </w:rPr>
        <w:t>подушевые</w:t>
      </w:r>
      <w:r>
        <w:rPr>
          <w:rFonts w:ascii="Arial" w:hAnsi="Arial"/>
          <w:b/>
          <w:spacing w:val="-5"/>
          <w:sz w:val="24"/>
        </w:rPr>
        <w:t> </w:t>
      </w:r>
      <w:r>
        <w:rPr>
          <w:rFonts w:ascii="Arial" w:hAnsi="Arial"/>
          <w:b/>
          <w:sz w:val="24"/>
        </w:rPr>
        <w:t>нормативы</w:t>
      </w:r>
      <w:r>
        <w:rPr>
          <w:rFonts w:ascii="Arial" w:hAnsi="Arial"/>
          <w:b/>
          <w:spacing w:val="-4"/>
          <w:sz w:val="24"/>
        </w:rPr>
        <w:t> </w:t>
      </w:r>
      <w:r>
        <w:rPr>
          <w:rFonts w:ascii="Arial" w:hAnsi="Arial"/>
          <w:b/>
          <w:spacing w:val="-2"/>
          <w:sz w:val="24"/>
        </w:rPr>
        <w:t>финансирования</w:t>
      </w:r>
    </w:p>
    <w:p>
      <w:pPr>
        <w:pStyle w:val="BodyText"/>
        <w:spacing w:line="225" w:lineRule="auto" w:before="255"/>
        <w:ind w:right="54"/>
      </w:pPr>
      <w:r>
        <w:rPr/>
        <w:t>Средние нормативы объема и средние нормативы финансовых затрат на единицу объема медицинской помощи на 2026 - 2028 годы приведены в </w:t>
      </w:r>
      <w:r>
        <w:rPr>
          <w:color w:val="0000FF"/>
        </w:rPr>
        <w:t>приложении N 2</w:t>
      </w:r>
      <w:r>
        <w:rPr>
          <w:color w:val="0000FF"/>
        </w:rPr>
        <w:t> </w:t>
      </w:r>
      <w:r>
        <w:rPr/>
        <w:t>к Программе.</w:t>
      </w:r>
    </w:p>
    <w:p>
      <w:pPr>
        <w:pStyle w:val="BodyText"/>
        <w:spacing w:line="225" w:lineRule="auto" w:before="242"/>
        <w:ind w:right="52"/>
      </w:pPr>
      <w:r>
        <w:rPr/>
        <w:t>Средние нормативы объема медицинской помощи по видам, условиям и формам ее</w:t>
      </w:r>
      <w:r>
        <w:rPr>
          <w:spacing w:val="40"/>
        </w:rPr>
        <w:t> </w:t>
      </w:r>
      <w:r>
        <w:rPr/>
        <w:t>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BodyText"/>
        <w:spacing w:line="225" w:lineRule="auto" w:before="243"/>
        <w:ind w:right="46"/>
      </w:pPr>
      <w:r>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w:t>
      </w:r>
      <w:r>
        <w:rPr>
          <w:spacing w:val="-2"/>
        </w:rPr>
        <w:t> </w:t>
      </w:r>
      <w:r>
        <w:rPr/>
        <w:t>страхованию</w:t>
      </w:r>
      <w:r>
        <w:rPr>
          <w:spacing w:val="-2"/>
        </w:rPr>
        <w:t> </w:t>
      </w:r>
      <w:r>
        <w:rPr/>
        <w:t>гражданам</w:t>
      </w:r>
      <w:r>
        <w:rPr>
          <w:spacing w:val="-3"/>
        </w:rPr>
        <w:t> </w:t>
      </w:r>
      <w:r>
        <w:rPr/>
        <w:t>в</w:t>
      </w:r>
      <w:r>
        <w:rPr>
          <w:spacing w:val="-2"/>
        </w:rPr>
        <w:t> </w:t>
      </w:r>
      <w:r>
        <w:rPr/>
        <w:t>экстренной</w:t>
      </w:r>
      <w:r>
        <w:rPr>
          <w:spacing w:val="-2"/>
        </w:rPr>
        <w:t> </w:t>
      </w:r>
      <w:r>
        <w:rPr/>
        <w:t>форме</w:t>
      </w:r>
      <w:r>
        <w:rPr>
          <w:spacing w:val="-3"/>
        </w:rPr>
        <w:t> </w:t>
      </w:r>
      <w:r>
        <w:rPr/>
        <w:t>при</w:t>
      </w:r>
      <w:r>
        <w:rPr>
          <w:spacing w:val="-2"/>
        </w:rPr>
        <w:t> </w:t>
      </w:r>
      <w:r>
        <w:rPr/>
        <w:t>внезапных</w:t>
      </w:r>
      <w:r>
        <w:rPr>
          <w:spacing w:val="-2"/>
        </w:rPr>
        <w:t> </w:t>
      </w:r>
      <w:r>
        <w:rPr/>
        <w:t>острых</w:t>
      </w:r>
      <w:r>
        <w:rPr>
          <w:spacing w:val="-2"/>
        </w:rPr>
        <w:t> </w:t>
      </w:r>
      <w:r>
        <w:rPr/>
        <w:t>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BodyText"/>
        <w:spacing w:line="225" w:lineRule="auto" w:before="244"/>
        <w:ind w:right="47"/>
      </w:pPr>
      <w:r>
        <w:rPr/>
        <w:t>Нормативы объема скорой, в том числе скорой специализированной, медицинской помощи, не</w:t>
      </w:r>
      <w:r>
        <w:rPr>
          <w:spacing w:val="29"/>
        </w:rPr>
        <w:t>  </w:t>
      </w:r>
      <w:r>
        <w:rPr/>
        <w:t>включенной</w:t>
      </w:r>
      <w:r>
        <w:rPr>
          <w:spacing w:val="30"/>
        </w:rPr>
        <w:t>  </w:t>
      </w:r>
      <w:r>
        <w:rPr/>
        <w:t>в</w:t>
      </w:r>
      <w:r>
        <w:rPr>
          <w:spacing w:val="30"/>
        </w:rPr>
        <w:t>  </w:t>
      </w:r>
      <w:r>
        <w:rPr/>
        <w:t>территориальную</w:t>
      </w:r>
      <w:r>
        <w:rPr>
          <w:spacing w:val="30"/>
        </w:rPr>
        <w:t>  </w:t>
      </w:r>
      <w:r>
        <w:rPr/>
        <w:t>программу</w:t>
      </w:r>
      <w:r>
        <w:rPr>
          <w:spacing w:val="29"/>
        </w:rPr>
        <w:t>  </w:t>
      </w:r>
      <w:r>
        <w:rPr/>
        <w:t>обязательного</w:t>
      </w:r>
      <w:r>
        <w:rPr>
          <w:spacing w:val="30"/>
        </w:rPr>
        <w:t>  </w:t>
      </w:r>
      <w:r>
        <w:rPr/>
        <w:t>медицинского</w:t>
      </w:r>
      <w:r>
        <w:rPr>
          <w:spacing w:val="30"/>
        </w:rPr>
        <w:t>  </w:t>
      </w:r>
      <w:r>
        <w:rPr>
          <w:spacing w:val="-2"/>
        </w:rPr>
        <w:t>страхования,</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включая</w:t>
      </w:r>
      <w:r>
        <w:rPr>
          <w:spacing w:val="-9"/>
        </w:rPr>
        <w:t> </w:t>
      </w:r>
      <w:r>
        <w:rPr/>
        <w:t>медицинскую</w:t>
      </w:r>
      <w:r>
        <w:rPr>
          <w:spacing w:val="-9"/>
        </w:rPr>
        <w:t> </w:t>
      </w:r>
      <w:r>
        <w:rPr/>
        <w:t>эвакуацию,</w:t>
      </w:r>
      <w:r>
        <w:rPr>
          <w:spacing w:val="-9"/>
        </w:rPr>
        <w:t> </w:t>
      </w:r>
      <w:r>
        <w:rPr/>
        <w:t>устанавливаются</w:t>
      </w:r>
      <w:r>
        <w:rPr>
          <w:spacing w:val="-9"/>
        </w:rPr>
        <w:t> </w:t>
      </w:r>
      <w:r>
        <w:rPr/>
        <w:t>субъектами</w:t>
      </w:r>
      <w:r>
        <w:rPr>
          <w:spacing w:val="-9"/>
        </w:rPr>
        <w:t> </w:t>
      </w:r>
      <w:r>
        <w:rPr/>
        <w:t>Российской</w:t>
      </w:r>
      <w:r>
        <w:rPr>
          <w:spacing w:val="-8"/>
        </w:rPr>
        <w:t> </w:t>
      </w:r>
      <w:r>
        <w:rPr>
          <w:spacing w:val="-2"/>
        </w:rPr>
        <w:t>Федерации.</w:t>
      </w:r>
    </w:p>
    <w:p>
      <w:pPr>
        <w:pStyle w:val="BodyText"/>
        <w:spacing w:line="225" w:lineRule="auto" w:before="238"/>
        <w:ind w:right="47"/>
      </w:pPr>
      <w:r>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BodyText"/>
        <w:spacing w:line="225" w:lineRule="auto" w:before="244"/>
        <w:ind w:right="49"/>
      </w:pPr>
      <w:r>
        <w:rP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w:t>
      </w:r>
      <w:r>
        <w:rPr>
          <w:spacing w:val="40"/>
        </w:rPr>
        <w:t> </w:t>
      </w:r>
      <w:r>
        <w:rPr/>
        <w:t>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r>
        <w:rPr>
          <w:color w:val="0000FF"/>
        </w:rPr>
        <w:t>приложением N</w:t>
      </w:r>
      <w:r>
        <w:rPr>
          <w:color w:val="0000FF"/>
        </w:rPr>
        <w:t> </w:t>
      </w:r>
      <w:r>
        <w:rPr>
          <w:color w:val="0000FF"/>
        </w:rPr>
        <w:t>2</w:t>
      </w:r>
      <w:r>
        <w:rPr>
          <w:color w:val="0000FF"/>
        </w:rPr>
        <w:t> </w:t>
      </w:r>
      <w:r>
        <w:rPr/>
        <w:t>к Программе.</w:t>
      </w:r>
    </w:p>
    <w:p>
      <w:pPr>
        <w:pStyle w:val="BodyText"/>
        <w:spacing w:line="225" w:lineRule="auto" w:before="244"/>
        <w:ind w:right="47"/>
      </w:pPr>
      <w:r>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w:t>
      </w:r>
      <w:r>
        <w:rPr>
          <w:spacing w:val="40"/>
        </w:rPr>
        <w:t> </w:t>
      </w:r>
      <w:r>
        <w:rPr/>
        <w:t>технологий и передвижных форм оказания медицинской помощи.</w:t>
      </w:r>
    </w:p>
    <w:p>
      <w:pPr>
        <w:pStyle w:val="BodyText"/>
        <w:spacing w:line="225" w:lineRule="auto" w:before="244"/>
        <w:ind w:right="48"/>
      </w:pPr>
      <w:r>
        <w:rP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BodyText"/>
        <w:spacing w:line="225" w:lineRule="auto" w:before="244"/>
        <w:ind w:right="46"/>
      </w:pPr>
      <w:r>
        <w:rPr/>
        <w:t>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r>
        <w:rPr>
          <w:color w:val="0000FF"/>
        </w:rPr>
        <w:t>приложением N 2</w:t>
      </w:r>
      <w:r>
        <w:rPr>
          <w:color w:val="0000FF"/>
        </w:rPr>
        <w:t> </w:t>
      </w:r>
      <w:r>
        <w:rPr/>
        <w:t>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BodyText"/>
        <w:spacing w:line="225" w:lineRule="auto" w:before="244"/>
        <w:ind w:right="48"/>
      </w:pPr>
      <w:r>
        <w:rPr/>
        <w:t>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r>
        <w:rPr>
          <w:color w:val="0000FF"/>
        </w:rPr>
        <w:t>приложением N 2</w:t>
      </w:r>
      <w:r>
        <w:rPr>
          <w:color w:val="0000FF"/>
        </w:rPr>
        <w:t> </w:t>
      </w:r>
      <w:r>
        <w:rPr/>
        <w:t>к Программе.</w:t>
      </w:r>
    </w:p>
    <w:p>
      <w:pPr>
        <w:pStyle w:val="BodyText"/>
        <w:spacing w:line="225" w:lineRule="auto" w:before="243"/>
        <w:ind w:right="48"/>
      </w:pPr>
      <w:r>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w:t>
      </w:r>
      <w:r>
        <w:rPr>
          <w:spacing w:val="25"/>
        </w:rPr>
        <w:t> </w:t>
      </w:r>
      <w:r>
        <w:rPr/>
        <w:t>в</w:t>
      </w:r>
      <w:r>
        <w:rPr>
          <w:spacing w:val="25"/>
        </w:rPr>
        <w:t> </w:t>
      </w:r>
      <w:r>
        <w:rPr/>
        <w:t>рамках</w:t>
      </w:r>
      <w:r>
        <w:rPr>
          <w:spacing w:val="25"/>
        </w:rPr>
        <w:t> </w:t>
      </w:r>
      <w:r>
        <w:rPr/>
        <w:t>установленных</w:t>
      </w:r>
      <w:r>
        <w:rPr>
          <w:spacing w:val="25"/>
        </w:rPr>
        <w:t> </w:t>
      </w:r>
      <w:r>
        <w:rPr/>
        <w:t>в</w:t>
      </w:r>
      <w:r>
        <w:rPr>
          <w:spacing w:val="25"/>
        </w:rPr>
        <w:t> </w:t>
      </w:r>
      <w:r>
        <w:rPr/>
        <w:t>территориальной</w:t>
      </w:r>
      <w:r>
        <w:rPr>
          <w:spacing w:val="25"/>
        </w:rPr>
        <w:t> </w:t>
      </w:r>
      <w:r>
        <w:rPr/>
        <w:t>программе</w:t>
      </w:r>
      <w:r>
        <w:rPr>
          <w:spacing w:val="25"/>
        </w:rPr>
        <w:t> </w:t>
      </w:r>
      <w:r>
        <w:rPr/>
        <w:t>государственных</w:t>
      </w:r>
      <w:r>
        <w:rPr>
          <w:spacing w:val="25"/>
        </w:rPr>
        <w:t> </w:t>
      </w:r>
      <w:r>
        <w:rPr/>
        <w:t>гарантий</w:t>
      </w:r>
    </w:p>
    <w:p>
      <w:pPr>
        <w:pStyle w:val="BodyText"/>
        <w:spacing w:after="0" w:line="225" w:lineRule="auto"/>
        <w:sectPr>
          <w:pgSz w:w="11910" w:h="16840"/>
          <w:pgMar w:header="492" w:footer="1504" w:top="1600" w:bottom="1700" w:left="708" w:right="566"/>
        </w:sectPr>
      </w:pPr>
    </w:p>
    <w:p>
      <w:pPr>
        <w:pStyle w:val="BodyText"/>
        <w:spacing w:line="225" w:lineRule="auto" w:before="253"/>
        <w:ind w:right="52" w:firstLine="0"/>
      </w:pPr>
      <w:r>
        <w:rPr/>
        <w:t>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BodyText"/>
        <w:spacing w:line="225" w:lineRule="auto" w:before="242"/>
        <w:ind w:right="49"/>
      </w:pPr>
      <w:r>
        <w:rPr/>
        <w:t>Установленные в территориальной программе государственных гарантий нормативы</w:t>
      </w:r>
      <w:r>
        <w:rPr>
          <w:spacing w:val="40"/>
        </w:rPr>
        <w:t> </w:t>
      </w:r>
      <w:r>
        <w:rPr/>
        <w:t>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BodyText"/>
        <w:spacing w:line="225" w:lineRule="auto" w:before="242"/>
        <w:ind w:right="45"/>
      </w:pPr>
      <w:r>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w:t>
      </w:r>
      <w:r>
        <w:rPr>
          <w:spacing w:val="-1"/>
        </w:rPr>
        <w:t> </w:t>
      </w:r>
      <w:r>
        <w:rPr/>
        <w:t>(определения</w:t>
      </w:r>
      <w:r>
        <w:rPr>
          <w:spacing w:val="-1"/>
        </w:rPr>
        <w:t> </w:t>
      </w:r>
      <w:r>
        <w:rPr/>
        <w:t>внеклеточной</w:t>
      </w:r>
      <w:r>
        <w:rPr>
          <w:spacing w:val="-1"/>
        </w:rPr>
        <w:t> </w:t>
      </w:r>
      <w:r>
        <w:rPr/>
        <w:t>ДНК</w:t>
      </w:r>
      <w:r>
        <w:rPr>
          <w:spacing w:val="-1"/>
        </w:rPr>
        <w:t> </w:t>
      </w:r>
      <w:r>
        <w:rPr/>
        <w:t>плода</w:t>
      </w:r>
      <w:r>
        <w:rPr>
          <w:spacing w:val="-1"/>
        </w:rPr>
        <w:t> </w:t>
      </w:r>
      <w:r>
        <w:rPr/>
        <w:t>по</w:t>
      </w:r>
      <w:r>
        <w:rPr>
          <w:spacing w:val="-1"/>
        </w:rPr>
        <w:t> </w:t>
      </w:r>
      <w:r>
        <w:rPr/>
        <w:t>крови</w:t>
      </w:r>
      <w:r>
        <w:rPr>
          <w:spacing w:val="-1"/>
        </w:rPr>
        <w:t> </w:t>
      </w:r>
      <w:r>
        <w:rPr/>
        <w:t>матери),</w:t>
      </w:r>
      <w:r>
        <w:rPr>
          <w:spacing w:val="-1"/>
        </w:rPr>
        <w:t> </w:t>
      </w:r>
      <w:r>
        <w:rPr/>
        <w:t>определения</w:t>
      </w:r>
      <w:r>
        <w:rPr>
          <w:spacing w:val="-1"/>
        </w:rPr>
        <w:t> </w:t>
      </w:r>
      <w:r>
        <w:rPr/>
        <w:t>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BodyText"/>
        <w:spacing w:line="225" w:lineRule="auto" w:before="248"/>
        <w:ind w:right="48"/>
      </w:pPr>
      <w:r>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BodyText"/>
        <w:spacing w:line="225" w:lineRule="auto" w:before="242"/>
        <w:ind w:right="48"/>
      </w:pPr>
      <w:r>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w:t>
      </w:r>
      <w:r>
        <w:rPr>
          <w:spacing w:val="-2"/>
        </w:rPr>
        <w:t>Федерации).</w:t>
      </w:r>
    </w:p>
    <w:p>
      <w:pPr>
        <w:pStyle w:val="BodyText"/>
        <w:spacing w:line="225" w:lineRule="auto" w:before="243"/>
        <w:ind w:right="50"/>
      </w:pPr>
      <w:r>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w:t>
      </w:r>
      <w:r>
        <w:rPr>
          <w:spacing w:val="-2"/>
        </w:rPr>
        <w:t>разделом.</w:t>
      </w:r>
    </w:p>
    <w:p>
      <w:pPr>
        <w:pStyle w:val="BodyText"/>
        <w:spacing w:line="225" w:lineRule="auto" w:before="242"/>
        <w:ind w:right="48"/>
      </w:pPr>
      <w:r>
        <w:rP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0">
        <w:r>
          <w:rPr>
            <w:color w:val="0000FF"/>
          </w:rPr>
          <w:t>постановлением</w:t>
        </w:r>
      </w:hyperlink>
      <w:r>
        <w:rPr>
          <w:color w:val="0000FF"/>
        </w:rPr>
        <w:t> </w:t>
      </w:r>
      <w:r>
        <w:rPr/>
        <w:t>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7"/>
      </w:pPr>
      <w:r>
        <w:rPr/>
        <w:t>Подушевые нормативы финансирования за счет бюджетных ассигнований</w:t>
      </w:r>
      <w:r>
        <w:rPr>
          <w:spacing w:val="40"/>
        </w:rPr>
        <w:t> </w:t>
      </w:r>
      <w:r>
        <w:rPr/>
        <w:t>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0">
        <w:r>
          <w:rPr>
            <w:color w:val="0000FF"/>
          </w:rPr>
          <w:t>постановлением</w:t>
        </w:r>
      </w:hyperlink>
      <w:r>
        <w:rPr>
          <w:color w:val="0000FF"/>
        </w:rPr>
        <w:t> </w:t>
      </w:r>
      <w:r>
        <w:rPr/>
        <w:t>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BodyText"/>
        <w:spacing w:line="225" w:lineRule="auto" w:before="246"/>
        <w:ind w:right="54"/>
      </w:pPr>
      <w:r>
        <w:rPr/>
        <w:t>Средние подушевые нормативы финансирования, предусмотренные Программой (без учета расходов федерального бюджета), составляют:</w:t>
      </w:r>
    </w:p>
    <w:p>
      <w:pPr>
        <w:pStyle w:val="BodyText"/>
        <w:spacing w:line="225" w:lineRule="auto" w:before="242"/>
        <w:ind w:right="48"/>
      </w:pPr>
      <w:r>
        <w:rPr/>
        <w:t>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BodyText"/>
        <w:spacing w:line="225" w:lineRule="auto"/>
        <w:ind w:right="50"/>
      </w:pPr>
      <w:r>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BodyText"/>
        <w:spacing w:line="268" w:lineRule="exact" w:before="230"/>
        <w:ind w:left="1052" w:firstLine="0"/>
      </w:pPr>
      <w:r>
        <w:rPr/>
        <w:t>на</w:t>
      </w:r>
      <w:r>
        <w:rPr>
          <w:spacing w:val="-7"/>
        </w:rPr>
        <w:t> </w:t>
      </w:r>
      <w:r>
        <w:rPr/>
        <w:t>оказание</w:t>
      </w:r>
      <w:r>
        <w:rPr>
          <w:spacing w:val="-6"/>
        </w:rPr>
        <w:t> </w:t>
      </w:r>
      <w:r>
        <w:rPr/>
        <w:t>медицинской</w:t>
      </w:r>
      <w:r>
        <w:rPr>
          <w:spacing w:val="-6"/>
        </w:rPr>
        <w:t> </w:t>
      </w:r>
      <w:r>
        <w:rPr/>
        <w:t>помощи</w:t>
      </w:r>
      <w:r>
        <w:rPr>
          <w:spacing w:val="-7"/>
        </w:rPr>
        <w:t> </w:t>
      </w:r>
      <w:r>
        <w:rPr/>
        <w:t>федеральными</w:t>
      </w:r>
      <w:r>
        <w:rPr>
          <w:spacing w:val="-6"/>
        </w:rPr>
        <w:t> </w:t>
      </w:r>
      <w:r>
        <w:rPr/>
        <w:t>медицинскими</w:t>
      </w:r>
      <w:r>
        <w:rPr>
          <w:spacing w:val="-6"/>
        </w:rPr>
        <w:t> </w:t>
      </w:r>
      <w:r>
        <w:rPr/>
        <w:t>организациями</w:t>
      </w:r>
      <w:r>
        <w:rPr>
          <w:spacing w:val="-7"/>
        </w:rPr>
        <w:t> </w:t>
      </w:r>
      <w:r>
        <w:rPr/>
        <w:t>в</w:t>
      </w:r>
      <w:r>
        <w:rPr>
          <w:spacing w:val="-6"/>
        </w:rPr>
        <w:t> </w:t>
      </w:r>
      <w:r>
        <w:rPr/>
        <w:t>2026</w:t>
      </w:r>
      <w:r>
        <w:rPr>
          <w:spacing w:val="-6"/>
        </w:rPr>
        <w:t> </w:t>
      </w:r>
      <w:r>
        <w:rPr>
          <w:spacing w:val="-4"/>
        </w:rPr>
        <w:t>году</w:t>
      </w:r>
    </w:p>
    <w:p>
      <w:pPr>
        <w:pStyle w:val="BodyText"/>
        <w:spacing w:line="225" w:lineRule="auto" w:before="6"/>
        <w:ind w:right="51" w:firstLine="0"/>
      </w:pPr>
      <w:r>
        <w:rPr/>
        <w:t>- 1998,6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w:t>
      </w:r>
      <w:r>
        <w:rPr>
          <w:spacing w:val="-2"/>
        </w:rPr>
        <w:t>рубля;</w:t>
      </w:r>
    </w:p>
    <w:p>
      <w:pPr>
        <w:pStyle w:val="BodyText"/>
        <w:spacing w:line="225" w:lineRule="auto" w:before="243"/>
        <w:ind w:right="50"/>
      </w:pPr>
      <w:r>
        <w:rP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BodyText"/>
        <w:spacing w:line="225" w:lineRule="auto" w:before="243"/>
        <w:ind w:right="51"/>
      </w:pPr>
      <w:r>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BodyText"/>
        <w:spacing w:line="225" w:lineRule="auto" w:before="242"/>
        <w:ind w:right="48"/>
      </w:pPr>
      <w:r>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w:t>
      </w:r>
      <w:r>
        <w:rPr>
          <w:spacing w:val="27"/>
        </w:rPr>
        <w:t> </w:t>
      </w:r>
      <w:r>
        <w:rPr/>
        <w:t>профилактике,</w:t>
      </w:r>
      <w:r>
        <w:rPr>
          <w:spacing w:val="27"/>
        </w:rPr>
        <w:t> </w:t>
      </w:r>
      <w:r>
        <w:rPr/>
        <w:t>профилактическом</w:t>
      </w:r>
      <w:r>
        <w:rPr>
          <w:spacing w:val="27"/>
        </w:rPr>
        <w:t> </w:t>
      </w:r>
      <w:r>
        <w:rPr/>
        <w:t>и</w:t>
      </w:r>
      <w:r>
        <w:rPr>
          <w:spacing w:val="27"/>
        </w:rPr>
        <w:t> </w:t>
      </w:r>
      <w:r>
        <w:rPr/>
        <w:t>диспансерном</w:t>
      </w:r>
      <w:r>
        <w:rPr>
          <w:spacing w:val="27"/>
        </w:rPr>
        <w:t> </w:t>
      </w:r>
      <w:r>
        <w:rPr/>
        <w:t>приеме</w:t>
      </w:r>
      <w:r>
        <w:rPr>
          <w:spacing w:val="27"/>
        </w:rPr>
        <w:t> </w:t>
      </w:r>
      <w:r>
        <w:rPr/>
        <w:t>врача</w:t>
      </w:r>
      <w:r>
        <w:rPr>
          <w:spacing w:val="27"/>
        </w:rPr>
        <w:t> </w:t>
      </w:r>
      <w:r>
        <w:rPr/>
        <w:t>по</w:t>
      </w:r>
      <w:r>
        <w:rPr>
          <w:spacing w:val="27"/>
        </w:rPr>
        <w:t> </w:t>
      </w:r>
      <w:r>
        <w:rPr/>
        <w:t>медицинской</w:t>
      </w:r>
    </w:p>
    <w:p>
      <w:pPr>
        <w:pStyle w:val="BodyText"/>
        <w:spacing w:after="0" w:line="225" w:lineRule="auto"/>
        <w:sectPr>
          <w:pgSz w:w="11910" w:h="16840"/>
          <w:pgMar w:header="492" w:footer="1504" w:top="1600" w:bottom="1700" w:left="708" w:right="566"/>
        </w:sectPr>
      </w:pPr>
    </w:p>
    <w:p>
      <w:pPr>
        <w:pStyle w:val="BodyText"/>
        <w:spacing w:line="225" w:lineRule="auto" w:before="253"/>
        <w:ind w:right="52" w:firstLine="0"/>
      </w:pPr>
      <w:r>
        <w:rPr/>
        <w:t>профилактике,</w:t>
      </w:r>
      <w:r>
        <w:rPr>
          <w:spacing w:val="80"/>
          <w:w w:val="150"/>
        </w:rPr>
        <w:t>  </w:t>
      </w:r>
      <w:r>
        <w:rPr/>
        <w:t>профилактическом</w:t>
      </w:r>
      <w:r>
        <w:rPr>
          <w:spacing w:val="80"/>
          <w:w w:val="150"/>
        </w:rPr>
        <w:t>  </w:t>
      </w:r>
      <w:r>
        <w:rPr/>
        <w:t>и</w:t>
      </w:r>
      <w:r>
        <w:rPr>
          <w:spacing w:val="80"/>
          <w:w w:val="150"/>
        </w:rPr>
        <w:t>  </w:t>
      </w:r>
      <w:r>
        <w:rPr/>
        <w:t>диспансерном</w:t>
      </w:r>
      <w:r>
        <w:rPr>
          <w:spacing w:val="80"/>
          <w:w w:val="150"/>
        </w:rPr>
        <w:t>  </w:t>
      </w:r>
      <w:r>
        <w:rPr/>
        <w:t>приеме</w:t>
      </w:r>
      <w:r>
        <w:rPr>
          <w:spacing w:val="80"/>
          <w:w w:val="150"/>
        </w:rPr>
        <w:t>  </w:t>
      </w:r>
      <w:r>
        <w:rPr/>
        <w:t>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BodyText"/>
        <w:spacing w:line="225" w:lineRule="auto" w:before="242"/>
        <w:ind w:right="47"/>
      </w:pPr>
      <w:r>
        <w:rPr/>
        <w:t>информационных систем, предназначенных для сбора информации о показателях артериального</w:t>
      </w:r>
      <w:r>
        <w:rPr>
          <w:spacing w:val="-2"/>
        </w:rPr>
        <w:t> </w:t>
      </w:r>
      <w:r>
        <w:rPr/>
        <w:t>давления</w:t>
      </w:r>
      <w:r>
        <w:rPr>
          <w:spacing w:val="-2"/>
        </w:rPr>
        <w:t> </w:t>
      </w:r>
      <w:r>
        <w:rPr/>
        <w:t>и</w:t>
      </w:r>
      <w:r>
        <w:rPr>
          <w:spacing w:val="-2"/>
        </w:rPr>
        <w:t> </w:t>
      </w:r>
      <w:r>
        <w:rPr/>
        <w:t>уровня</w:t>
      </w:r>
      <w:r>
        <w:rPr>
          <w:spacing w:val="-2"/>
        </w:rPr>
        <w:t> </w:t>
      </w:r>
      <w:r>
        <w:rPr/>
        <w:t>глюкозы</w:t>
      </w:r>
      <w:r>
        <w:rPr>
          <w:spacing w:val="-2"/>
        </w:rPr>
        <w:t> </w:t>
      </w:r>
      <w:r>
        <w:rPr/>
        <w:t>крови</w:t>
      </w:r>
      <w:r>
        <w:rPr>
          <w:spacing w:val="-2"/>
        </w:rPr>
        <w:t> </w:t>
      </w:r>
      <w:r>
        <w:rPr/>
        <w:t>при</w:t>
      </w:r>
      <w:r>
        <w:rPr>
          <w:spacing w:val="-2"/>
        </w:rPr>
        <w:t> </w:t>
      </w:r>
      <w:r>
        <w:rPr/>
        <w:t>проведении</w:t>
      </w:r>
      <w:r>
        <w:rPr>
          <w:spacing w:val="-2"/>
        </w:rPr>
        <w:t> </w:t>
      </w:r>
      <w:r>
        <w:rPr/>
        <w:t>дистанционного</w:t>
      </w:r>
      <w:r>
        <w:rPr>
          <w:spacing w:val="-2"/>
        </w:rPr>
        <w:t> </w:t>
      </w:r>
      <w:r>
        <w:rPr/>
        <w:t>наблюдения</w:t>
      </w:r>
      <w:r>
        <w:rPr>
          <w:spacing w:val="-2"/>
        </w:rPr>
        <w:t> </w:t>
      </w:r>
      <w:r>
        <w:rPr/>
        <w:t>за состоянием здоровья пациентов с артериальной гипертензией и пациентов с сахарным диабетом.</w:t>
      </w:r>
    </w:p>
    <w:p>
      <w:pPr>
        <w:pStyle w:val="BodyText"/>
        <w:spacing w:line="225" w:lineRule="auto" w:before="242"/>
        <w:ind w:right="50"/>
      </w:pPr>
      <w:r>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BodyText"/>
        <w:spacing w:line="225" w:lineRule="auto" w:before="244"/>
        <w:ind w:right="47"/>
      </w:pPr>
      <w:r>
        <w:rP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pPr>
        <w:pStyle w:val="BodyText"/>
        <w:spacing w:line="225" w:lineRule="auto" w:before="244"/>
        <w:ind w:right="47"/>
      </w:pPr>
      <w:r>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w:t>
      </w:r>
      <w:r>
        <w:rPr>
          <w:spacing w:val="40"/>
        </w:rPr>
        <w:t> </w:t>
      </w:r>
      <w:r>
        <w:rPr/>
        <w:t>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w:t>
      </w:r>
      <w:r>
        <w:rPr>
          <w:spacing w:val="-4"/>
        </w:rPr>
        <w:t> </w:t>
      </w:r>
      <w:r>
        <w:rPr/>
        <w:t>медицинского</w:t>
      </w:r>
      <w:r>
        <w:rPr>
          <w:spacing w:val="-4"/>
        </w:rPr>
        <w:t> </w:t>
      </w:r>
      <w:r>
        <w:rPr/>
        <w:t>страхования.</w:t>
      </w:r>
      <w:r>
        <w:rPr>
          <w:spacing w:val="-4"/>
        </w:rPr>
        <w:t> </w:t>
      </w:r>
      <w:r>
        <w:rPr/>
        <w:t>Финансовое</w:t>
      </w:r>
      <w:r>
        <w:rPr>
          <w:spacing w:val="-4"/>
        </w:rPr>
        <w:t> </w:t>
      </w:r>
      <w:r>
        <w:rPr/>
        <w:t>обеспечение</w:t>
      </w:r>
      <w:r>
        <w:rPr>
          <w:spacing w:val="-4"/>
        </w:rPr>
        <w:t> </w:t>
      </w:r>
      <w:r>
        <w:rPr/>
        <w:t>территориальной</w:t>
      </w:r>
      <w:r>
        <w:rPr>
          <w:spacing w:val="-4"/>
        </w:rPr>
        <w:t> </w:t>
      </w:r>
      <w:r>
        <w:rPr/>
        <w:t>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w:t>
      </w:r>
      <w:r>
        <w:rPr>
          <w:spacing w:val="-2"/>
        </w:rPr>
        <w:t>Федерации.</w:t>
      </w:r>
    </w:p>
    <w:p>
      <w:pPr>
        <w:pStyle w:val="BodyText"/>
        <w:spacing w:line="225" w:lineRule="auto" w:before="249"/>
        <w:ind w:right="49"/>
      </w:pPr>
      <w:r>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BodyText"/>
        <w:spacing w:line="225" w:lineRule="auto" w:before="243"/>
        <w:ind w:right="48"/>
      </w:pPr>
      <w:r>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r>
        <w:rPr/>
        <w:t>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BodyText"/>
        <w:spacing w:line="225" w:lineRule="auto" w:before="242"/>
        <w:ind w:right="46"/>
      </w:pPr>
      <w:r>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w:t>
      </w:r>
      <w:r>
        <w:rPr>
          <w:spacing w:val="-4"/>
        </w:rPr>
        <w:t> </w:t>
      </w:r>
      <w:r>
        <w:rPr/>
        <w:t>уровнем</w:t>
      </w:r>
      <w:r>
        <w:rPr>
          <w:spacing w:val="-4"/>
        </w:rPr>
        <w:t> </w:t>
      </w:r>
      <w:r>
        <w:rPr/>
        <w:t>и</w:t>
      </w:r>
      <w:r>
        <w:rPr>
          <w:spacing w:val="-4"/>
        </w:rPr>
        <w:t> </w:t>
      </w:r>
      <w:r>
        <w:rPr/>
        <w:t>структурой</w:t>
      </w:r>
      <w:r>
        <w:rPr>
          <w:spacing w:val="-4"/>
        </w:rPr>
        <w:t> </w:t>
      </w:r>
      <w:r>
        <w:rPr/>
        <w:t>заболеваемости,</w:t>
      </w:r>
      <w:r>
        <w:rPr>
          <w:spacing w:val="-4"/>
        </w:rPr>
        <w:t> </w:t>
      </w:r>
      <w:r>
        <w:rPr/>
        <w:t>особенностями</w:t>
      </w:r>
      <w:r>
        <w:rPr>
          <w:spacing w:val="-4"/>
        </w:rPr>
        <w:t> </w:t>
      </w:r>
      <w:r>
        <w:rPr/>
        <w:t>половозрастного</w:t>
      </w:r>
      <w:r>
        <w:rPr>
          <w:spacing w:val="-4"/>
        </w:rPr>
        <w:t> </w:t>
      </w:r>
      <w:r>
        <w:rPr/>
        <w:t>состава,</w:t>
      </w:r>
      <w:r>
        <w:rPr>
          <w:spacing w:val="-4"/>
        </w:rPr>
        <w:t> </w:t>
      </w:r>
      <w:r>
        <w:rPr/>
        <w:t>в том числе численности населения в возрасте 65 лет и старше, плотности населения,</w:t>
      </w:r>
      <w:r>
        <w:rPr>
          <w:spacing w:val="80"/>
        </w:rPr>
        <w:t> </w:t>
      </w:r>
      <w:r>
        <w:rPr/>
        <w:t>транспортной доступности медицинских организаций, количества структурных подразделений,</w:t>
      </w:r>
      <w:r>
        <w:rPr>
          <w:spacing w:val="40"/>
        </w:rPr>
        <w:t> </w:t>
      </w:r>
      <w:r>
        <w:rPr/>
        <w:t>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w:t>
      </w:r>
      <w:r>
        <w:rPr>
          <w:spacing w:val="-2"/>
        </w:rPr>
        <w:t>помощи.</w:t>
      </w:r>
    </w:p>
    <w:p>
      <w:pPr>
        <w:pStyle w:val="BodyText"/>
        <w:spacing w:line="225" w:lineRule="auto" w:before="247"/>
        <w:ind w:right="47"/>
      </w:pPr>
      <w:r>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w:t>
      </w:r>
      <w:r>
        <w:rPr/>
        <w:t>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BodyText"/>
        <w:spacing w:line="434" w:lineRule="auto" w:before="231"/>
        <w:ind w:left="1052" w:right="535" w:firstLine="0"/>
      </w:pPr>
      <w:r>
        <w:rPr/>
        <w:t>для медицинских организаций, обслуживающих до 20 тыс. человек, - не менее 1,113; для</w:t>
      </w:r>
      <w:r>
        <w:rPr>
          <w:spacing w:val="-2"/>
        </w:rPr>
        <w:t> </w:t>
      </w:r>
      <w:r>
        <w:rPr/>
        <w:t>медицинских</w:t>
      </w:r>
      <w:r>
        <w:rPr>
          <w:spacing w:val="-1"/>
        </w:rPr>
        <w:t> </w:t>
      </w:r>
      <w:r>
        <w:rPr/>
        <w:t>организаций,</w:t>
      </w:r>
      <w:r>
        <w:rPr>
          <w:spacing w:val="-1"/>
        </w:rPr>
        <w:t> </w:t>
      </w:r>
      <w:r>
        <w:rPr/>
        <w:t>обслуживающих</w:t>
      </w:r>
      <w:r>
        <w:rPr>
          <w:spacing w:val="-1"/>
        </w:rPr>
        <w:t> </w:t>
      </w:r>
      <w:r>
        <w:rPr/>
        <w:t>свыше</w:t>
      </w:r>
      <w:r>
        <w:rPr>
          <w:spacing w:val="-2"/>
        </w:rPr>
        <w:t> </w:t>
      </w:r>
      <w:r>
        <w:rPr/>
        <w:t>20</w:t>
      </w:r>
      <w:r>
        <w:rPr>
          <w:spacing w:val="-1"/>
        </w:rPr>
        <w:t> </w:t>
      </w:r>
      <w:r>
        <w:rPr/>
        <w:t>тыс.</w:t>
      </w:r>
      <w:r>
        <w:rPr>
          <w:spacing w:val="-1"/>
        </w:rPr>
        <w:t> </w:t>
      </w:r>
      <w:r>
        <w:rPr/>
        <w:t>человек,</w:t>
      </w:r>
      <w:r>
        <w:rPr>
          <w:spacing w:val="-2"/>
        </w:rPr>
        <w:t> </w:t>
      </w:r>
      <w:r>
        <w:rPr/>
        <w:t>-</w:t>
      </w:r>
      <w:r>
        <w:rPr>
          <w:spacing w:val="-1"/>
        </w:rPr>
        <w:t> </w:t>
      </w:r>
      <w:r>
        <w:rPr/>
        <w:t>не</w:t>
      </w:r>
      <w:r>
        <w:rPr>
          <w:spacing w:val="-2"/>
        </w:rPr>
        <w:t> </w:t>
      </w:r>
      <w:r>
        <w:rPr/>
        <w:t>менее</w:t>
      </w:r>
      <w:r>
        <w:rPr>
          <w:spacing w:val="-1"/>
        </w:rPr>
        <w:t> </w:t>
      </w:r>
      <w:r>
        <w:rPr>
          <w:spacing w:val="-2"/>
        </w:rPr>
        <w:t>1,04.</w:t>
      </w:r>
    </w:p>
    <w:p>
      <w:pPr>
        <w:pStyle w:val="BodyText"/>
        <w:spacing w:line="225" w:lineRule="auto" w:before="14"/>
        <w:ind w:right="49"/>
      </w:pPr>
      <w:r>
        <w:rPr/>
        <w:t>Для</w:t>
      </w:r>
      <w:r>
        <w:rPr>
          <w:spacing w:val="-5"/>
        </w:rPr>
        <w:t> </w:t>
      </w:r>
      <w:r>
        <w:rPr/>
        <w:t>расчета</w:t>
      </w:r>
      <w:r>
        <w:rPr>
          <w:spacing w:val="-4"/>
        </w:rPr>
        <w:t> </w:t>
      </w:r>
      <w:r>
        <w:rPr/>
        <w:t>стоимости</w:t>
      </w:r>
      <w:r>
        <w:rPr>
          <w:spacing w:val="-4"/>
        </w:rPr>
        <w:t> </w:t>
      </w:r>
      <w:r>
        <w:rPr/>
        <w:t>медицинской</w:t>
      </w:r>
      <w:r>
        <w:rPr>
          <w:spacing w:val="-4"/>
        </w:rPr>
        <w:t> </w:t>
      </w:r>
      <w:r>
        <w:rPr/>
        <w:t>помощи</w:t>
      </w:r>
      <w:r>
        <w:rPr>
          <w:spacing w:val="-4"/>
        </w:rPr>
        <w:t> </w:t>
      </w:r>
      <w:r>
        <w:rPr/>
        <w:t>в</w:t>
      </w:r>
      <w:r>
        <w:rPr>
          <w:spacing w:val="-4"/>
        </w:rPr>
        <w:t> </w:t>
      </w:r>
      <w:r>
        <w:rPr/>
        <w:t>амбулаторных</w:t>
      </w:r>
      <w:r>
        <w:rPr>
          <w:spacing w:val="-4"/>
        </w:rPr>
        <w:t> </w:t>
      </w:r>
      <w:r>
        <w:rPr/>
        <w:t>условиях,</w:t>
      </w:r>
      <w:r>
        <w:rPr>
          <w:spacing w:val="-4"/>
        </w:rPr>
        <w:t> </w:t>
      </w:r>
      <w:r>
        <w:rPr/>
        <w:t>оказываемой</w:t>
      </w:r>
      <w:r>
        <w:rPr>
          <w:spacing w:val="-4"/>
        </w:rPr>
        <w:t> </w:t>
      </w:r>
      <w:r>
        <w:rPr/>
        <w:t>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BodyText"/>
        <w:spacing w:line="225" w:lineRule="auto" w:before="243"/>
        <w:ind w:right="48"/>
      </w:pPr>
      <w:r>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BodyText"/>
        <w:spacing w:line="225" w:lineRule="auto" w:before="243"/>
        <w:ind w:right="47"/>
      </w:pPr>
      <w:r>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w:t>
      </w:r>
      <w:r>
        <w:rPr>
          <w:spacing w:val="-4"/>
        </w:rPr>
        <w:t> </w:t>
      </w:r>
      <w:r>
        <w:rPr/>
        <w:t>населенном</w:t>
      </w:r>
      <w:r>
        <w:rPr>
          <w:spacing w:val="-4"/>
        </w:rPr>
        <w:t> </w:t>
      </w:r>
      <w:r>
        <w:rPr/>
        <w:t>пункте,</w:t>
      </w:r>
      <w:r>
        <w:rPr>
          <w:spacing w:val="-4"/>
        </w:rPr>
        <w:t> </w:t>
      </w:r>
      <w:r>
        <w:rPr/>
        <w:t>не</w:t>
      </w:r>
      <w:r>
        <w:rPr>
          <w:spacing w:val="-4"/>
        </w:rPr>
        <w:t> </w:t>
      </w:r>
      <w:r>
        <w:rPr/>
        <w:t>может</w:t>
      </w:r>
      <w:r>
        <w:rPr>
          <w:spacing w:val="-4"/>
        </w:rPr>
        <w:t> </w:t>
      </w:r>
      <w:r>
        <w:rPr/>
        <w:t>быть</w:t>
      </w:r>
      <w:r>
        <w:rPr>
          <w:spacing w:val="-4"/>
        </w:rPr>
        <w:t> </w:t>
      </w:r>
      <w:r>
        <w:rPr/>
        <w:t>ниже</w:t>
      </w:r>
      <w:r>
        <w:rPr>
          <w:spacing w:val="-4"/>
        </w:rPr>
        <w:t> </w:t>
      </w:r>
      <w:r>
        <w:rPr/>
        <w:t>подушевого</w:t>
      </w:r>
      <w:r>
        <w:rPr>
          <w:spacing w:val="-4"/>
        </w:rPr>
        <w:t> </w:t>
      </w:r>
      <w:r>
        <w:rPr/>
        <w:t>норматива</w:t>
      </w:r>
      <w:r>
        <w:rPr>
          <w:spacing w:val="-4"/>
        </w:rPr>
        <w:t> </w:t>
      </w:r>
      <w:r>
        <w:rPr/>
        <w:t>финансирования</w:t>
      </w:r>
      <w:r>
        <w:rPr>
          <w:spacing w:val="-4"/>
        </w:rPr>
        <w:t> </w:t>
      </w:r>
      <w:r>
        <w:rPr/>
        <w:t>для медицинских организаций соответствующего субъекта Российской Федерации, расположенных</w:t>
      </w:r>
      <w:r>
        <w:rPr>
          <w:spacing w:val="80"/>
          <w:w w:val="150"/>
        </w:rPr>
        <w:t> </w:t>
      </w:r>
      <w:r>
        <w:rPr/>
        <w:t>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w:t>
      </w:r>
      <w:r>
        <w:rPr>
          <w:spacing w:val="66"/>
        </w:rPr>
        <w:t>  </w:t>
      </w:r>
      <w:r>
        <w:rPr/>
        <w:t>подушевого</w:t>
      </w:r>
      <w:r>
        <w:rPr>
          <w:spacing w:val="66"/>
        </w:rPr>
        <w:t>  </w:t>
      </w:r>
      <w:r>
        <w:rPr/>
        <w:t>норматива</w:t>
      </w:r>
      <w:r>
        <w:rPr>
          <w:spacing w:val="66"/>
        </w:rPr>
        <w:t>  </w:t>
      </w:r>
      <w:r>
        <w:rPr/>
        <w:t>финансирования</w:t>
      </w:r>
      <w:r>
        <w:rPr>
          <w:spacing w:val="66"/>
        </w:rPr>
        <w:t>  </w:t>
      </w:r>
      <w:r>
        <w:rPr/>
        <w:t>на</w:t>
      </w:r>
      <w:r>
        <w:rPr>
          <w:spacing w:val="66"/>
        </w:rPr>
        <w:t>  </w:t>
      </w:r>
      <w:r>
        <w:rPr/>
        <w:t>прикрепившихся</w:t>
      </w:r>
      <w:r>
        <w:rPr>
          <w:spacing w:val="66"/>
        </w:rPr>
        <w:t>  </w:t>
      </w:r>
      <w:r>
        <w:rPr/>
        <w:t>лиц</w:t>
      </w:r>
      <w:r>
        <w:rPr>
          <w:spacing w:val="66"/>
        </w:rPr>
        <w:t>  </w:t>
      </w:r>
      <w:r>
        <w:rPr/>
        <w:t>с</w:t>
      </w:r>
      <w:r>
        <w:rPr>
          <w:spacing w:val="66"/>
        </w:rPr>
        <w:t>  </w:t>
      </w:r>
      <w:r>
        <w:rPr/>
        <w:t>учетом</w:t>
      </w:r>
    </w:p>
    <w:p>
      <w:pPr>
        <w:pStyle w:val="BodyText"/>
        <w:spacing w:after="0" w:line="225" w:lineRule="auto"/>
        <w:sectPr>
          <w:pgSz w:w="11910" w:h="16840"/>
          <w:pgMar w:header="492" w:footer="1504" w:top="1600" w:bottom="1700" w:left="708" w:right="566"/>
        </w:sectPr>
      </w:pPr>
    </w:p>
    <w:p>
      <w:pPr>
        <w:pStyle w:val="BodyText"/>
        <w:spacing w:line="225" w:lineRule="auto" w:before="253"/>
        <w:ind w:right="47" w:firstLine="0"/>
      </w:pPr>
      <w:r>
        <w:rPr/>
        <w:t>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BodyText"/>
        <w:spacing w:line="225" w:lineRule="auto" w:before="242"/>
        <w:ind w:right="47"/>
      </w:pPr>
      <w:r>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1">
        <w:r>
          <w:rPr>
            <w:color w:val="0000FF"/>
          </w:rPr>
          <w:t>пунктом 6 части 1 статьи 7</w:t>
        </w:r>
      </w:hyperlink>
      <w:r>
        <w:rPr>
          <w:color w:val="0000FF"/>
        </w:rPr>
        <w:t> </w:t>
      </w:r>
      <w:r>
        <w:rPr/>
        <w:t>Федерального закона "Об обязательном медицинском страховании в Российской Федерации".</w:t>
      </w:r>
    </w:p>
    <w:p>
      <w:pPr>
        <w:pStyle w:val="BodyText"/>
        <w:spacing w:line="225" w:lineRule="auto" w:before="244"/>
        <w:ind w:right="47"/>
      </w:pPr>
      <w:r>
        <w:rP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w:t>
      </w:r>
      <w:r>
        <w:rPr>
          <w:spacing w:val="40"/>
        </w:rPr>
        <w:t> </w:t>
      </w:r>
      <w:r>
        <w:rPr/>
        <w:t>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BodyText"/>
        <w:spacing w:line="225" w:lineRule="auto" w:before="243"/>
        <w:ind w:right="47"/>
      </w:pPr>
      <w:r>
        <w:rPr/>
        <w:t>для фельдшерско-акушерского пункта (фельдшерского пункта, фельдшерского здравпункта), обслуживающего от 101 до 800 человек, - 1533,7 тыс. рублей;</w:t>
      </w:r>
    </w:p>
    <w:p>
      <w:pPr>
        <w:pStyle w:val="BodyText"/>
        <w:spacing w:line="225" w:lineRule="auto"/>
        <w:ind w:right="47"/>
      </w:pPr>
      <w:r>
        <w:rPr/>
        <w:t>для фельдшерско-акушерского пункта (фельдшерского пункта, фельдшерского здравпункта), обслуживающего от 801 до 1500 человек, - 3067,5 тыс. рублей;</w:t>
      </w:r>
    </w:p>
    <w:p>
      <w:pPr>
        <w:pStyle w:val="BodyText"/>
        <w:spacing w:line="225" w:lineRule="auto"/>
        <w:ind w:right="47"/>
      </w:pPr>
      <w:r>
        <w:rPr/>
        <w:t>для фельдшерско-акушерского пункта (фельдшерского пункта, фельдшерского здравпункта), обслуживающего от 1501 до 2000 человек, - 3067,5 тыс. рублей.</w:t>
      </w:r>
    </w:p>
    <w:p>
      <w:pPr>
        <w:pStyle w:val="BodyText"/>
        <w:spacing w:line="225" w:lineRule="auto"/>
        <w:ind w:right="47"/>
      </w:pPr>
      <w:r>
        <w:rP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w:t>
      </w:r>
      <w:r>
        <w:rPr/>
        <w:t>но при отсутствии в указанных пунктах акушеров полномочия по работе с такими женщинами осуществляются</w:t>
      </w:r>
      <w:r>
        <w:rPr>
          <w:spacing w:val="40"/>
        </w:rPr>
        <w:t>  </w:t>
      </w:r>
      <w:r>
        <w:rPr/>
        <w:t>фельдшером</w:t>
      </w:r>
      <w:r>
        <w:rPr>
          <w:spacing w:val="40"/>
        </w:rPr>
        <w:t>  </w:t>
      </w:r>
      <w:r>
        <w:rPr/>
        <w:t>или</w:t>
      </w:r>
      <w:r>
        <w:rPr>
          <w:spacing w:val="40"/>
        </w:rPr>
        <w:t>  </w:t>
      </w:r>
      <w:r>
        <w:rPr/>
        <w:t>медицинской</w:t>
      </w:r>
      <w:r>
        <w:rPr>
          <w:spacing w:val="40"/>
        </w:rPr>
        <w:t>  </w:t>
      </w:r>
      <w:r>
        <w:rPr/>
        <w:t>сестрой</w:t>
      </w:r>
      <w:r>
        <w:rPr>
          <w:spacing w:val="40"/>
        </w:rPr>
        <w:t>  </w:t>
      </w:r>
      <w:r>
        <w:rPr/>
        <w:t>(в</w:t>
      </w:r>
      <w:r>
        <w:rPr>
          <w:spacing w:val="40"/>
        </w:rPr>
        <w:t>  </w:t>
      </w:r>
      <w:r>
        <w:rPr/>
        <w:t>части</w:t>
      </w:r>
      <w:r>
        <w:rPr>
          <w:spacing w:val="40"/>
        </w:rPr>
        <w:t>  </w:t>
      </w:r>
      <w:r>
        <w:rPr/>
        <w:t>проведения</w:t>
      </w:r>
      <w:r>
        <w:rPr>
          <w:spacing w:val="80"/>
        </w:rPr>
        <w:t> </w:t>
      </w:r>
      <w:r>
        <w:rPr/>
        <w:t>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BodyText"/>
        <w:spacing w:line="225" w:lineRule="auto" w:before="246"/>
        <w:ind w:right="47"/>
      </w:pPr>
      <w:r>
        <w:rP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w:t>
      </w:r>
      <w:r>
        <w:rPr>
          <w:spacing w:val="80"/>
        </w:rPr>
        <w:t>  </w:t>
      </w:r>
      <w:r>
        <w:rPr/>
        <w:t>в</w:t>
      </w:r>
      <w:r>
        <w:rPr>
          <w:spacing w:val="80"/>
        </w:rPr>
        <w:t>  </w:t>
      </w:r>
      <w:r>
        <w:rPr/>
        <w:t>зависимости</w:t>
      </w:r>
      <w:r>
        <w:rPr>
          <w:spacing w:val="80"/>
        </w:rPr>
        <w:t>  </w:t>
      </w:r>
      <w:r>
        <w:rPr/>
        <w:t>от</w:t>
      </w:r>
      <w:r>
        <w:rPr>
          <w:spacing w:val="80"/>
        </w:rPr>
        <w:t>  </w:t>
      </w:r>
      <w:r>
        <w:rPr/>
        <w:t>численности</w:t>
      </w:r>
      <w:r>
        <w:rPr>
          <w:spacing w:val="80"/>
        </w:rPr>
        <w:t>  </w:t>
      </w:r>
      <w:r>
        <w:rPr/>
        <w:t>населения,</w:t>
      </w:r>
      <w:r>
        <w:rPr>
          <w:spacing w:val="80"/>
        </w:rPr>
        <w:t>  </w:t>
      </w:r>
      <w:r>
        <w:rPr/>
        <w:t>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w:t>
      </w:r>
      <w:r>
        <w:rPr/>
        <w:t>и обслуживающего от 1501 до 2000 человек.</w:t>
      </w:r>
    </w:p>
    <w:p>
      <w:pPr>
        <w:pStyle w:val="BodyText"/>
        <w:spacing w:line="225" w:lineRule="auto" w:before="245"/>
        <w:ind w:right="47"/>
      </w:pPr>
      <w:r>
        <w:rP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w:t>
      </w:r>
      <w:r>
        <w:rPr>
          <w:spacing w:val="80"/>
        </w:rPr>
        <w:t> </w:t>
      </w:r>
      <w:r>
        <w:rPr/>
        <w:t>соотношения</w:t>
      </w:r>
      <w:r>
        <w:rPr>
          <w:spacing w:val="80"/>
        </w:rPr>
        <w:t> </w:t>
      </w:r>
      <w:r>
        <w:rPr/>
        <w:t>между</w:t>
      </w:r>
      <w:r>
        <w:rPr>
          <w:spacing w:val="80"/>
        </w:rPr>
        <w:t> </w:t>
      </w:r>
      <w:r>
        <w:rPr/>
        <w:t>уровнем</w:t>
      </w:r>
      <w:r>
        <w:rPr>
          <w:spacing w:val="80"/>
        </w:rPr>
        <w:t> </w:t>
      </w:r>
      <w:r>
        <w:rPr/>
        <w:t>оплаты</w:t>
      </w:r>
      <w:r>
        <w:rPr>
          <w:spacing w:val="80"/>
        </w:rPr>
        <w:t> </w:t>
      </w:r>
      <w:r>
        <w:rPr/>
        <w:t>труда</w:t>
      </w:r>
      <w:r>
        <w:rPr>
          <w:spacing w:val="80"/>
        </w:rPr>
        <w:t> </w:t>
      </w:r>
      <w:r>
        <w:rPr/>
        <w:t>отдельных</w:t>
      </w:r>
      <w:r>
        <w:rPr>
          <w:spacing w:val="80"/>
        </w:rPr>
        <w:t> </w:t>
      </w:r>
      <w:r>
        <w:rPr/>
        <w:t>категорий</w:t>
      </w:r>
      <w:r>
        <w:rPr>
          <w:spacing w:val="80"/>
        </w:rPr>
        <w:t> </w:t>
      </w:r>
      <w:r>
        <w:rPr/>
        <w:t>работников</w:t>
      </w:r>
    </w:p>
    <w:p>
      <w:pPr>
        <w:pStyle w:val="BodyText"/>
        <w:spacing w:after="0" w:line="225" w:lineRule="auto"/>
        <w:sectPr>
          <w:pgSz w:w="11910" w:h="16840"/>
          <w:pgMar w:header="492" w:footer="1504" w:top="1600" w:bottom="1700" w:left="708" w:right="566"/>
        </w:sectPr>
      </w:pPr>
    </w:p>
    <w:p>
      <w:pPr>
        <w:pStyle w:val="BodyText"/>
        <w:spacing w:line="225" w:lineRule="auto" w:before="253"/>
        <w:ind w:right="49" w:firstLine="0"/>
      </w:pPr>
      <w:bookmarkStart w:name="VII. Требования к территориальной програ" w:id="34"/>
      <w:bookmarkEnd w:id="34"/>
      <w:r>
        <w:rPr/>
      </w:r>
      <w:bookmarkStart w:name="_bookmark8" w:id="35"/>
      <w:bookmarkEnd w:id="35"/>
      <w:r>
        <w:rPr/>
      </w:r>
      <w:r>
        <w:rPr/>
        <w:t>бюджетной сферы, определенных </w:t>
      </w:r>
      <w:hyperlink r:id="rId45">
        <w:r>
          <w:rPr>
            <w:color w:val="0000FF"/>
          </w:rPr>
          <w:t>Указом</w:t>
        </w:r>
      </w:hyperlink>
      <w:r>
        <w:rPr>
          <w:color w:val="0000FF"/>
        </w:rPr>
        <w:t> </w:t>
      </w:r>
      <w:r>
        <w:rPr/>
        <w:t>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BodyText"/>
        <w:spacing w:line="225" w:lineRule="auto" w:before="242"/>
        <w:ind w:right="48"/>
      </w:pPr>
      <w:r>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w:t>
      </w:r>
      <w:r>
        <w:rPr>
          <w:spacing w:val="-2"/>
        </w:rPr>
        <w:t>разделе.</w:t>
      </w:r>
    </w:p>
    <w:p>
      <w:pPr>
        <w:pStyle w:val="BodyText"/>
        <w:spacing w:line="225" w:lineRule="auto" w:before="244"/>
        <w:ind w:right="48"/>
      </w:pPr>
      <w:r>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Heading1"/>
        <w:numPr>
          <w:ilvl w:val="1"/>
          <w:numId w:val="1"/>
        </w:numPr>
        <w:tabs>
          <w:tab w:pos="2078" w:val="left" w:leader="none"/>
        </w:tabs>
        <w:spacing w:line="225" w:lineRule="auto" w:before="265" w:after="0"/>
        <w:ind w:left="1598" w:right="1140" w:firstLine="58"/>
        <w:jc w:val="left"/>
      </w:pPr>
      <w:r>
        <w:rPr/>
        <w:t>Требования к территориальной программе государственных гарантий</w:t>
      </w:r>
      <w:r>
        <w:rPr>
          <w:spacing w:val="-8"/>
        </w:rPr>
        <w:t> </w:t>
      </w:r>
      <w:r>
        <w:rPr/>
        <w:t>в</w:t>
      </w:r>
      <w:r>
        <w:rPr>
          <w:spacing w:val="-8"/>
        </w:rPr>
        <w:t> </w:t>
      </w:r>
      <w:r>
        <w:rPr/>
        <w:t>части</w:t>
      </w:r>
      <w:r>
        <w:rPr>
          <w:spacing w:val="-8"/>
        </w:rPr>
        <w:t> </w:t>
      </w:r>
      <w:r>
        <w:rPr/>
        <w:t>определения</w:t>
      </w:r>
      <w:r>
        <w:rPr>
          <w:spacing w:val="-8"/>
        </w:rPr>
        <w:t> </w:t>
      </w:r>
      <w:r>
        <w:rPr/>
        <w:t>порядка,</w:t>
      </w:r>
      <w:r>
        <w:rPr>
          <w:spacing w:val="-8"/>
        </w:rPr>
        <w:t> </w:t>
      </w:r>
      <w:r>
        <w:rPr/>
        <w:t>условий</w:t>
      </w:r>
      <w:r>
        <w:rPr>
          <w:spacing w:val="-8"/>
        </w:rPr>
        <w:t> </w:t>
      </w:r>
      <w:r>
        <w:rPr/>
        <w:t>предоставления</w:t>
      </w:r>
    </w:p>
    <w:p>
      <w:pPr>
        <w:spacing w:line="225" w:lineRule="auto" w:before="1"/>
        <w:ind w:left="4230" w:right="1174" w:hanging="2147"/>
        <w:jc w:val="left"/>
        <w:rPr>
          <w:rFonts w:ascii="Arial" w:hAnsi="Arial"/>
          <w:b/>
          <w:sz w:val="24"/>
        </w:rPr>
      </w:pPr>
      <w:r>
        <w:rPr>
          <w:rFonts w:ascii="Arial" w:hAnsi="Arial"/>
          <w:b/>
          <w:sz w:val="24"/>
        </w:rPr>
        <w:t>медицинской</w:t>
      </w:r>
      <w:r>
        <w:rPr>
          <w:rFonts w:ascii="Arial" w:hAnsi="Arial"/>
          <w:b/>
          <w:spacing w:val="-9"/>
          <w:sz w:val="24"/>
        </w:rPr>
        <w:t> </w:t>
      </w:r>
      <w:r>
        <w:rPr>
          <w:rFonts w:ascii="Arial" w:hAnsi="Arial"/>
          <w:b/>
          <w:sz w:val="24"/>
        </w:rPr>
        <w:t>помощи,</w:t>
      </w:r>
      <w:r>
        <w:rPr>
          <w:rFonts w:ascii="Arial" w:hAnsi="Arial"/>
          <w:b/>
          <w:spacing w:val="-9"/>
          <w:sz w:val="24"/>
        </w:rPr>
        <w:t> </w:t>
      </w:r>
      <w:r>
        <w:rPr>
          <w:rFonts w:ascii="Arial" w:hAnsi="Arial"/>
          <w:b/>
          <w:sz w:val="24"/>
        </w:rPr>
        <w:t>критериев</w:t>
      </w:r>
      <w:r>
        <w:rPr>
          <w:rFonts w:ascii="Arial" w:hAnsi="Arial"/>
          <w:b/>
          <w:spacing w:val="-9"/>
          <w:sz w:val="24"/>
        </w:rPr>
        <w:t> </w:t>
      </w:r>
      <w:r>
        <w:rPr>
          <w:rFonts w:ascii="Arial" w:hAnsi="Arial"/>
          <w:b/>
          <w:sz w:val="24"/>
        </w:rPr>
        <w:t>доступности</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качества медицинской помощи</w:t>
      </w:r>
    </w:p>
    <w:p>
      <w:pPr>
        <w:pStyle w:val="BodyText"/>
        <w:spacing w:line="225" w:lineRule="auto" w:before="259"/>
        <w:ind w:right="55"/>
      </w:pPr>
      <w:r>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BodyText"/>
        <w:spacing w:line="225" w:lineRule="auto"/>
        <w:ind w:right="49"/>
      </w:pPr>
      <w:r>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BodyText"/>
        <w:spacing w:line="225" w:lineRule="auto" w:before="242"/>
        <w:ind w:right="50"/>
      </w:pPr>
      <w:r>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BodyText"/>
        <w:spacing w:line="225" w:lineRule="auto" w:before="242"/>
        <w:ind w:right="46"/>
      </w:pPr>
      <w:r>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w:t>
      </w:r>
      <w:r>
        <w:rPr>
          <w:spacing w:val="40"/>
        </w:rPr>
        <w:t> </w:t>
      </w:r>
      <w:r>
        <w:rPr/>
        <w:t>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41">
        <w:r>
          <w:rPr>
            <w:color w:val="0000FF"/>
          </w:rPr>
          <w:t>перечнем</w:t>
        </w:r>
      </w:hyperlink>
      <w:r>
        <w:rPr>
          <w:color w:val="0000FF"/>
        </w:rPr>
        <w:t> </w:t>
      </w:r>
      <w:r>
        <w:rPr/>
        <w:t>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w:t>
      </w:r>
      <w:r>
        <w:rPr>
          <w:spacing w:val="48"/>
          <w:w w:val="150"/>
        </w:rPr>
        <w:t>  </w:t>
      </w:r>
      <w:r>
        <w:rPr/>
        <w:t>в</w:t>
      </w:r>
      <w:r>
        <w:rPr>
          <w:spacing w:val="50"/>
          <w:w w:val="150"/>
        </w:rPr>
        <w:t>  </w:t>
      </w:r>
      <w:r>
        <w:rPr/>
        <w:t>рамках</w:t>
      </w:r>
      <w:r>
        <w:rPr>
          <w:spacing w:val="50"/>
          <w:w w:val="150"/>
        </w:rPr>
        <w:t>  </w:t>
      </w:r>
      <w:r>
        <w:rPr/>
        <w:t>межбюджетных</w:t>
      </w:r>
      <w:r>
        <w:rPr>
          <w:spacing w:val="51"/>
          <w:w w:val="150"/>
        </w:rPr>
        <w:t>  </w:t>
      </w:r>
      <w:r>
        <w:rPr/>
        <w:t>отношений</w:t>
      </w:r>
      <w:r>
        <w:rPr>
          <w:spacing w:val="50"/>
          <w:w w:val="150"/>
        </w:rPr>
        <w:t>  </w:t>
      </w:r>
      <w:r>
        <w:rPr/>
        <w:t>в</w:t>
      </w:r>
      <w:r>
        <w:rPr>
          <w:spacing w:val="50"/>
          <w:w w:val="150"/>
        </w:rPr>
        <w:t>  </w:t>
      </w:r>
      <w:r>
        <w:rPr/>
        <w:t>соответствии</w:t>
      </w:r>
      <w:r>
        <w:rPr>
          <w:spacing w:val="51"/>
          <w:w w:val="150"/>
        </w:rPr>
        <w:t>  </w:t>
      </w:r>
      <w:r>
        <w:rPr/>
        <w:t>с</w:t>
      </w:r>
      <w:r>
        <w:rPr>
          <w:spacing w:val="80"/>
        </w:rPr>
        <w:t>  </w:t>
      </w:r>
      <w:r>
        <w:rPr>
          <w:spacing w:val="-2"/>
        </w:rPr>
        <w:t>бюджетным</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законодательством</w:t>
      </w:r>
      <w:r>
        <w:rPr>
          <w:spacing w:val="-14"/>
        </w:rPr>
        <w:t> </w:t>
      </w:r>
      <w:r>
        <w:rPr/>
        <w:t>Российской</w:t>
      </w:r>
      <w:r>
        <w:rPr>
          <w:spacing w:val="-13"/>
        </w:rPr>
        <w:t> </w:t>
      </w:r>
      <w:r>
        <w:rPr>
          <w:spacing w:val="-2"/>
        </w:rPr>
        <w:t>Федерации);</w:t>
      </w:r>
    </w:p>
    <w:p>
      <w:pPr>
        <w:pStyle w:val="BodyText"/>
        <w:spacing w:line="225" w:lineRule="auto" w:before="238"/>
        <w:ind w:right="47"/>
      </w:pPr>
      <w:r>
        <w:rP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BodyText"/>
        <w:spacing w:line="225" w:lineRule="auto" w:before="245"/>
        <w:ind w:right="48"/>
      </w:pPr>
      <w:r>
        <w:rPr/>
        <w:t>перечень медицинских организаций, подведомственных исполнительным органам</w:t>
      </w:r>
      <w:r>
        <w:rPr>
          <w:spacing w:val="40"/>
        </w:rPr>
        <w:t> </w:t>
      </w:r>
      <w:r>
        <w:rPr/>
        <w:t>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BodyText"/>
        <w:spacing w:line="225" w:lineRule="auto"/>
        <w:ind w:right="52"/>
      </w:pPr>
      <w:r>
        <w:rPr/>
        <w:t>порядок оказания медицинской помощи гражданам и их маршрутизации при проведении медицинской реабилитации на всех этапах ее оказания;</w:t>
      </w:r>
    </w:p>
    <w:p>
      <w:pPr>
        <w:pStyle w:val="BodyText"/>
        <w:spacing w:line="225" w:lineRule="auto" w:before="242"/>
        <w:ind w:right="53"/>
      </w:pPr>
      <w:r>
        <w:rPr/>
        <w:t>порядок</w:t>
      </w:r>
      <w:r>
        <w:rPr>
          <w:spacing w:val="-3"/>
        </w:rPr>
        <w:t> </w:t>
      </w:r>
      <w:r>
        <w:rPr/>
        <w:t>предоставления</w:t>
      </w:r>
      <w:r>
        <w:rPr>
          <w:spacing w:val="-3"/>
        </w:rPr>
        <w:t> </w:t>
      </w:r>
      <w:r>
        <w:rPr/>
        <w:t>медицинской</w:t>
      </w:r>
      <w:r>
        <w:rPr>
          <w:spacing w:val="-3"/>
        </w:rPr>
        <w:t> </w:t>
      </w:r>
      <w:r>
        <w:rPr/>
        <w:t>помощи</w:t>
      </w:r>
      <w:r>
        <w:rPr>
          <w:spacing w:val="-3"/>
        </w:rPr>
        <w:t> </w:t>
      </w:r>
      <w:r>
        <w:rPr/>
        <w:t>по</w:t>
      </w:r>
      <w:r>
        <w:rPr>
          <w:spacing w:val="-3"/>
        </w:rPr>
        <w:t> </w:t>
      </w:r>
      <w:r>
        <w:rPr/>
        <w:t>всем</w:t>
      </w:r>
      <w:r>
        <w:rPr>
          <w:spacing w:val="-3"/>
        </w:rPr>
        <w:t> </w:t>
      </w:r>
      <w:r>
        <w:rPr/>
        <w:t>видам</w:t>
      </w:r>
      <w:r>
        <w:rPr>
          <w:spacing w:val="-3"/>
        </w:rPr>
        <w:t> </w:t>
      </w:r>
      <w:r>
        <w:rPr/>
        <w:t>ее</w:t>
      </w:r>
      <w:r>
        <w:rPr>
          <w:spacing w:val="-3"/>
        </w:rPr>
        <w:t> </w:t>
      </w:r>
      <w:r>
        <w:rPr/>
        <w:t>оказания</w:t>
      </w:r>
      <w:r>
        <w:rPr>
          <w:spacing w:val="-3"/>
        </w:rPr>
        <w:t> </w:t>
      </w:r>
      <w:r>
        <w:rPr/>
        <w:t>ветеранам</w:t>
      </w:r>
      <w:r>
        <w:rPr>
          <w:spacing w:val="-3"/>
        </w:rPr>
        <w:t> </w:t>
      </w:r>
      <w:r>
        <w:rPr/>
        <w:t>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BodyText"/>
        <w:spacing w:line="225" w:lineRule="auto"/>
        <w:ind w:right="47"/>
      </w:pPr>
      <w:r>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BodyText"/>
        <w:spacing w:line="225" w:lineRule="auto" w:before="243"/>
        <w:ind w:right="46"/>
      </w:pPr>
      <w:r>
        <w:rP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w:t>
      </w:r>
      <w:r>
        <w:rPr>
          <w:spacing w:val="40"/>
        </w:rPr>
        <w:t> </w:t>
      </w:r>
      <w:r>
        <w:rPr/>
        <w:t>(опасностей),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BodyText"/>
        <w:spacing w:line="225" w:lineRule="auto" w:before="245"/>
        <w:ind w:right="48"/>
      </w:pPr>
      <w:r>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BodyText"/>
        <w:spacing w:line="225" w:lineRule="auto" w:before="242"/>
        <w:ind w:right="48"/>
      </w:pPr>
      <w:r>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BodyText"/>
        <w:spacing w:line="225" w:lineRule="auto" w:before="242"/>
        <w:ind w:right="52"/>
      </w:pPr>
      <w:r>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w:t>
      </w:r>
      <w:r>
        <w:rPr>
          <w:spacing w:val="35"/>
        </w:rPr>
        <w:t> </w:t>
      </w:r>
      <w:r>
        <w:rPr/>
        <w:t>организации</w:t>
      </w:r>
      <w:r>
        <w:rPr>
          <w:spacing w:val="35"/>
        </w:rPr>
        <w:t> </w:t>
      </w:r>
      <w:r>
        <w:rPr/>
        <w:t>в</w:t>
      </w:r>
      <w:r>
        <w:rPr>
          <w:spacing w:val="35"/>
        </w:rPr>
        <w:t> </w:t>
      </w:r>
      <w:r>
        <w:rPr/>
        <w:t>стационарных</w:t>
      </w:r>
      <w:r>
        <w:rPr>
          <w:spacing w:val="35"/>
        </w:rPr>
        <w:t> </w:t>
      </w:r>
      <w:r>
        <w:rPr/>
        <w:t>условиях</w:t>
      </w:r>
      <w:r>
        <w:rPr>
          <w:spacing w:val="35"/>
        </w:rPr>
        <w:t> </w:t>
      </w:r>
      <w:r>
        <w:rPr/>
        <w:t>с</w:t>
      </w:r>
      <w:r>
        <w:rPr>
          <w:spacing w:val="35"/>
        </w:rPr>
        <w:t> </w:t>
      </w:r>
      <w:r>
        <w:rPr/>
        <w:t>ребенком</w:t>
      </w:r>
      <w:r>
        <w:rPr>
          <w:spacing w:val="35"/>
        </w:rPr>
        <w:t> </w:t>
      </w:r>
      <w:r>
        <w:rPr/>
        <w:t>до</w:t>
      </w:r>
      <w:r>
        <w:rPr>
          <w:spacing w:val="35"/>
        </w:rPr>
        <w:t> </w:t>
      </w:r>
      <w:r>
        <w:rPr/>
        <w:t>достижения</w:t>
      </w:r>
      <w:r>
        <w:rPr>
          <w:spacing w:val="35"/>
        </w:rPr>
        <w:t> </w:t>
      </w:r>
      <w:r>
        <w:rPr/>
        <w:t>им</w:t>
      </w:r>
      <w:r>
        <w:rPr>
          <w:spacing w:val="35"/>
        </w:rPr>
        <w:t> </w:t>
      </w:r>
      <w:r>
        <w:rPr/>
        <w:t>возраста</w:t>
      </w:r>
      <w:r>
        <w:rPr>
          <w:spacing w:val="35"/>
        </w:rPr>
        <w:t> </w:t>
      </w:r>
      <w:r>
        <w:rPr/>
        <w:t>4</w:t>
      </w:r>
    </w:p>
    <w:p>
      <w:pPr>
        <w:pStyle w:val="BodyText"/>
        <w:spacing w:after="0" w:line="225" w:lineRule="auto"/>
        <w:sectPr>
          <w:pgSz w:w="11910" w:h="16840"/>
          <w:pgMar w:header="492" w:footer="1504" w:top="1600" w:bottom="1700" w:left="708" w:right="566"/>
        </w:sectPr>
      </w:pPr>
    </w:p>
    <w:p>
      <w:pPr>
        <w:pStyle w:val="BodyText"/>
        <w:spacing w:before="239"/>
        <w:ind w:firstLine="0"/>
        <w:jc w:val="left"/>
      </w:pPr>
      <w:r>
        <w:rPr/>
        <w:t>лет,</w:t>
      </w:r>
      <w:r>
        <w:rPr>
          <w:spacing w:val="-3"/>
        </w:rPr>
        <w:t> </w:t>
      </w:r>
      <w:r>
        <w:rPr/>
        <w:t>а</w:t>
      </w:r>
      <w:r>
        <w:rPr>
          <w:spacing w:val="-3"/>
        </w:rPr>
        <w:t> </w:t>
      </w:r>
      <w:r>
        <w:rPr/>
        <w:t>с</w:t>
      </w:r>
      <w:r>
        <w:rPr>
          <w:spacing w:val="-4"/>
        </w:rPr>
        <w:t> </w:t>
      </w:r>
      <w:r>
        <w:rPr/>
        <w:t>ребенком</w:t>
      </w:r>
      <w:r>
        <w:rPr>
          <w:spacing w:val="-3"/>
        </w:rPr>
        <w:t> </w:t>
      </w:r>
      <w:r>
        <w:rPr/>
        <w:t>старше</w:t>
      </w:r>
      <w:r>
        <w:rPr>
          <w:spacing w:val="-4"/>
        </w:rPr>
        <w:t> </w:t>
      </w:r>
      <w:r>
        <w:rPr/>
        <w:t>указанного</w:t>
      </w:r>
      <w:r>
        <w:rPr>
          <w:spacing w:val="-2"/>
        </w:rPr>
        <w:t> </w:t>
      </w:r>
      <w:r>
        <w:rPr/>
        <w:t>возраста</w:t>
      </w:r>
      <w:r>
        <w:rPr>
          <w:spacing w:val="-4"/>
        </w:rPr>
        <w:t> </w:t>
      </w:r>
      <w:r>
        <w:rPr/>
        <w:t>-</w:t>
      </w:r>
      <w:r>
        <w:rPr>
          <w:spacing w:val="-2"/>
        </w:rPr>
        <w:t> </w:t>
      </w:r>
      <w:r>
        <w:rPr/>
        <w:t>при</w:t>
      </w:r>
      <w:r>
        <w:rPr>
          <w:spacing w:val="-4"/>
        </w:rPr>
        <w:t> </w:t>
      </w:r>
      <w:r>
        <w:rPr/>
        <w:t>наличии</w:t>
      </w:r>
      <w:r>
        <w:rPr>
          <w:spacing w:val="-3"/>
        </w:rPr>
        <w:t> </w:t>
      </w:r>
      <w:r>
        <w:rPr/>
        <w:t>медицинских</w:t>
      </w:r>
      <w:r>
        <w:rPr>
          <w:spacing w:val="-2"/>
        </w:rPr>
        <w:t> показаний;</w:t>
      </w:r>
    </w:p>
    <w:p>
      <w:pPr>
        <w:pStyle w:val="BodyText"/>
        <w:spacing w:line="225" w:lineRule="auto" w:before="238"/>
        <w:ind w:right="52"/>
      </w:pPr>
      <w:r>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w:t>
      </w:r>
      <w:r>
        <w:rPr>
          <w:spacing w:val="-2"/>
        </w:rPr>
        <w:t>Федерации;</w:t>
      </w:r>
    </w:p>
    <w:p>
      <w:pPr>
        <w:pStyle w:val="BodyText"/>
        <w:spacing w:line="225" w:lineRule="auto" w:before="242"/>
        <w:ind w:right="49"/>
      </w:pPr>
      <w:r>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BodyText"/>
        <w:spacing w:line="225" w:lineRule="auto" w:before="242"/>
        <w:ind w:right="49"/>
      </w:pPr>
      <w:r>
        <w:rPr/>
        <w:t>порядок</w:t>
      </w:r>
      <w:r>
        <w:rPr>
          <w:spacing w:val="-1"/>
        </w:rPr>
        <w:t> </w:t>
      </w:r>
      <w:r>
        <w:rPr/>
        <w:t>предоставления</w:t>
      </w:r>
      <w:r>
        <w:rPr>
          <w:spacing w:val="-1"/>
        </w:rPr>
        <w:t> </w:t>
      </w:r>
      <w:r>
        <w:rPr/>
        <w:t>транспортных</w:t>
      </w:r>
      <w:r>
        <w:rPr>
          <w:spacing w:val="-1"/>
        </w:rPr>
        <w:t> </w:t>
      </w:r>
      <w:r>
        <w:rPr/>
        <w:t>услуг</w:t>
      </w:r>
      <w:r>
        <w:rPr>
          <w:spacing w:val="-1"/>
        </w:rPr>
        <w:t> </w:t>
      </w:r>
      <w:r>
        <w:rPr/>
        <w:t>при</w:t>
      </w:r>
      <w:r>
        <w:rPr>
          <w:spacing w:val="-1"/>
        </w:rPr>
        <w:t> </w:t>
      </w:r>
      <w:r>
        <w:rPr/>
        <w:t>сопровождении</w:t>
      </w:r>
      <w:r>
        <w:rPr>
          <w:spacing w:val="-1"/>
        </w:rPr>
        <w:t> </w:t>
      </w:r>
      <w:r>
        <w:rPr/>
        <w:t>медицинским</w:t>
      </w:r>
      <w:r>
        <w:rPr>
          <w:spacing w:val="-1"/>
        </w:rPr>
        <w:t> </w:t>
      </w:r>
      <w:r>
        <w:rPr/>
        <w:t>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BodyText"/>
        <w:spacing w:line="225" w:lineRule="auto" w:before="243"/>
        <w:ind w:right="50"/>
      </w:pPr>
      <w:r>
        <w:rPr/>
        <w:t>условия и сроки диспансеризации для отдельных категорий населения, а также профилактических осмотров несовершеннолетних;</w:t>
      </w:r>
    </w:p>
    <w:p>
      <w:pPr>
        <w:pStyle w:val="BodyText"/>
        <w:spacing w:line="225" w:lineRule="auto"/>
        <w:ind w:right="51"/>
      </w:pPr>
      <w:r>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BodyText"/>
        <w:spacing w:line="225" w:lineRule="auto"/>
        <w:ind w:right="50"/>
      </w:pPr>
      <w:r>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BodyText"/>
        <w:spacing w:line="225" w:lineRule="auto" w:before="242"/>
        <w:ind w:right="47"/>
      </w:pPr>
      <w:r>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BodyText"/>
        <w:spacing w:line="225" w:lineRule="auto" w:before="242"/>
        <w:ind w:right="52"/>
      </w:pPr>
      <w:r>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BodyText"/>
        <w:spacing w:line="225" w:lineRule="auto"/>
        <w:ind w:right="52"/>
      </w:pPr>
      <w:r>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BodyText"/>
        <w:spacing w:line="225" w:lineRule="auto" w:before="242"/>
        <w:ind w:right="53"/>
      </w:pPr>
      <w:r>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w:t>
      </w:r>
      <w:r>
        <w:rPr>
          <w:spacing w:val="40"/>
        </w:rPr>
        <w:t> </w:t>
      </w:r>
      <w:r>
        <w:rPr/>
        <w:t>рабочих дня;</w:t>
      </w:r>
    </w:p>
    <w:p>
      <w:pPr>
        <w:pStyle w:val="BodyText"/>
        <w:spacing w:line="225" w:lineRule="auto"/>
        <w:ind w:right="49"/>
      </w:pPr>
      <w:r>
        <w:rPr/>
        <w:t>сроки</w:t>
      </w:r>
      <w:r>
        <w:rPr>
          <w:spacing w:val="-4"/>
        </w:rPr>
        <w:t> </w:t>
      </w:r>
      <w:r>
        <w:rPr/>
        <w:t>проведения</w:t>
      </w:r>
      <w:r>
        <w:rPr>
          <w:spacing w:val="-4"/>
        </w:rPr>
        <w:t> </w:t>
      </w:r>
      <w:r>
        <w:rPr/>
        <w:t>диагностических</w:t>
      </w:r>
      <w:r>
        <w:rPr>
          <w:spacing w:val="-3"/>
        </w:rPr>
        <w:t> </w:t>
      </w:r>
      <w:r>
        <w:rPr/>
        <w:t>инструментальных</w:t>
      </w:r>
      <w:r>
        <w:rPr>
          <w:spacing w:val="-3"/>
        </w:rPr>
        <w:t> </w:t>
      </w:r>
      <w:r>
        <w:rPr/>
        <w:t>(рентгенографические</w:t>
      </w:r>
      <w:r>
        <w:rPr>
          <w:spacing w:val="-4"/>
        </w:rPr>
        <w:t> </w:t>
      </w:r>
      <w:r>
        <w:rPr/>
        <w:t>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BodyText"/>
        <w:spacing w:line="225" w:lineRule="auto" w:before="243"/>
        <w:ind w:right="49"/>
      </w:pPr>
      <w:r>
        <w:rPr/>
        <w:t>сроки проведения компьютерной томографии (включая однофотонную эмиссионную компьютерную</w:t>
      </w:r>
      <w:r>
        <w:rPr>
          <w:spacing w:val="40"/>
        </w:rPr>
        <w:t> </w:t>
      </w:r>
      <w:r>
        <w:rPr/>
        <w:t>томографию),</w:t>
      </w:r>
      <w:r>
        <w:rPr>
          <w:spacing w:val="40"/>
        </w:rPr>
        <w:t> </w:t>
      </w:r>
      <w:r>
        <w:rPr/>
        <w:t>магнитно-резонансной</w:t>
      </w:r>
      <w:r>
        <w:rPr>
          <w:spacing w:val="40"/>
        </w:rPr>
        <w:t> </w:t>
      </w:r>
      <w:r>
        <w:rPr/>
        <w:t>томографии</w:t>
      </w:r>
      <w:r>
        <w:rPr>
          <w:spacing w:val="40"/>
        </w:rPr>
        <w:t> </w:t>
      </w:r>
      <w:r>
        <w:rPr/>
        <w:t>и</w:t>
      </w:r>
      <w:r>
        <w:rPr>
          <w:spacing w:val="40"/>
        </w:rPr>
        <w:t> </w:t>
      </w:r>
      <w:r>
        <w:rPr/>
        <w:t>ангиографии</w:t>
      </w:r>
      <w:r>
        <w:rPr>
          <w:spacing w:val="40"/>
        </w:rPr>
        <w:t> </w:t>
      </w:r>
      <w:r>
        <w:rPr/>
        <w:t>при</w:t>
      </w:r>
      <w:r>
        <w:rPr>
          <w:spacing w:val="40"/>
        </w:rPr>
        <w:t> </w:t>
      </w:r>
      <w:r>
        <w:rPr/>
        <w:t>оказании</w:t>
      </w:r>
    </w:p>
    <w:p>
      <w:pPr>
        <w:pStyle w:val="BodyText"/>
        <w:spacing w:after="0" w:line="225" w:lineRule="auto"/>
        <w:sectPr>
          <w:pgSz w:w="11910" w:h="16840"/>
          <w:pgMar w:header="492" w:footer="1504" w:top="1600" w:bottom="1700" w:left="708" w:right="566"/>
        </w:sectPr>
      </w:pPr>
    </w:p>
    <w:p>
      <w:pPr>
        <w:pStyle w:val="BodyText"/>
        <w:spacing w:line="225" w:lineRule="auto" w:before="253"/>
        <w:ind w:right="51" w:firstLine="0"/>
      </w:pPr>
      <w:r>
        <w:rPr/>
        <w:t>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BodyText"/>
        <w:spacing w:line="225" w:lineRule="auto" w:before="242"/>
        <w:ind w:right="48"/>
      </w:pPr>
      <w:r>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w:t>
      </w:r>
      <w:r>
        <w:rPr>
          <w:spacing w:val="40"/>
        </w:rPr>
        <w:t> </w:t>
      </w:r>
      <w:r>
        <w:rPr/>
        <w:t>должны превышать 7 рабочих дней со дня назначения исследований;</w:t>
      </w:r>
    </w:p>
    <w:p>
      <w:pPr>
        <w:pStyle w:val="BodyText"/>
        <w:spacing w:line="225" w:lineRule="auto"/>
        <w:ind w:right="53"/>
      </w:pPr>
      <w:r>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BodyText"/>
        <w:spacing w:line="225" w:lineRule="auto" w:before="242"/>
        <w:ind w:right="47"/>
      </w:pPr>
      <w:r>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BodyText"/>
        <w:spacing w:line="225" w:lineRule="auto" w:before="244"/>
        <w:ind w:right="46"/>
      </w:pPr>
      <w:r>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r>
        <w:rPr>
          <w:spacing w:val="40"/>
        </w:rPr>
        <w:t> </w:t>
      </w:r>
      <w:r>
        <w:rPr/>
        <w:t>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w:t>
      </w:r>
      <w:r>
        <w:rPr>
          <w:spacing w:val="-2"/>
        </w:rPr>
        <w:t>регионов.</w:t>
      </w:r>
    </w:p>
    <w:p>
      <w:pPr>
        <w:pStyle w:val="BodyText"/>
        <w:spacing w:line="225" w:lineRule="auto" w:before="243"/>
        <w:ind w:right="51"/>
      </w:pPr>
      <w:r>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BodyText"/>
        <w:spacing w:line="225" w:lineRule="auto" w:before="243"/>
        <w:ind w:right="47"/>
      </w:pPr>
      <w:r>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w:t>
      </w:r>
      <w:r>
        <w:rPr>
          <w:spacing w:val="-4"/>
        </w:rPr>
        <w:t> </w:t>
      </w:r>
      <w:r>
        <w:rPr/>
        <w:t>том</w:t>
      </w:r>
      <w:r>
        <w:rPr>
          <w:spacing w:val="-5"/>
        </w:rPr>
        <w:t> </w:t>
      </w:r>
      <w:r>
        <w:rPr/>
        <w:t>числе</w:t>
      </w:r>
      <w:r>
        <w:rPr>
          <w:spacing w:val="-5"/>
        </w:rPr>
        <w:t> </w:t>
      </w:r>
      <w:r>
        <w:rPr/>
        <w:t>с</w:t>
      </w:r>
      <w:r>
        <w:rPr>
          <w:spacing w:val="-5"/>
        </w:rPr>
        <w:t> </w:t>
      </w:r>
      <w:r>
        <w:rPr/>
        <w:t>использованием</w:t>
      </w:r>
      <w:r>
        <w:rPr>
          <w:spacing w:val="-5"/>
        </w:rPr>
        <w:t> </w:t>
      </w:r>
      <w:r>
        <w:rPr/>
        <w:t>информационно-телекоммуникационной</w:t>
      </w:r>
      <w:r>
        <w:rPr>
          <w:spacing w:val="-4"/>
        </w:rPr>
        <w:t> </w:t>
      </w:r>
      <w:r>
        <w:rPr/>
        <w:t>сети</w:t>
      </w:r>
      <w:r>
        <w:rPr>
          <w:spacing w:val="-4"/>
        </w:rPr>
        <w:t> </w:t>
      </w:r>
      <w:r>
        <w:rPr/>
        <w:t>"Интернет",</w:t>
      </w:r>
      <w:r>
        <w:rPr>
          <w:spacing w:val="-4"/>
        </w:rPr>
        <w:t> </w:t>
      </w:r>
      <w:r>
        <w:rPr/>
        <w:t>о</w:t>
      </w:r>
      <w:r>
        <w:rPr>
          <w:spacing w:val="-4"/>
        </w:rPr>
        <w:t> </w:t>
      </w:r>
      <w:r>
        <w:rPr/>
        <w:t>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BodyText"/>
        <w:spacing w:line="225" w:lineRule="auto" w:before="244"/>
        <w:ind w:right="49"/>
      </w:pPr>
      <w:r>
        <w:rPr/>
        <w:t>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62">
        <w:r>
          <w:rPr>
            <w:color w:val="0000FF"/>
          </w:rPr>
          <w:t>статьей 38</w:t>
        </w:r>
      </w:hyperlink>
      <w:r>
        <w:rPr>
          <w:color w:val="0000FF"/>
        </w:rPr>
        <w:t> </w:t>
      </w:r>
      <w:r>
        <w:rPr/>
        <w:t>Федерального закона "Об обязательном медицинском страховании в Российской Федерации", включая следующие критерии:</w:t>
      </w:r>
    </w:p>
    <w:p>
      <w:pPr>
        <w:pStyle w:val="BodyText"/>
        <w:spacing w:line="225" w:lineRule="auto" w:before="243"/>
        <w:ind w:right="49"/>
      </w:pPr>
      <w:r>
        <w:rP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w:t>
      </w:r>
      <w:r>
        <w:rPr>
          <w:spacing w:val="-2"/>
        </w:rPr>
        <w:t>(процентов);</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48"/>
      </w:pPr>
      <w:r>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BodyText"/>
        <w:spacing w:line="225" w:lineRule="auto" w:before="242"/>
        <w:ind w:right="49"/>
      </w:pPr>
      <w:r>
        <w:rPr/>
        <w:t>охват застрахованных в конкретной страховой медицинской организации лиц профилактическими осмотрами и диспансеризацией (процентов);</w:t>
      </w:r>
    </w:p>
    <w:p>
      <w:pPr>
        <w:pStyle w:val="BodyText"/>
        <w:spacing w:line="225" w:lineRule="auto"/>
        <w:ind w:right="49"/>
      </w:pPr>
      <w:r>
        <w:rPr/>
        <w:t>доля застрахованных в конкретной страховой медицинской организации лиц, состоящих</w:t>
      </w:r>
      <w:r>
        <w:rPr>
          <w:spacing w:val="40"/>
        </w:rPr>
        <w:t> </w:t>
      </w:r>
      <w:r>
        <w:rPr/>
        <w:t>под</w:t>
      </w:r>
      <w:r>
        <w:rPr>
          <w:spacing w:val="-3"/>
        </w:rPr>
        <w:t> </w:t>
      </w:r>
      <w:r>
        <w:rPr/>
        <w:t>диспансерным</w:t>
      </w:r>
      <w:r>
        <w:rPr>
          <w:spacing w:val="-3"/>
        </w:rPr>
        <w:t> </w:t>
      </w:r>
      <w:r>
        <w:rPr/>
        <w:t>наблюдением,</w:t>
      </w:r>
      <w:r>
        <w:rPr>
          <w:spacing w:val="-3"/>
        </w:rPr>
        <w:t> </w:t>
      </w:r>
      <w:r>
        <w:rPr/>
        <w:t>прошедших</w:t>
      </w:r>
      <w:r>
        <w:rPr>
          <w:spacing w:val="-3"/>
        </w:rPr>
        <w:t> </w:t>
      </w:r>
      <w:r>
        <w:rPr/>
        <w:t>в</w:t>
      </w:r>
      <w:r>
        <w:rPr>
          <w:spacing w:val="-3"/>
        </w:rPr>
        <w:t> </w:t>
      </w:r>
      <w:r>
        <w:rPr/>
        <w:t>полном</w:t>
      </w:r>
      <w:r>
        <w:rPr>
          <w:spacing w:val="-3"/>
        </w:rPr>
        <w:t> </w:t>
      </w:r>
      <w:r>
        <w:rPr/>
        <w:t>объеме</w:t>
      </w:r>
      <w:r>
        <w:rPr>
          <w:spacing w:val="-3"/>
        </w:rPr>
        <w:t> </w:t>
      </w:r>
      <w:r>
        <w:rPr/>
        <w:t>осмотры</w:t>
      </w:r>
      <w:r>
        <w:rPr>
          <w:spacing w:val="-3"/>
        </w:rPr>
        <w:t> </w:t>
      </w:r>
      <w:r>
        <w:rPr/>
        <w:t>и</w:t>
      </w:r>
      <w:r>
        <w:rPr>
          <w:spacing w:val="-3"/>
        </w:rPr>
        <w:t> </w:t>
      </w:r>
      <w:r>
        <w:rPr/>
        <w:t>исследования</w:t>
      </w:r>
      <w:r>
        <w:rPr>
          <w:spacing w:val="-3"/>
        </w:rPr>
        <w:t> </w:t>
      </w:r>
      <w:r>
        <w:rPr/>
        <w:t>в</w:t>
      </w:r>
      <w:r>
        <w:rPr>
          <w:spacing w:val="-3"/>
        </w:rPr>
        <w:t> </w:t>
      </w:r>
      <w:r>
        <w:rPr/>
        <w:t>рамках диспансерного наблюдения (процентов);</w:t>
      </w:r>
    </w:p>
    <w:p>
      <w:pPr>
        <w:pStyle w:val="BodyText"/>
        <w:spacing w:line="225" w:lineRule="auto" w:before="242"/>
        <w:ind w:right="48"/>
      </w:pPr>
      <w:r>
        <w:rP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w:t>
      </w:r>
      <w:r>
        <w:rPr>
          <w:spacing w:val="-1"/>
        </w:rPr>
        <w:t> </w:t>
      </w:r>
      <w:r>
        <w:rPr/>
        <w:t>заключены</w:t>
      </w:r>
      <w:r>
        <w:rPr>
          <w:spacing w:val="-1"/>
        </w:rPr>
        <w:t> </w:t>
      </w:r>
      <w:r>
        <w:rPr/>
        <w:t>договоры</w:t>
      </w:r>
      <w:r>
        <w:rPr>
          <w:spacing w:val="-1"/>
        </w:rPr>
        <w:t> </w:t>
      </w:r>
      <w:r>
        <w:rPr/>
        <w:t>на</w:t>
      </w:r>
      <w:r>
        <w:rPr>
          <w:spacing w:val="-1"/>
        </w:rPr>
        <w:t> </w:t>
      </w:r>
      <w:r>
        <w:rPr/>
        <w:t>оказание</w:t>
      </w:r>
      <w:r>
        <w:rPr>
          <w:spacing w:val="-1"/>
        </w:rPr>
        <w:t> </w:t>
      </w:r>
      <w:r>
        <w:rPr/>
        <w:t>и</w:t>
      </w:r>
      <w:r>
        <w:rPr>
          <w:spacing w:val="-1"/>
        </w:rPr>
        <w:t> </w:t>
      </w:r>
      <w:r>
        <w:rPr/>
        <w:t>оплату</w:t>
      </w:r>
      <w:r>
        <w:rPr>
          <w:spacing w:val="-1"/>
        </w:rPr>
        <w:t> </w:t>
      </w:r>
      <w:r>
        <w:rPr/>
        <w:t>медицинской</w:t>
      </w:r>
      <w:r>
        <w:rPr>
          <w:spacing w:val="-1"/>
        </w:rPr>
        <w:t> </w:t>
      </w:r>
      <w:r>
        <w:rPr/>
        <w:t>помощи</w:t>
      </w:r>
      <w:r>
        <w:rPr>
          <w:spacing w:val="-1"/>
        </w:rPr>
        <w:t> </w:t>
      </w:r>
      <w:r>
        <w:rPr/>
        <w:t>по</w:t>
      </w:r>
      <w:r>
        <w:rPr>
          <w:spacing w:val="-1"/>
        </w:rPr>
        <w:t> </w:t>
      </w:r>
      <w:r>
        <w:rPr/>
        <w:t>обязательному медицинскому страхованию);</w:t>
      </w:r>
    </w:p>
    <w:p>
      <w:pPr>
        <w:pStyle w:val="BodyText"/>
        <w:spacing w:line="225" w:lineRule="auto" w:before="243"/>
        <w:ind w:right="51"/>
      </w:pPr>
      <w:r>
        <w:rPr/>
        <w:t>число</w:t>
      </w:r>
      <w:r>
        <w:rPr>
          <w:spacing w:val="-4"/>
        </w:rPr>
        <w:t> </w:t>
      </w:r>
      <w:r>
        <w:rPr/>
        <w:t>застрахованных</w:t>
      </w:r>
      <w:r>
        <w:rPr>
          <w:spacing w:val="-4"/>
        </w:rPr>
        <w:t> </w:t>
      </w:r>
      <w:r>
        <w:rPr/>
        <w:t>в</w:t>
      </w:r>
      <w:r>
        <w:rPr>
          <w:spacing w:val="-4"/>
        </w:rPr>
        <w:t> </w:t>
      </w:r>
      <w:r>
        <w:rPr/>
        <w:t>конкретной</w:t>
      </w:r>
      <w:r>
        <w:rPr>
          <w:spacing w:val="-4"/>
        </w:rPr>
        <w:t> </w:t>
      </w:r>
      <w:r>
        <w:rPr/>
        <w:t>организации</w:t>
      </w:r>
      <w:r>
        <w:rPr>
          <w:spacing w:val="-4"/>
        </w:rPr>
        <w:t> </w:t>
      </w:r>
      <w:r>
        <w:rPr/>
        <w:t>лиц,</w:t>
      </w:r>
      <w:r>
        <w:rPr>
          <w:spacing w:val="-4"/>
        </w:rPr>
        <w:t> </w:t>
      </w:r>
      <w:r>
        <w:rPr/>
        <w:t>которым</w:t>
      </w:r>
      <w:r>
        <w:rPr>
          <w:spacing w:val="-4"/>
        </w:rPr>
        <w:t> </w:t>
      </w:r>
      <w:r>
        <w:rPr/>
        <w:t>в</w:t>
      </w:r>
      <w:r>
        <w:rPr>
          <w:spacing w:val="-4"/>
        </w:rPr>
        <w:t> </w:t>
      </w:r>
      <w:r>
        <w:rPr/>
        <w:t>течение</w:t>
      </w:r>
      <w:r>
        <w:rPr>
          <w:spacing w:val="-4"/>
        </w:rPr>
        <w:t> </w:t>
      </w:r>
      <w:r>
        <w:rPr/>
        <w:t>отчетного</w:t>
      </w:r>
      <w:r>
        <w:rPr>
          <w:spacing w:val="-4"/>
        </w:rPr>
        <w:t> </w:t>
      </w:r>
      <w:r>
        <w:rPr/>
        <w:t>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BodyText"/>
        <w:spacing w:line="225" w:lineRule="auto" w:before="243"/>
        <w:ind w:right="49"/>
      </w:pPr>
      <w:r>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w:t>
      </w:r>
      <w:r>
        <w:rPr>
          <w:spacing w:val="-2"/>
        </w:rPr>
        <w:t>решений.</w:t>
      </w:r>
    </w:p>
    <w:p>
      <w:pPr>
        <w:pStyle w:val="BodyText"/>
        <w:spacing w:before="231"/>
        <w:ind w:left="1052" w:firstLine="0"/>
        <w:jc w:val="left"/>
      </w:pPr>
      <w:r>
        <w:rPr/>
        <w:t>При</w:t>
      </w:r>
      <w:r>
        <w:rPr>
          <w:spacing w:val="-8"/>
        </w:rPr>
        <w:t> </w:t>
      </w:r>
      <w:r>
        <w:rPr/>
        <w:t>формировании</w:t>
      </w:r>
      <w:r>
        <w:rPr>
          <w:spacing w:val="-8"/>
        </w:rPr>
        <w:t> </w:t>
      </w:r>
      <w:r>
        <w:rPr/>
        <w:t>территориальной</w:t>
      </w:r>
      <w:r>
        <w:rPr>
          <w:spacing w:val="-8"/>
        </w:rPr>
        <w:t> </w:t>
      </w:r>
      <w:r>
        <w:rPr/>
        <w:t>программы</w:t>
      </w:r>
      <w:r>
        <w:rPr>
          <w:spacing w:val="-8"/>
        </w:rPr>
        <w:t> </w:t>
      </w:r>
      <w:r>
        <w:rPr/>
        <w:t>государственных</w:t>
      </w:r>
      <w:r>
        <w:rPr>
          <w:spacing w:val="-8"/>
        </w:rPr>
        <w:t> </w:t>
      </w:r>
      <w:r>
        <w:rPr/>
        <w:t>гарантий</w:t>
      </w:r>
      <w:r>
        <w:rPr>
          <w:spacing w:val="-7"/>
        </w:rPr>
        <w:t> </w:t>
      </w:r>
      <w:r>
        <w:rPr>
          <w:spacing w:val="-2"/>
        </w:rPr>
        <w:t>учитываются:</w:t>
      </w:r>
    </w:p>
    <w:p>
      <w:pPr>
        <w:pStyle w:val="BodyText"/>
        <w:spacing w:line="225" w:lineRule="auto" w:before="237"/>
        <w:ind w:right="52"/>
      </w:pPr>
      <w:r>
        <w:rPr/>
        <w:t>порядки оказания медицинской помощи, стандарты медицинской помощи и клинические </w:t>
      </w:r>
      <w:r>
        <w:rPr>
          <w:spacing w:val="-2"/>
        </w:rPr>
        <w:t>рекомендации;</w:t>
      </w:r>
    </w:p>
    <w:p>
      <w:pPr>
        <w:pStyle w:val="BodyText"/>
        <w:spacing w:before="228"/>
        <w:ind w:left="1052" w:firstLine="0"/>
        <w:jc w:val="left"/>
      </w:pPr>
      <w:r>
        <w:rPr/>
        <w:t>особенности</w:t>
      </w:r>
      <w:r>
        <w:rPr>
          <w:spacing w:val="-8"/>
        </w:rPr>
        <w:t> </w:t>
      </w:r>
      <w:r>
        <w:rPr/>
        <w:t>половозрастного</w:t>
      </w:r>
      <w:r>
        <w:rPr>
          <w:spacing w:val="-7"/>
        </w:rPr>
        <w:t> </w:t>
      </w:r>
      <w:r>
        <w:rPr/>
        <w:t>состава</w:t>
      </w:r>
      <w:r>
        <w:rPr>
          <w:spacing w:val="-8"/>
        </w:rPr>
        <w:t> </w:t>
      </w:r>
      <w:r>
        <w:rPr/>
        <w:t>населения</w:t>
      </w:r>
      <w:r>
        <w:rPr>
          <w:spacing w:val="-7"/>
        </w:rPr>
        <w:t> </w:t>
      </w:r>
      <w:r>
        <w:rPr/>
        <w:t>субъекта</w:t>
      </w:r>
      <w:r>
        <w:rPr>
          <w:spacing w:val="-8"/>
        </w:rPr>
        <w:t> </w:t>
      </w:r>
      <w:r>
        <w:rPr/>
        <w:t>Российской</w:t>
      </w:r>
      <w:r>
        <w:rPr>
          <w:spacing w:val="-7"/>
        </w:rPr>
        <w:t> </w:t>
      </w:r>
      <w:r>
        <w:rPr>
          <w:spacing w:val="-2"/>
        </w:rPr>
        <w:t>Федерации;</w:t>
      </w:r>
    </w:p>
    <w:p>
      <w:pPr>
        <w:pStyle w:val="BodyText"/>
        <w:spacing w:line="225" w:lineRule="auto" w:before="237"/>
        <w:ind w:right="52"/>
      </w:pPr>
      <w:r>
        <w:rPr/>
        <w:t>уровень и структура заболеваемости населения субъекта Российской Федерации, основанные на данных медицинской статистики;</w:t>
      </w:r>
    </w:p>
    <w:p>
      <w:pPr>
        <w:pStyle w:val="BodyText"/>
        <w:spacing w:line="225" w:lineRule="auto"/>
        <w:ind w:right="55"/>
      </w:pPr>
      <w:r>
        <w:rPr/>
        <w:t>климатические и географические особенности региона и транспортная доступность медицинских организаций;</w:t>
      </w:r>
    </w:p>
    <w:p>
      <w:pPr>
        <w:pStyle w:val="BodyText"/>
        <w:spacing w:line="225" w:lineRule="auto" w:before="242"/>
        <w:ind w:right="48"/>
      </w:pPr>
      <w:r>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2"/>
      </w:pPr>
      <w:bookmarkStart w:name="VIII. Критерии доступности и качества ме" w:id="36"/>
      <w:bookmarkEnd w:id="36"/>
      <w:r>
        <w:rPr/>
      </w:r>
      <w:bookmarkStart w:name="_bookmark9" w:id="37"/>
      <w:bookmarkEnd w:id="37"/>
      <w:r>
        <w:rPr/>
      </w:r>
      <w:r>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w:t>
      </w:r>
      <w:r>
        <w:rPr>
          <w:spacing w:val="-2"/>
        </w:rPr>
        <w:t>организаций.</w:t>
      </w:r>
    </w:p>
    <w:p>
      <w:pPr>
        <w:pStyle w:val="Heading1"/>
        <w:numPr>
          <w:ilvl w:val="1"/>
          <w:numId w:val="1"/>
        </w:numPr>
        <w:tabs>
          <w:tab w:pos="944" w:val="left" w:leader="none"/>
        </w:tabs>
        <w:spacing w:line="240" w:lineRule="auto" w:before="251" w:after="0"/>
        <w:ind w:left="944" w:right="0" w:hanging="488"/>
        <w:jc w:val="center"/>
      </w:pPr>
      <w:r>
        <w:rPr/>
        <w:t>Критерии</w:t>
      </w:r>
      <w:r>
        <w:rPr>
          <w:spacing w:val="-8"/>
        </w:rPr>
        <w:t> </w:t>
      </w:r>
      <w:r>
        <w:rPr/>
        <w:t>доступности</w:t>
      </w:r>
      <w:r>
        <w:rPr>
          <w:spacing w:val="-8"/>
        </w:rPr>
        <w:t> </w:t>
      </w:r>
      <w:r>
        <w:rPr/>
        <w:t>и</w:t>
      </w:r>
      <w:r>
        <w:rPr>
          <w:spacing w:val="-8"/>
        </w:rPr>
        <w:t> </w:t>
      </w:r>
      <w:r>
        <w:rPr/>
        <w:t>качества</w:t>
      </w:r>
      <w:r>
        <w:rPr>
          <w:spacing w:val="-8"/>
        </w:rPr>
        <w:t> </w:t>
      </w:r>
      <w:r>
        <w:rPr/>
        <w:t>медицинской</w:t>
      </w:r>
      <w:r>
        <w:rPr>
          <w:spacing w:val="-7"/>
        </w:rPr>
        <w:t> </w:t>
      </w:r>
      <w:r>
        <w:rPr>
          <w:spacing w:val="-2"/>
        </w:rPr>
        <w:t>помощи</w:t>
      </w:r>
    </w:p>
    <w:p>
      <w:pPr>
        <w:pStyle w:val="BodyText"/>
        <w:ind w:left="1052" w:firstLine="0"/>
        <w:jc w:val="left"/>
      </w:pPr>
      <w:r>
        <w:rPr/>
        <w:t>Критериями</w:t>
      </w:r>
      <w:r>
        <w:rPr>
          <w:spacing w:val="-10"/>
        </w:rPr>
        <w:t> </w:t>
      </w:r>
      <w:r>
        <w:rPr/>
        <w:t>доступности</w:t>
      </w:r>
      <w:r>
        <w:rPr>
          <w:spacing w:val="-9"/>
        </w:rPr>
        <w:t> </w:t>
      </w:r>
      <w:r>
        <w:rPr/>
        <w:t>медицинской</w:t>
      </w:r>
      <w:r>
        <w:rPr>
          <w:spacing w:val="-10"/>
        </w:rPr>
        <w:t> </w:t>
      </w:r>
      <w:r>
        <w:rPr/>
        <w:t>помощи</w:t>
      </w:r>
      <w:r>
        <w:rPr>
          <w:spacing w:val="-9"/>
        </w:rPr>
        <w:t> </w:t>
      </w:r>
      <w:r>
        <w:rPr>
          <w:spacing w:val="-2"/>
        </w:rPr>
        <w:t>являются:</w:t>
      </w:r>
    </w:p>
    <w:p>
      <w:pPr>
        <w:pStyle w:val="BodyText"/>
        <w:spacing w:line="225" w:lineRule="auto" w:before="238"/>
        <w:ind w:right="47"/>
      </w:pPr>
      <w:r>
        <w:rPr/>
        <w:t>удовлетворенность</w:t>
      </w:r>
      <w:r>
        <w:rPr>
          <w:spacing w:val="-1"/>
        </w:rPr>
        <w:t> </w:t>
      </w:r>
      <w:r>
        <w:rPr/>
        <w:t>населения,</w:t>
      </w:r>
      <w:r>
        <w:rPr>
          <w:spacing w:val="-1"/>
        </w:rPr>
        <w:t> </w:t>
      </w:r>
      <w:r>
        <w:rPr/>
        <w:t>в</w:t>
      </w:r>
      <w:r>
        <w:rPr>
          <w:spacing w:val="-1"/>
        </w:rPr>
        <w:t> </w:t>
      </w:r>
      <w:r>
        <w:rPr/>
        <w:t>том</w:t>
      </w:r>
      <w:r>
        <w:rPr>
          <w:spacing w:val="-2"/>
        </w:rPr>
        <w:t> </w:t>
      </w:r>
      <w:r>
        <w:rPr/>
        <w:t>числе</w:t>
      </w:r>
      <w:r>
        <w:rPr>
          <w:spacing w:val="-2"/>
        </w:rPr>
        <w:t> </w:t>
      </w:r>
      <w:r>
        <w:rPr/>
        <w:t>городского</w:t>
      </w:r>
      <w:r>
        <w:rPr>
          <w:spacing w:val="-1"/>
        </w:rPr>
        <w:t> </w:t>
      </w:r>
      <w:r>
        <w:rPr/>
        <w:t>и</w:t>
      </w:r>
      <w:r>
        <w:rPr>
          <w:spacing w:val="-1"/>
        </w:rPr>
        <w:t> </w:t>
      </w:r>
      <w:r>
        <w:rPr/>
        <w:t>сельского</w:t>
      </w:r>
      <w:r>
        <w:rPr>
          <w:spacing w:val="-1"/>
        </w:rPr>
        <w:t> </w:t>
      </w:r>
      <w:r>
        <w:rPr/>
        <w:t>населения,</w:t>
      </w:r>
      <w:r>
        <w:rPr>
          <w:spacing w:val="-1"/>
        </w:rPr>
        <w:t> </w:t>
      </w:r>
      <w:r>
        <w:rPr/>
        <w:t>доступностью медицинской помощи (процентов числа опрошенных);</w:t>
      </w:r>
    </w:p>
    <w:p>
      <w:pPr>
        <w:pStyle w:val="BodyText"/>
        <w:spacing w:line="225" w:lineRule="auto"/>
        <w:ind w:right="50"/>
      </w:pPr>
      <w:r>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BodyText"/>
        <w:spacing w:line="225" w:lineRule="auto"/>
        <w:ind w:right="50"/>
      </w:pPr>
      <w:r>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BodyText"/>
        <w:spacing w:line="225" w:lineRule="auto"/>
        <w:ind w:right="48"/>
      </w:pPr>
      <w:r>
        <w:rP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BodyText"/>
        <w:spacing w:line="225" w:lineRule="auto" w:before="243"/>
        <w:ind w:right="50"/>
      </w:pPr>
      <w:r>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BodyText"/>
        <w:spacing w:line="225" w:lineRule="auto"/>
        <w:ind w:right="50"/>
      </w:pPr>
      <w:r>
        <w:rP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w:t>
      </w:r>
      <w:r>
        <w:rPr>
          <w:spacing w:val="40"/>
        </w:rPr>
        <w:t> </w:t>
      </w:r>
      <w:r>
        <w:rPr/>
        <w:t>которого указанные пациенты зарегистрированы по месту жительства;</w:t>
      </w:r>
    </w:p>
    <w:p>
      <w:pPr>
        <w:pStyle w:val="BodyText"/>
        <w:spacing w:line="225" w:lineRule="auto" w:before="242"/>
        <w:ind w:right="48"/>
      </w:pPr>
      <w:r>
        <w:rP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BodyText"/>
        <w:spacing w:line="225" w:lineRule="auto" w:before="242"/>
        <w:ind w:right="47"/>
      </w:pPr>
      <w:r>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BodyText"/>
        <w:spacing w:line="225" w:lineRule="auto" w:before="242"/>
        <w:ind w:right="46"/>
      </w:pPr>
      <w:r>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BodyText"/>
        <w:spacing w:line="225" w:lineRule="auto" w:before="242"/>
        <w:ind w:right="48"/>
      </w:pPr>
      <w:r>
        <w:rPr/>
        <w:t>доля граждан, обеспеченных лекарственными препаратами, в общем количестве льготных категорий граждан;</w:t>
      </w:r>
    </w:p>
    <w:p>
      <w:pPr>
        <w:pStyle w:val="BodyText"/>
        <w:spacing w:line="225" w:lineRule="auto"/>
        <w:ind w:right="50"/>
      </w:pPr>
      <w:r>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BodyText"/>
        <w:spacing w:before="228"/>
        <w:ind w:left="1052" w:firstLine="0"/>
        <w:jc w:val="left"/>
      </w:pPr>
      <w:r>
        <w:rPr/>
        <w:t>количество</w:t>
      </w:r>
      <w:r>
        <w:rPr>
          <w:spacing w:val="38"/>
        </w:rPr>
        <w:t> </w:t>
      </w:r>
      <w:r>
        <w:rPr/>
        <w:t>случаев</w:t>
      </w:r>
      <w:r>
        <w:rPr>
          <w:spacing w:val="38"/>
        </w:rPr>
        <w:t> </w:t>
      </w:r>
      <w:r>
        <w:rPr/>
        <w:t>лечения</w:t>
      </w:r>
      <w:r>
        <w:rPr>
          <w:spacing w:val="38"/>
        </w:rPr>
        <w:t> </w:t>
      </w:r>
      <w:r>
        <w:rPr/>
        <w:t>в</w:t>
      </w:r>
      <w:r>
        <w:rPr>
          <w:spacing w:val="39"/>
        </w:rPr>
        <w:t> </w:t>
      </w:r>
      <w:r>
        <w:rPr/>
        <w:t>стационарных</w:t>
      </w:r>
      <w:r>
        <w:rPr>
          <w:spacing w:val="38"/>
        </w:rPr>
        <w:t> </w:t>
      </w:r>
      <w:r>
        <w:rPr/>
        <w:t>условиях</w:t>
      </w:r>
      <w:r>
        <w:rPr>
          <w:spacing w:val="38"/>
        </w:rPr>
        <w:t> </w:t>
      </w:r>
      <w:r>
        <w:rPr/>
        <w:t>на</w:t>
      </w:r>
      <w:r>
        <w:rPr>
          <w:spacing w:val="39"/>
        </w:rPr>
        <w:t> </w:t>
      </w:r>
      <w:r>
        <w:rPr/>
        <w:t>одну</w:t>
      </w:r>
      <w:r>
        <w:rPr>
          <w:spacing w:val="38"/>
        </w:rPr>
        <w:t> </w:t>
      </w:r>
      <w:r>
        <w:rPr/>
        <w:t>занятую</w:t>
      </w:r>
      <w:r>
        <w:rPr>
          <w:spacing w:val="38"/>
        </w:rPr>
        <w:t> </w:t>
      </w:r>
      <w:r>
        <w:rPr/>
        <w:t>должность</w:t>
      </w:r>
      <w:r>
        <w:rPr>
          <w:spacing w:val="39"/>
        </w:rPr>
        <w:t> </w:t>
      </w:r>
      <w:r>
        <w:rPr>
          <w:spacing w:val="-2"/>
        </w:rPr>
        <w:t>врача</w:t>
      </w:r>
    </w:p>
    <w:p>
      <w:pPr>
        <w:pStyle w:val="BodyText"/>
        <w:spacing w:after="0"/>
        <w:jc w:val="left"/>
        <w:sectPr>
          <w:pgSz w:w="11910" w:h="16840"/>
          <w:pgMar w:header="492" w:footer="1504" w:top="1600" w:bottom="1700" w:left="708" w:right="566"/>
        </w:sectPr>
      </w:pPr>
    </w:p>
    <w:p>
      <w:pPr>
        <w:pStyle w:val="BodyText"/>
        <w:spacing w:line="225" w:lineRule="auto" w:before="253"/>
        <w:ind w:right="47" w:firstLine="0"/>
      </w:pPr>
      <w:r>
        <w:rPr/>
        <w:t>медицинского подразделения, оказывающего специализированную, в том числе высокотехнологичную, медицинскую помощь;</w:t>
      </w:r>
    </w:p>
    <w:p>
      <w:pPr>
        <w:pStyle w:val="BodyText"/>
        <w:spacing w:line="434" w:lineRule="auto" w:before="228"/>
        <w:ind w:left="1052" w:right="339" w:firstLine="0"/>
      </w:pPr>
      <w:r>
        <w:rPr/>
        <w:t>оперативная</w:t>
      </w:r>
      <w:r>
        <w:rPr>
          <w:spacing w:val="-5"/>
        </w:rPr>
        <w:t> </w:t>
      </w:r>
      <w:r>
        <w:rPr/>
        <w:t>активность</w:t>
      </w:r>
      <w:r>
        <w:rPr>
          <w:spacing w:val="-5"/>
        </w:rPr>
        <w:t> </w:t>
      </w:r>
      <w:r>
        <w:rPr/>
        <w:t>на</w:t>
      </w:r>
      <w:r>
        <w:rPr>
          <w:spacing w:val="-5"/>
        </w:rPr>
        <w:t> </w:t>
      </w:r>
      <w:r>
        <w:rPr/>
        <w:t>одну</w:t>
      </w:r>
      <w:r>
        <w:rPr>
          <w:spacing w:val="-4"/>
        </w:rPr>
        <w:t> </w:t>
      </w:r>
      <w:r>
        <w:rPr/>
        <w:t>занятую</w:t>
      </w:r>
      <w:r>
        <w:rPr>
          <w:spacing w:val="-5"/>
        </w:rPr>
        <w:t> </w:t>
      </w:r>
      <w:r>
        <w:rPr/>
        <w:t>должность</w:t>
      </w:r>
      <w:r>
        <w:rPr>
          <w:spacing w:val="-5"/>
        </w:rPr>
        <w:t> </w:t>
      </w:r>
      <w:r>
        <w:rPr/>
        <w:t>врача</w:t>
      </w:r>
      <w:r>
        <w:rPr>
          <w:spacing w:val="-5"/>
        </w:rPr>
        <w:t> </w:t>
      </w:r>
      <w:r>
        <w:rPr/>
        <w:t>хирургической</w:t>
      </w:r>
      <w:r>
        <w:rPr>
          <w:spacing w:val="-5"/>
        </w:rPr>
        <w:t> </w:t>
      </w:r>
      <w:r>
        <w:rPr/>
        <w:t>специальности. Критериями качества медицинской помощи являются:</w:t>
      </w:r>
    </w:p>
    <w:p>
      <w:pPr>
        <w:pStyle w:val="BodyText"/>
        <w:spacing w:line="225" w:lineRule="auto" w:before="14"/>
        <w:ind w:right="48"/>
      </w:pPr>
      <w:r>
        <w:rPr/>
        <w:t>доля впервые выявленных заболеваний при профилактических медицинских осмотрах, в</w:t>
      </w:r>
      <w:r>
        <w:rPr>
          <w:spacing w:val="40"/>
        </w:rPr>
        <w:t> </w:t>
      </w:r>
      <w:r>
        <w:rPr/>
        <w:t>том числе в рамках диспансеризации, в общем количестве впервые в жизни зарегистрированных заболеваний в течение года;</w:t>
      </w:r>
    </w:p>
    <w:p>
      <w:pPr>
        <w:pStyle w:val="BodyText"/>
        <w:spacing w:line="225" w:lineRule="auto" w:before="242"/>
        <w:ind w:right="48"/>
      </w:pPr>
      <w:r>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BodyText"/>
        <w:spacing w:line="225" w:lineRule="auto" w:before="242"/>
        <w:ind w:right="48"/>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BodyText"/>
        <w:spacing w:line="225" w:lineRule="auto"/>
        <w:ind w:right="48"/>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BodyText"/>
        <w:spacing w:line="225" w:lineRule="auto" w:before="242"/>
        <w:ind w:right="50"/>
      </w:pPr>
      <w:r>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BodyText"/>
        <w:spacing w:line="225" w:lineRule="auto"/>
        <w:ind w:right="51"/>
      </w:pPr>
      <w:r>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BodyText"/>
        <w:spacing w:line="225" w:lineRule="auto"/>
        <w:ind w:right="51"/>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BodyText"/>
        <w:spacing w:line="225" w:lineRule="auto" w:before="242"/>
        <w:ind w:right="51"/>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BodyText"/>
        <w:spacing w:line="225" w:lineRule="auto" w:before="242"/>
        <w:ind w:right="53"/>
      </w:pPr>
      <w:r>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BodyText"/>
        <w:spacing w:line="225" w:lineRule="auto" w:before="242"/>
        <w:ind w:right="48"/>
      </w:pPr>
      <w:r>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BodyText"/>
        <w:spacing w:line="225" w:lineRule="auto" w:before="242"/>
        <w:ind w:right="48"/>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3"/>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BodyText"/>
        <w:spacing w:line="225" w:lineRule="auto" w:before="242"/>
        <w:ind w:right="53"/>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BodyText"/>
        <w:spacing w:line="225" w:lineRule="auto" w:before="242"/>
        <w:ind w:right="52"/>
      </w:pPr>
      <w:r>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BodyText"/>
        <w:spacing w:line="225" w:lineRule="auto" w:before="242"/>
        <w:ind w:right="52"/>
      </w:pPr>
      <w:r>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BodyText"/>
        <w:spacing w:line="225" w:lineRule="auto" w:before="242"/>
        <w:ind w:right="49"/>
      </w:pPr>
      <w:r>
        <w:rPr/>
        <w:t>доля лиц репродуктивного возраста, прошедших диспансеризацию, по оценке их репродуктивного здоровья (отдельно по мужчинам и женщинам);</w:t>
      </w:r>
    </w:p>
    <w:p>
      <w:pPr>
        <w:pStyle w:val="BodyText"/>
        <w:spacing w:line="225" w:lineRule="auto"/>
        <w:ind w:right="49"/>
      </w:pPr>
      <w:r>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63">
        <w:r>
          <w:rPr>
            <w:color w:val="0000FF"/>
          </w:rPr>
          <w:t>рекомендаций</w:t>
        </w:r>
      </w:hyperlink>
      <w:r>
        <w:rPr>
          <w:color w:val="0000FF"/>
        </w:rPr>
        <w:t> </w:t>
      </w:r>
      <w:r>
        <w:rPr/>
        <w:t>"Женское бесплодие";</w:t>
      </w:r>
    </w:p>
    <w:p>
      <w:pPr>
        <w:pStyle w:val="BodyText"/>
        <w:spacing w:line="225" w:lineRule="auto"/>
        <w:ind w:right="47"/>
      </w:pPr>
      <w:r>
        <w:rPr/>
        <w:t>число циклов экстракорпорального оплодотворения, выполняемых медицинской организацией, в течение одного года;</w:t>
      </w:r>
    </w:p>
    <w:p>
      <w:pPr>
        <w:pStyle w:val="BodyText"/>
        <w:spacing w:line="225" w:lineRule="auto" w:before="242"/>
        <w:ind w:right="51"/>
      </w:pPr>
      <w:r>
        <w:rPr/>
        <w:t>доля случаев экстракорпорального оплодотворения, по результатам которого у женщины наступила беременность;</w:t>
      </w:r>
    </w:p>
    <w:p>
      <w:pPr>
        <w:pStyle w:val="BodyText"/>
        <w:spacing w:line="225" w:lineRule="auto"/>
        <w:ind w:right="52"/>
      </w:pPr>
      <w:r>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BodyText"/>
        <w:spacing w:line="225" w:lineRule="auto" w:before="242"/>
        <w:ind w:right="48"/>
      </w:pPr>
      <w:r>
        <w:rPr/>
        <w:t>количество</w:t>
      </w:r>
      <w:r>
        <w:rPr>
          <w:spacing w:val="-2"/>
        </w:rPr>
        <w:t> </w:t>
      </w:r>
      <w:r>
        <w:rPr/>
        <w:t>обоснованных</w:t>
      </w:r>
      <w:r>
        <w:rPr>
          <w:spacing w:val="-2"/>
        </w:rPr>
        <w:t> </w:t>
      </w:r>
      <w:r>
        <w:rPr/>
        <w:t>жалоб,</w:t>
      </w:r>
      <w:r>
        <w:rPr>
          <w:spacing w:val="-2"/>
        </w:rPr>
        <w:t> </w:t>
      </w:r>
      <w:r>
        <w:rPr/>
        <w:t>в</w:t>
      </w:r>
      <w:r>
        <w:rPr>
          <w:spacing w:val="-2"/>
        </w:rPr>
        <w:t> </w:t>
      </w:r>
      <w:r>
        <w:rPr/>
        <w:t>том</w:t>
      </w:r>
      <w:r>
        <w:rPr>
          <w:spacing w:val="-2"/>
        </w:rPr>
        <w:t> </w:t>
      </w:r>
      <w:r>
        <w:rPr/>
        <w:t>числе</w:t>
      </w:r>
      <w:r>
        <w:rPr>
          <w:spacing w:val="-2"/>
        </w:rPr>
        <w:t> </w:t>
      </w:r>
      <w:r>
        <w:rPr/>
        <w:t>на</w:t>
      </w:r>
      <w:r>
        <w:rPr>
          <w:spacing w:val="-2"/>
        </w:rPr>
        <w:t> </w:t>
      </w:r>
      <w:r>
        <w:rPr/>
        <w:t>несоблюдение</w:t>
      </w:r>
      <w:r>
        <w:rPr>
          <w:spacing w:val="-2"/>
        </w:rPr>
        <w:t> </w:t>
      </w:r>
      <w:r>
        <w:rPr/>
        <w:t>сроков</w:t>
      </w:r>
      <w:r>
        <w:rPr>
          <w:spacing w:val="-2"/>
        </w:rPr>
        <w:t> </w:t>
      </w:r>
      <w:r>
        <w:rPr/>
        <w:t>ожидания</w:t>
      </w:r>
      <w:r>
        <w:rPr>
          <w:spacing w:val="-2"/>
        </w:rPr>
        <w:t> </w:t>
      </w:r>
      <w:r>
        <w:rPr/>
        <w:t>оказания</w:t>
      </w:r>
      <w:r>
        <w:rPr>
          <w:spacing w:val="-2"/>
        </w:rPr>
        <w:t> </w:t>
      </w:r>
      <w:r>
        <w:rPr/>
        <w:t>и на отказ в оказании медицинской помощи, предоставляемой в рамках территориальной программы государственных гарантий;</w:t>
      </w:r>
    </w:p>
    <w:p>
      <w:pPr>
        <w:pStyle w:val="BodyText"/>
        <w:spacing w:line="225" w:lineRule="auto" w:before="242"/>
        <w:ind w:right="51"/>
      </w:pPr>
      <w:r>
        <w:rPr/>
        <w:t>охват диспансерным наблюдением граждан, состоящих на учете в медицинской</w:t>
      </w:r>
      <w:r>
        <w:rPr>
          <w:spacing w:val="40"/>
        </w:rPr>
        <w:t> </w:t>
      </w:r>
      <w:r>
        <w:rPr/>
        <w:t>организации с диагнозом "хроническая обструктивная болезнь легких" (процентов в год);</w:t>
      </w:r>
    </w:p>
    <w:p>
      <w:pPr>
        <w:pStyle w:val="BodyText"/>
        <w:spacing w:line="225" w:lineRule="auto"/>
        <w:ind w:right="55"/>
      </w:pPr>
      <w:r>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BodyText"/>
        <w:spacing w:line="225" w:lineRule="auto"/>
        <w:ind w:right="51"/>
      </w:pPr>
      <w:r>
        <w:rPr/>
        <w:t>охват диспансерным наблюдением граждан, состоящих на учете в медицинской</w:t>
      </w:r>
      <w:r>
        <w:rPr>
          <w:spacing w:val="40"/>
        </w:rPr>
        <w:t> </w:t>
      </w:r>
      <w:r>
        <w:rPr/>
        <w:t>организации с диагнозом "гипертоническая болезнь" (процентов в год);</w:t>
      </w:r>
    </w:p>
    <w:p>
      <w:pPr>
        <w:pStyle w:val="BodyText"/>
        <w:spacing w:line="225" w:lineRule="auto"/>
        <w:ind w:right="51"/>
      </w:pPr>
      <w:r>
        <w:rPr/>
        <w:t>охват диспансерным наблюдением граждан, состоящих на учете в медицинской</w:t>
      </w:r>
      <w:r>
        <w:rPr>
          <w:spacing w:val="40"/>
        </w:rPr>
        <w:t> </w:t>
      </w:r>
      <w:r>
        <w:rPr/>
        <w:t>организации с диагнозом "сахарный диабет" (процентов в год);</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before="0"/>
        <w:ind w:right="50"/>
      </w:pPr>
      <w:r>
        <w:rPr/>
        <w:t>количество пациентов с гепатитом C, получивших противовирусную терапию (на 100 тыс. населения в год);</w:t>
      </w:r>
    </w:p>
    <w:p>
      <w:pPr>
        <w:pStyle w:val="BodyText"/>
        <w:spacing w:line="225" w:lineRule="auto"/>
        <w:ind w:right="48"/>
      </w:pPr>
      <w:r>
        <w:rPr/>
        <w:t>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BodyText"/>
        <w:spacing w:line="225" w:lineRule="auto"/>
        <w:ind w:right="49"/>
      </w:pPr>
      <w:r>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BodyText"/>
        <w:spacing w:line="225" w:lineRule="auto" w:before="243"/>
        <w:ind w:right="50"/>
      </w:pPr>
      <w:r>
        <w:rP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w:t>
      </w:r>
      <w:r>
        <w:rPr>
          <w:spacing w:val="-2"/>
        </w:rPr>
        <w:t>диагноза.</w:t>
      </w:r>
    </w:p>
    <w:p>
      <w:pPr>
        <w:pStyle w:val="BodyText"/>
        <w:spacing w:line="225" w:lineRule="auto"/>
        <w:ind w:right="52"/>
      </w:pPr>
      <w:r>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w:t>
      </w:r>
      <w:r>
        <w:rPr>
          <w:spacing w:val="40"/>
        </w:rPr>
        <w:t> </w:t>
      </w:r>
      <w:r>
        <w:rPr/>
        <w:t>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BodyText"/>
        <w:spacing w:line="225" w:lineRule="auto" w:before="243"/>
        <w:ind w:right="51"/>
      </w:pPr>
      <w:r>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64">
        <w:r>
          <w:rPr>
            <w:color w:val="0000FF"/>
          </w:rPr>
          <w:t>проекта</w:t>
        </w:r>
      </w:hyperlink>
      <w:r>
        <w:rPr>
          <w:color w:val="0000FF"/>
        </w:rPr>
        <w:t> </w:t>
      </w:r>
      <w:r>
        <w:rPr/>
        <w:t>"Продолжительная и активная жизнь", в том числе в федеральном </w:t>
      </w:r>
      <w:hyperlink r:id="rId65">
        <w:r>
          <w:rPr>
            <w:color w:val="0000FF"/>
          </w:rPr>
          <w:t>проекте</w:t>
        </w:r>
      </w:hyperlink>
      <w:r>
        <w:rPr>
          <w:color w:val="0000FF"/>
        </w:rPr>
        <w:t> </w:t>
      </w:r>
      <w:r>
        <w:rPr/>
        <w:t>"Здоровье для каждого".</w:t>
      </w:r>
    </w:p>
    <w:p>
      <w:pPr>
        <w:pStyle w:val="BodyText"/>
        <w:spacing w:line="225" w:lineRule="auto" w:before="242"/>
        <w:ind w:right="52"/>
      </w:pPr>
      <w:r>
        <w:rP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BodyText"/>
        <w:spacing w:line="225" w:lineRule="auto" w:before="242"/>
        <w:ind w:right="48"/>
      </w:pPr>
      <w:r>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BodyText"/>
        <w:spacing w:line="225" w:lineRule="auto" w:before="242"/>
        <w:ind w:right="48"/>
      </w:pPr>
      <w:r>
        <w:rPr/>
        <w:t>Критериями доступности медицинской помощи, оказываемой федеральными</w:t>
      </w:r>
      <w:r>
        <w:rPr>
          <w:spacing w:val="40"/>
        </w:rPr>
        <w:t> </w:t>
      </w:r>
      <w:r>
        <w:rPr/>
        <w:t>медицинскими организациями, являются:</w:t>
      </w:r>
    </w:p>
    <w:p>
      <w:pPr>
        <w:pStyle w:val="BodyText"/>
        <w:spacing w:line="225" w:lineRule="auto"/>
        <w:ind w:right="47"/>
      </w:pPr>
      <w:r>
        <w:rP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w:t>
      </w:r>
      <w:r>
        <w:rPr>
          <w:spacing w:val="40"/>
        </w:rPr>
        <w:t> </w:t>
      </w:r>
      <w:r>
        <w:rPr/>
        <w:t>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w:t>
      </w:r>
      <w:r>
        <w:rPr>
          <w:spacing w:val="66"/>
          <w:w w:val="150"/>
        </w:rPr>
        <w:t> </w:t>
      </w:r>
      <w:r>
        <w:rPr/>
        <w:t>в</w:t>
      </w:r>
      <w:r>
        <w:rPr>
          <w:spacing w:val="68"/>
          <w:w w:val="150"/>
        </w:rPr>
        <w:t> </w:t>
      </w:r>
      <w:r>
        <w:rPr/>
        <w:t>том</w:t>
      </w:r>
      <w:r>
        <w:rPr>
          <w:spacing w:val="68"/>
          <w:w w:val="150"/>
        </w:rPr>
        <w:t> </w:t>
      </w:r>
      <w:r>
        <w:rPr/>
        <w:t>числе</w:t>
      </w:r>
      <w:r>
        <w:rPr>
          <w:spacing w:val="68"/>
          <w:w w:val="150"/>
        </w:rPr>
        <w:t> </w:t>
      </w:r>
      <w:r>
        <w:rPr/>
        <w:t>их</w:t>
      </w:r>
      <w:r>
        <w:rPr>
          <w:spacing w:val="69"/>
          <w:w w:val="150"/>
        </w:rPr>
        <w:t> </w:t>
      </w:r>
      <w:r>
        <w:rPr/>
        <w:t>структурных</w:t>
      </w:r>
      <w:r>
        <w:rPr>
          <w:spacing w:val="68"/>
          <w:w w:val="150"/>
        </w:rPr>
        <w:t> </w:t>
      </w:r>
      <w:r>
        <w:rPr/>
        <w:t>подразделений,</w:t>
      </w:r>
      <w:r>
        <w:rPr>
          <w:spacing w:val="68"/>
          <w:w w:val="150"/>
        </w:rPr>
        <w:t> </w:t>
      </w:r>
      <w:r>
        <w:rPr/>
        <w:t>расположенных</w:t>
      </w:r>
      <w:r>
        <w:rPr>
          <w:spacing w:val="68"/>
          <w:w w:val="150"/>
        </w:rPr>
        <w:t> </w:t>
      </w:r>
      <w:r>
        <w:rPr/>
        <w:t>на</w:t>
      </w:r>
      <w:r>
        <w:rPr>
          <w:spacing w:val="69"/>
          <w:w w:val="150"/>
        </w:rPr>
        <w:t> </w:t>
      </w:r>
      <w:r>
        <w:rPr>
          <w:spacing w:val="-2"/>
        </w:rPr>
        <w:t>территории</w:t>
      </w:r>
    </w:p>
    <w:p>
      <w:pPr>
        <w:pStyle w:val="BodyText"/>
        <w:spacing w:after="0" w:line="225" w:lineRule="auto"/>
        <w:sectPr>
          <w:pgSz w:w="11910" w:h="16840"/>
          <w:pgMar w:header="492" w:footer="1504" w:top="1600" w:bottom="1700" w:left="708" w:right="566"/>
        </w:sectPr>
      </w:pPr>
    </w:p>
    <w:p>
      <w:pPr>
        <w:pStyle w:val="BodyText"/>
        <w:spacing w:line="225" w:lineRule="auto" w:before="253"/>
        <w:ind w:right="47" w:firstLine="0"/>
      </w:pPr>
      <w:bookmarkStart w:name="Приложение N 2. Средние нормативы объема" w:id="38"/>
      <w:bookmarkEnd w:id="38"/>
      <w:r>
        <w:rPr/>
      </w:r>
      <w:bookmarkStart w:name="_bookmark10" w:id="39"/>
      <w:bookmarkEnd w:id="39"/>
      <w:r>
        <w:rPr/>
      </w:r>
      <w:r>
        <w:rPr/>
        <w:t>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BodyText"/>
        <w:spacing w:line="225" w:lineRule="auto" w:before="242"/>
        <w:ind w:right="46"/>
      </w:pPr>
      <w:r>
        <w:rP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BodyText"/>
        <w:spacing w:line="225" w:lineRule="auto" w:before="248"/>
        <w:ind w:right="46"/>
      </w:pPr>
      <w:r>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BodyText"/>
        <w:spacing w:before="7"/>
        <w:ind w:left="0" w:firstLine="0"/>
        <w:jc w:val="left"/>
        <w:rPr>
          <w:sz w:val="19"/>
        </w:rPr>
      </w:pPr>
      <w:r>
        <w:rPr>
          <w:sz w:val="19"/>
        </w:rPr>
        <mc:AlternateContent>
          <mc:Choice Requires="wps">
            <w:drawing>
              <wp:anchor distT="0" distB="0" distL="0" distR="0" allowOverlap="1" layoutInCell="1" locked="0" behindDoc="1" simplePos="0" relativeHeight="487588352">
                <wp:simplePos x="0" y="0"/>
                <wp:positionH relativeFrom="page">
                  <wp:posOffset>774700</wp:posOffset>
                </wp:positionH>
                <wp:positionV relativeFrom="paragraph">
                  <wp:posOffset>158625</wp:posOffset>
                </wp:positionV>
                <wp:extent cx="6391910" cy="63881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391910" cy="638810"/>
                          <a:chExt cx="6391910" cy="638810"/>
                        </a:xfrm>
                      </wpg:grpSpPr>
                      <wps:wsp>
                        <wps:cNvPr id="24" name="Graphic 2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5" name="Graphic 2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26" name="Textbox 2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Документ</w:t>
                              </w:r>
                              <w:r>
                                <w:rPr>
                                  <w:color w:val="392C68"/>
                                  <w:spacing w:val="28"/>
                                  <w:sz w:val="24"/>
                                </w:rPr>
                                <w:t> </w:t>
                              </w:r>
                              <w:r>
                                <w:rPr>
                                  <w:color w:val="392C68"/>
                                  <w:sz w:val="24"/>
                                </w:rPr>
                                <w:t>включен</w:t>
                              </w:r>
                              <w:r>
                                <w:rPr>
                                  <w:color w:val="392C68"/>
                                  <w:spacing w:val="28"/>
                                  <w:sz w:val="24"/>
                                </w:rPr>
                                <w:t> </w:t>
                              </w:r>
                              <w:r>
                                <w:rPr>
                                  <w:color w:val="392C68"/>
                                  <w:sz w:val="24"/>
                                </w:rPr>
                                <w:t>в</w:t>
                              </w:r>
                              <w:r>
                                <w:rPr>
                                  <w:color w:val="392C68"/>
                                  <w:spacing w:val="28"/>
                                  <w:sz w:val="24"/>
                                </w:rPr>
                                <w:t> </w:t>
                              </w:r>
                              <w:r>
                                <w:rPr>
                                  <w:color w:val="392C68"/>
                                  <w:sz w:val="24"/>
                                </w:rPr>
                                <w:t>информационный</w:t>
                              </w:r>
                              <w:r>
                                <w:rPr>
                                  <w:color w:val="392C68"/>
                                  <w:spacing w:val="28"/>
                                  <w:sz w:val="24"/>
                                </w:rPr>
                                <w:t> </w:t>
                              </w:r>
                              <w:r>
                                <w:rPr>
                                  <w:color w:val="392C68"/>
                                  <w:sz w:val="24"/>
                                </w:rPr>
                                <w:t>банк</w:t>
                              </w:r>
                              <w:r>
                                <w:rPr>
                                  <w:color w:val="392C68"/>
                                  <w:spacing w:val="28"/>
                                  <w:sz w:val="24"/>
                                </w:rPr>
                                <w:t> </w:t>
                              </w:r>
                              <w:r>
                                <w:rPr>
                                  <w:color w:val="392C68"/>
                                  <w:sz w:val="24"/>
                                </w:rPr>
                                <w:t>без</w:t>
                              </w:r>
                              <w:r>
                                <w:rPr>
                                  <w:color w:val="392C68"/>
                                  <w:spacing w:val="28"/>
                                  <w:sz w:val="24"/>
                                </w:rPr>
                                <w:t> </w:t>
                              </w:r>
                              <w:r>
                                <w:rPr>
                                  <w:color w:val="392C68"/>
                                  <w:sz w:val="24"/>
                                </w:rPr>
                                <w:t>части</w:t>
                              </w:r>
                              <w:r>
                                <w:rPr>
                                  <w:color w:val="392C68"/>
                                  <w:spacing w:val="28"/>
                                  <w:sz w:val="24"/>
                                </w:rPr>
                                <w:t> </w:t>
                              </w:r>
                              <w:r>
                                <w:rPr>
                                  <w:color w:val="392C68"/>
                                  <w:sz w:val="24"/>
                                </w:rPr>
                                <w:t>текста.</w:t>
                              </w:r>
                              <w:r>
                                <w:rPr>
                                  <w:color w:val="392C68"/>
                                  <w:spacing w:val="28"/>
                                  <w:sz w:val="24"/>
                                </w:rPr>
                                <w:t> </w:t>
                              </w:r>
                              <w:r>
                                <w:rPr>
                                  <w:color w:val="392C68"/>
                                  <w:sz w:val="24"/>
                                </w:rPr>
                                <w:t>Текст</w:t>
                              </w:r>
                              <w:r>
                                <w:rPr>
                                  <w:color w:val="392C68"/>
                                  <w:spacing w:val="28"/>
                                  <w:sz w:val="24"/>
                                </w:rPr>
                                <w:t> </w:t>
                              </w:r>
                              <w:r>
                                <w:rPr>
                                  <w:color w:val="392C68"/>
                                  <w:sz w:val="24"/>
                                </w:rPr>
                                <w:t>в</w:t>
                              </w:r>
                              <w:r>
                                <w:rPr>
                                  <w:color w:val="392C68"/>
                                  <w:spacing w:val="28"/>
                                  <w:sz w:val="24"/>
                                </w:rPr>
                                <w:t> </w:t>
                              </w:r>
                              <w:r>
                                <w:rPr>
                                  <w:color w:val="392C68"/>
                                  <w:sz w:val="24"/>
                                </w:rPr>
                                <w:t>полном</w:t>
                              </w:r>
                              <w:r>
                                <w:rPr>
                                  <w:color w:val="392C68"/>
                                  <w:spacing w:val="28"/>
                                  <w:sz w:val="24"/>
                                </w:rPr>
                                <w:t> </w:t>
                              </w:r>
                              <w:r>
                                <w:rPr>
                                  <w:color w:val="392C68"/>
                                  <w:sz w:val="24"/>
                                </w:rPr>
                                <w:t>объеме</w:t>
                              </w:r>
                              <w:r>
                                <w:rPr>
                                  <w:color w:val="392C68"/>
                                  <w:spacing w:val="28"/>
                                  <w:sz w:val="24"/>
                                </w:rPr>
                                <w:t> </w:t>
                              </w:r>
                              <w:r>
                                <w:rPr>
                                  <w:color w:val="392C68"/>
                                  <w:sz w:val="24"/>
                                </w:rPr>
                                <w:t>будет включен в информационный банк в ближайшее время.</w:t>
                              </w:r>
                            </w:p>
                          </w:txbxContent>
                        </wps:txbx>
                        <wps:bodyPr wrap="square" lIns="0" tIns="0" rIns="0" bIns="0" rtlCol="0">
                          <a:noAutofit/>
                        </wps:bodyPr>
                      </wps:wsp>
                    </wpg:wgp>
                  </a:graphicData>
                </a:graphic>
              </wp:anchor>
            </w:drawing>
          </mc:Choice>
          <mc:Fallback>
            <w:pict>
              <v:group style="position:absolute;margin-left:61pt;margin-top:12.490234pt;width:503.3pt;height:50.3pt;mso-position-horizontal-relative:page;mso-position-vertical-relative:paragraph;z-index:-15728128;mso-wrap-distance-left:0;mso-wrap-distance-right:0" id="docshapegroup17" coordorigin="1220,250" coordsize="10066,1006">
                <v:rect style="position:absolute;left:1220;top:249;width:60;height:1006" id="docshape18" filled="true" fillcolor="#cdd2f1" stroked="false">
                  <v:fill type="solid"/>
                </v:rect>
                <v:shape style="position:absolute;left:1279;top:249;width:10007;height:1006" id="docshape19" coordorigin="1279,250" coordsize="10007,1006" path="m11286,250l11174,250,1391,250,1279,250,1279,1256,1391,1256,11174,1256,11286,1256,11286,250xe" filled="true" fillcolor="#f3f2f8" stroked="false">
                  <v:path arrowok="t"/>
                  <v:fill type="solid"/>
                </v:shape>
                <v:shape style="position:absolute;left:1279;top:249;width:10007;height:1006" type="#_x0000_t202" id="docshape2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Документ</w:t>
                        </w:r>
                        <w:r>
                          <w:rPr>
                            <w:color w:val="392C68"/>
                            <w:spacing w:val="28"/>
                            <w:sz w:val="24"/>
                          </w:rPr>
                          <w:t> </w:t>
                        </w:r>
                        <w:r>
                          <w:rPr>
                            <w:color w:val="392C68"/>
                            <w:sz w:val="24"/>
                          </w:rPr>
                          <w:t>включен</w:t>
                        </w:r>
                        <w:r>
                          <w:rPr>
                            <w:color w:val="392C68"/>
                            <w:spacing w:val="28"/>
                            <w:sz w:val="24"/>
                          </w:rPr>
                          <w:t> </w:t>
                        </w:r>
                        <w:r>
                          <w:rPr>
                            <w:color w:val="392C68"/>
                            <w:sz w:val="24"/>
                          </w:rPr>
                          <w:t>в</w:t>
                        </w:r>
                        <w:r>
                          <w:rPr>
                            <w:color w:val="392C68"/>
                            <w:spacing w:val="28"/>
                            <w:sz w:val="24"/>
                          </w:rPr>
                          <w:t> </w:t>
                        </w:r>
                        <w:r>
                          <w:rPr>
                            <w:color w:val="392C68"/>
                            <w:sz w:val="24"/>
                          </w:rPr>
                          <w:t>информационный</w:t>
                        </w:r>
                        <w:r>
                          <w:rPr>
                            <w:color w:val="392C68"/>
                            <w:spacing w:val="28"/>
                            <w:sz w:val="24"/>
                          </w:rPr>
                          <w:t> </w:t>
                        </w:r>
                        <w:r>
                          <w:rPr>
                            <w:color w:val="392C68"/>
                            <w:sz w:val="24"/>
                          </w:rPr>
                          <w:t>банк</w:t>
                        </w:r>
                        <w:r>
                          <w:rPr>
                            <w:color w:val="392C68"/>
                            <w:spacing w:val="28"/>
                            <w:sz w:val="24"/>
                          </w:rPr>
                          <w:t> </w:t>
                        </w:r>
                        <w:r>
                          <w:rPr>
                            <w:color w:val="392C68"/>
                            <w:sz w:val="24"/>
                          </w:rPr>
                          <w:t>без</w:t>
                        </w:r>
                        <w:r>
                          <w:rPr>
                            <w:color w:val="392C68"/>
                            <w:spacing w:val="28"/>
                            <w:sz w:val="24"/>
                          </w:rPr>
                          <w:t> </w:t>
                        </w:r>
                        <w:r>
                          <w:rPr>
                            <w:color w:val="392C68"/>
                            <w:sz w:val="24"/>
                          </w:rPr>
                          <w:t>части</w:t>
                        </w:r>
                        <w:r>
                          <w:rPr>
                            <w:color w:val="392C68"/>
                            <w:spacing w:val="28"/>
                            <w:sz w:val="24"/>
                          </w:rPr>
                          <w:t> </w:t>
                        </w:r>
                        <w:r>
                          <w:rPr>
                            <w:color w:val="392C68"/>
                            <w:sz w:val="24"/>
                          </w:rPr>
                          <w:t>текста.</w:t>
                        </w:r>
                        <w:r>
                          <w:rPr>
                            <w:color w:val="392C68"/>
                            <w:spacing w:val="28"/>
                            <w:sz w:val="24"/>
                          </w:rPr>
                          <w:t> </w:t>
                        </w:r>
                        <w:r>
                          <w:rPr>
                            <w:color w:val="392C68"/>
                            <w:sz w:val="24"/>
                          </w:rPr>
                          <w:t>Текст</w:t>
                        </w:r>
                        <w:r>
                          <w:rPr>
                            <w:color w:val="392C68"/>
                            <w:spacing w:val="28"/>
                            <w:sz w:val="24"/>
                          </w:rPr>
                          <w:t> </w:t>
                        </w:r>
                        <w:r>
                          <w:rPr>
                            <w:color w:val="392C68"/>
                            <w:sz w:val="24"/>
                          </w:rPr>
                          <w:t>в</w:t>
                        </w:r>
                        <w:r>
                          <w:rPr>
                            <w:color w:val="392C68"/>
                            <w:spacing w:val="28"/>
                            <w:sz w:val="24"/>
                          </w:rPr>
                          <w:t> </w:t>
                        </w:r>
                        <w:r>
                          <w:rPr>
                            <w:color w:val="392C68"/>
                            <w:sz w:val="24"/>
                          </w:rPr>
                          <w:t>полном</w:t>
                        </w:r>
                        <w:r>
                          <w:rPr>
                            <w:color w:val="392C68"/>
                            <w:spacing w:val="28"/>
                            <w:sz w:val="24"/>
                          </w:rPr>
                          <w:t> </w:t>
                        </w:r>
                        <w:r>
                          <w:rPr>
                            <w:color w:val="392C68"/>
                            <w:sz w:val="24"/>
                          </w:rPr>
                          <w:t>объеме</w:t>
                        </w:r>
                        <w:r>
                          <w:rPr>
                            <w:color w:val="392C68"/>
                            <w:spacing w:val="28"/>
                            <w:sz w:val="24"/>
                          </w:rPr>
                          <w:t> </w:t>
                        </w:r>
                        <w:r>
                          <w:rPr>
                            <w:color w:val="392C68"/>
                            <w:sz w:val="24"/>
                          </w:rPr>
                          <w:t>будет включен в информационный банк в ближайшее время.</w:t>
                        </w:r>
                      </w:p>
                    </w:txbxContent>
                  </v:textbox>
                  <w10:wrap type="none"/>
                </v:shape>
                <w10:wrap type="topAndBottom"/>
              </v:group>
            </w:pict>
          </mc:Fallback>
        </mc:AlternateConten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209"/>
        <w:ind w:left="0" w:firstLine="0"/>
        <w:jc w:val="left"/>
      </w:pPr>
    </w:p>
    <w:p>
      <w:pPr>
        <w:pStyle w:val="BodyText"/>
        <w:spacing w:line="225" w:lineRule="auto" w:before="0"/>
        <w:ind w:left="7154" w:right="51" w:firstLine="1713"/>
        <w:jc w:val="right"/>
      </w:pPr>
      <w:r>
        <w:rPr/>
        <w:t>Приложение</w:t>
      </w:r>
      <w:r>
        <w:rPr>
          <w:spacing w:val="-15"/>
        </w:rPr>
        <w:t> </w:t>
      </w:r>
      <w:r>
        <w:rPr/>
        <w:t>N</w:t>
      </w:r>
      <w:r>
        <w:rPr>
          <w:spacing w:val="-15"/>
        </w:rPr>
        <w:t> </w:t>
      </w:r>
      <w:r>
        <w:rPr/>
        <w:t>2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spacing w:line="268" w:lineRule="exact" w:before="252"/>
        <w:ind w:left="458" w:right="0" w:firstLine="0"/>
        <w:jc w:val="center"/>
        <w:rPr>
          <w:rFonts w:ascii="Arial" w:hAnsi="Arial"/>
          <w:b/>
          <w:sz w:val="24"/>
        </w:rPr>
      </w:pPr>
      <w:r>
        <w:rPr>
          <w:rFonts w:ascii="Arial" w:hAnsi="Arial"/>
          <w:b/>
          <w:sz w:val="24"/>
        </w:rPr>
        <w:t>СРЕДНИЕ</w:t>
      </w:r>
      <w:r>
        <w:rPr>
          <w:rFonts w:ascii="Arial" w:hAnsi="Arial"/>
          <w:b/>
          <w:spacing w:val="-7"/>
          <w:sz w:val="24"/>
        </w:rPr>
        <w:t> </w:t>
      </w:r>
      <w:r>
        <w:rPr>
          <w:rFonts w:ascii="Arial" w:hAnsi="Arial"/>
          <w:b/>
          <w:spacing w:val="-2"/>
          <w:sz w:val="24"/>
        </w:rPr>
        <w:t>НОРМАТИВЫ</w:t>
      </w:r>
    </w:p>
    <w:p>
      <w:pPr>
        <w:spacing w:line="225" w:lineRule="auto" w:before="6"/>
        <w:ind w:left="2118" w:right="0" w:hanging="985"/>
        <w:jc w:val="left"/>
        <w:rPr>
          <w:rFonts w:ascii="Arial" w:hAnsi="Arial"/>
          <w:b/>
          <w:sz w:val="24"/>
        </w:rPr>
      </w:pPr>
      <w:r>
        <w:rPr>
          <w:rFonts w:ascii="Arial" w:hAnsi="Arial"/>
          <w:b/>
          <w:sz w:val="24"/>
        </w:rPr>
        <w:t>ОБЪЕМА</w:t>
      </w:r>
      <w:r>
        <w:rPr>
          <w:rFonts w:ascii="Arial" w:hAnsi="Arial"/>
          <w:b/>
          <w:spacing w:val="-6"/>
          <w:sz w:val="24"/>
        </w:rPr>
        <w:t> </w:t>
      </w:r>
      <w:r>
        <w:rPr>
          <w:rFonts w:ascii="Arial" w:hAnsi="Arial"/>
          <w:b/>
          <w:sz w:val="24"/>
        </w:rPr>
        <w:t>И</w:t>
      </w:r>
      <w:r>
        <w:rPr>
          <w:rFonts w:ascii="Arial" w:hAnsi="Arial"/>
          <w:b/>
          <w:spacing w:val="-6"/>
          <w:sz w:val="24"/>
        </w:rPr>
        <w:t> </w:t>
      </w:r>
      <w:r>
        <w:rPr>
          <w:rFonts w:ascii="Arial" w:hAnsi="Arial"/>
          <w:b/>
          <w:sz w:val="24"/>
        </w:rPr>
        <w:t>СРЕДНИЕ</w:t>
      </w:r>
      <w:r>
        <w:rPr>
          <w:rFonts w:ascii="Arial" w:hAnsi="Arial"/>
          <w:b/>
          <w:spacing w:val="-6"/>
          <w:sz w:val="24"/>
        </w:rPr>
        <w:t> </w:t>
      </w:r>
      <w:r>
        <w:rPr>
          <w:rFonts w:ascii="Arial" w:hAnsi="Arial"/>
          <w:b/>
          <w:sz w:val="24"/>
        </w:rPr>
        <w:t>НОРМАТИВЫ</w:t>
      </w:r>
      <w:r>
        <w:rPr>
          <w:rFonts w:ascii="Arial" w:hAnsi="Arial"/>
          <w:b/>
          <w:spacing w:val="-6"/>
          <w:sz w:val="24"/>
        </w:rPr>
        <w:t> </w:t>
      </w:r>
      <w:r>
        <w:rPr>
          <w:rFonts w:ascii="Arial" w:hAnsi="Arial"/>
          <w:b/>
          <w:sz w:val="24"/>
        </w:rPr>
        <w:t>ФИНАНСОВЫХ</w:t>
      </w:r>
      <w:r>
        <w:rPr>
          <w:rFonts w:ascii="Arial" w:hAnsi="Arial"/>
          <w:b/>
          <w:spacing w:val="-6"/>
          <w:sz w:val="24"/>
        </w:rPr>
        <w:t> </w:t>
      </w:r>
      <w:r>
        <w:rPr>
          <w:rFonts w:ascii="Arial" w:hAnsi="Arial"/>
          <w:b/>
          <w:sz w:val="24"/>
        </w:rPr>
        <w:t>ЗАТРАТ</w:t>
      </w:r>
      <w:r>
        <w:rPr>
          <w:rFonts w:ascii="Arial" w:hAnsi="Arial"/>
          <w:b/>
          <w:spacing w:val="-6"/>
          <w:sz w:val="24"/>
        </w:rPr>
        <w:t> </w:t>
      </w:r>
      <w:r>
        <w:rPr>
          <w:rFonts w:ascii="Arial" w:hAnsi="Arial"/>
          <w:b/>
          <w:sz w:val="24"/>
        </w:rPr>
        <w:t>НА</w:t>
      </w:r>
      <w:r>
        <w:rPr>
          <w:rFonts w:ascii="Arial" w:hAnsi="Arial"/>
          <w:b/>
          <w:spacing w:val="-6"/>
          <w:sz w:val="24"/>
        </w:rPr>
        <w:t> </w:t>
      </w:r>
      <w:r>
        <w:rPr>
          <w:rFonts w:ascii="Arial" w:hAnsi="Arial"/>
          <w:b/>
          <w:sz w:val="24"/>
        </w:rPr>
        <w:t>ЕДИНИЦУ ОБЪЕМА МЕДИЦИНСКОЙ ПОМОЩИ НА 2026 - 2028 ГОДЫ</w:t>
      </w:r>
    </w:p>
    <w:p>
      <w:pPr>
        <w:spacing w:after="0" w:line="225" w:lineRule="auto"/>
        <w:jc w:val="left"/>
        <w:rPr>
          <w:rFonts w:ascii="Arial" w:hAnsi="Arial"/>
          <w:b/>
          <w:sz w:val="24"/>
        </w:rPr>
        <w:sectPr>
          <w:pgSz w:w="11910" w:h="16840"/>
          <w:pgMar w:header="492" w:footer="1504" w:top="1600" w:bottom="1700" w:left="708" w:right="566"/>
        </w:sectPr>
      </w:pPr>
    </w:p>
    <w:tbl>
      <w:tblPr>
        <w:tblW w:w="0" w:type="auto"/>
        <w:jc w:val="lef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1"/>
        <w:gridCol w:w="1372"/>
        <w:gridCol w:w="1372"/>
        <w:gridCol w:w="1372"/>
        <w:gridCol w:w="1372"/>
        <w:gridCol w:w="1372"/>
        <w:gridCol w:w="1372"/>
        <w:gridCol w:w="1377"/>
      </w:tblGrid>
      <w:tr>
        <w:trPr>
          <w:trHeight w:val="474" w:hRule="atLeast"/>
        </w:trPr>
        <w:tc>
          <w:tcPr>
            <w:tcW w:w="4081" w:type="dxa"/>
            <w:vMerge w:val="restart"/>
            <w:tcBorders>
              <w:left w:val="nil"/>
            </w:tcBorders>
          </w:tcPr>
          <w:p>
            <w:pPr>
              <w:pStyle w:val="TableParagraph"/>
              <w:spacing w:line="225" w:lineRule="auto" w:before="120"/>
              <w:ind w:left="681" w:right="684" w:firstLine="49"/>
              <w:jc w:val="left"/>
              <w:rPr>
                <w:sz w:val="24"/>
              </w:rPr>
            </w:pPr>
            <w:bookmarkStart w:name="I. За счет бюджетных ассигнований соотве" w:id="40"/>
            <w:bookmarkEnd w:id="40"/>
            <w:r>
              <w:rPr/>
            </w:r>
            <w:bookmarkStart w:name="_bookmark11" w:id="41"/>
            <w:bookmarkEnd w:id="41"/>
            <w:r>
              <w:rPr/>
            </w:r>
            <w:r>
              <w:rPr>
                <w:sz w:val="24"/>
              </w:rPr>
              <w:t>Виды и условия оказания медицинской</w:t>
            </w:r>
            <w:r>
              <w:rPr>
                <w:spacing w:val="-15"/>
                <w:sz w:val="24"/>
              </w:rPr>
              <w:t> </w:t>
            </w:r>
            <w:r>
              <w:rPr>
                <w:sz w:val="24"/>
              </w:rPr>
              <w:t>помощи</w:t>
            </w:r>
            <w:r>
              <w:rPr>
                <w:spacing w:val="-15"/>
                <w:sz w:val="24"/>
              </w:rPr>
              <w:t> </w:t>
            </w:r>
            <w:r>
              <w:rPr>
                <w:color w:val="0000FF"/>
                <w:sz w:val="24"/>
              </w:rPr>
              <w:t>&lt;1&gt;</w:t>
            </w:r>
          </w:p>
        </w:tc>
        <w:tc>
          <w:tcPr>
            <w:tcW w:w="1372" w:type="dxa"/>
            <w:vMerge w:val="restart"/>
          </w:tcPr>
          <w:p>
            <w:pPr>
              <w:pStyle w:val="TableParagraph"/>
              <w:spacing w:line="225" w:lineRule="auto" w:before="120"/>
              <w:ind w:left="76" w:right="74"/>
              <w:rPr>
                <w:sz w:val="24"/>
              </w:rPr>
            </w:pPr>
            <w:r>
              <w:rPr>
                <w:spacing w:val="-2"/>
                <w:sz w:val="24"/>
              </w:rPr>
              <w:t>Единица измерения </w:t>
            </w:r>
            <w:r>
              <w:rPr>
                <w:sz w:val="24"/>
              </w:rPr>
              <w:t>на</w:t>
            </w:r>
            <w:r>
              <w:rPr>
                <w:spacing w:val="-2"/>
                <w:sz w:val="24"/>
              </w:rPr>
              <w:t> </w:t>
            </w:r>
            <w:r>
              <w:rPr>
                <w:sz w:val="24"/>
              </w:rPr>
              <w:t>1 </w:t>
            </w:r>
            <w:r>
              <w:rPr>
                <w:spacing w:val="-2"/>
                <w:sz w:val="24"/>
              </w:rPr>
              <w:t>жителя</w:t>
            </w:r>
          </w:p>
        </w:tc>
        <w:tc>
          <w:tcPr>
            <w:tcW w:w="2744" w:type="dxa"/>
            <w:gridSpan w:val="2"/>
          </w:tcPr>
          <w:p>
            <w:pPr>
              <w:pStyle w:val="TableParagraph"/>
              <w:spacing w:before="106"/>
              <w:rPr>
                <w:sz w:val="24"/>
              </w:rPr>
            </w:pPr>
            <w:r>
              <w:rPr>
                <w:sz w:val="24"/>
              </w:rPr>
              <w:t>2026 </w:t>
            </w:r>
            <w:r>
              <w:rPr>
                <w:spacing w:val="-5"/>
                <w:sz w:val="24"/>
              </w:rPr>
              <w:t>год</w:t>
            </w:r>
          </w:p>
        </w:tc>
        <w:tc>
          <w:tcPr>
            <w:tcW w:w="2744" w:type="dxa"/>
            <w:gridSpan w:val="2"/>
          </w:tcPr>
          <w:p>
            <w:pPr>
              <w:pStyle w:val="TableParagraph"/>
              <w:spacing w:before="106"/>
              <w:rPr>
                <w:sz w:val="24"/>
              </w:rPr>
            </w:pPr>
            <w:r>
              <w:rPr>
                <w:sz w:val="24"/>
              </w:rPr>
              <w:t>2027 </w:t>
            </w:r>
            <w:r>
              <w:rPr>
                <w:spacing w:val="-5"/>
                <w:sz w:val="24"/>
              </w:rPr>
              <w:t>год</w:t>
            </w:r>
          </w:p>
        </w:tc>
        <w:tc>
          <w:tcPr>
            <w:tcW w:w="2749" w:type="dxa"/>
            <w:gridSpan w:val="2"/>
            <w:tcBorders>
              <w:right w:val="nil"/>
            </w:tcBorders>
          </w:tcPr>
          <w:p>
            <w:pPr>
              <w:pStyle w:val="TableParagraph"/>
              <w:spacing w:before="106"/>
              <w:ind w:left="4"/>
              <w:rPr>
                <w:sz w:val="24"/>
              </w:rPr>
            </w:pPr>
            <w:r>
              <w:rPr>
                <w:sz w:val="24"/>
              </w:rPr>
              <w:t>2028 </w:t>
            </w:r>
            <w:r>
              <w:rPr>
                <w:spacing w:val="-5"/>
                <w:sz w:val="24"/>
              </w:rPr>
              <w:t>год</w:t>
            </w:r>
          </w:p>
        </w:tc>
      </w:tr>
      <w:tr>
        <w:trPr>
          <w:trHeight w:val="2814" w:hRule="atLeast"/>
        </w:trPr>
        <w:tc>
          <w:tcPr>
            <w:tcW w:w="4081" w:type="dxa"/>
            <w:vMerge/>
            <w:tcBorders>
              <w:top w:val="nil"/>
              <w:left w:val="nil"/>
            </w:tcBorders>
          </w:tcPr>
          <w:p>
            <w:pPr>
              <w:rPr>
                <w:sz w:val="2"/>
                <w:szCs w:val="2"/>
              </w:rPr>
            </w:pPr>
          </w:p>
        </w:tc>
        <w:tc>
          <w:tcPr>
            <w:tcW w:w="1372" w:type="dxa"/>
            <w:vMerge/>
            <w:tcBorders>
              <w:top w:val="nil"/>
            </w:tcBorders>
          </w:tcPr>
          <w:p>
            <w:pPr>
              <w:rPr>
                <w:sz w:val="2"/>
                <w:szCs w:val="2"/>
              </w:rPr>
            </w:pPr>
          </w:p>
        </w:tc>
        <w:tc>
          <w:tcPr>
            <w:tcW w:w="1372" w:type="dxa"/>
          </w:tcPr>
          <w:p>
            <w:pPr>
              <w:pStyle w:val="TableParagraph"/>
              <w:spacing w:line="225" w:lineRule="auto" w:before="120"/>
              <w:ind w:left="29" w:right="29"/>
              <w:rPr>
                <w:sz w:val="24"/>
              </w:rPr>
            </w:pPr>
            <w:r>
              <w:rPr>
                <w:spacing w:val="-2"/>
                <w:sz w:val="24"/>
              </w:rPr>
              <w:t>средние нормативы объема медици нской помощи</w:t>
            </w:r>
          </w:p>
        </w:tc>
        <w:tc>
          <w:tcPr>
            <w:tcW w:w="1372" w:type="dxa"/>
          </w:tcPr>
          <w:p>
            <w:pPr>
              <w:pStyle w:val="TableParagraph"/>
              <w:spacing w:line="225" w:lineRule="auto" w:before="120"/>
              <w:ind w:left="102" w:right="100" w:hanging="1"/>
              <w:rPr>
                <w:sz w:val="24"/>
              </w:rPr>
            </w:pPr>
            <w:r>
              <w:rPr>
                <w:spacing w:val="-2"/>
                <w:sz w:val="24"/>
              </w:rPr>
              <w:t>средние нормативы финансо </w:t>
            </w:r>
            <w:r>
              <w:rPr>
                <w:sz w:val="24"/>
              </w:rPr>
              <w:t>вых затрат на</w:t>
            </w:r>
            <w:r>
              <w:rPr>
                <w:spacing w:val="-15"/>
                <w:sz w:val="24"/>
              </w:rPr>
              <w:t> </w:t>
            </w:r>
            <w:r>
              <w:rPr>
                <w:sz w:val="24"/>
              </w:rPr>
              <w:t>единицу </w:t>
            </w:r>
            <w:r>
              <w:rPr>
                <w:spacing w:val="-2"/>
                <w:sz w:val="24"/>
              </w:rPr>
              <w:t>объема медици нской помощи, рублей</w:t>
            </w:r>
          </w:p>
        </w:tc>
        <w:tc>
          <w:tcPr>
            <w:tcW w:w="1372" w:type="dxa"/>
          </w:tcPr>
          <w:p>
            <w:pPr>
              <w:pStyle w:val="TableParagraph"/>
              <w:spacing w:line="225" w:lineRule="auto" w:before="120"/>
              <w:ind w:left="29" w:right="29"/>
              <w:rPr>
                <w:sz w:val="24"/>
              </w:rPr>
            </w:pPr>
            <w:r>
              <w:rPr>
                <w:spacing w:val="-2"/>
                <w:sz w:val="24"/>
              </w:rPr>
              <w:t>средние нормативы объема медици нской помощи</w:t>
            </w:r>
          </w:p>
        </w:tc>
        <w:tc>
          <w:tcPr>
            <w:tcW w:w="1372" w:type="dxa"/>
          </w:tcPr>
          <w:p>
            <w:pPr>
              <w:pStyle w:val="TableParagraph"/>
              <w:spacing w:line="225" w:lineRule="auto" w:before="120"/>
              <w:ind w:left="102" w:right="100" w:hanging="1"/>
              <w:rPr>
                <w:sz w:val="24"/>
              </w:rPr>
            </w:pPr>
            <w:r>
              <w:rPr>
                <w:spacing w:val="-2"/>
                <w:sz w:val="24"/>
              </w:rPr>
              <w:t>средние нормативы финансо </w:t>
            </w:r>
            <w:r>
              <w:rPr>
                <w:sz w:val="24"/>
              </w:rPr>
              <w:t>вых затрат на</w:t>
            </w:r>
            <w:r>
              <w:rPr>
                <w:spacing w:val="-15"/>
                <w:sz w:val="24"/>
              </w:rPr>
              <w:t> </w:t>
            </w:r>
            <w:r>
              <w:rPr>
                <w:sz w:val="24"/>
              </w:rPr>
              <w:t>единицу </w:t>
            </w:r>
            <w:r>
              <w:rPr>
                <w:spacing w:val="-2"/>
                <w:sz w:val="24"/>
              </w:rPr>
              <w:t>объема медици нской помощи, рублей</w:t>
            </w:r>
          </w:p>
        </w:tc>
        <w:tc>
          <w:tcPr>
            <w:tcW w:w="1372" w:type="dxa"/>
          </w:tcPr>
          <w:p>
            <w:pPr>
              <w:pStyle w:val="TableParagraph"/>
              <w:spacing w:line="225" w:lineRule="auto" w:before="120"/>
              <w:ind w:left="29" w:right="29"/>
              <w:rPr>
                <w:sz w:val="24"/>
              </w:rPr>
            </w:pPr>
            <w:r>
              <w:rPr>
                <w:spacing w:val="-2"/>
                <w:sz w:val="24"/>
              </w:rPr>
              <w:t>средние нормативы объема медици нской помощи</w:t>
            </w:r>
          </w:p>
        </w:tc>
        <w:tc>
          <w:tcPr>
            <w:tcW w:w="1377" w:type="dxa"/>
            <w:tcBorders>
              <w:right w:val="nil"/>
            </w:tcBorders>
          </w:tcPr>
          <w:p>
            <w:pPr>
              <w:pStyle w:val="TableParagraph"/>
              <w:spacing w:line="225" w:lineRule="auto" w:before="120"/>
              <w:ind w:left="110" w:right="102" w:hanging="1"/>
              <w:rPr>
                <w:sz w:val="24"/>
              </w:rPr>
            </w:pPr>
            <w:r>
              <w:rPr>
                <w:spacing w:val="-2"/>
                <w:sz w:val="24"/>
              </w:rPr>
              <w:t>средние нормативы финансо </w:t>
            </w:r>
            <w:r>
              <w:rPr>
                <w:sz w:val="24"/>
              </w:rPr>
              <w:t>вых затрат на</w:t>
            </w:r>
            <w:r>
              <w:rPr>
                <w:spacing w:val="-15"/>
                <w:sz w:val="24"/>
              </w:rPr>
              <w:t> </w:t>
            </w:r>
            <w:r>
              <w:rPr>
                <w:sz w:val="24"/>
              </w:rPr>
              <w:t>единицу </w:t>
            </w:r>
            <w:r>
              <w:rPr>
                <w:spacing w:val="-2"/>
                <w:sz w:val="24"/>
              </w:rPr>
              <w:t>объема медици нской помощи, рублей</w:t>
            </w:r>
          </w:p>
        </w:tc>
      </w:tr>
    </w:tbl>
    <w:p>
      <w:pPr>
        <w:pStyle w:val="BodyText"/>
        <w:spacing w:before="116"/>
        <w:ind w:left="3301" w:firstLine="0"/>
        <w:jc w:val="left"/>
      </w:pPr>
      <w:r>
        <w:rPr/>
        <w:t>I.</w:t>
      </w:r>
      <w:r>
        <w:rPr>
          <w:spacing w:val="-3"/>
        </w:rPr>
        <w:t> </w:t>
      </w:r>
      <w:r>
        <w:rPr/>
        <w:t>За</w:t>
      </w:r>
      <w:r>
        <w:rPr>
          <w:spacing w:val="-4"/>
        </w:rPr>
        <w:t> </w:t>
      </w:r>
      <w:r>
        <w:rPr/>
        <w:t>счет</w:t>
      </w:r>
      <w:r>
        <w:rPr>
          <w:spacing w:val="-3"/>
        </w:rPr>
        <w:t> </w:t>
      </w:r>
      <w:r>
        <w:rPr/>
        <w:t>бюджетных</w:t>
      </w:r>
      <w:r>
        <w:rPr>
          <w:spacing w:val="-2"/>
        </w:rPr>
        <w:t> </w:t>
      </w:r>
      <w:r>
        <w:rPr/>
        <w:t>ассигнований</w:t>
      </w:r>
      <w:r>
        <w:rPr>
          <w:spacing w:val="-4"/>
        </w:rPr>
        <w:t> </w:t>
      </w:r>
      <w:r>
        <w:rPr/>
        <w:t>соответствующих</w:t>
      </w:r>
      <w:r>
        <w:rPr>
          <w:spacing w:val="-3"/>
        </w:rPr>
        <w:t> </w:t>
      </w:r>
      <w:r>
        <w:rPr/>
        <w:t>бюджетов</w:t>
      </w:r>
      <w:r>
        <w:rPr>
          <w:spacing w:val="-6"/>
        </w:rPr>
        <w:t> </w:t>
      </w:r>
      <w:r>
        <w:rPr>
          <w:color w:val="0000FF"/>
          <w:spacing w:val="-5"/>
        </w:rPr>
        <w:t>&lt;1&gt;</w:t>
      </w:r>
    </w:p>
    <w:p>
      <w:pPr>
        <w:pStyle w:val="BodyText"/>
        <w:spacing w:before="3"/>
        <w:ind w:left="0" w:firstLine="0"/>
        <w:jc w:val="left"/>
        <w:rPr>
          <w:sz w:val="17"/>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2"/>
        <w:gridCol w:w="1510"/>
        <w:gridCol w:w="1340"/>
        <w:gridCol w:w="1341"/>
        <w:gridCol w:w="1371"/>
        <w:gridCol w:w="1371"/>
        <w:gridCol w:w="1372"/>
        <w:gridCol w:w="1126"/>
      </w:tblGrid>
      <w:tr>
        <w:trPr>
          <w:trHeight w:val="884" w:hRule="atLeast"/>
        </w:trPr>
        <w:tc>
          <w:tcPr>
            <w:tcW w:w="3992" w:type="dxa"/>
          </w:tcPr>
          <w:p>
            <w:pPr>
              <w:pStyle w:val="TableParagraph"/>
              <w:spacing w:line="225" w:lineRule="auto" w:before="3"/>
              <w:ind w:left="50" w:right="372"/>
              <w:jc w:val="left"/>
              <w:rPr>
                <w:sz w:val="24"/>
              </w:rPr>
            </w:pPr>
            <w:r>
              <w:rPr>
                <w:sz w:val="24"/>
              </w:rPr>
              <w:t>1. Скорая, в том числе скорая специализированная,</w:t>
            </w:r>
            <w:r>
              <w:rPr>
                <w:spacing w:val="-15"/>
                <w:sz w:val="24"/>
              </w:rPr>
              <w:t> </w:t>
            </w:r>
            <w:r>
              <w:rPr>
                <w:sz w:val="24"/>
              </w:rPr>
              <w:t>медицинская помощь </w:t>
            </w:r>
            <w:r>
              <w:rPr>
                <w:color w:val="0000FF"/>
                <w:sz w:val="24"/>
              </w:rPr>
              <w:t>&lt;2&gt;</w:t>
            </w:r>
          </w:p>
        </w:tc>
        <w:tc>
          <w:tcPr>
            <w:tcW w:w="1510" w:type="dxa"/>
          </w:tcPr>
          <w:p>
            <w:pPr>
              <w:pStyle w:val="TableParagraph"/>
              <w:spacing w:line="266" w:lineRule="exact" w:before="0"/>
              <w:ind w:left="16"/>
              <w:rPr>
                <w:sz w:val="24"/>
              </w:rPr>
            </w:pPr>
            <w:r>
              <w:rPr>
                <w:spacing w:val="-2"/>
                <w:sz w:val="24"/>
              </w:rPr>
              <w:t>вызовов</w:t>
            </w:r>
          </w:p>
        </w:tc>
        <w:tc>
          <w:tcPr>
            <w:tcW w:w="7921" w:type="dxa"/>
            <w:gridSpan w:val="6"/>
            <w:vMerge w:val="restart"/>
          </w:tcPr>
          <w:p>
            <w:pPr>
              <w:pStyle w:val="TableParagraph"/>
              <w:spacing w:before="0"/>
              <w:jc w:val="left"/>
              <w:rPr>
                <w:sz w:val="22"/>
              </w:rPr>
            </w:pPr>
          </w:p>
        </w:tc>
      </w:tr>
      <w:tr>
        <w:trPr>
          <w:trHeight w:val="723" w:hRule="atLeast"/>
        </w:trPr>
        <w:tc>
          <w:tcPr>
            <w:tcW w:w="3992" w:type="dxa"/>
          </w:tcPr>
          <w:p>
            <w:pPr>
              <w:pStyle w:val="TableParagraph"/>
              <w:spacing w:line="225" w:lineRule="auto" w:before="102"/>
              <w:ind w:left="50" w:right="372"/>
              <w:jc w:val="left"/>
              <w:rPr>
                <w:sz w:val="24"/>
              </w:rPr>
            </w:pPr>
            <w:r>
              <w:rPr>
                <w:sz w:val="24"/>
              </w:rPr>
              <w:t>2. Первичная медико-санитарная помощь</w:t>
            </w:r>
            <w:r>
              <w:rPr>
                <w:spacing w:val="-13"/>
                <w:sz w:val="24"/>
              </w:rPr>
              <w:t> </w:t>
            </w:r>
            <w:r>
              <w:rPr>
                <w:sz w:val="24"/>
              </w:rPr>
              <w:t>в</w:t>
            </w:r>
            <w:r>
              <w:rPr>
                <w:spacing w:val="-13"/>
                <w:sz w:val="24"/>
              </w:rPr>
              <w:t> </w:t>
            </w:r>
            <w:r>
              <w:rPr>
                <w:sz w:val="24"/>
              </w:rPr>
              <w:t>амбулаторных</w:t>
            </w:r>
            <w:r>
              <w:rPr>
                <w:spacing w:val="-13"/>
                <w:sz w:val="24"/>
              </w:rPr>
              <w:t> </w:t>
            </w:r>
            <w:r>
              <w:rPr>
                <w:sz w:val="24"/>
              </w:rPr>
              <w:t>условиях</w:t>
            </w:r>
          </w:p>
        </w:tc>
        <w:tc>
          <w:tcPr>
            <w:tcW w:w="1510" w:type="dxa"/>
          </w:tcPr>
          <w:p>
            <w:pPr>
              <w:pStyle w:val="TableParagraph"/>
              <w:spacing w:before="0"/>
              <w:jc w:val="left"/>
              <w:rPr>
                <w:sz w:val="22"/>
              </w:rPr>
            </w:pPr>
          </w:p>
        </w:tc>
        <w:tc>
          <w:tcPr>
            <w:tcW w:w="7921" w:type="dxa"/>
            <w:gridSpan w:val="6"/>
            <w:vMerge/>
            <w:tcBorders>
              <w:top w:val="nil"/>
            </w:tcBorders>
          </w:tcPr>
          <w:p>
            <w:pPr>
              <w:rPr>
                <w:sz w:val="2"/>
                <w:szCs w:val="2"/>
              </w:rPr>
            </w:pPr>
          </w:p>
        </w:tc>
      </w:tr>
      <w:tr>
        <w:trPr>
          <w:trHeight w:val="1503" w:hRule="atLeast"/>
        </w:trPr>
        <w:tc>
          <w:tcPr>
            <w:tcW w:w="3992" w:type="dxa"/>
          </w:tcPr>
          <w:p>
            <w:pPr>
              <w:pStyle w:val="TableParagraph"/>
              <w:spacing w:line="225" w:lineRule="auto" w:before="102"/>
              <w:ind w:left="50"/>
              <w:jc w:val="left"/>
              <w:rPr>
                <w:sz w:val="24"/>
              </w:rPr>
            </w:pPr>
            <w:r>
              <w:rPr>
                <w:sz w:val="24"/>
              </w:rPr>
              <w:t>2.1. с профилактической целью и иными целями, за исключением медицинской реабилитации и паллиативной</w:t>
            </w:r>
            <w:r>
              <w:rPr>
                <w:spacing w:val="-15"/>
                <w:sz w:val="24"/>
              </w:rPr>
              <w:t> </w:t>
            </w:r>
            <w:r>
              <w:rPr>
                <w:sz w:val="24"/>
              </w:rPr>
              <w:t>медицинской</w:t>
            </w:r>
            <w:r>
              <w:rPr>
                <w:spacing w:val="-15"/>
                <w:sz w:val="24"/>
              </w:rPr>
              <w:t> </w:t>
            </w:r>
            <w:r>
              <w:rPr>
                <w:sz w:val="24"/>
              </w:rPr>
              <w:t>помощи</w:t>
            </w:r>
          </w:p>
          <w:p>
            <w:pPr>
              <w:pStyle w:val="TableParagraph"/>
              <w:spacing w:line="265" w:lineRule="exact" w:before="0"/>
              <w:ind w:left="50"/>
              <w:jc w:val="left"/>
              <w:rPr>
                <w:sz w:val="24"/>
              </w:rPr>
            </w:pPr>
            <w:r>
              <w:rPr>
                <w:color w:val="0000FF"/>
                <w:spacing w:val="-5"/>
                <w:sz w:val="24"/>
              </w:rPr>
              <w:t>&lt;3&gt;</w:t>
            </w:r>
          </w:p>
        </w:tc>
        <w:tc>
          <w:tcPr>
            <w:tcW w:w="1510" w:type="dxa"/>
          </w:tcPr>
          <w:p>
            <w:pPr>
              <w:pStyle w:val="TableParagraph"/>
              <w:ind w:left="16"/>
              <w:rPr>
                <w:sz w:val="24"/>
              </w:rPr>
            </w:pPr>
            <w:r>
              <w:rPr>
                <w:spacing w:val="-2"/>
                <w:sz w:val="24"/>
              </w:rPr>
              <w:t>посещений</w:t>
            </w:r>
          </w:p>
        </w:tc>
        <w:tc>
          <w:tcPr>
            <w:tcW w:w="1340" w:type="dxa"/>
          </w:tcPr>
          <w:p>
            <w:pPr>
              <w:pStyle w:val="TableParagraph"/>
              <w:ind w:right="88"/>
              <w:rPr>
                <w:sz w:val="24"/>
              </w:rPr>
            </w:pPr>
            <w:r>
              <w:rPr>
                <w:spacing w:val="-2"/>
                <w:sz w:val="24"/>
              </w:rPr>
              <w:t>0,72461</w:t>
            </w:r>
          </w:p>
        </w:tc>
        <w:tc>
          <w:tcPr>
            <w:tcW w:w="1341" w:type="dxa"/>
          </w:tcPr>
          <w:p>
            <w:pPr>
              <w:pStyle w:val="TableParagraph"/>
              <w:ind w:right="25"/>
              <w:rPr>
                <w:sz w:val="24"/>
              </w:rPr>
            </w:pPr>
            <w:r>
              <w:rPr>
                <w:spacing w:val="-2"/>
                <w:sz w:val="24"/>
              </w:rPr>
              <w:t>676,2</w:t>
            </w:r>
          </w:p>
        </w:tc>
        <w:tc>
          <w:tcPr>
            <w:tcW w:w="1371" w:type="dxa"/>
          </w:tcPr>
          <w:p>
            <w:pPr>
              <w:pStyle w:val="TableParagraph"/>
              <w:ind w:left="125" w:right="121"/>
              <w:rPr>
                <w:sz w:val="24"/>
              </w:rPr>
            </w:pPr>
            <w:r>
              <w:rPr>
                <w:spacing w:val="-2"/>
                <w:sz w:val="24"/>
              </w:rPr>
              <w:t>0,7246</w:t>
            </w:r>
          </w:p>
        </w:tc>
        <w:tc>
          <w:tcPr>
            <w:tcW w:w="1371" w:type="dxa"/>
          </w:tcPr>
          <w:p>
            <w:pPr>
              <w:pStyle w:val="TableParagraph"/>
              <w:ind w:left="128" w:right="121"/>
              <w:rPr>
                <w:sz w:val="24"/>
              </w:rPr>
            </w:pPr>
            <w:r>
              <w:rPr>
                <w:spacing w:val="-2"/>
                <w:sz w:val="24"/>
              </w:rPr>
              <w:t>724,4</w:t>
            </w:r>
          </w:p>
        </w:tc>
        <w:tc>
          <w:tcPr>
            <w:tcW w:w="1372" w:type="dxa"/>
          </w:tcPr>
          <w:p>
            <w:pPr>
              <w:pStyle w:val="TableParagraph"/>
              <w:ind w:left="7"/>
              <w:rPr>
                <w:sz w:val="24"/>
              </w:rPr>
            </w:pPr>
            <w:r>
              <w:rPr>
                <w:spacing w:val="-2"/>
                <w:sz w:val="24"/>
              </w:rPr>
              <w:t>0,7246</w:t>
            </w:r>
          </w:p>
        </w:tc>
        <w:tc>
          <w:tcPr>
            <w:tcW w:w="1126" w:type="dxa"/>
          </w:tcPr>
          <w:p>
            <w:pPr>
              <w:pStyle w:val="TableParagraph"/>
              <w:ind w:left="258"/>
              <w:rPr>
                <w:sz w:val="24"/>
              </w:rPr>
            </w:pPr>
            <w:r>
              <w:rPr>
                <w:spacing w:val="-2"/>
                <w:sz w:val="24"/>
              </w:rPr>
              <w:t>772,2</w:t>
            </w:r>
          </w:p>
        </w:tc>
      </w:tr>
      <w:tr>
        <w:trPr>
          <w:trHeight w:val="724" w:hRule="atLeast"/>
        </w:trPr>
        <w:tc>
          <w:tcPr>
            <w:tcW w:w="3992" w:type="dxa"/>
          </w:tcPr>
          <w:p>
            <w:pPr>
              <w:pStyle w:val="TableParagraph"/>
              <w:spacing w:line="225" w:lineRule="auto" w:before="102"/>
              <w:ind w:left="50" w:right="372"/>
              <w:jc w:val="left"/>
              <w:rPr>
                <w:sz w:val="24"/>
              </w:rPr>
            </w:pPr>
            <w:r>
              <w:rPr>
                <w:sz w:val="24"/>
              </w:rPr>
              <w:t>2.2.</w:t>
            </w:r>
            <w:r>
              <w:rPr>
                <w:spacing w:val="-8"/>
                <w:sz w:val="24"/>
              </w:rPr>
              <w:t> </w:t>
            </w:r>
            <w:r>
              <w:rPr>
                <w:sz w:val="24"/>
              </w:rPr>
              <w:t>в</w:t>
            </w:r>
            <w:r>
              <w:rPr>
                <w:spacing w:val="-8"/>
                <w:sz w:val="24"/>
              </w:rPr>
              <w:t> </w:t>
            </w:r>
            <w:r>
              <w:rPr>
                <w:sz w:val="24"/>
              </w:rPr>
              <w:t>связи</w:t>
            </w:r>
            <w:r>
              <w:rPr>
                <w:spacing w:val="-8"/>
                <w:sz w:val="24"/>
              </w:rPr>
              <w:t> </w:t>
            </w:r>
            <w:r>
              <w:rPr>
                <w:sz w:val="24"/>
              </w:rPr>
              <w:t>с</w:t>
            </w:r>
            <w:r>
              <w:rPr>
                <w:spacing w:val="-8"/>
                <w:sz w:val="24"/>
              </w:rPr>
              <w:t> </w:t>
            </w:r>
            <w:r>
              <w:rPr>
                <w:sz w:val="24"/>
              </w:rPr>
              <w:t>заболеваниями</w:t>
            </w:r>
            <w:r>
              <w:rPr>
                <w:spacing w:val="-8"/>
                <w:sz w:val="24"/>
              </w:rPr>
              <w:t> </w:t>
            </w:r>
            <w:r>
              <w:rPr>
                <w:sz w:val="24"/>
              </w:rPr>
              <w:t>- обращений </w:t>
            </w:r>
            <w:r>
              <w:rPr>
                <w:color w:val="0000FF"/>
                <w:sz w:val="24"/>
              </w:rPr>
              <w:t>&lt;4&gt;</w:t>
            </w:r>
          </w:p>
        </w:tc>
        <w:tc>
          <w:tcPr>
            <w:tcW w:w="1510" w:type="dxa"/>
          </w:tcPr>
          <w:p>
            <w:pPr>
              <w:pStyle w:val="TableParagraph"/>
              <w:ind w:left="16"/>
              <w:rPr>
                <w:sz w:val="24"/>
              </w:rPr>
            </w:pPr>
            <w:r>
              <w:rPr>
                <w:spacing w:val="-2"/>
                <w:sz w:val="24"/>
              </w:rPr>
              <w:t>обращений</w:t>
            </w:r>
          </w:p>
        </w:tc>
        <w:tc>
          <w:tcPr>
            <w:tcW w:w="1340" w:type="dxa"/>
          </w:tcPr>
          <w:p>
            <w:pPr>
              <w:pStyle w:val="TableParagraph"/>
              <w:ind w:right="88"/>
              <w:rPr>
                <w:sz w:val="24"/>
              </w:rPr>
            </w:pPr>
            <w:r>
              <w:rPr>
                <w:spacing w:val="-2"/>
                <w:sz w:val="24"/>
              </w:rPr>
              <w:t>0,143</w:t>
            </w:r>
          </w:p>
        </w:tc>
        <w:tc>
          <w:tcPr>
            <w:tcW w:w="1341" w:type="dxa"/>
          </w:tcPr>
          <w:p>
            <w:pPr>
              <w:pStyle w:val="TableParagraph"/>
              <w:ind w:right="25"/>
              <w:rPr>
                <w:sz w:val="24"/>
              </w:rPr>
            </w:pPr>
            <w:r>
              <w:rPr>
                <w:spacing w:val="-2"/>
                <w:sz w:val="24"/>
              </w:rPr>
              <w:t>2120,2</w:t>
            </w:r>
          </w:p>
        </w:tc>
        <w:tc>
          <w:tcPr>
            <w:tcW w:w="1371" w:type="dxa"/>
          </w:tcPr>
          <w:p>
            <w:pPr>
              <w:pStyle w:val="TableParagraph"/>
              <w:ind w:left="125" w:right="121"/>
              <w:rPr>
                <w:sz w:val="24"/>
              </w:rPr>
            </w:pPr>
            <w:r>
              <w:rPr>
                <w:spacing w:val="-2"/>
                <w:sz w:val="24"/>
              </w:rPr>
              <w:t>0,1425</w:t>
            </w:r>
          </w:p>
        </w:tc>
        <w:tc>
          <w:tcPr>
            <w:tcW w:w="1371" w:type="dxa"/>
          </w:tcPr>
          <w:p>
            <w:pPr>
              <w:pStyle w:val="TableParagraph"/>
              <w:ind w:left="128" w:right="121"/>
              <w:rPr>
                <w:sz w:val="24"/>
              </w:rPr>
            </w:pPr>
            <w:r>
              <w:rPr>
                <w:spacing w:val="-2"/>
                <w:sz w:val="24"/>
              </w:rPr>
              <w:t>2279,1</w:t>
            </w:r>
          </w:p>
        </w:tc>
        <w:tc>
          <w:tcPr>
            <w:tcW w:w="1372" w:type="dxa"/>
          </w:tcPr>
          <w:p>
            <w:pPr>
              <w:pStyle w:val="TableParagraph"/>
              <w:ind w:left="7"/>
              <w:rPr>
                <w:sz w:val="24"/>
              </w:rPr>
            </w:pPr>
            <w:r>
              <w:rPr>
                <w:spacing w:val="-2"/>
                <w:sz w:val="24"/>
              </w:rPr>
              <w:t>0,1425</w:t>
            </w:r>
          </w:p>
        </w:tc>
        <w:tc>
          <w:tcPr>
            <w:tcW w:w="1126" w:type="dxa"/>
          </w:tcPr>
          <w:p>
            <w:pPr>
              <w:pStyle w:val="TableParagraph"/>
              <w:ind w:left="258"/>
              <w:rPr>
                <w:sz w:val="24"/>
              </w:rPr>
            </w:pPr>
            <w:r>
              <w:rPr>
                <w:spacing w:val="-2"/>
                <w:sz w:val="24"/>
              </w:rPr>
              <w:t>2429,4</w:t>
            </w:r>
          </w:p>
        </w:tc>
      </w:tr>
      <w:tr>
        <w:trPr>
          <w:trHeight w:val="1144" w:hRule="atLeast"/>
        </w:trPr>
        <w:tc>
          <w:tcPr>
            <w:tcW w:w="3992" w:type="dxa"/>
          </w:tcPr>
          <w:p>
            <w:pPr>
              <w:pStyle w:val="TableParagraph"/>
              <w:spacing w:line="260" w:lineRule="exact" w:before="85"/>
              <w:ind w:left="50" w:right="372"/>
              <w:jc w:val="left"/>
              <w:rPr>
                <w:sz w:val="24"/>
              </w:rPr>
            </w:pPr>
            <w:r>
              <w:rPr>
                <w:sz w:val="24"/>
              </w:rPr>
              <w:t>3.</w:t>
            </w:r>
            <w:r>
              <w:rPr>
                <w:spacing w:val="-15"/>
                <w:sz w:val="24"/>
              </w:rPr>
              <w:t> </w:t>
            </w:r>
            <w:r>
              <w:rPr>
                <w:sz w:val="24"/>
              </w:rPr>
              <w:t>Первичная</w:t>
            </w:r>
            <w:r>
              <w:rPr>
                <w:spacing w:val="-15"/>
                <w:sz w:val="24"/>
              </w:rPr>
              <w:t> </w:t>
            </w:r>
            <w:r>
              <w:rPr>
                <w:sz w:val="24"/>
              </w:rPr>
              <w:t>медико-санитарная помощь, специализированная медицинская</w:t>
            </w:r>
            <w:r>
              <w:rPr>
                <w:spacing w:val="-14"/>
                <w:sz w:val="24"/>
              </w:rPr>
              <w:t> </w:t>
            </w:r>
            <w:r>
              <w:rPr>
                <w:sz w:val="24"/>
              </w:rPr>
              <w:t>помощь</w:t>
            </w:r>
            <w:r>
              <w:rPr>
                <w:spacing w:val="-14"/>
                <w:sz w:val="24"/>
              </w:rPr>
              <w:t> </w:t>
            </w:r>
            <w:r>
              <w:rPr>
                <w:sz w:val="24"/>
              </w:rPr>
              <w:t>в</w:t>
            </w:r>
            <w:r>
              <w:rPr>
                <w:spacing w:val="-14"/>
                <w:sz w:val="24"/>
              </w:rPr>
              <w:t> </w:t>
            </w:r>
            <w:r>
              <w:rPr>
                <w:sz w:val="24"/>
              </w:rPr>
              <w:t>условиях дневных стационаров, за</w:t>
            </w:r>
          </w:p>
        </w:tc>
        <w:tc>
          <w:tcPr>
            <w:tcW w:w="1510" w:type="dxa"/>
          </w:tcPr>
          <w:p>
            <w:pPr>
              <w:pStyle w:val="TableParagraph"/>
              <w:spacing w:line="225" w:lineRule="auto" w:before="102"/>
              <w:ind w:left="353" w:right="330" w:firstLine="13"/>
              <w:jc w:val="left"/>
              <w:rPr>
                <w:sz w:val="24"/>
              </w:rPr>
            </w:pPr>
            <w:r>
              <w:rPr>
                <w:spacing w:val="-2"/>
                <w:sz w:val="24"/>
              </w:rPr>
              <w:t>случаев лечения</w:t>
            </w:r>
          </w:p>
        </w:tc>
        <w:tc>
          <w:tcPr>
            <w:tcW w:w="1340" w:type="dxa"/>
          </w:tcPr>
          <w:p>
            <w:pPr>
              <w:pStyle w:val="TableParagraph"/>
              <w:ind w:right="88"/>
              <w:rPr>
                <w:sz w:val="24"/>
              </w:rPr>
            </w:pPr>
            <w:r>
              <w:rPr>
                <w:spacing w:val="-2"/>
                <w:sz w:val="24"/>
              </w:rPr>
              <w:t>0,003933</w:t>
            </w:r>
          </w:p>
        </w:tc>
        <w:tc>
          <w:tcPr>
            <w:tcW w:w="1341" w:type="dxa"/>
          </w:tcPr>
          <w:p>
            <w:pPr>
              <w:pStyle w:val="TableParagraph"/>
              <w:ind w:right="25"/>
              <w:rPr>
                <w:sz w:val="24"/>
              </w:rPr>
            </w:pPr>
            <w:r>
              <w:rPr>
                <w:spacing w:val="-2"/>
                <w:sz w:val="24"/>
              </w:rPr>
              <w:t>21128,9</w:t>
            </w:r>
          </w:p>
        </w:tc>
        <w:tc>
          <w:tcPr>
            <w:tcW w:w="1371" w:type="dxa"/>
          </w:tcPr>
          <w:p>
            <w:pPr>
              <w:pStyle w:val="TableParagraph"/>
              <w:ind w:left="125" w:right="121"/>
              <w:rPr>
                <w:sz w:val="24"/>
              </w:rPr>
            </w:pPr>
            <w:r>
              <w:rPr>
                <w:spacing w:val="-2"/>
                <w:sz w:val="24"/>
              </w:rPr>
              <w:t>0,00393</w:t>
            </w:r>
          </w:p>
        </w:tc>
        <w:tc>
          <w:tcPr>
            <w:tcW w:w="1371" w:type="dxa"/>
          </w:tcPr>
          <w:p>
            <w:pPr>
              <w:pStyle w:val="TableParagraph"/>
              <w:ind w:left="128" w:right="121"/>
              <w:rPr>
                <w:sz w:val="24"/>
              </w:rPr>
            </w:pPr>
            <w:r>
              <w:rPr>
                <w:spacing w:val="-2"/>
                <w:sz w:val="24"/>
              </w:rPr>
              <w:t>22643,8</w:t>
            </w:r>
          </w:p>
        </w:tc>
        <w:tc>
          <w:tcPr>
            <w:tcW w:w="1372" w:type="dxa"/>
          </w:tcPr>
          <w:p>
            <w:pPr>
              <w:pStyle w:val="TableParagraph"/>
              <w:ind w:left="7"/>
              <w:rPr>
                <w:sz w:val="24"/>
              </w:rPr>
            </w:pPr>
            <w:r>
              <w:rPr>
                <w:spacing w:val="-2"/>
                <w:sz w:val="24"/>
              </w:rPr>
              <w:t>0,00393</w:t>
            </w:r>
          </w:p>
        </w:tc>
        <w:tc>
          <w:tcPr>
            <w:tcW w:w="1126" w:type="dxa"/>
          </w:tcPr>
          <w:p>
            <w:pPr>
              <w:pStyle w:val="TableParagraph"/>
              <w:ind w:left="258"/>
              <w:rPr>
                <w:sz w:val="24"/>
              </w:rPr>
            </w:pPr>
            <w:r>
              <w:rPr>
                <w:spacing w:val="-2"/>
                <w:sz w:val="24"/>
              </w:rPr>
              <w:t>24132,3</w:t>
            </w:r>
          </w:p>
        </w:tc>
      </w:tr>
    </w:tbl>
    <w:p>
      <w:pPr>
        <w:pStyle w:val="TableParagraph"/>
        <w:spacing w:after="0"/>
        <w:rPr>
          <w:sz w:val="24"/>
        </w:rPr>
        <w:sectPr>
          <w:headerReference w:type="default" r:id="rId66"/>
          <w:footerReference w:type="default" r:id="rId67"/>
          <w:pgSz w:w="16840" w:h="11910" w:orient="landscape"/>
          <w:pgMar w:header="365" w:footer="1011" w:top="1320" w:bottom="1200" w:left="1559" w:right="1559"/>
        </w:sectPr>
      </w:pPr>
    </w:p>
    <w:p>
      <w:pPr>
        <w:pStyle w:val="BodyText"/>
        <w:spacing w:before="1"/>
        <w:ind w:left="0" w:firstLine="0"/>
        <w:jc w:val="left"/>
        <w:rPr>
          <w:sz w:val="2"/>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7"/>
        <w:gridCol w:w="1459"/>
        <w:gridCol w:w="1287"/>
        <w:gridCol w:w="1372"/>
        <w:gridCol w:w="1372"/>
        <w:gridCol w:w="1402"/>
        <w:gridCol w:w="1313"/>
        <w:gridCol w:w="1217"/>
      </w:tblGrid>
      <w:tr>
        <w:trPr>
          <w:trHeight w:val="884" w:hRule="atLeast"/>
        </w:trPr>
        <w:tc>
          <w:tcPr>
            <w:tcW w:w="4067" w:type="dxa"/>
          </w:tcPr>
          <w:p>
            <w:pPr>
              <w:pStyle w:val="TableParagraph"/>
              <w:spacing w:line="225" w:lineRule="auto" w:before="3"/>
              <w:ind w:left="50"/>
              <w:jc w:val="left"/>
              <w:rPr>
                <w:sz w:val="24"/>
              </w:rPr>
            </w:pPr>
            <w:r>
              <w:rPr>
                <w:sz w:val="24"/>
              </w:rPr>
              <w:t>исключением медицинской реабилитации</w:t>
            </w:r>
            <w:r>
              <w:rPr>
                <w:spacing w:val="-15"/>
                <w:sz w:val="24"/>
              </w:rPr>
              <w:t> </w:t>
            </w:r>
            <w:r>
              <w:rPr>
                <w:sz w:val="24"/>
              </w:rPr>
              <w:t>и</w:t>
            </w:r>
            <w:r>
              <w:rPr>
                <w:spacing w:val="-15"/>
                <w:sz w:val="24"/>
              </w:rPr>
              <w:t> </w:t>
            </w:r>
            <w:r>
              <w:rPr>
                <w:sz w:val="24"/>
              </w:rPr>
              <w:t>паллиативной медицинской помощи </w:t>
            </w:r>
            <w:r>
              <w:rPr>
                <w:color w:val="0000FF"/>
                <w:sz w:val="24"/>
              </w:rPr>
              <w:t>&lt;5&gt;</w:t>
            </w:r>
          </w:p>
        </w:tc>
        <w:tc>
          <w:tcPr>
            <w:tcW w:w="1459"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402" w:type="dxa"/>
          </w:tcPr>
          <w:p>
            <w:pPr>
              <w:pStyle w:val="TableParagraph"/>
              <w:spacing w:before="0"/>
              <w:jc w:val="left"/>
              <w:rPr>
                <w:sz w:val="22"/>
              </w:rPr>
            </w:pPr>
          </w:p>
        </w:tc>
        <w:tc>
          <w:tcPr>
            <w:tcW w:w="1313" w:type="dxa"/>
          </w:tcPr>
          <w:p>
            <w:pPr>
              <w:pStyle w:val="TableParagraph"/>
              <w:spacing w:before="0"/>
              <w:jc w:val="left"/>
              <w:rPr>
                <w:sz w:val="22"/>
              </w:rPr>
            </w:pPr>
          </w:p>
        </w:tc>
        <w:tc>
          <w:tcPr>
            <w:tcW w:w="1217" w:type="dxa"/>
          </w:tcPr>
          <w:p>
            <w:pPr>
              <w:pStyle w:val="TableParagraph"/>
              <w:spacing w:before="0"/>
              <w:jc w:val="left"/>
              <w:rPr>
                <w:sz w:val="22"/>
              </w:rPr>
            </w:pPr>
          </w:p>
        </w:tc>
      </w:tr>
      <w:tr>
        <w:trPr>
          <w:trHeight w:val="1763" w:hRule="atLeast"/>
        </w:trPr>
        <w:tc>
          <w:tcPr>
            <w:tcW w:w="4067" w:type="dxa"/>
          </w:tcPr>
          <w:p>
            <w:pPr>
              <w:pStyle w:val="TableParagraph"/>
              <w:spacing w:line="225" w:lineRule="auto" w:before="102"/>
              <w:ind w:left="50"/>
              <w:jc w:val="left"/>
              <w:rPr>
                <w:sz w:val="24"/>
              </w:rPr>
            </w:pPr>
            <w:r>
              <w:rPr>
                <w:sz w:val="24"/>
              </w:rPr>
              <w:t>4. Специализированная, в том числе высокотехнологичная, медицинская помощь</w:t>
            </w:r>
            <w:r>
              <w:rPr>
                <w:spacing w:val="-14"/>
                <w:sz w:val="24"/>
              </w:rPr>
              <w:t> </w:t>
            </w:r>
            <w:r>
              <w:rPr>
                <w:sz w:val="24"/>
              </w:rPr>
              <w:t>в</w:t>
            </w:r>
            <w:r>
              <w:rPr>
                <w:spacing w:val="-14"/>
                <w:sz w:val="24"/>
              </w:rPr>
              <w:t> </w:t>
            </w:r>
            <w:r>
              <w:rPr>
                <w:sz w:val="24"/>
              </w:rPr>
              <w:t>условиях</w:t>
            </w:r>
            <w:r>
              <w:rPr>
                <w:spacing w:val="-13"/>
                <w:sz w:val="24"/>
              </w:rPr>
              <w:t> </w:t>
            </w:r>
            <w:r>
              <w:rPr>
                <w:sz w:val="24"/>
              </w:rPr>
              <w:t>круглосуточного стационара, за исключением медицинской реабилитации и паллиативной</w:t>
            </w:r>
            <w:r>
              <w:rPr>
                <w:spacing w:val="-6"/>
                <w:sz w:val="24"/>
              </w:rPr>
              <w:t> </w:t>
            </w:r>
            <w:r>
              <w:rPr>
                <w:sz w:val="24"/>
              </w:rPr>
              <w:t>медицинской</w:t>
            </w:r>
            <w:r>
              <w:rPr>
                <w:spacing w:val="-6"/>
                <w:sz w:val="24"/>
              </w:rPr>
              <w:t> </w:t>
            </w:r>
            <w:r>
              <w:rPr>
                <w:sz w:val="24"/>
              </w:rPr>
              <w:t>помощи</w:t>
            </w:r>
          </w:p>
        </w:tc>
        <w:tc>
          <w:tcPr>
            <w:tcW w:w="1459" w:type="dxa"/>
          </w:tcPr>
          <w:p>
            <w:pPr>
              <w:pStyle w:val="TableParagraph"/>
              <w:spacing w:line="225" w:lineRule="auto" w:before="102"/>
              <w:ind w:left="66"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0,013545</w:t>
            </w:r>
          </w:p>
        </w:tc>
        <w:tc>
          <w:tcPr>
            <w:tcW w:w="1372" w:type="dxa"/>
          </w:tcPr>
          <w:p>
            <w:pPr>
              <w:pStyle w:val="TableParagraph"/>
              <w:ind w:left="7" w:right="7"/>
              <w:rPr>
                <w:sz w:val="24"/>
              </w:rPr>
            </w:pPr>
            <w:r>
              <w:rPr>
                <w:spacing w:val="-2"/>
                <w:sz w:val="24"/>
              </w:rPr>
              <w:t>130287,9</w:t>
            </w:r>
          </w:p>
        </w:tc>
        <w:tc>
          <w:tcPr>
            <w:tcW w:w="1372" w:type="dxa"/>
          </w:tcPr>
          <w:p>
            <w:pPr>
              <w:pStyle w:val="TableParagraph"/>
              <w:ind w:left="7" w:right="7"/>
              <w:rPr>
                <w:sz w:val="24"/>
              </w:rPr>
            </w:pPr>
            <w:r>
              <w:rPr>
                <w:spacing w:val="-2"/>
                <w:sz w:val="24"/>
              </w:rPr>
              <w:t>0,01354</w:t>
            </w:r>
          </w:p>
        </w:tc>
        <w:tc>
          <w:tcPr>
            <w:tcW w:w="1402" w:type="dxa"/>
          </w:tcPr>
          <w:p>
            <w:pPr>
              <w:pStyle w:val="TableParagraph"/>
              <w:ind w:right="29"/>
              <w:rPr>
                <w:sz w:val="24"/>
              </w:rPr>
            </w:pPr>
            <w:r>
              <w:rPr>
                <w:spacing w:val="-2"/>
                <w:sz w:val="24"/>
              </w:rPr>
              <w:t>139508,9</w:t>
            </w:r>
          </w:p>
        </w:tc>
        <w:tc>
          <w:tcPr>
            <w:tcW w:w="1313" w:type="dxa"/>
          </w:tcPr>
          <w:p>
            <w:pPr>
              <w:pStyle w:val="TableParagraph"/>
              <w:ind w:left="5" w:right="6"/>
              <w:rPr>
                <w:sz w:val="24"/>
              </w:rPr>
            </w:pPr>
            <w:r>
              <w:rPr>
                <w:spacing w:val="-2"/>
                <w:sz w:val="24"/>
              </w:rPr>
              <w:t>0,01354</w:t>
            </w:r>
          </w:p>
        </w:tc>
        <w:tc>
          <w:tcPr>
            <w:tcW w:w="1217" w:type="dxa"/>
          </w:tcPr>
          <w:p>
            <w:pPr>
              <w:pStyle w:val="TableParagraph"/>
              <w:ind w:left="217"/>
              <w:rPr>
                <w:sz w:val="24"/>
              </w:rPr>
            </w:pPr>
            <w:r>
              <w:rPr>
                <w:spacing w:val="-2"/>
                <w:sz w:val="24"/>
              </w:rPr>
              <w:t>148617,4</w:t>
            </w:r>
          </w:p>
        </w:tc>
      </w:tr>
      <w:tr>
        <w:trPr>
          <w:trHeight w:val="463" w:hRule="atLeast"/>
        </w:trPr>
        <w:tc>
          <w:tcPr>
            <w:tcW w:w="4067" w:type="dxa"/>
          </w:tcPr>
          <w:p>
            <w:pPr>
              <w:pStyle w:val="TableParagraph"/>
              <w:ind w:left="50"/>
              <w:jc w:val="left"/>
              <w:rPr>
                <w:sz w:val="24"/>
              </w:rPr>
            </w:pPr>
            <w:r>
              <w:rPr>
                <w:sz w:val="24"/>
              </w:rPr>
              <w:t>5.</w:t>
            </w:r>
            <w:r>
              <w:rPr>
                <w:spacing w:val="-7"/>
                <w:sz w:val="24"/>
              </w:rPr>
              <w:t> </w:t>
            </w:r>
            <w:r>
              <w:rPr>
                <w:sz w:val="24"/>
              </w:rPr>
              <w:t>Медицинская</w:t>
            </w:r>
            <w:r>
              <w:rPr>
                <w:spacing w:val="-8"/>
                <w:sz w:val="24"/>
              </w:rPr>
              <w:t> </w:t>
            </w:r>
            <w:r>
              <w:rPr>
                <w:sz w:val="24"/>
              </w:rPr>
              <w:t>реабилитация</w:t>
            </w:r>
            <w:r>
              <w:rPr>
                <w:spacing w:val="-5"/>
                <w:sz w:val="24"/>
              </w:rPr>
              <w:t> </w:t>
            </w:r>
            <w:r>
              <w:rPr>
                <w:color w:val="0000FF"/>
                <w:spacing w:val="-5"/>
                <w:sz w:val="24"/>
              </w:rPr>
              <w:t>&lt;6&gt;</w:t>
            </w:r>
          </w:p>
        </w:tc>
        <w:tc>
          <w:tcPr>
            <w:tcW w:w="1459"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402" w:type="dxa"/>
          </w:tcPr>
          <w:p>
            <w:pPr>
              <w:pStyle w:val="TableParagraph"/>
              <w:spacing w:before="0"/>
              <w:jc w:val="left"/>
              <w:rPr>
                <w:sz w:val="22"/>
              </w:rPr>
            </w:pPr>
          </w:p>
        </w:tc>
        <w:tc>
          <w:tcPr>
            <w:tcW w:w="1313" w:type="dxa"/>
          </w:tcPr>
          <w:p>
            <w:pPr>
              <w:pStyle w:val="TableParagraph"/>
              <w:spacing w:before="0"/>
              <w:jc w:val="left"/>
              <w:rPr>
                <w:sz w:val="22"/>
              </w:rPr>
            </w:pPr>
          </w:p>
        </w:tc>
        <w:tc>
          <w:tcPr>
            <w:tcW w:w="1217" w:type="dxa"/>
          </w:tcPr>
          <w:p>
            <w:pPr>
              <w:pStyle w:val="TableParagraph"/>
              <w:spacing w:before="0"/>
              <w:jc w:val="left"/>
              <w:rPr>
                <w:sz w:val="22"/>
              </w:rPr>
            </w:pPr>
          </w:p>
        </w:tc>
      </w:tr>
      <w:tr>
        <w:trPr>
          <w:trHeight w:val="984" w:hRule="atLeast"/>
        </w:trPr>
        <w:tc>
          <w:tcPr>
            <w:tcW w:w="4067" w:type="dxa"/>
          </w:tcPr>
          <w:p>
            <w:pPr>
              <w:pStyle w:val="TableParagraph"/>
              <w:ind w:left="50"/>
              <w:jc w:val="left"/>
              <w:rPr>
                <w:sz w:val="24"/>
              </w:rPr>
            </w:pPr>
            <w:r>
              <w:rPr>
                <w:sz w:val="24"/>
              </w:rPr>
              <w:t>5.1.</w:t>
            </w:r>
            <w:r>
              <w:rPr>
                <w:spacing w:val="-2"/>
                <w:sz w:val="24"/>
              </w:rPr>
              <w:t> </w:t>
            </w:r>
            <w:r>
              <w:rPr>
                <w:sz w:val="24"/>
              </w:rPr>
              <w:t>в</w:t>
            </w:r>
            <w:r>
              <w:rPr>
                <w:spacing w:val="-1"/>
                <w:sz w:val="24"/>
              </w:rPr>
              <w:t> </w:t>
            </w:r>
            <w:r>
              <w:rPr>
                <w:sz w:val="24"/>
              </w:rPr>
              <w:t>амбулаторных </w:t>
            </w:r>
            <w:r>
              <w:rPr>
                <w:spacing w:val="-2"/>
                <w:sz w:val="24"/>
              </w:rPr>
              <w:t>условиях</w:t>
            </w:r>
          </w:p>
        </w:tc>
        <w:tc>
          <w:tcPr>
            <w:tcW w:w="1459" w:type="dxa"/>
          </w:tcPr>
          <w:p>
            <w:pPr>
              <w:pStyle w:val="TableParagraph"/>
              <w:spacing w:line="225" w:lineRule="auto" w:before="102"/>
              <w:ind w:left="119" w:right="199" w:hanging="1"/>
              <w:rPr>
                <w:sz w:val="24"/>
              </w:rPr>
            </w:pPr>
            <w:r>
              <w:rPr>
                <w:spacing w:val="-2"/>
                <w:sz w:val="24"/>
              </w:rPr>
              <w:t>компле ксных посещений</w:t>
            </w:r>
          </w:p>
        </w:tc>
        <w:tc>
          <w:tcPr>
            <w:tcW w:w="1287" w:type="dxa"/>
          </w:tcPr>
          <w:p>
            <w:pPr>
              <w:pStyle w:val="TableParagraph"/>
              <w:ind w:right="83"/>
              <w:rPr>
                <w:sz w:val="24"/>
              </w:rPr>
            </w:pPr>
            <w:r>
              <w:rPr>
                <w:spacing w:val="-2"/>
                <w:sz w:val="24"/>
              </w:rPr>
              <w:t>0,000395</w:t>
            </w:r>
          </w:p>
        </w:tc>
        <w:tc>
          <w:tcPr>
            <w:tcW w:w="1372" w:type="dxa"/>
          </w:tcPr>
          <w:p>
            <w:pPr>
              <w:pStyle w:val="TableParagraph"/>
              <w:ind w:left="7" w:right="7"/>
              <w:rPr>
                <w:sz w:val="24"/>
              </w:rPr>
            </w:pPr>
            <w:r>
              <w:rPr>
                <w:spacing w:val="-2"/>
                <w:sz w:val="24"/>
              </w:rPr>
              <w:t>6021,9</w:t>
            </w:r>
          </w:p>
        </w:tc>
        <w:tc>
          <w:tcPr>
            <w:tcW w:w="1372" w:type="dxa"/>
          </w:tcPr>
          <w:p>
            <w:pPr>
              <w:pStyle w:val="TableParagraph"/>
              <w:ind w:left="7" w:right="7"/>
              <w:rPr>
                <w:sz w:val="24"/>
              </w:rPr>
            </w:pPr>
            <w:r>
              <w:rPr>
                <w:spacing w:val="-2"/>
                <w:sz w:val="24"/>
              </w:rPr>
              <w:t>0,0004</w:t>
            </w:r>
          </w:p>
        </w:tc>
        <w:tc>
          <w:tcPr>
            <w:tcW w:w="1402" w:type="dxa"/>
          </w:tcPr>
          <w:p>
            <w:pPr>
              <w:pStyle w:val="TableParagraph"/>
              <w:ind w:right="29"/>
              <w:rPr>
                <w:sz w:val="24"/>
              </w:rPr>
            </w:pPr>
            <w:r>
              <w:rPr>
                <w:spacing w:val="-4"/>
                <w:sz w:val="24"/>
              </w:rPr>
              <w:t>6500</w:t>
            </w:r>
          </w:p>
        </w:tc>
        <w:tc>
          <w:tcPr>
            <w:tcW w:w="1313" w:type="dxa"/>
          </w:tcPr>
          <w:p>
            <w:pPr>
              <w:pStyle w:val="TableParagraph"/>
              <w:ind w:left="5" w:right="6"/>
              <w:rPr>
                <w:sz w:val="24"/>
              </w:rPr>
            </w:pPr>
            <w:r>
              <w:rPr>
                <w:spacing w:val="-2"/>
                <w:sz w:val="24"/>
              </w:rPr>
              <w:t>0,0004</w:t>
            </w:r>
          </w:p>
        </w:tc>
        <w:tc>
          <w:tcPr>
            <w:tcW w:w="1217" w:type="dxa"/>
          </w:tcPr>
          <w:p>
            <w:pPr>
              <w:pStyle w:val="TableParagraph"/>
              <w:ind w:left="217"/>
              <w:rPr>
                <w:sz w:val="24"/>
              </w:rPr>
            </w:pPr>
            <w:r>
              <w:rPr>
                <w:spacing w:val="-4"/>
                <w:sz w:val="24"/>
              </w:rPr>
              <w:t>6950</w:t>
            </w:r>
          </w:p>
        </w:tc>
      </w:tr>
      <w:tr>
        <w:trPr>
          <w:trHeight w:val="723" w:hRule="atLeast"/>
        </w:trPr>
        <w:tc>
          <w:tcPr>
            <w:tcW w:w="4067" w:type="dxa"/>
          </w:tcPr>
          <w:p>
            <w:pPr>
              <w:pStyle w:val="TableParagraph"/>
              <w:ind w:left="50"/>
              <w:jc w:val="left"/>
              <w:rPr>
                <w:sz w:val="24"/>
              </w:rPr>
            </w:pPr>
            <w:r>
              <w:rPr>
                <w:sz w:val="24"/>
              </w:rPr>
              <w:t>5.2.</w:t>
            </w:r>
            <w:r>
              <w:rPr>
                <w:spacing w:val="-2"/>
                <w:sz w:val="24"/>
              </w:rPr>
              <w:t> </w:t>
            </w:r>
            <w:r>
              <w:rPr>
                <w:sz w:val="24"/>
              </w:rPr>
              <w:t>в</w:t>
            </w:r>
            <w:r>
              <w:rPr>
                <w:spacing w:val="-1"/>
                <w:sz w:val="24"/>
              </w:rPr>
              <w:t> </w:t>
            </w:r>
            <w:r>
              <w:rPr>
                <w:sz w:val="24"/>
              </w:rPr>
              <w:t>условиях дневных </w:t>
            </w:r>
            <w:r>
              <w:rPr>
                <w:spacing w:val="-2"/>
                <w:sz w:val="24"/>
              </w:rPr>
              <w:t>стационаров</w:t>
            </w:r>
          </w:p>
        </w:tc>
        <w:tc>
          <w:tcPr>
            <w:tcW w:w="1459" w:type="dxa"/>
          </w:tcPr>
          <w:p>
            <w:pPr>
              <w:pStyle w:val="TableParagraph"/>
              <w:spacing w:line="225" w:lineRule="auto" w:before="102"/>
              <w:ind w:left="278" w:right="354" w:firstLine="13"/>
              <w:jc w:val="left"/>
              <w:rPr>
                <w:sz w:val="24"/>
              </w:rPr>
            </w:pPr>
            <w:r>
              <w:rPr>
                <w:spacing w:val="-2"/>
                <w:sz w:val="24"/>
              </w:rPr>
              <w:t>случаев лечения</w:t>
            </w:r>
          </w:p>
        </w:tc>
        <w:tc>
          <w:tcPr>
            <w:tcW w:w="1287" w:type="dxa"/>
          </w:tcPr>
          <w:p>
            <w:pPr>
              <w:pStyle w:val="TableParagraph"/>
              <w:ind w:right="83"/>
              <w:rPr>
                <w:sz w:val="24"/>
              </w:rPr>
            </w:pPr>
            <w:r>
              <w:rPr>
                <w:spacing w:val="-2"/>
                <w:sz w:val="24"/>
              </w:rPr>
              <w:t>0,000047</w:t>
            </w:r>
          </w:p>
        </w:tc>
        <w:tc>
          <w:tcPr>
            <w:tcW w:w="1372" w:type="dxa"/>
          </w:tcPr>
          <w:p>
            <w:pPr>
              <w:pStyle w:val="TableParagraph"/>
              <w:ind w:left="7" w:right="7"/>
              <w:rPr>
                <w:sz w:val="24"/>
              </w:rPr>
            </w:pPr>
            <w:r>
              <w:rPr>
                <w:spacing w:val="-2"/>
                <w:sz w:val="24"/>
              </w:rPr>
              <w:t>21659,2</w:t>
            </w:r>
          </w:p>
        </w:tc>
        <w:tc>
          <w:tcPr>
            <w:tcW w:w="1372" w:type="dxa"/>
          </w:tcPr>
          <w:p>
            <w:pPr>
              <w:pStyle w:val="TableParagraph"/>
              <w:ind w:left="7" w:right="7"/>
              <w:rPr>
                <w:sz w:val="24"/>
              </w:rPr>
            </w:pPr>
            <w:r>
              <w:rPr>
                <w:spacing w:val="-2"/>
                <w:sz w:val="24"/>
              </w:rPr>
              <w:t>0,00005</w:t>
            </w:r>
          </w:p>
        </w:tc>
        <w:tc>
          <w:tcPr>
            <w:tcW w:w="1402" w:type="dxa"/>
          </w:tcPr>
          <w:p>
            <w:pPr>
              <w:pStyle w:val="TableParagraph"/>
              <w:ind w:right="29"/>
              <w:rPr>
                <w:sz w:val="24"/>
              </w:rPr>
            </w:pPr>
            <w:r>
              <w:rPr>
                <w:spacing w:val="-2"/>
                <w:sz w:val="24"/>
              </w:rPr>
              <w:t>21800</w:t>
            </w:r>
          </w:p>
        </w:tc>
        <w:tc>
          <w:tcPr>
            <w:tcW w:w="1313" w:type="dxa"/>
          </w:tcPr>
          <w:p>
            <w:pPr>
              <w:pStyle w:val="TableParagraph"/>
              <w:ind w:left="5" w:right="6"/>
              <w:rPr>
                <w:sz w:val="24"/>
              </w:rPr>
            </w:pPr>
            <w:r>
              <w:rPr>
                <w:spacing w:val="-2"/>
                <w:sz w:val="24"/>
              </w:rPr>
              <w:t>0,00005</w:t>
            </w:r>
          </w:p>
        </w:tc>
        <w:tc>
          <w:tcPr>
            <w:tcW w:w="1217" w:type="dxa"/>
          </w:tcPr>
          <w:p>
            <w:pPr>
              <w:pStyle w:val="TableParagraph"/>
              <w:ind w:left="217"/>
              <w:rPr>
                <w:sz w:val="24"/>
              </w:rPr>
            </w:pPr>
            <w:r>
              <w:rPr>
                <w:spacing w:val="-2"/>
                <w:sz w:val="24"/>
              </w:rPr>
              <w:t>24800</w:t>
            </w:r>
          </w:p>
        </w:tc>
      </w:tr>
      <w:tr>
        <w:trPr>
          <w:trHeight w:val="983" w:hRule="atLeast"/>
        </w:trPr>
        <w:tc>
          <w:tcPr>
            <w:tcW w:w="4067" w:type="dxa"/>
          </w:tcPr>
          <w:p>
            <w:pPr>
              <w:pStyle w:val="TableParagraph"/>
              <w:spacing w:line="225" w:lineRule="auto" w:before="102"/>
              <w:ind w:left="50" w:right="689"/>
              <w:jc w:val="left"/>
              <w:rPr>
                <w:sz w:val="24"/>
              </w:rPr>
            </w:pPr>
            <w:r>
              <w:rPr>
                <w:sz w:val="24"/>
              </w:rPr>
              <w:t>5.3.</w:t>
            </w:r>
            <w:r>
              <w:rPr>
                <w:spacing w:val="-13"/>
                <w:sz w:val="24"/>
              </w:rPr>
              <w:t> </w:t>
            </w:r>
            <w:r>
              <w:rPr>
                <w:sz w:val="24"/>
              </w:rPr>
              <w:t>в</w:t>
            </w:r>
            <w:r>
              <w:rPr>
                <w:spacing w:val="-14"/>
                <w:sz w:val="24"/>
              </w:rPr>
              <w:t> </w:t>
            </w:r>
            <w:r>
              <w:rPr>
                <w:sz w:val="24"/>
              </w:rPr>
              <w:t>условиях</w:t>
            </w:r>
            <w:r>
              <w:rPr>
                <w:spacing w:val="-13"/>
                <w:sz w:val="24"/>
              </w:rPr>
              <w:t> </w:t>
            </w:r>
            <w:r>
              <w:rPr>
                <w:sz w:val="24"/>
              </w:rPr>
              <w:t>круглосуточного </w:t>
            </w:r>
            <w:r>
              <w:rPr>
                <w:spacing w:val="-2"/>
                <w:sz w:val="24"/>
              </w:rPr>
              <w:t>стационара</w:t>
            </w:r>
          </w:p>
        </w:tc>
        <w:tc>
          <w:tcPr>
            <w:tcW w:w="1459" w:type="dxa"/>
          </w:tcPr>
          <w:p>
            <w:pPr>
              <w:pStyle w:val="TableParagraph"/>
              <w:spacing w:line="225" w:lineRule="auto" w:before="102"/>
              <w:ind w:left="66"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0,000055</w:t>
            </w:r>
          </w:p>
        </w:tc>
        <w:tc>
          <w:tcPr>
            <w:tcW w:w="1372" w:type="dxa"/>
          </w:tcPr>
          <w:p>
            <w:pPr>
              <w:pStyle w:val="TableParagraph"/>
              <w:ind w:left="7" w:right="7"/>
              <w:rPr>
                <w:sz w:val="24"/>
              </w:rPr>
            </w:pPr>
            <w:r>
              <w:rPr>
                <w:spacing w:val="-2"/>
                <w:sz w:val="24"/>
              </w:rPr>
              <w:t>137802</w:t>
            </w:r>
          </w:p>
        </w:tc>
        <w:tc>
          <w:tcPr>
            <w:tcW w:w="1372" w:type="dxa"/>
          </w:tcPr>
          <w:p>
            <w:pPr>
              <w:pStyle w:val="TableParagraph"/>
              <w:ind w:left="7" w:right="7"/>
              <w:rPr>
                <w:sz w:val="24"/>
              </w:rPr>
            </w:pPr>
            <w:r>
              <w:rPr>
                <w:spacing w:val="-2"/>
                <w:sz w:val="24"/>
              </w:rPr>
              <w:t>0,000058</w:t>
            </w:r>
          </w:p>
        </w:tc>
        <w:tc>
          <w:tcPr>
            <w:tcW w:w="1402" w:type="dxa"/>
          </w:tcPr>
          <w:p>
            <w:pPr>
              <w:pStyle w:val="TableParagraph"/>
              <w:ind w:right="29"/>
              <w:rPr>
                <w:sz w:val="24"/>
              </w:rPr>
            </w:pPr>
            <w:r>
              <w:rPr>
                <w:spacing w:val="-2"/>
                <w:sz w:val="24"/>
              </w:rPr>
              <w:t>148103,4</w:t>
            </w:r>
          </w:p>
        </w:tc>
        <w:tc>
          <w:tcPr>
            <w:tcW w:w="1313" w:type="dxa"/>
          </w:tcPr>
          <w:p>
            <w:pPr>
              <w:pStyle w:val="TableParagraph"/>
              <w:ind w:left="5" w:right="6"/>
              <w:rPr>
                <w:sz w:val="24"/>
              </w:rPr>
            </w:pPr>
            <w:r>
              <w:rPr>
                <w:spacing w:val="-2"/>
                <w:sz w:val="24"/>
              </w:rPr>
              <w:t>0,00006</w:t>
            </w:r>
          </w:p>
        </w:tc>
        <w:tc>
          <w:tcPr>
            <w:tcW w:w="1217" w:type="dxa"/>
          </w:tcPr>
          <w:p>
            <w:pPr>
              <w:pStyle w:val="TableParagraph"/>
              <w:ind w:left="217"/>
              <w:rPr>
                <w:sz w:val="24"/>
              </w:rPr>
            </w:pPr>
            <w:r>
              <w:rPr>
                <w:spacing w:val="-2"/>
                <w:sz w:val="24"/>
              </w:rPr>
              <w:t>158166,7</w:t>
            </w:r>
          </w:p>
        </w:tc>
      </w:tr>
      <w:tr>
        <w:trPr>
          <w:trHeight w:val="1243" w:hRule="atLeast"/>
        </w:trPr>
        <w:tc>
          <w:tcPr>
            <w:tcW w:w="4067" w:type="dxa"/>
          </w:tcPr>
          <w:p>
            <w:pPr>
              <w:pStyle w:val="TableParagraph"/>
              <w:spacing w:line="225" w:lineRule="auto" w:before="102"/>
              <w:ind w:left="50"/>
              <w:jc w:val="left"/>
              <w:rPr>
                <w:sz w:val="24"/>
              </w:rPr>
            </w:pPr>
            <w:r>
              <w:rPr>
                <w:sz w:val="24"/>
              </w:rPr>
              <w:t>6.</w:t>
            </w:r>
            <w:r>
              <w:rPr>
                <w:spacing w:val="-14"/>
                <w:sz w:val="24"/>
              </w:rPr>
              <w:t> </w:t>
            </w:r>
            <w:r>
              <w:rPr>
                <w:sz w:val="24"/>
              </w:rPr>
              <w:t>Паллиативная</w:t>
            </w:r>
            <w:r>
              <w:rPr>
                <w:spacing w:val="-15"/>
                <w:sz w:val="24"/>
              </w:rPr>
              <w:t> </w:t>
            </w:r>
            <w:r>
              <w:rPr>
                <w:sz w:val="24"/>
              </w:rPr>
              <w:t>медицинская</w:t>
            </w:r>
            <w:r>
              <w:rPr>
                <w:spacing w:val="-15"/>
                <w:sz w:val="24"/>
              </w:rPr>
              <w:t> </w:t>
            </w:r>
            <w:r>
              <w:rPr>
                <w:sz w:val="24"/>
              </w:rPr>
              <w:t>помощь (доврачебная и врачебная), включая оказываемую ветеранам боевых действий </w:t>
            </w:r>
            <w:r>
              <w:rPr>
                <w:color w:val="0000FF"/>
                <w:sz w:val="24"/>
              </w:rPr>
              <w:t>&lt;5&gt;</w:t>
            </w:r>
          </w:p>
        </w:tc>
        <w:tc>
          <w:tcPr>
            <w:tcW w:w="1459"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402" w:type="dxa"/>
          </w:tcPr>
          <w:p>
            <w:pPr>
              <w:pStyle w:val="TableParagraph"/>
              <w:spacing w:before="0"/>
              <w:jc w:val="left"/>
              <w:rPr>
                <w:sz w:val="22"/>
              </w:rPr>
            </w:pPr>
          </w:p>
        </w:tc>
        <w:tc>
          <w:tcPr>
            <w:tcW w:w="1313" w:type="dxa"/>
          </w:tcPr>
          <w:p>
            <w:pPr>
              <w:pStyle w:val="TableParagraph"/>
              <w:spacing w:before="0"/>
              <w:jc w:val="left"/>
              <w:rPr>
                <w:sz w:val="22"/>
              </w:rPr>
            </w:pPr>
          </w:p>
        </w:tc>
        <w:tc>
          <w:tcPr>
            <w:tcW w:w="1217" w:type="dxa"/>
          </w:tcPr>
          <w:p>
            <w:pPr>
              <w:pStyle w:val="TableParagraph"/>
              <w:spacing w:before="0"/>
              <w:jc w:val="left"/>
              <w:rPr>
                <w:sz w:val="22"/>
              </w:rPr>
            </w:pPr>
          </w:p>
        </w:tc>
      </w:tr>
      <w:tr>
        <w:trPr>
          <w:trHeight w:val="984" w:hRule="atLeast"/>
        </w:trPr>
        <w:tc>
          <w:tcPr>
            <w:tcW w:w="4067" w:type="dxa"/>
          </w:tcPr>
          <w:p>
            <w:pPr>
              <w:pStyle w:val="TableParagraph"/>
              <w:spacing w:line="225" w:lineRule="auto" w:before="102"/>
              <w:ind w:left="50" w:right="6"/>
              <w:jc w:val="left"/>
              <w:rPr>
                <w:sz w:val="24"/>
              </w:rPr>
            </w:pPr>
            <w:r>
              <w:rPr>
                <w:sz w:val="24"/>
              </w:rPr>
              <w:t>6.1. паллиативная медицинская помощь</w:t>
            </w:r>
            <w:r>
              <w:rPr>
                <w:spacing w:val="-10"/>
                <w:sz w:val="24"/>
              </w:rPr>
              <w:t> </w:t>
            </w:r>
            <w:r>
              <w:rPr>
                <w:sz w:val="24"/>
              </w:rPr>
              <w:t>в</w:t>
            </w:r>
            <w:r>
              <w:rPr>
                <w:spacing w:val="-10"/>
                <w:sz w:val="24"/>
              </w:rPr>
              <w:t> </w:t>
            </w:r>
            <w:r>
              <w:rPr>
                <w:sz w:val="24"/>
              </w:rPr>
              <w:t>амбулаторных</w:t>
            </w:r>
            <w:r>
              <w:rPr>
                <w:spacing w:val="-10"/>
                <w:sz w:val="24"/>
              </w:rPr>
              <w:t> </w:t>
            </w:r>
            <w:r>
              <w:rPr>
                <w:sz w:val="24"/>
              </w:rPr>
              <w:t>условиях</w:t>
            </w:r>
            <w:r>
              <w:rPr>
                <w:spacing w:val="-10"/>
                <w:sz w:val="24"/>
              </w:rPr>
              <w:t> </w:t>
            </w:r>
            <w:r>
              <w:rPr>
                <w:sz w:val="24"/>
              </w:rPr>
              <w:t>- </w:t>
            </w:r>
            <w:r>
              <w:rPr>
                <w:spacing w:val="-2"/>
                <w:sz w:val="24"/>
              </w:rPr>
              <w:t>всего</w:t>
            </w:r>
          </w:p>
        </w:tc>
        <w:tc>
          <w:tcPr>
            <w:tcW w:w="1459" w:type="dxa"/>
          </w:tcPr>
          <w:p>
            <w:pPr>
              <w:pStyle w:val="TableParagraph"/>
              <w:ind w:left="119"/>
              <w:jc w:val="left"/>
              <w:rPr>
                <w:sz w:val="24"/>
              </w:rPr>
            </w:pPr>
            <w:r>
              <w:rPr>
                <w:spacing w:val="-2"/>
                <w:sz w:val="24"/>
              </w:rPr>
              <w:t>посещений</w:t>
            </w:r>
          </w:p>
        </w:tc>
        <w:tc>
          <w:tcPr>
            <w:tcW w:w="1287" w:type="dxa"/>
          </w:tcPr>
          <w:p>
            <w:pPr>
              <w:pStyle w:val="TableParagraph"/>
              <w:ind w:right="83"/>
              <w:rPr>
                <w:sz w:val="24"/>
              </w:rPr>
            </w:pPr>
            <w:r>
              <w:rPr>
                <w:spacing w:val="-4"/>
                <w:sz w:val="24"/>
              </w:rPr>
              <w:t>0,03</w:t>
            </w:r>
          </w:p>
        </w:tc>
        <w:tc>
          <w:tcPr>
            <w:tcW w:w="1372" w:type="dxa"/>
          </w:tcPr>
          <w:p>
            <w:pPr>
              <w:pStyle w:val="TableParagraph"/>
              <w:ind w:left="7" w:right="7"/>
              <w:rPr>
                <w:sz w:val="24"/>
              </w:rPr>
            </w:pPr>
            <w:r>
              <w:rPr>
                <w:spacing w:val="-4"/>
                <w:sz w:val="24"/>
              </w:rPr>
              <w:t>1313</w:t>
            </w:r>
          </w:p>
        </w:tc>
        <w:tc>
          <w:tcPr>
            <w:tcW w:w="1372" w:type="dxa"/>
          </w:tcPr>
          <w:p>
            <w:pPr>
              <w:pStyle w:val="TableParagraph"/>
              <w:ind w:left="7" w:right="7"/>
              <w:rPr>
                <w:sz w:val="24"/>
              </w:rPr>
            </w:pPr>
            <w:r>
              <w:rPr>
                <w:spacing w:val="-4"/>
                <w:sz w:val="24"/>
              </w:rPr>
              <w:t>0,03</w:t>
            </w:r>
          </w:p>
        </w:tc>
        <w:tc>
          <w:tcPr>
            <w:tcW w:w="1402" w:type="dxa"/>
          </w:tcPr>
          <w:p>
            <w:pPr>
              <w:pStyle w:val="TableParagraph"/>
              <w:ind w:right="29"/>
              <w:rPr>
                <w:sz w:val="24"/>
              </w:rPr>
            </w:pPr>
            <w:r>
              <w:rPr>
                <w:spacing w:val="-2"/>
                <w:sz w:val="24"/>
              </w:rPr>
              <w:t>1406,7</w:t>
            </w:r>
          </w:p>
        </w:tc>
        <w:tc>
          <w:tcPr>
            <w:tcW w:w="1313" w:type="dxa"/>
          </w:tcPr>
          <w:p>
            <w:pPr>
              <w:pStyle w:val="TableParagraph"/>
              <w:ind w:left="5" w:right="6"/>
              <w:rPr>
                <w:sz w:val="24"/>
              </w:rPr>
            </w:pPr>
            <w:r>
              <w:rPr>
                <w:spacing w:val="-4"/>
                <w:sz w:val="24"/>
              </w:rPr>
              <w:t>0,03</w:t>
            </w:r>
          </w:p>
        </w:tc>
        <w:tc>
          <w:tcPr>
            <w:tcW w:w="1217" w:type="dxa"/>
          </w:tcPr>
          <w:p>
            <w:pPr>
              <w:pStyle w:val="TableParagraph"/>
              <w:ind w:left="217"/>
              <w:rPr>
                <w:sz w:val="24"/>
              </w:rPr>
            </w:pPr>
            <w:r>
              <w:rPr>
                <w:spacing w:val="-4"/>
                <w:sz w:val="24"/>
              </w:rPr>
              <w:t>1499</w:t>
            </w:r>
          </w:p>
        </w:tc>
      </w:tr>
      <w:tr>
        <w:trPr>
          <w:trHeight w:val="364" w:hRule="atLeast"/>
        </w:trPr>
        <w:tc>
          <w:tcPr>
            <w:tcW w:w="4067" w:type="dxa"/>
          </w:tcPr>
          <w:p>
            <w:pPr>
              <w:pStyle w:val="TableParagraph"/>
              <w:spacing w:line="256" w:lineRule="exact"/>
              <w:ind w:left="50"/>
              <w:jc w:val="left"/>
              <w:rPr>
                <w:sz w:val="24"/>
              </w:rPr>
            </w:pPr>
            <w:r>
              <w:rPr>
                <w:sz w:val="24"/>
              </w:rPr>
              <w:t>в</w:t>
            </w:r>
            <w:r>
              <w:rPr>
                <w:spacing w:val="-2"/>
                <w:sz w:val="24"/>
              </w:rPr>
              <w:t> </w:t>
            </w:r>
            <w:r>
              <w:rPr>
                <w:sz w:val="24"/>
              </w:rPr>
              <w:t>том</w:t>
            </w:r>
            <w:r>
              <w:rPr>
                <w:spacing w:val="-2"/>
                <w:sz w:val="24"/>
              </w:rPr>
              <w:t> числе</w:t>
            </w:r>
          </w:p>
        </w:tc>
        <w:tc>
          <w:tcPr>
            <w:tcW w:w="1459"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402" w:type="dxa"/>
          </w:tcPr>
          <w:p>
            <w:pPr>
              <w:pStyle w:val="TableParagraph"/>
              <w:spacing w:before="0"/>
              <w:jc w:val="left"/>
              <w:rPr>
                <w:sz w:val="22"/>
              </w:rPr>
            </w:pPr>
          </w:p>
        </w:tc>
        <w:tc>
          <w:tcPr>
            <w:tcW w:w="1313" w:type="dxa"/>
          </w:tcPr>
          <w:p>
            <w:pPr>
              <w:pStyle w:val="TableParagraph"/>
              <w:spacing w:before="0"/>
              <w:jc w:val="left"/>
              <w:rPr>
                <w:sz w:val="22"/>
              </w:rPr>
            </w:pPr>
          </w:p>
        </w:tc>
        <w:tc>
          <w:tcPr>
            <w:tcW w:w="1217" w:type="dxa"/>
          </w:tcPr>
          <w:p>
            <w:pPr>
              <w:pStyle w:val="TableParagraph"/>
              <w:spacing w:before="0"/>
              <w:jc w:val="left"/>
              <w:rPr>
                <w:sz w:val="22"/>
              </w:rPr>
            </w:pPr>
          </w:p>
        </w:tc>
      </w:tr>
    </w:tbl>
    <w:p>
      <w:pPr>
        <w:pStyle w:val="TableParagraph"/>
        <w:spacing w:after="0"/>
        <w:jc w:val="left"/>
        <w:rPr>
          <w:sz w:val="22"/>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9"/>
        <w:gridCol w:w="1419"/>
        <w:gridCol w:w="1365"/>
        <w:gridCol w:w="1252"/>
        <w:gridCol w:w="1492"/>
        <w:gridCol w:w="1252"/>
        <w:gridCol w:w="1493"/>
        <w:gridCol w:w="1007"/>
      </w:tblGrid>
      <w:tr>
        <w:trPr>
          <w:trHeight w:val="1144" w:hRule="atLeast"/>
        </w:trPr>
        <w:tc>
          <w:tcPr>
            <w:tcW w:w="4089" w:type="dxa"/>
          </w:tcPr>
          <w:p>
            <w:pPr>
              <w:pStyle w:val="TableParagraph"/>
              <w:spacing w:line="225" w:lineRule="auto" w:before="3"/>
              <w:ind w:left="50" w:right="83"/>
              <w:jc w:val="left"/>
              <w:rPr>
                <w:sz w:val="24"/>
              </w:rPr>
            </w:pPr>
            <w:bookmarkStart w:name="II. В рамках базовой программы обязатель" w:id="42"/>
            <w:bookmarkEnd w:id="42"/>
            <w:r>
              <w:rPr/>
            </w:r>
            <w:bookmarkStart w:name="_bookmark12" w:id="43"/>
            <w:bookmarkEnd w:id="43"/>
            <w:r>
              <w:rPr/>
            </w:r>
            <w:r>
              <w:rPr>
                <w:sz w:val="24"/>
              </w:rPr>
              <w:t>6.1.1. посещения, включая посещения на</w:t>
            </w:r>
            <w:r>
              <w:rPr>
                <w:spacing w:val="-7"/>
                <w:sz w:val="24"/>
              </w:rPr>
              <w:t> </w:t>
            </w:r>
            <w:r>
              <w:rPr>
                <w:sz w:val="24"/>
              </w:rPr>
              <w:t>дому</w:t>
            </w:r>
            <w:r>
              <w:rPr>
                <w:spacing w:val="-7"/>
                <w:sz w:val="24"/>
              </w:rPr>
              <w:t> </w:t>
            </w:r>
            <w:r>
              <w:rPr>
                <w:sz w:val="24"/>
              </w:rPr>
              <w:t>(без</w:t>
            </w:r>
            <w:r>
              <w:rPr>
                <w:spacing w:val="-7"/>
                <w:sz w:val="24"/>
              </w:rPr>
              <w:t> </w:t>
            </w:r>
            <w:r>
              <w:rPr>
                <w:sz w:val="24"/>
              </w:rPr>
              <w:t>учета</w:t>
            </w:r>
            <w:r>
              <w:rPr>
                <w:spacing w:val="-7"/>
                <w:sz w:val="24"/>
              </w:rPr>
              <w:t> </w:t>
            </w:r>
            <w:r>
              <w:rPr>
                <w:sz w:val="24"/>
              </w:rPr>
              <w:t>посещений</w:t>
            </w:r>
            <w:r>
              <w:rPr>
                <w:spacing w:val="-7"/>
                <w:sz w:val="24"/>
              </w:rPr>
              <w:t> </w:t>
            </w:r>
            <w:r>
              <w:rPr>
                <w:sz w:val="24"/>
              </w:rPr>
              <w:t>на</w:t>
            </w:r>
            <w:r>
              <w:rPr>
                <w:spacing w:val="-7"/>
                <w:sz w:val="24"/>
              </w:rPr>
              <w:t> </w:t>
            </w:r>
            <w:r>
              <w:rPr>
                <w:sz w:val="24"/>
              </w:rPr>
              <w:t>дому выездными патронажными бригадами) </w:t>
            </w:r>
            <w:r>
              <w:rPr>
                <w:color w:val="0000FF"/>
                <w:sz w:val="24"/>
              </w:rPr>
              <w:t>&lt;7&gt;</w:t>
            </w:r>
          </w:p>
        </w:tc>
        <w:tc>
          <w:tcPr>
            <w:tcW w:w="1419" w:type="dxa"/>
          </w:tcPr>
          <w:p>
            <w:pPr>
              <w:pStyle w:val="TableParagraph"/>
              <w:spacing w:line="266" w:lineRule="exact" w:before="0"/>
              <w:ind w:right="84"/>
              <w:rPr>
                <w:sz w:val="24"/>
              </w:rPr>
            </w:pPr>
            <w:r>
              <w:rPr>
                <w:spacing w:val="-2"/>
                <w:sz w:val="24"/>
              </w:rPr>
              <w:t>посещений</w:t>
            </w:r>
          </w:p>
        </w:tc>
        <w:tc>
          <w:tcPr>
            <w:tcW w:w="1365" w:type="dxa"/>
          </w:tcPr>
          <w:p>
            <w:pPr>
              <w:pStyle w:val="TableParagraph"/>
              <w:spacing w:line="266" w:lineRule="exact" w:before="0"/>
              <w:ind w:right="125"/>
              <w:rPr>
                <w:sz w:val="24"/>
              </w:rPr>
            </w:pPr>
            <w:r>
              <w:rPr>
                <w:spacing w:val="-2"/>
                <w:sz w:val="24"/>
              </w:rPr>
              <w:t>0,022</w:t>
            </w:r>
          </w:p>
        </w:tc>
        <w:tc>
          <w:tcPr>
            <w:tcW w:w="1252" w:type="dxa"/>
          </w:tcPr>
          <w:p>
            <w:pPr>
              <w:pStyle w:val="TableParagraph"/>
              <w:spacing w:line="266" w:lineRule="exact" w:before="0"/>
              <w:ind w:left="1" w:right="1"/>
              <w:rPr>
                <w:sz w:val="24"/>
              </w:rPr>
            </w:pPr>
            <w:r>
              <w:rPr>
                <w:spacing w:val="-2"/>
                <w:sz w:val="24"/>
              </w:rPr>
              <w:t>638,5</w:t>
            </w:r>
          </w:p>
        </w:tc>
        <w:tc>
          <w:tcPr>
            <w:tcW w:w="1492" w:type="dxa"/>
          </w:tcPr>
          <w:p>
            <w:pPr>
              <w:pStyle w:val="TableParagraph"/>
              <w:spacing w:line="266" w:lineRule="exact" w:before="0"/>
              <w:rPr>
                <w:sz w:val="24"/>
              </w:rPr>
            </w:pPr>
            <w:r>
              <w:rPr>
                <w:spacing w:val="-2"/>
                <w:sz w:val="24"/>
              </w:rPr>
              <w:t>0,022</w:t>
            </w:r>
          </w:p>
        </w:tc>
        <w:tc>
          <w:tcPr>
            <w:tcW w:w="1252" w:type="dxa"/>
          </w:tcPr>
          <w:p>
            <w:pPr>
              <w:pStyle w:val="TableParagraph"/>
              <w:spacing w:line="266" w:lineRule="exact" w:before="0"/>
              <w:ind w:left="1" w:right="1"/>
              <w:rPr>
                <w:sz w:val="24"/>
              </w:rPr>
            </w:pPr>
            <w:r>
              <w:rPr>
                <w:spacing w:val="-2"/>
                <w:sz w:val="24"/>
              </w:rPr>
              <w:t>683,9</w:t>
            </w:r>
          </w:p>
        </w:tc>
        <w:tc>
          <w:tcPr>
            <w:tcW w:w="1493" w:type="dxa"/>
          </w:tcPr>
          <w:p>
            <w:pPr>
              <w:pStyle w:val="TableParagraph"/>
              <w:spacing w:line="266" w:lineRule="exact" w:before="0"/>
              <w:ind w:right="1"/>
              <w:rPr>
                <w:sz w:val="24"/>
              </w:rPr>
            </w:pPr>
            <w:r>
              <w:rPr>
                <w:spacing w:val="-2"/>
                <w:sz w:val="24"/>
              </w:rPr>
              <w:t>0,022</w:t>
            </w:r>
          </w:p>
        </w:tc>
        <w:tc>
          <w:tcPr>
            <w:tcW w:w="1007" w:type="dxa"/>
          </w:tcPr>
          <w:p>
            <w:pPr>
              <w:pStyle w:val="TableParagraph"/>
              <w:spacing w:line="266" w:lineRule="exact" w:before="0"/>
              <w:ind w:left="247"/>
              <w:rPr>
                <w:sz w:val="24"/>
              </w:rPr>
            </w:pPr>
            <w:r>
              <w:rPr>
                <w:spacing w:val="-5"/>
                <w:sz w:val="24"/>
              </w:rPr>
              <w:t>729</w:t>
            </w:r>
          </w:p>
        </w:tc>
      </w:tr>
      <w:tr>
        <w:trPr>
          <w:trHeight w:val="723" w:hRule="atLeast"/>
        </w:trPr>
        <w:tc>
          <w:tcPr>
            <w:tcW w:w="4089" w:type="dxa"/>
          </w:tcPr>
          <w:p>
            <w:pPr>
              <w:pStyle w:val="TableParagraph"/>
              <w:spacing w:line="225" w:lineRule="auto" w:before="102"/>
              <w:ind w:left="50"/>
              <w:jc w:val="left"/>
              <w:rPr>
                <w:sz w:val="24"/>
              </w:rPr>
            </w:pPr>
            <w:r>
              <w:rPr>
                <w:sz w:val="24"/>
              </w:rPr>
              <w:t>6.1.2.</w:t>
            </w:r>
            <w:r>
              <w:rPr>
                <w:spacing w:val="-10"/>
                <w:sz w:val="24"/>
              </w:rPr>
              <w:t> </w:t>
            </w:r>
            <w:r>
              <w:rPr>
                <w:sz w:val="24"/>
              </w:rPr>
              <w:t>посещения</w:t>
            </w:r>
            <w:r>
              <w:rPr>
                <w:spacing w:val="-11"/>
                <w:sz w:val="24"/>
              </w:rPr>
              <w:t> </w:t>
            </w:r>
            <w:r>
              <w:rPr>
                <w:sz w:val="24"/>
              </w:rPr>
              <w:t>на</w:t>
            </w:r>
            <w:r>
              <w:rPr>
                <w:spacing w:val="-11"/>
                <w:sz w:val="24"/>
              </w:rPr>
              <w:t> </w:t>
            </w:r>
            <w:r>
              <w:rPr>
                <w:sz w:val="24"/>
              </w:rPr>
              <w:t>дому</w:t>
            </w:r>
            <w:r>
              <w:rPr>
                <w:spacing w:val="-10"/>
                <w:sz w:val="24"/>
              </w:rPr>
              <w:t> </w:t>
            </w:r>
            <w:r>
              <w:rPr>
                <w:sz w:val="24"/>
              </w:rPr>
              <w:t>выездными патронажными бригадами</w:t>
            </w:r>
          </w:p>
        </w:tc>
        <w:tc>
          <w:tcPr>
            <w:tcW w:w="1419" w:type="dxa"/>
          </w:tcPr>
          <w:p>
            <w:pPr>
              <w:pStyle w:val="TableParagraph"/>
              <w:ind w:right="84"/>
              <w:rPr>
                <w:sz w:val="24"/>
              </w:rPr>
            </w:pPr>
            <w:r>
              <w:rPr>
                <w:spacing w:val="-2"/>
                <w:sz w:val="24"/>
              </w:rPr>
              <w:t>посещений</w:t>
            </w:r>
          </w:p>
        </w:tc>
        <w:tc>
          <w:tcPr>
            <w:tcW w:w="1365" w:type="dxa"/>
          </w:tcPr>
          <w:p>
            <w:pPr>
              <w:pStyle w:val="TableParagraph"/>
              <w:ind w:right="125"/>
              <w:rPr>
                <w:sz w:val="24"/>
              </w:rPr>
            </w:pPr>
            <w:r>
              <w:rPr>
                <w:spacing w:val="-2"/>
                <w:sz w:val="24"/>
              </w:rPr>
              <w:t>0,008</w:t>
            </w:r>
          </w:p>
        </w:tc>
        <w:tc>
          <w:tcPr>
            <w:tcW w:w="1252" w:type="dxa"/>
          </w:tcPr>
          <w:p>
            <w:pPr>
              <w:pStyle w:val="TableParagraph"/>
              <w:ind w:left="1" w:right="1"/>
              <w:rPr>
                <w:sz w:val="24"/>
              </w:rPr>
            </w:pPr>
            <w:r>
              <w:rPr>
                <w:spacing w:val="-2"/>
                <w:sz w:val="24"/>
              </w:rPr>
              <w:t>3167,9</w:t>
            </w:r>
          </w:p>
        </w:tc>
        <w:tc>
          <w:tcPr>
            <w:tcW w:w="1492" w:type="dxa"/>
          </w:tcPr>
          <w:p>
            <w:pPr>
              <w:pStyle w:val="TableParagraph"/>
              <w:rPr>
                <w:sz w:val="24"/>
              </w:rPr>
            </w:pPr>
            <w:r>
              <w:rPr>
                <w:spacing w:val="-2"/>
                <w:sz w:val="24"/>
              </w:rPr>
              <w:t>0,008</w:t>
            </w:r>
          </w:p>
        </w:tc>
        <w:tc>
          <w:tcPr>
            <w:tcW w:w="1252" w:type="dxa"/>
          </w:tcPr>
          <w:p>
            <w:pPr>
              <w:pStyle w:val="TableParagraph"/>
              <w:ind w:left="1" w:right="1"/>
              <w:rPr>
                <w:sz w:val="24"/>
              </w:rPr>
            </w:pPr>
            <w:r>
              <w:rPr>
                <w:spacing w:val="-2"/>
                <w:sz w:val="24"/>
              </w:rPr>
              <w:t>3393,4</w:t>
            </w:r>
          </w:p>
        </w:tc>
        <w:tc>
          <w:tcPr>
            <w:tcW w:w="1493" w:type="dxa"/>
          </w:tcPr>
          <w:p>
            <w:pPr>
              <w:pStyle w:val="TableParagraph"/>
              <w:ind w:right="1"/>
              <w:rPr>
                <w:sz w:val="24"/>
              </w:rPr>
            </w:pPr>
            <w:r>
              <w:rPr>
                <w:spacing w:val="-2"/>
                <w:sz w:val="24"/>
              </w:rPr>
              <w:t>0,008</w:t>
            </w:r>
          </w:p>
        </w:tc>
        <w:tc>
          <w:tcPr>
            <w:tcW w:w="1007" w:type="dxa"/>
          </w:tcPr>
          <w:p>
            <w:pPr>
              <w:pStyle w:val="TableParagraph"/>
              <w:ind w:left="247"/>
              <w:rPr>
                <w:sz w:val="24"/>
              </w:rPr>
            </w:pPr>
            <w:r>
              <w:rPr>
                <w:spacing w:val="-2"/>
                <w:sz w:val="24"/>
              </w:rPr>
              <w:t>3635,9</w:t>
            </w:r>
          </w:p>
        </w:tc>
      </w:tr>
      <w:tr>
        <w:trPr>
          <w:trHeight w:val="463" w:hRule="atLeast"/>
        </w:trPr>
        <w:tc>
          <w:tcPr>
            <w:tcW w:w="4089" w:type="dxa"/>
          </w:tcPr>
          <w:p>
            <w:pPr>
              <w:pStyle w:val="TableParagraph"/>
              <w:ind w:left="50"/>
              <w:jc w:val="left"/>
              <w:rPr>
                <w:sz w:val="24"/>
              </w:rPr>
            </w:pPr>
            <w:r>
              <w:rPr>
                <w:sz w:val="24"/>
              </w:rPr>
              <w:t>в</w:t>
            </w:r>
            <w:r>
              <w:rPr>
                <w:spacing w:val="-3"/>
                <w:sz w:val="24"/>
              </w:rPr>
              <w:t> </w:t>
            </w:r>
            <w:r>
              <w:rPr>
                <w:sz w:val="24"/>
              </w:rPr>
              <w:t>том</w:t>
            </w:r>
            <w:r>
              <w:rPr>
                <w:spacing w:val="-3"/>
                <w:sz w:val="24"/>
              </w:rPr>
              <w:t> </w:t>
            </w:r>
            <w:r>
              <w:rPr>
                <w:sz w:val="24"/>
              </w:rPr>
              <w:t>числе</w:t>
            </w:r>
            <w:r>
              <w:rPr>
                <w:spacing w:val="-2"/>
                <w:sz w:val="24"/>
              </w:rPr>
              <w:t> </w:t>
            </w:r>
            <w:r>
              <w:rPr>
                <w:sz w:val="24"/>
              </w:rPr>
              <w:t>для</w:t>
            </w:r>
            <w:r>
              <w:rPr>
                <w:spacing w:val="-3"/>
                <w:sz w:val="24"/>
              </w:rPr>
              <w:t> </w:t>
            </w:r>
            <w:r>
              <w:rPr>
                <w:sz w:val="24"/>
              </w:rPr>
              <w:t>детского</w:t>
            </w:r>
            <w:r>
              <w:rPr>
                <w:spacing w:val="-1"/>
                <w:sz w:val="24"/>
              </w:rPr>
              <w:t> </w:t>
            </w:r>
            <w:r>
              <w:rPr>
                <w:spacing w:val="-2"/>
                <w:sz w:val="24"/>
              </w:rPr>
              <w:t>населения</w:t>
            </w:r>
          </w:p>
        </w:tc>
        <w:tc>
          <w:tcPr>
            <w:tcW w:w="1419" w:type="dxa"/>
          </w:tcPr>
          <w:p>
            <w:pPr>
              <w:pStyle w:val="TableParagraph"/>
              <w:ind w:right="84"/>
              <w:rPr>
                <w:sz w:val="24"/>
              </w:rPr>
            </w:pPr>
            <w:r>
              <w:rPr>
                <w:spacing w:val="-2"/>
                <w:sz w:val="24"/>
              </w:rPr>
              <w:t>посещений</w:t>
            </w:r>
          </w:p>
        </w:tc>
        <w:tc>
          <w:tcPr>
            <w:tcW w:w="1365" w:type="dxa"/>
          </w:tcPr>
          <w:p>
            <w:pPr>
              <w:pStyle w:val="TableParagraph"/>
              <w:ind w:right="125"/>
              <w:rPr>
                <w:sz w:val="24"/>
              </w:rPr>
            </w:pPr>
            <w:r>
              <w:rPr>
                <w:spacing w:val="-2"/>
                <w:sz w:val="24"/>
              </w:rPr>
              <w:t>0,000604</w:t>
            </w:r>
          </w:p>
        </w:tc>
        <w:tc>
          <w:tcPr>
            <w:tcW w:w="1252" w:type="dxa"/>
          </w:tcPr>
          <w:p>
            <w:pPr>
              <w:pStyle w:val="TableParagraph"/>
              <w:ind w:left="1" w:right="1"/>
              <w:rPr>
                <w:sz w:val="24"/>
              </w:rPr>
            </w:pPr>
            <w:r>
              <w:rPr>
                <w:spacing w:val="-2"/>
                <w:sz w:val="24"/>
              </w:rPr>
              <w:t>3167,9</w:t>
            </w:r>
          </w:p>
        </w:tc>
        <w:tc>
          <w:tcPr>
            <w:tcW w:w="1492" w:type="dxa"/>
          </w:tcPr>
          <w:p>
            <w:pPr>
              <w:pStyle w:val="TableParagraph"/>
              <w:rPr>
                <w:sz w:val="24"/>
              </w:rPr>
            </w:pPr>
            <w:r>
              <w:rPr>
                <w:spacing w:val="-2"/>
                <w:sz w:val="24"/>
              </w:rPr>
              <w:t>0,00065</w:t>
            </w:r>
          </w:p>
        </w:tc>
        <w:tc>
          <w:tcPr>
            <w:tcW w:w="1252" w:type="dxa"/>
          </w:tcPr>
          <w:p>
            <w:pPr>
              <w:pStyle w:val="TableParagraph"/>
              <w:ind w:left="1" w:right="1"/>
              <w:rPr>
                <w:sz w:val="24"/>
              </w:rPr>
            </w:pPr>
            <w:r>
              <w:rPr>
                <w:spacing w:val="-2"/>
                <w:sz w:val="24"/>
              </w:rPr>
              <w:t>3393,4</w:t>
            </w:r>
          </w:p>
        </w:tc>
        <w:tc>
          <w:tcPr>
            <w:tcW w:w="1493" w:type="dxa"/>
          </w:tcPr>
          <w:p>
            <w:pPr>
              <w:pStyle w:val="TableParagraph"/>
              <w:ind w:right="1"/>
              <w:rPr>
                <w:sz w:val="24"/>
              </w:rPr>
            </w:pPr>
            <w:r>
              <w:rPr>
                <w:spacing w:val="-2"/>
                <w:sz w:val="24"/>
              </w:rPr>
              <w:t>0,00065</w:t>
            </w:r>
          </w:p>
        </w:tc>
        <w:tc>
          <w:tcPr>
            <w:tcW w:w="1007" w:type="dxa"/>
          </w:tcPr>
          <w:p>
            <w:pPr>
              <w:pStyle w:val="TableParagraph"/>
              <w:ind w:left="247"/>
              <w:rPr>
                <w:sz w:val="24"/>
              </w:rPr>
            </w:pPr>
            <w:r>
              <w:rPr>
                <w:spacing w:val="-2"/>
                <w:sz w:val="24"/>
              </w:rPr>
              <w:t>3635,9</w:t>
            </w:r>
          </w:p>
        </w:tc>
      </w:tr>
      <w:tr>
        <w:trPr>
          <w:trHeight w:val="1503" w:hRule="atLeast"/>
        </w:trPr>
        <w:tc>
          <w:tcPr>
            <w:tcW w:w="4089" w:type="dxa"/>
          </w:tcPr>
          <w:p>
            <w:pPr>
              <w:pStyle w:val="TableParagraph"/>
              <w:spacing w:line="225" w:lineRule="auto" w:before="102"/>
              <w:ind w:left="50" w:right="28"/>
              <w:jc w:val="left"/>
              <w:rPr>
                <w:sz w:val="24"/>
              </w:rPr>
            </w:pPr>
            <w:r>
              <w:rPr>
                <w:sz w:val="24"/>
              </w:rPr>
              <w:t>6.2. паллиативная медицинская помощь в стационарных условиях (включая оказываемую на койках паллиативной</w:t>
            </w:r>
            <w:r>
              <w:rPr>
                <w:spacing w:val="-13"/>
                <w:sz w:val="24"/>
              </w:rPr>
              <w:t> </w:t>
            </w:r>
            <w:r>
              <w:rPr>
                <w:sz w:val="24"/>
              </w:rPr>
              <w:t>медицинской</w:t>
            </w:r>
            <w:r>
              <w:rPr>
                <w:spacing w:val="-13"/>
                <w:sz w:val="24"/>
              </w:rPr>
              <w:t> </w:t>
            </w:r>
            <w:r>
              <w:rPr>
                <w:sz w:val="24"/>
              </w:rPr>
              <w:t>помощи</w:t>
            </w:r>
            <w:r>
              <w:rPr>
                <w:spacing w:val="-13"/>
                <w:sz w:val="24"/>
              </w:rPr>
              <w:t> </w:t>
            </w:r>
            <w:r>
              <w:rPr>
                <w:sz w:val="24"/>
              </w:rPr>
              <w:t>и койках сестринского ухода) </w:t>
            </w:r>
            <w:r>
              <w:rPr>
                <w:color w:val="0000FF"/>
                <w:sz w:val="24"/>
              </w:rPr>
              <w:t>&lt;8&gt;</w:t>
            </w:r>
          </w:p>
        </w:tc>
        <w:tc>
          <w:tcPr>
            <w:tcW w:w="1419" w:type="dxa"/>
          </w:tcPr>
          <w:p>
            <w:pPr>
              <w:pStyle w:val="TableParagraph"/>
              <w:ind w:right="84"/>
              <w:rPr>
                <w:sz w:val="24"/>
              </w:rPr>
            </w:pPr>
            <w:r>
              <w:rPr>
                <w:spacing w:val="-2"/>
                <w:sz w:val="24"/>
              </w:rPr>
              <w:t>койко-</w:t>
            </w:r>
            <w:r>
              <w:rPr>
                <w:spacing w:val="-4"/>
                <w:sz w:val="24"/>
              </w:rPr>
              <w:t>дней</w:t>
            </w:r>
          </w:p>
        </w:tc>
        <w:tc>
          <w:tcPr>
            <w:tcW w:w="1365" w:type="dxa"/>
          </w:tcPr>
          <w:p>
            <w:pPr>
              <w:pStyle w:val="TableParagraph"/>
              <w:ind w:right="125"/>
              <w:rPr>
                <w:sz w:val="24"/>
              </w:rPr>
            </w:pPr>
            <w:r>
              <w:rPr>
                <w:spacing w:val="-2"/>
                <w:sz w:val="24"/>
              </w:rPr>
              <w:t>0,092</w:t>
            </w:r>
          </w:p>
        </w:tc>
        <w:tc>
          <w:tcPr>
            <w:tcW w:w="1252" w:type="dxa"/>
          </w:tcPr>
          <w:p>
            <w:pPr>
              <w:pStyle w:val="TableParagraph"/>
              <w:ind w:left="1" w:right="1"/>
              <w:rPr>
                <w:sz w:val="24"/>
              </w:rPr>
            </w:pPr>
            <w:r>
              <w:rPr>
                <w:spacing w:val="-2"/>
                <w:sz w:val="24"/>
              </w:rPr>
              <w:t>3740,9</w:t>
            </w:r>
          </w:p>
        </w:tc>
        <w:tc>
          <w:tcPr>
            <w:tcW w:w="1492" w:type="dxa"/>
          </w:tcPr>
          <w:p>
            <w:pPr>
              <w:pStyle w:val="TableParagraph"/>
              <w:rPr>
                <w:sz w:val="24"/>
              </w:rPr>
            </w:pPr>
            <w:r>
              <w:rPr>
                <w:spacing w:val="-2"/>
                <w:sz w:val="24"/>
              </w:rPr>
              <w:t>0,092</w:t>
            </w:r>
          </w:p>
        </w:tc>
        <w:tc>
          <w:tcPr>
            <w:tcW w:w="1252" w:type="dxa"/>
          </w:tcPr>
          <w:p>
            <w:pPr>
              <w:pStyle w:val="TableParagraph"/>
              <w:ind w:left="1" w:right="1"/>
              <w:rPr>
                <w:sz w:val="24"/>
              </w:rPr>
            </w:pPr>
            <w:r>
              <w:rPr>
                <w:spacing w:val="-2"/>
                <w:sz w:val="24"/>
              </w:rPr>
              <w:t>3998,3</w:t>
            </w:r>
          </w:p>
        </w:tc>
        <w:tc>
          <w:tcPr>
            <w:tcW w:w="1493" w:type="dxa"/>
          </w:tcPr>
          <w:p>
            <w:pPr>
              <w:pStyle w:val="TableParagraph"/>
              <w:ind w:right="1"/>
              <w:rPr>
                <w:sz w:val="24"/>
              </w:rPr>
            </w:pPr>
            <w:r>
              <w:rPr>
                <w:spacing w:val="-2"/>
                <w:sz w:val="24"/>
              </w:rPr>
              <w:t>0,092</w:t>
            </w:r>
          </w:p>
        </w:tc>
        <w:tc>
          <w:tcPr>
            <w:tcW w:w="1007" w:type="dxa"/>
          </w:tcPr>
          <w:p>
            <w:pPr>
              <w:pStyle w:val="TableParagraph"/>
              <w:ind w:left="247"/>
              <w:rPr>
                <w:sz w:val="24"/>
              </w:rPr>
            </w:pPr>
            <w:r>
              <w:rPr>
                <w:spacing w:val="-2"/>
                <w:sz w:val="24"/>
              </w:rPr>
              <w:t>4254,1</w:t>
            </w:r>
          </w:p>
        </w:tc>
      </w:tr>
      <w:tr>
        <w:trPr>
          <w:trHeight w:val="364" w:hRule="atLeast"/>
        </w:trPr>
        <w:tc>
          <w:tcPr>
            <w:tcW w:w="4089" w:type="dxa"/>
          </w:tcPr>
          <w:p>
            <w:pPr>
              <w:pStyle w:val="TableParagraph"/>
              <w:spacing w:line="256" w:lineRule="exact"/>
              <w:ind w:left="50"/>
              <w:jc w:val="left"/>
              <w:rPr>
                <w:sz w:val="24"/>
              </w:rPr>
            </w:pPr>
            <w:r>
              <w:rPr>
                <w:sz w:val="24"/>
              </w:rPr>
              <w:t>в</w:t>
            </w:r>
            <w:r>
              <w:rPr>
                <w:spacing w:val="-3"/>
                <w:sz w:val="24"/>
              </w:rPr>
              <w:t> </w:t>
            </w:r>
            <w:r>
              <w:rPr>
                <w:sz w:val="24"/>
              </w:rPr>
              <w:t>том</w:t>
            </w:r>
            <w:r>
              <w:rPr>
                <w:spacing w:val="-3"/>
                <w:sz w:val="24"/>
              </w:rPr>
              <w:t> </w:t>
            </w:r>
            <w:r>
              <w:rPr>
                <w:sz w:val="24"/>
              </w:rPr>
              <w:t>числе</w:t>
            </w:r>
            <w:r>
              <w:rPr>
                <w:spacing w:val="-2"/>
                <w:sz w:val="24"/>
              </w:rPr>
              <w:t> </w:t>
            </w:r>
            <w:r>
              <w:rPr>
                <w:sz w:val="24"/>
              </w:rPr>
              <w:t>для</w:t>
            </w:r>
            <w:r>
              <w:rPr>
                <w:spacing w:val="-3"/>
                <w:sz w:val="24"/>
              </w:rPr>
              <w:t> </w:t>
            </w:r>
            <w:r>
              <w:rPr>
                <w:sz w:val="24"/>
              </w:rPr>
              <w:t>детского</w:t>
            </w:r>
            <w:r>
              <w:rPr>
                <w:spacing w:val="-1"/>
                <w:sz w:val="24"/>
              </w:rPr>
              <w:t> </w:t>
            </w:r>
            <w:r>
              <w:rPr>
                <w:spacing w:val="-2"/>
                <w:sz w:val="24"/>
              </w:rPr>
              <w:t>населения</w:t>
            </w:r>
          </w:p>
        </w:tc>
        <w:tc>
          <w:tcPr>
            <w:tcW w:w="1419" w:type="dxa"/>
          </w:tcPr>
          <w:p>
            <w:pPr>
              <w:pStyle w:val="TableParagraph"/>
              <w:spacing w:line="256" w:lineRule="exact"/>
              <w:ind w:right="84"/>
              <w:rPr>
                <w:sz w:val="24"/>
              </w:rPr>
            </w:pPr>
            <w:r>
              <w:rPr>
                <w:spacing w:val="-2"/>
                <w:sz w:val="24"/>
              </w:rPr>
              <w:t>койко-</w:t>
            </w:r>
            <w:r>
              <w:rPr>
                <w:spacing w:val="-4"/>
                <w:sz w:val="24"/>
              </w:rPr>
              <w:t>дней</w:t>
            </w:r>
          </w:p>
        </w:tc>
        <w:tc>
          <w:tcPr>
            <w:tcW w:w="1365" w:type="dxa"/>
          </w:tcPr>
          <w:p>
            <w:pPr>
              <w:pStyle w:val="TableParagraph"/>
              <w:spacing w:line="256" w:lineRule="exact"/>
              <w:ind w:right="125"/>
              <w:rPr>
                <w:sz w:val="24"/>
              </w:rPr>
            </w:pPr>
            <w:r>
              <w:rPr>
                <w:spacing w:val="-2"/>
                <w:sz w:val="24"/>
              </w:rPr>
              <w:t>0,004108</w:t>
            </w:r>
          </w:p>
        </w:tc>
        <w:tc>
          <w:tcPr>
            <w:tcW w:w="1252" w:type="dxa"/>
          </w:tcPr>
          <w:p>
            <w:pPr>
              <w:pStyle w:val="TableParagraph"/>
              <w:spacing w:line="256" w:lineRule="exact"/>
              <w:ind w:left="1" w:right="1"/>
              <w:rPr>
                <w:sz w:val="24"/>
              </w:rPr>
            </w:pPr>
            <w:r>
              <w:rPr>
                <w:spacing w:val="-2"/>
                <w:sz w:val="24"/>
              </w:rPr>
              <w:t>3761,5</w:t>
            </w:r>
          </w:p>
        </w:tc>
        <w:tc>
          <w:tcPr>
            <w:tcW w:w="1492" w:type="dxa"/>
          </w:tcPr>
          <w:p>
            <w:pPr>
              <w:pStyle w:val="TableParagraph"/>
              <w:spacing w:line="256" w:lineRule="exact"/>
              <w:rPr>
                <w:sz w:val="24"/>
              </w:rPr>
            </w:pPr>
            <w:r>
              <w:rPr>
                <w:spacing w:val="-2"/>
                <w:sz w:val="24"/>
              </w:rPr>
              <w:t>0,00425</w:t>
            </w:r>
          </w:p>
        </w:tc>
        <w:tc>
          <w:tcPr>
            <w:tcW w:w="1252" w:type="dxa"/>
          </w:tcPr>
          <w:p>
            <w:pPr>
              <w:pStyle w:val="TableParagraph"/>
              <w:spacing w:line="256" w:lineRule="exact"/>
              <w:ind w:left="1" w:right="1"/>
              <w:rPr>
                <w:sz w:val="24"/>
              </w:rPr>
            </w:pPr>
            <w:r>
              <w:rPr>
                <w:spacing w:val="-2"/>
                <w:sz w:val="24"/>
              </w:rPr>
              <w:t>4020,3</w:t>
            </w:r>
          </w:p>
        </w:tc>
        <w:tc>
          <w:tcPr>
            <w:tcW w:w="1493" w:type="dxa"/>
          </w:tcPr>
          <w:p>
            <w:pPr>
              <w:pStyle w:val="TableParagraph"/>
              <w:spacing w:line="256" w:lineRule="exact"/>
              <w:ind w:right="1"/>
              <w:rPr>
                <w:sz w:val="24"/>
              </w:rPr>
            </w:pPr>
            <w:r>
              <w:rPr>
                <w:spacing w:val="-2"/>
                <w:sz w:val="24"/>
              </w:rPr>
              <w:t>0,00425</w:t>
            </w:r>
          </w:p>
        </w:tc>
        <w:tc>
          <w:tcPr>
            <w:tcW w:w="1007" w:type="dxa"/>
          </w:tcPr>
          <w:p>
            <w:pPr>
              <w:pStyle w:val="TableParagraph"/>
              <w:spacing w:line="256" w:lineRule="exact"/>
              <w:ind w:left="247"/>
              <w:rPr>
                <w:sz w:val="24"/>
              </w:rPr>
            </w:pPr>
            <w:r>
              <w:rPr>
                <w:spacing w:val="-2"/>
                <w:sz w:val="24"/>
              </w:rPr>
              <w:t>4277,7</w:t>
            </w:r>
          </w:p>
        </w:tc>
      </w:tr>
      <w:tr>
        <w:trPr>
          <w:trHeight w:val="464" w:hRule="atLeast"/>
        </w:trPr>
        <w:tc>
          <w:tcPr>
            <w:tcW w:w="13369" w:type="dxa"/>
            <w:gridSpan w:val="8"/>
          </w:tcPr>
          <w:p>
            <w:pPr>
              <w:pStyle w:val="TableParagraph"/>
              <w:spacing w:line="256" w:lineRule="exact" w:before="188"/>
              <w:ind w:left="3002"/>
              <w:jc w:val="left"/>
              <w:rPr>
                <w:sz w:val="24"/>
              </w:rPr>
            </w:pPr>
            <w:r>
              <w:rPr>
                <w:sz w:val="24"/>
              </w:rPr>
              <w:t>II.</w:t>
            </w:r>
            <w:r>
              <w:rPr>
                <w:spacing w:val="-3"/>
                <w:sz w:val="24"/>
              </w:rPr>
              <w:t> </w:t>
            </w:r>
            <w:r>
              <w:rPr>
                <w:sz w:val="24"/>
              </w:rPr>
              <w:t>В</w:t>
            </w:r>
            <w:r>
              <w:rPr>
                <w:spacing w:val="-2"/>
                <w:sz w:val="24"/>
              </w:rPr>
              <w:t> </w:t>
            </w:r>
            <w:r>
              <w:rPr>
                <w:sz w:val="24"/>
              </w:rPr>
              <w:t>рамках</w:t>
            </w:r>
            <w:r>
              <w:rPr>
                <w:spacing w:val="-2"/>
                <w:sz w:val="24"/>
              </w:rPr>
              <w:t> </w:t>
            </w:r>
            <w:r>
              <w:rPr>
                <w:sz w:val="24"/>
              </w:rPr>
              <w:t>базовой</w:t>
            </w:r>
            <w:r>
              <w:rPr>
                <w:spacing w:val="-3"/>
                <w:sz w:val="24"/>
              </w:rPr>
              <w:t> </w:t>
            </w:r>
            <w:r>
              <w:rPr>
                <w:sz w:val="24"/>
              </w:rPr>
              <w:t>программы</w:t>
            </w:r>
            <w:r>
              <w:rPr>
                <w:spacing w:val="-3"/>
                <w:sz w:val="24"/>
              </w:rPr>
              <w:t> </w:t>
            </w:r>
            <w:r>
              <w:rPr>
                <w:sz w:val="24"/>
              </w:rPr>
              <w:t>обязательного</w:t>
            </w:r>
            <w:r>
              <w:rPr>
                <w:spacing w:val="-2"/>
                <w:sz w:val="24"/>
              </w:rPr>
              <w:t> </w:t>
            </w:r>
            <w:r>
              <w:rPr>
                <w:sz w:val="24"/>
              </w:rPr>
              <w:t>медицинского</w:t>
            </w:r>
            <w:r>
              <w:rPr>
                <w:spacing w:val="-2"/>
                <w:sz w:val="24"/>
              </w:rPr>
              <w:t> страхования</w:t>
            </w:r>
          </w:p>
        </w:tc>
      </w:tr>
      <w:tr>
        <w:trPr>
          <w:trHeight w:val="1083" w:hRule="atLeast"/>
        </w:trPr>
        <w:tc>
          <w:tcPr>
            <w:tcW w:w="4089" w:type="dxa"/>
          </w:tcPr>
          <w:p>
            <w:pPr>
              <w:pStyle w:val="TableParagraph"/>
              <w:spacing w:line="225" w:lineRule="auto" w:before="201"/>
              <w:ind w:left="50" w:right="469"/>
              <w:jc w:val="left"/>
              <w:rPr>
                <w:sz w:val="24"/>
              </w:rPr>
            </w:pPr>
            <w:r>
              <w:rPr>
                <w:sz w:val="24"/>
              </w:rPr>
              <w:t>1. Скорая, в том числе скорая специализированная,</w:t>
            </w:r>
            <w:r>
              <w:rPr>
                <w:spacing w:val="-15"/>
                <w:sz w:val="24"/>
              </w:rPr>
              <w:t> </w:t>
            </w:r>
            <w:r>
              <w:rPr>
                <w:sz w:val="24"/>
              </w:rPr>
              <w:t>медицинская </w:t>
            </w:r>
            <w:r>
              <w:rPr>
                <w:spacing w:val="-2"/>
                <w:sz w:val="24"/>
              </w:rPr>
              <w:t>помощь</w:t>
            </w:r>
          </w:p>
        </w:tc>
        <w:tc>
          <w:tcPr>
            <w:tcW w:w="1419" w:type="dxa"/>
          </w:tcPr>
          <w:p>
            <w:pPr>
              <w:pStyle w:val="TableParagraph"/>
              <w:spacing w:before="188"/>
              <w:ind w:right="84"/>
              <w:rPr>
                <w:sz w:val="24"/>
              </w:rPr>
            </w:pPr>
            <w:r>
              <w:rPr>
                <w:spacing w:val="-2"/>
                <w:sz w:val="24"/>
              </w:rPr>
              <w:t>вызовов</w:t>
            </w:r>
          </w:p>
        </w:tc>
        <w:tc>
          <w:tcPr>
            <w:tcW w:w="1365" w:type="dxa"/>
          </w:tcPr>
          <w:p>
            <w:pPr>
              <w:pStyle w:val="TableParagraph"/>
              <w:spacing w:before="188"/>
              <w:ind w:right="125"/>
              <w:rPr>
                <w:sz w:val="24"/>
              </w:rPr>
            </w:pPr>
            <w:r>
              <w:rPr>
                <w:spacing w:val="-2"/>
                <w:sz w:val="24"/>
              </w:rPr>
              <w:t>0,261</w:t>
            </w:r>
          </w:p>
        </w:tc>
        <w:tc>
          <w:tcPr>
            <w:tcW w:w="1252" w:type="dxa"/>
          </w:tcPr>
          <w:p>
            <w:pPr>
              <w:pStyle w:val="TableParagraph"/>
              <w:spacing w:before="188"/>
              <w:ind w:left="1" w:right="1"/>
              <w:rPr>
                <w:sz w:val="24"/>
              </w:rPr>
            </w:pPr>
            <w:r>
              <w:rPr>
                <w:spacing w:val="-2"/>
                <w:sz w:val="24"/>
              </w:rPr>
              <w:t>5100,4</w:t>
            </w:r>
          </w:p>
        </w:tc>
        <w:tc>
          <w:tcPr>
            <w:tcW w:w="1492" w:type="dxa"/>
          </w:tcPr>
          <w:p>
            <w:pPr>
              <w:pStyle w:val="TableParagraph"/>
              <w:spacing w:before="188"/>
              <w:rPr>
                <w:sz w:val="24"/>
              </w:rPr>
            </w:pPr>
            <w:r>
              <w:rPr>
                <w:spacing w:val="-2"/>
                <w:sz w:val="24"/>
              </w:rPr>
              <w:t>0,261</w:t>
            </w:r>
          </w:p>
        </w:tc>
        <w:tc>
          <w:tcPr>
            <w:tcW w:w="1252" w:type="dxa"/>
          </w:tcPr>
          <w:p>
            <w:pPr>
              <w:pStyle w:val="TableParagraph"/>
              <w:spacing w:before="188"/>
              <w:ind w:left="1" w:right="1"/>
              <w:rPr>
                <w:sz w:val="24"/>
              </w:rPr>
            </w:pPr>
            <w:r>
              <w:rPr>
                <w:spacing w:val="-2"/>
                <w:sz w:val="24"/>
              </w:rPr>
              <w:t>5471,2</w:t>
            </w:r>
          </w:p>
        </w:tc>
        <w:tc>
          <w:tcPr>
            <w:tcW w:w="1493" w:type="dxa"/>
          </w:tcPr>
          <w:p>
            <w:pPr>
              <w:pStyle w:val="TableParagraph"/>
              <w:spacing w:before="188"/>
              <w:ind w:right="1"/>
              <w:rPr>
                <w:sz w:val="24"/>
              </w:rPr>
            </w:pPr>
            <w:r>
              <w:rPr>
                <w:spacing w:val="-2"/>
                <w:sz w:val="24"/>
              </w:rPr>
              <w:t>0,261</w:t>
            </w:r>
          </w:p>
        </w:tc>
        <w:tc>
          <w:tcPr>
            <w:tcW w:w="1007" w:type="dxa"/>
          </w:tcPr>
          <w:p>
            <w:pPr>
              <w:pStyle w:val="TableParagraph"/>
              <w:spacing w:before="188"/>
              <w:ind w:left="247"/>
              <w:rPr>
                <w:sz w:val="24"/>
              </w:rPr>
            </w:pPr>
            <w:r>
              <w:rPr>
                <w:spacing w:val="-4"/>
                <w:sz w:val="24"/>
              </w:rPr>
              <w:t>5839</w:t>
            </w:r>
          </w:p>
        </w:tc>
      </w:tr>
      <w:tr>
        <w:trPr>
          <w:trHeight w:val="983" w:hRule="atLeast"/>
        </w:trPr>
        <w:tc>
          <w:tcPr>
            <w:tcW w:w="4089" w:type="dxa"/>
          </w:tcPr>
          <w:p>
            <w:pPr>
              <w:pStyle w:val="TableParagraph"/>
              <w:spacing w:line="225" w:lineRule="auto" w:before="102"/>
              <w:ind w:left="50" w:right="469"/>
              <w:jc w:val="left"/>
              <w:rPr>
                <w:sz w:val="24"/>
              </w:rPr>
            </w:pPr>
            <w:r>
              <w:rPr>
                <w:sz w:val="24"/>
              </w:rPr>
              <w:t>2.</w:t>
            </w:r>
            <w:r>
              <w:rPr>
                <w:spacing w:val="-15"/>
                <w:sz w:val="24"/>
              </w:rPr>
              <w:t> </w:t>
            </w:r>
            <w:r>
              <w:rPr>
                <w:sz w:val="24"/>
              </w:rPr>
              <w:t>Первичная</w:t>
            </w:r>
            <w:r>
              <w:rPr>
                <w:spacing w:val="-15"/>
                <w:sz w:val="24"/>
              </w:rPr>
              <w:t> </w:t>
            </w:r>
            <w:r>
              <w:rPr>
                <w:sz w:val="24"/>
              </w:rPr>
              <w:t>медико-санитарная помощь, за исключением медицинской реабилитации</w:t>
            </w:r>
          </w:p>
        </w:tc>
        <w:tc>
          <w:tcPr>
            <w:tcW w:w="1419" w:type="dxa"/>
          </w:tcPr>
          <w:p>
            <w:pPr>
              <w:pStyle w:val="TableParagraph"/>
              <w:spacing w:before="0"/>
              <w:jc w:val="left"/>
              <w:rPr>
                <w:sz w:val="22"/>
              </w:rPr>
            </w:pPr>
          </w:p>
        </w:tc>
        <w:tc>
          <w:tcPr>
            <w:tcW w:w="1365" w:type="dxa"/>
          </w:tcPr>
          <w:p>
            <w:pPr>
              <w:pStyle w:val="TableParagraph"/>
              <w:spacing w:before="0"/>
              <w:jc w:val="left"/>
              <w:rPr>
                <w:sz w:val="22"/>
              </w:rPr>
            </w:pPr>
          </w:p>
        </w:tc>
        <w:tc>
          <w:tcPr>
            <w:tcW w:w="1252" w:type="dxa"/>
          </w:tcPr>
          <w:p>
            <w:pPr>
              <w:pStyle w:val="TableParagraph"/>
              <w:spacing w:before="0"/>
              <w:jc w:val="left"/>
              <w:rPr>
                <w:sz w:val="22"/>
              </w:rPr>
            </w:pPr>
          </w:p>
        </w:tc>
        <w:tc>
          <w:tcPr>
            <w:tcW w:w="1492" w:type="dxa"/>
          </w:tcPr>
          <w:p>
            <w:pPr>
              <w:pStyle w:val="TableParagraph"/>
              <w:spacing w:before="0"/>
              <w:jc w:val="left"/>
              <w:rPr>
                <w:sz w:val="22"/>
              </w:rPr>
            </w:pPr>
          </w:p>
        </w:tc>
        <w:tc>
          <w:tcPr>
            <w:tcW w:w="1252" w:type="dxa"/>
          </w:tcPr>
          <w:p>
            <w:pPr>
              <w:pStyle w:val="TableParagraph"/>
              <w:spacing w:before="0"/>
              <w:jc w:val="left"/>
              <w:rPr>
                <w:sz w:val="22"/>
              </w:rPr>
            </w:pPr>
          </w:p>
        </w:tc>
        <w:tc>
          <w:tcPr>
            <w:tcW w:w="1493" w:type="dxa"/>
          </w:tcPr>
          <w:p>
            <w:pPr>
              <w:pStyle w:val="TableParagraph"/>
              <w:spacing w:before="0"/>
              <w:jc w:val="left"/>
              <w:rPr>
                <w:sz w:val="22"/>
              </w:rPr>
            </w:pPr>
          </w:p>
        </w:tc>
        <w:tc>
          <w:tcPr>
            <w:tcW w:w="1007" w:type="dxa"/>
          </w:tcPr>
          <w:p>
            <w:pPr>
              <w:pStyle w:val="TableParagraph"/>
              <w:spacing w:before="0"/>
              <w:jc w:val="left"/>
              <w:rPr>
                <w:sz w:val="22"/>
              </w:rPr>
            </w:pPr>
          </w:p>
        </w:tc>
      </w:tr>
      <w:tr>
        <w:trPr>
          <w:trHeight w:val="724" w:hRule="atLeast"/>
        </w:trPr>
        <w:tc>
          <w:tcPr>
            <w:tcW w:w="4089" w:type="dxa"/>
          </w:tcPr>
          <w:p>
            <w:pPr>
              <w:pStyle w:val="TableParagraph"/>
              <w:spacing w:line="225" w:lineRule="auto" w:before="102"/>
              <w:ind w:left="50" w:right="851"/>
              <w:jc w:val="left"/>
              <w:rPr>
                <w:sz w:val="24"/>
              </w:rPr>
            </w:pPr>
            <w:r>
              <w:rPr>
                <w:sz w:val="24"/>
              </w:rPr>
              <w:t>2.1.</w:t>
            </w:r>
            <w:r>
              <w:rPr>
                <w:spacing w:val="-13"/>
                <w:sz w:val="24"/>
              </w:rPr>
              <w:t> </w:t>
            </w:r>
            <w:r>
              <w:rPr>
                <w:sz w:val="24"/>
              </w:rPr>
              <w:t>в</w:t>
            </w:r>
            <w:r>
              <w:rPr>
                <w:spacing w:val="-13"/>
                <w:sz w:val="24"/>
              </w:rPr>
              <w:t> </w:t>
            </w:r>
            <w:r>
              <w:rPr>
                <w:sz w:val="24"/>
              </w:rPr>
              <w:t>амбулаторных</w:t>
            </w:r>
            <w:r>
              <w:rPr>
                <w:spacing w:val="-13"/>
                <w:sz w:val="24"/>
              </w:rPr>
              <w:t> </w:t>
            </w:r>
            <w:r>
              <w:rPr>
                <w:sz w:val="24"/>
              </w:rPr>
              <w:t>условиях, в том числе:</w:t>
            </w:r>
          </w:p>
        </w:tc>
        <w:tc>
          <w:tcPr>
            <w:tcW w:w="1419" w:type="dxa"/>
          </w:tcPr>
          <w:p>
            <w:pPr>
              <w:pStyle w:val="TableParagraph"/>
              <w:spacing w:before="0"/>
              <w:jc w:val="left"/>
              <w:rPr>
                <w:sz w:val="22"/>
              </w:rPr>
            </w:pPr>
          </w:p>
        </w:tc>
        <w:tc>
          <w:tcPr>
            <w:tcW w:w="1365" w:type="dxa"/>
          </w:tcPr>
          <w:p>
            <w:pPr>
              <w:pStyle w:val="TableParagraph"/>
              <w:spacing w:before="0"/>
              <w:jc w:val="left"/>
              <w:rPr>
                <w:sz w:val="22"/>
              </w:rPr>
            </w:pPr>
          </w:p>
        </w:tc>
        <w:tc>
          <w:tcPr>
            <w:tcW w:w="1252" w:type="dxa"/>
          </w:tcPr>
          <w:p>
            <w:pPr>
              <w:pStyle w:val="TableParagraph"/>
              <w:spacing w:before="0"/>
              <w:jc w:val="left"/>
              <w:rPr>
                <w:sz w:val="22"/>
              </w:rPr>
            </w:pPr>
          </w:p>
        </w:tc>
        <w:tc>
          <w:tcPr>
            <w:tcW w:w="1492" w:type="dxa"/>
          </w:tcPr>
          <w:p>
            <w:pPr>
              <w:pStyle w:val="TableParagraph"/>
              <w:spacing w:before="0"/>
              <w:jc w:val="left"/>
              <w:rPr>
                <w:sz w:val="22"/>
              </w:rPr>
            </w:pPr>
          </w:p>
        </w:tc>
        <w:tc>
          <w:tcPr>
            <w:tcW w:w="1252" w:type="dxa"/>
          </w:tcPr>
          <w:p>
            <w:pPr>
              <w:pStyle w:val="TableParagraph"/>
              <w:spacing w:before="0"/>
              <w:jc w:val="left"/>
              <w:rPr>
                <w:sz w:val="22"/>
              </w:rPr>
            </w:pPr>
          </w:p>
        </w:tc>
        <w:tc>
          <w:tcPr>
            <w:tcW w:w="1493" w:type="dxa"/>
          </w:tcPr>
          <w:p>
            <w:pPr>
              <w:pStyle w:val="TableParagraph"/>
              <w:spacing w:before="0"/>
              <w:jc w:val="left"/>
              <w:rPr>
                <w:sz w:val="22"/>
              </w:rPr>
            </w:pPr>
          </w:p>
        </w:tc>
        <w:tc>
          <w:tcPr>
            <w:tcW w:w="1007" w:type="dxa"/>
          </w:tcPr>
          <w:p>
            <w:pPr>
              <w:pStyle w:val="TableParagraph"/>
              <w:spacing w:before="0"/>
              <w:jc w:val="left"/>
              <w:rPr>
                <w:sz w:val="22"/>
              </w:rPr>
            </w:pPr>
          </w:p>
        </w:tc>
      </w:tr>
      <w:tr>
        <w:trPr>
          <w:trHeight w:val="884" w:hRule="atLeast"/>
        </w:trPr>
        <w:tc>
          <w:tcPr>
            <w:tcW w:w="4089" w:type="dxa"/>
          </w:tcPr>
          <w:p>
            <w:pPr>
              <w:pStyle w:val="TableParagraph"/>
              <w:spacing w:line="260" w:lineRule="exact" w:before="85"/>
              <w:ind w:left="50"/>
              <w:jc w:val="left"/>
              <w:rPr>
                <w:sz w:val="24"/>
              </w:rPr>
            </w:pPr>
            <w:r>
              <w:rPr>
                <w:sz w:val="24"/>
              </w:rPr>
              <w:t>2.1.1.</w:t>
            </w:r>
            <w:r>
              <w:rPr>
                <w:spacing w:val="-11"/>
                <w:sz w:val="24"/>
              </w:rPr>
              <w:t> </w:t>
            </w:r>
            <w:r>
              <w:rPr>
                <w:sz w:val="24"/>
              </w:rPr>
              <w:t>посещения</w:t>
            </w:r>
            <w:r>
              <w:rPr>
                <w:spacing w:val="-11"/>
                <w:sz w:val="24"/>
              </w:rPr>
              <w:t> </w:t>
            </w:r>
            <w:r>
              <w:rPr>
                <w:sz w:val="24"/>
              </w:rPr>
              <w:t>в</w:t>
            </w:r>
            <w:r>
              <w:rPr>
                <w:spacing w:val="-11"/>
                <w:sz w:val="24"/>
              </w:rPr>
              <w:t> </w:t>
            </w:r>
            <w:r>
              <w:rPr>
                <w:sz w:val="24"/>
              </w:rPr>
              <w:t>рамках</w:t>
            </w:r>
            <w:r>
              <w:rPr>
                <w:spacing w:val="-11"/>
                <w:sz w:val="24"/>
              </w:rPr>
              <w:t> </w:t>
            </w:r>
            <w:r>
              <w:rPr>
                <w:sz w:val="24"/>
              </w:rPr>
              <w:t>проведения профилактических медицинских </w:t>
            </w:r>
            <w:r>
              <w:rPr>
                <w:spacing w:val="-2"/>
                <w:sz w:val="24"/>
              </w:rPr>
              <w:t>осмотров</w:t>
            </w:r>
          </w:p>
        </w:tc>
        <w:tc>
          <w:tcPr>
            <w:tcW w:w="1419" w:type="dxa"/>
          </w:tcPr>
          <w:p>
            <w:pPr>
              <w:pStyle w:val="TableParagraph"/>
              <w:spacing w:line="260" w:lineRule="exact" w:before="85"/>
              <w:ind w:left="97" w:right="181" w:hanging="1"/>
              <w:rPr>
                <w:sz w:val="24"/>
              </w:rPr>
            </w:pPr>
            <w:r>
              <w:rPr>
                <w:spacing w:val="-2"/>
                <w:sz w:val="24"/>
              </w:rPr>
              <w:t>компле ксных посещений</w:t>
            </w:r>
          </w:p>
        </w:tc>
        <w:tc>
          <w:tcPr>
            <w:tcW w:w="1365" w:type="dxa"/>
          </w:tcPr>
          <w:p>
            <w:pPr>
              <w:pStyle w:val="TableParagraph"/>
              <w:ind w:right="125"/>
              <w:rPr>
                <w:sz w:val="24"/>
              </w:rPr>
            </w:pPr>
            <w:r>
              <w:rPr>
                <w:spacing w:val="-2"/>
                <w:sz w:val="24"/>
              </w:rPr>
              <w:t>0,260168</w:t>
            </w:r>
          </w:p>
        </w:tc>
        <w:tc>
          <w:tcPr>
            <w:tcW w:w="1252" w:type="dxa"/>
          </w:tcPr>
          <w:p>
            <w:pPr>
              <w:pStyle w:val="TableParagraph"/>
              <w:ind w:left="1" w:right="1"/>
              <w:rPr>
                <w:sz w:val="24"/>
              </w:rPr>
            </w:pPr>
            <w:r>
              <w:rPr>
                <w:spacing w:val="-2"/>
                <w:sz w:val="24"/>
              </w:rPr>
              <w:t>2611,1</w:t>
            </w:r>
          </w:p>
        </w:tc>
        <w:tc>
          <w:tcPr>
            <w:tcW w:w="1492" w:type="dxa"/>
          </w:tcPr>
          <w:p>
            <w:pPr>
              <w:pStyle w:val="TableParagraph"/>
              <w:rPr>
                <w:sz w:val="24"/>
              </w:rPr>
            </w:pPr>
            <w:r>
              <w:rPr>
                <w:spacing w:val="-2"/>
                <w:sz w:val="24"/>
              </w:rPr>
              <w:t>0,260168</w:t>
            </w:r>
          </w:p>
        </w:tc>
        <w:tc>
          <w:tcPr>
            <w:tcW w:w="1252" w:type="dxa"/>
          </w:tcPr>
          <w:p>
            <w:pPr>
              <w:pStyle w:val="TableParagraph"/>
              <w:ind w:left="1" w:right="1"/>
              <w:rPr>
                <w:sz w:val="24"/>
              </w:rPr>
            </w:pPr>
            <w:r>
              <w:rPr>
                <w:spacing w:val="-2"/>
                <w:sz w:val="24"/>
              </w:rPr>
              <w:t>2797,8</w:t>
            </w:r>
          </w:p>
        </w:tc>
        <w:tc>
          <w:tcPr>
            <w:tcW w:w="1493" w:type="dxa"/>
          </w:tcPr>
          <w:p>
            <w:pPr>
              <w:pStyle w:val="TableParagraph"/>
              <w:ind w:right="1"/>
              <w:rPr>
                <w:sz w:val="24"/>
              </w:rPr>
            </w:pPr>
            <w:r>
              <w:rPr>
                <w:spacing w:val="-2"/>
                <w:sz w:val="24"/>
              </w:rPr>
              <w:t>0,260168</w:t>
            </w:r>
          </w:p>
        </w:tc>
        <w:tc>
          <w:tcPr>
            <w:tcW w:w="1007" w:type="dxa"/>
          </w:tcPr>
          <w:p>
            <w:pPr>
              <w:pStyle w:val="TableParagraph"/>
              <w:ind w:left="247"/>
              <w:rPr>
                <w:sz w:val="24"/>
              </w:rPr>
            </w:pPr>
            <w:r>
              <w:rPr>
                <w:spacing w:val="-2"/>
                <w:sz w:val="24"/>
              </w:rPr>
              <w:t>2983,1</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4"/>
        <w:gridCol w:w="1429"/>
        <w:gridCol w:w="1371"/>
        <w:gridCol w:w="1252"/>
        <w:gridCol w:w="1492"/>
        <w:gridCol w:w="1252"/>
        <w:gridCol w:w="1493"/>
        <w:gridCol w:w="1007"/>
      </w:tblGrid>
      <w:tr>
        <w:trPr>
          <w:trHeight w:val="884" w:hRule="atLeast"/>
        </w:trPr>
        <w:tc>
          <w:tcPr>
            <w:tcW w:w="4074" w:type="dxa"/>
          </w:tcPr>
          <w:p>
            <w:pPr>
              <w:pStyle w:val="TableParagraph"/>
              <w:spacing w:line="225" w:lineRule="auto" w:before="3"/>
              <w:ind w:left="50"/>
              <w:jc w:val="left"/>
              <w:rPr>
                <w:sz w:val="24"/>
              </w:rPr>
            </w:pPr>
            <w:r>
              <w:rPr>
                <w:sz w:val="24"/>
              </w:rPr>
              <w:t>2.1.2.</w:t>
            </w:r>
            <w:r>
              <w:rPr>
                <w:spacing w:val="-11"/>
                <w:sz w:val="24"/>
              </w:rPr>
              <w:t> </w:t>
            </w:r>
            <w:r>
              <w:rPr>
                <w:sz w:val="24"/>
              </w:rPr>
              <w:t>посещения</w:t>
            </w:r>
            <w:r>
              <w:rPr>
                <w:spacing w:val="-11"/>
                <w:sz w:val="24"/>
              </w:rPr>
              <w:t> </w:t>
            </w:r>
            <w:r>
              <w:rPr>
                <w:sz w:val="24"/>
              </w:rPr>
              <w:t>в</w:t>
            </w:r>
            <w:r>
              <w:rPr>
                <w:spacing w:val="-11"/>
                <w:sz w:val="24"/>
              </w:rPr>
              <w:t> </w:t>
            </w:r>
            <w:r>
              <w:rPr>
                <w:sz w:val="24"/>
              </w:rPr>
              <w:t>рамках</w:t>
            </w:r>
            <w:r>
              <w:rPr>
                <w:spacing w:val="-11"/>
                <w:sz w:val="24"/>
              </w:rPr>
              <w:t> </w:t>
            </w:r>
            <w:r>
              <w:rPr>
                <w:sz w:val="24"/>
              </w:rPr>
              <w:t>проведения диспансеризации </w:t>
            </w:r>
            <w:r>
              <w:rPr>
                <w:color w:val="0000FF"/>
                <w:sz w:val="24"/>
              </w:rPr>
              <w:t>&lt;9&gt;</w:t>
            </w:r>
            <w:r>
              <w:rPr>
                <w:color w:val="0000FF"/>
                <w:sz w:val="24"/>
              </w:rPr>
              <w:t> </w:t>
            </w:r>
            <w:r>
              <w:rPr>
                <w:sz w:val="24"/>
              </w:rPr>
              <w:t>- всего</w:t>
            </w:r>
          </w:p>
        </w:tc>
        <w:tc>
          <w:tcPr>
            <w:tcW w:w="1429" w:type="dxa"/>
          </w:tcPr>
          <w:p>
            <w:pPr>
              <w:pStyle w:val="TableParagraph"/>
              <w:spacing w:line="225" w:lineRule="auto" w:before="3"/>
              <w:ind w:left="112" w:right="176" w:hanging="1"/>
              <w:rPr>
                <w:sz w:val="24"/>
              </w:rPr>
            </w:pPr>
            <w:r>
              <w:rPr>
                <w:spacing w:val="-2"/>
                <w:sz w:val="24"/>
              </w:rPr>
              <w:t>компле ксных посещений</w:t>
            </w:r>
          </w:p>
        </w:tc>
        <w:tc>
          <w:tcPr>
            <w:tcW w:w="1371" w:type="dxa"/>
          </w:tcPr>
          <w:p>
            <w:pPr>
              <w:pStyle w:val="TableParagraph"/>
              <w:spacing w:line="266" w:lineRule="exact" w:before="0"/>
              <w:ind w:left="7" w:right="128"/>
              <w:rPr>
                <w:sz w:val="24"/>
              </w:rPr>
            </w:pPr>
            <w:r>
              <w:rPr>
                <w:spacing w:val="-2"/>
                <w:sz w:val="24"/>
              </w:rPr>
              <w:t>0,439948</w:t>
            </w:r>
          </w:p>
        </w:tc>
        <w:tc>
          <w:tcPr>
            <w:tcW w:w="1252" w:type="dxa"/>
          </w:tcPr>
          <w:p>
            <w:pPr>
              <w:pStyle w:val="TableParagraph"/>
              <w:spacing w:line="266" w:lineRule="exact" w:before="0"/>
              <w:ind w:left="1" w:right="1"/>
              <w:rPr>
                <w:sz w:val="24"/>
              </w:rPr>
            </w:pPr>
            <w:r>
              <w:rPr>
                <w:spacing w:val="-4"/>
                <w:sz w:val="24"/>
              </w:rPr>
              <w:t>3123</w:t>
            </w:r>
          </w:p>
        </w:tc>
        <w:tc>
          <w:tcPr>
            <w:tcW w:w="1492" w:type="dxa"/>
          </w:tcPr>
          <w:p>
            <w:pPr>
              <w:pStyle w:val="TableParagraph"/>
              <w:spacing w:line="266" w:lineRule="exact" w:before="0"/>
              <w:rPr>
                <w:sz w:val="24"/>
              </w:rPr>
            </w:pPr>
            <w:r>
              <w:rPr>
                <w:spacing w:val="-2"/>
                <w:sz w:val="24"/>
              </w:rPr>
              <w:t>0,439948</w:t>
            </w:r>
          </w:p>
        </w:tc>
        <w:tc>
          <w:tcPr>
            <w:tcW w:w="1252" w:type="dxa"/>
          </w:tcPr>
          <w:p>
            <w:pPr>
              <w:pStyle w:val="TableParagraph"/>
              <w:spacing w:line="266" w:lineRule="exact" w:before="0"/>
              <w:ind w:right="1"/>
              <w:rPr>
                <w:sz w:val="24"/>
              </w:rPr>
            </w:pPr>
            <w:r>
              <w:rPr>
                <w:spacing w:val="-2"/>
                <w:sz w:val="24"/>
              </w:rPr>
              <w:t>3346,4</w:t>
            </w:r>
          </w:p>
        </w:tc>
        <w:tc>
          <w:tcPr>
            <w:tcW w:w="1493" w:type="dxa"/>
          </w:tcPr>
          <w:p>
            <w:pPr>
              <w:pStyle w:val="TableParagraph"/>
              <w:spacing w:line="266" w:lineRule="exact" w:before="0"/>
              <w:ind w:right="1"/>
              <w:rPr>
                <w:sz w:val="24"/>
              </w:rPr>
            </w:pPr>
            <w:r>
              <w:rPr>
                <w:spacing w:val="-2"/>
                <w:sz w:val="24"/>
              </w:rPr>
              <w:t>0,439948</w:t>
            </w:r>
          </w:p>
        </w:tc>
        <w:tc>
          <w:tcPr>
            <w:tcW w:w="1007" w:type="dxa"/>
          </w:tcPr>
          <w:p>
            <w:pPr>
              <w:pStyle w:val="TableParagraph"/>
              <w:spacing w:line="266" w:lineRule="exact" w:before="0"/>
              <w:ind w:left="247" w:right="2"/>
              <w:rPr>
                <w:sz w:val="24"/>
              </w:rPr>
            </w:pPr>
            <w:r>
              <w:rPr>
                <w:spacing w:val="-2"/>
                <w:sz w:val="24"/>
              </w:rPr>
              <w:t>3568,1</w:t>
            </w:r>
          </w:p>
        </w:tc>
      </w:tr>
      <w:tr>
        <w:trPr>
          <w:trHeight w:val="463" w:hRule="atLeast"/>
        </w:trPr>
        <w:tc>
          <w:tcPr>
            <w:tcW w:w="4074"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429" w:type="dxa"/>
          </w:tcPr>
          <w:p>
            <w:pPr>
              <w:pStyle w:val="TableParagraph"/>
              <w:spacing w:before="0"/>
              <w:jc w:val="left"/>
              <w:rPr>
                <w:sz w:val="22"/>
              </w:rPr>
            </w:pPr>
          </w:p>
        </w:tc>
        <w:tc>
          <w:tcPr>
            <w:tcW w:w="1371" w:type="dxa"/>
          </w:tcPr>
          <w:p>
            <w:pPr>
              <w:pStyle w:val="TableParagraph"/>
              <w:spacing w:before="0"/>
              <w:jc w:val="left"/>
              <w:rPr>
                <w:sz w:val="22"/>
              </w:rPr>
            </w:pPr>
          </w:p>
        </w:tc>
        <w:tc>
          <w:tcPr>
            <w:tcW w:w="1252" w:type="dxa"/>
          </w:tcPr>
          <w:p>
            <w:pPr>
              <w:pStyle w:val="TableParagraph"/>
              <w:spacing w:before="0"/>
              <w:jc w:val="left"/>
              <w:rPr>
                <w:sz w:val="22"/>
              </w:rPr>
            </w:pPr>
          </w:p>
        </w:tc>
        <w:tc>
          <w:tcPr>
            <w:tcW w:w="1492" w:type="dxa"/>
          </w:tcPr>
          <w:p>
            <w:pPr>
              <w:pStyle w:val="TableParagraph"/>
              <w:spacing w:before="0"/>
              <w:jc w:val="left"/>
              <w:rPr>
                <w:sz w:val="22"/>
              </w:rPr>
            </w:pPr>
          </w:p>
        </w:tc>
        <w:tc>
          <w:tcPr>
            <w:tcW w:w="1252" w:type="dxa"/>
          </w:tcPr>
          <w:p>
            <w:pPr>
              <w:pStyle w:val="TableParagraph"/>
              <w:spacing w:before="0"/>
              <w:jc w:val="left"/>
              <w:rPr>
                <w:sz w:val="22"/>
              </w:rPr>
            </w:pPr>
          </w:p>
        </w:tc>
        <w:tc>
          <w:tcPr>
            <w:tcW w:w="1493" w:type="dxa"/>
          </w:tcPr>
          <w:p>
            <w:pPr>
              <w:pStyle w:val="TableParagraph"/>
              <w:spacing w:before="0"/>
              <w:jc w:val="left"/>
              <w:rPr>
                <w:sz w:val="22"/>
              </w:rPr>
            </w:pPr>
          </w:p>
        </w:tc>
        <w:tc>
          <w:tcPr>
            <w:tcW w:w="1007" w:type="dxa"/>
          </w:tcPr>
          <w:p>
            <w:pPr>
              <w:pStyle w:val="TableParagraph"/>
              <w:spacing w:before="0"/>
              <w:jc w:val="left"/>
              <w:rPr>
                <w:sz w:val="22"/>
              </w:rPr>
            </w:pPr>
          </w:p>
        </w:tc>
      </w:tr>
      <w:tr>
        <w:trPr>
          <w:trHeight w:val="983" w:hRule="atLeast"/>
        </w:trPr>
        <w:tc>
          <w:tcPr>
            <w:tcW w:w="4074" w:type="dxa"/>
          </w:tcPr>
          <w:p>
            <w:pPr>
              <w:pStyle w:val="TableParagraph"/>
              <w:spacing w:line="225" w:lineRule="auto" w:before="102"/>
              <w:ind w:left="50"/>
              <w:jc w:val="left"/>
              <w:rPr>
                <w:sz w:val="24"/>
              </w:rPr>
            </w:pPr>
            <w:r>
              <w:rPr>
                <w:sz w:val="24"/>
              </w:rPr>
              <w:t>2.1.2.1.</w:t>
            </w:r>
            <w:r>
              <w:rPr>
                <w:spacing w:val="-14"/>
                <w:sz w:val="24"/>
              </w:rPr>
              <w:t> </w:t>
            </w:r>
            <w:r>
              <w:rPr>
                <w:sz w:val="24"/>
              </w:rPr>
              <w:t>для</w:t>
            </w:r>
            <w:r>
              <w:rPr>
                <w:spacing w:val="-15"/>
                <w:sz w:val="24"/>
              </w:rPr>
              <w:t> </w:t>
            </w:r>
            <w:r>
              <w:rPr>
                <w:sz w:val="24"/>
              </w:rPr>
              <w:t>проведения</w:t>
            </w:r>
            <w:r>
              <w:rPr>
                <w:spacing w:val="-15"/>
                <w:sz w:val="24"/>
              </w:rPr>
              <w:t> </w:t>
            </w:r>
            <w:r>
              <w:rPr>
                <w:sz w:val="24"/>
              </w:rPr>
              <w:t>углубленной </w:t>
            </w:r>
            <w:r>
              <w:rPr>
                <w:spacing w:val="-2"/>
                <w:sz w:val="24"/>
              </w:rPr>
              <w:t>диспансеризации</w:t>
            </w:r>
          </w:p>
        </w:tc>
        <w:tc>
          <w:tcPr>
            <w:tcW w:w="1429" w:type="dxa"/>
          </w:tcPr>
          <w:p>
            <w:pPr>
              <w:pStyle w:val="TableParagraph"/>
              <w:spacing w:line="225" w:lineRule="auto" w:before="102"/>
              <w:ind w:left="112" w:right="176" w:hanging="1"/>
              <w:rPr>
                <w:sz w:val="24"/>
              </w:rPr>
            </w:pPr>
            <w:r>
              <w:rPr>
                <w:spacing w:val="-2"/>
                <w:sz w:val="24"/>
              </w:rPr>
              <w:t>компле ксных посещений</w:t>
            </w:r>
          </w:p>
        </w:tc>
        <w:tc>
          <w:tcPr>
            <w:tcW w:w="1371" w:type="dxa"/>
          </w:tcPr>
          <w:p>
            <w:pPr>
              <w:pStyle w:val="TableParagraph"/>
              <w:ind w:left="7" w:right="128"/>
              <w:rPr>
                <w:sz w:val="24"/>
              </w:rPr>
            </w:pPr>
            <w:r>
              <w:rPr>
                <w:spacing w:val="-2"/>
                <w:sz w:val="24"/>
              </w:rPr>
              <w:t>0,050758</w:t>
            </w:r>
          </w:p>
        </w:tc>
        <w:tc>
          <w:tcPr>
            <w:tcW w:w="1252" w:type="dxa"/>
          </w:tcPr>
          <w:p>
            <w:pPr>
              <w:pStyle w:val="TableParagraph"/>
              <w:ind w:left="1" w:right="1"/>
              <w:rPr>
                <w:sz w:val="24"/>
              </w:rPr>
            </w:pPr>
            <w:r>
              <w:rPr>
                <w:spacing w:val="-2"/>
                <w:sz w:val="24"/>
              </w:rPr>
              <w:t>2349,6</w:t>
            </w:r>
          </w:p>
        </w:tc>
        <w:tc>
          <w:tcPr>
            <w:tcW w:w="1492" w:type="dxa"/>
          </w:tcPr>
          <w:p>
            <w:pPr>
              <w:pStyle w:val="TableParagraph"/>
              <w:rPr>
                <w:sz w:val="24"/>
              </w:rPr>
            </w:pPr>
            <w:r>
              <w:rPr>
                <w:spacing w:val="-2"/>
                <w:sz w:val="24"/>
              </w:rPr>
              <w:t>0,050758</w:t>
            </w:r>
          </w:p>
        </w:tc>
        <w:tc>
          <w:tcPr>
            <w:tcW w:w="1252" w:type="dxa"/>
          </w:tcPr>
          <w:p>
            <w:pPr>
              <w:pStyle w:val="TableParagraph"/>
              <w:ind w:right="1"/>
              <w:rPr>
                <w:sz w:val="24"/>
              </w:rPr>
            </w:pPr>
            <w:r>
              <w:rPr>
                <w:spacing w:val="-2"/>
                <w:sz w:val="24"/>
              </w:rPr>
              <w:t>2517,6</w:t>
            </w:r>
          </w:p>
        </w:tc>
        <w:tc>
          <w:tcPr>
            <w:tcW w:w="1493" w:type="dxa"/>
          </w:tcPr>
          <w:p>
            <w:pPr>
              <w:pStyle w:val="TableParagraph"/>
              <w:ind w:right="1"/>
              <w:rPr>
                <w:sz w:val="24"/>
              </w:rPr>
            </w:pPr>
            <w:r>
              <w:rPr>
                <w:spacing w:val="-2"/>
                <w:sz w:val="24"/>
              </w:rPr>
              <w:t>0,050758</w:t>
            </w:r>
          </w:p>
        </w:tc>
        <w:tc>
          <w:tcPr>
            <w:tcW w:w="1007" w:type="dxa"/>
          </w:tcPr>
          <w:p>
            <w:pPr>
              <w:pStyle w:val="TableParagraph"/>
              <w:ind w:left="247" w:right="2"/>
              <w:rPr>
                <w:sz w:val="24"/>
              </w:rPr>
            </w:pPr>
            <w:r>
              <w:rPr>
                <w:spacing w:val="-2"/>
                <w:sz w:val="24"/>
              </w:rPr>
              <w:t>2684,4</w:t>
            </w:r>
          </w:p>
        </w:tc>
      </w:tr>
      <w:tr>
        <w:trPr>
          <w:trHeight w:val="983" w:hRule="atLeast"/>
        </w:trPr>
        <w:tc>
          <w:tcPr>
            <w:tcW w:w="4074" w:type="dxa"/>
          </w:tcPr>
          <w:p>
            <w:pPr>
              <w:pStyle w:val="TableParagraph"/>
              <w:spacing w:line="225" w:lineRule="auto" w:before="102"/>
              <w:ind w:left="50"/>
              <w:jc w:val="left"/>
              <w:rPr>
                <w:sz w:val="24"/>
              </w:rPr>
            </w:pPr>
            <w:r>
              <w:rPr>
                <w:sz w:val="24"/>
              </w:rPr>
              <w:t>2.1.3. диспансеризация по оценке репродуктивного</w:t>
            </w:r>
            <w:r>
              <w:rPr>
                <w:spacing w:val="-13"/>
                <w:sz w:val="24"/>
              </w:rPr>
              <w:t> </w:t>
            </w:r>
            <w:r>
              <w:rPr>
                <w:sz w:val="24"/>
              </w:rPr>
              <w:t>здоровья</w:t>
            </w:r>
            <w:r>
              <w:rPr>
                <w:spacing w:val="-14"/>
                <w:sz w:val="24"/>
              </w:rPr>
              <w:t> </w:t>
            </w:r>
            <w:r>
              <w:rPr>
                <w:sz w:val="24"/>
              </w:rPr>
              <w:t>женщин</w:t>
            </w:r>
            <w:r>
              <w:rPr>
                <w:spacing w:val="-14"/>
                <w:sz w:val="24"/>
              </w:rPr>
              <w:t> </w:t>
            </w:r>
            <w:r>
              <w:rPr>
                <w:sz w:val="24"/>
              </w:rPr>
              <w:t>и </w:t>
            </w:r>
            <w:r>
              <w:rPr>
                <w:spacing w:val="-2"/>
                <w:sz w:val="24"/>
              </w:rPr>
              <w:t>мужчин:</w:t>
            </w:r>
          </w:p>
        </w:tc>
        <w:tc>
          <w:tcPr>
            <w:tcW w:w="1429" w:type="dxa"/>
          </w:tcPr>
          <w:p>
            <w:pPr>
              <w:pStyle w:val="TableParagraph"/>
              <w:spacing w:line="225" w:lineRule="auto" w:before="102"/>
              <w:ind w:left="112" w:right="176" w:hanging="1"/>
              <w:rPr>
                <w:sz w:val="24"/>
              </w:rPr>
            </w:pPr>
            <w:r>
              <w:rPr>
                <w:spacing w:val="-2"/>
                <w:sz w:val="24"/>
              </w:rPr>
              <w:t>компле ксных посещений</w:t>
            </w:r>
          </w:p>
        </w:tc>
        <w:tc>
          <w:tcPr>
            <w:tcW w:w="1371" w:type="dxa"/>
          </w:tcPr>
          <w:p>
            <w:pPr>
              <w:pStyle w:val="TableParagraph"/>
              <w:ind w:left="7" w:right="128"/>
              <w:rPr>
                <w:sz w:val="24"/>
              </w:rPr>
            </w:pPr>
            <w:r>
              <w:rPr>
                <w:spacing w:val="-2"/>
                <w:sz w:val="24"/>
              </w:rPr>
              <w:t>0,145709</w:t>
            </w:r>
          </w:p>
        </w:tc>
        <w:tc>
          <w:tcPr>
            <w:tcW w:w="1252" w:type="dxa"/>
          </w:tcPr>
          <w:p>
            <w:pPr>
              <w:pStyle w:val="TableParagraph"/>
              <w:ind w:left="1" w:right="1"/>
              <w:rPr>
                <w:sz w:val="24"/>
              </w:rPr>
            </w:pPr>
            <w:r>
              <w:rPr>
                <w:spacing w:val="-2"/>
                <w:sz w:val="24"/>
              </w:rPr>
              <w:t>1934,5</w:t>
            </w:r>
          </w:p>
        </w:tc>
        <w:tc>
          <w:tcPr>
            <w:tcW w:w="1492" w:type="dxa"/>
          </w:tcPr>
          <w:p>
            <w:pPr>
              <w:pStyle w:val="TableParagraph"/>
              <w:rPr>
                <w:sz w:val="24"/>
              </w:rPr>
            </w:pPr>
            <w:r>
              <w:rPr>
                <w:spacing w:val="-2"/>
                <w:sz w:val="24"/>
              </w:rPr>
              <w:t>0,158198</w:t>
            </w:r>
          </w:p>
        </w:tc>
        <w:tc>
          <w:tcPr>
            <w:tcW w:w="1252" w:type="dxa"/>
          </w:tcPr>
          <w:p>
            <w:pPr>
              <w:pStyle w:val="TableParagraph"/>
              <w:ind w:right="1"/>
              <w:rPr>
                <w:sz w:val="24"/>
              </w:rPr>
            </w:pPr>
            <w:r>
              <w:rPr>
                <w:spacing w:val="-2"/>
                <w:sz w:val="24"/>
              </w:rPr>
              <w:t>2072,8</w:t>
            </w:r>
          </w:p>
        </w:tc>
        <w:tc>
          <w:tcPr>
            <w:tcW w:w="1493" w:type="dxa"/>
          </w:tcPr>
          <w:p>
            <w:pPr>
              <w:pStyle w:val="TableParagraph"/>
              <w:ind w:right="1"/>
              <w:rPr>
                <w:sz w:val="24"/>
              </w:rPr>
            </w:pPr>
            <w:r>
              <w:rPr>
                <w:spacing w:val="-2"/>
                <w:sz w:val="24"/>
              </w:rPr>
              <w:t>0,170688</w:t>
            </w:r>
          </w:p>
        </w:tc>
        <w:tc>
          <w:tcPr>
            <w:tcW w:w="1007" w:type="dxa"/>
          </w:tcPr>
          <w:p>
            <w:pPr>
              <w:pStyle w:val="TableParagraph"/>
              <w:ind w:left="247" w:right="2"/>
              <w:rPr>
                <w:sz w:val="24"/>
              </w:rPr>
            </w:pPr>
            <w:r>
              <w:rPr>
                <w:spacing w:val="-2"/>
                <w:sz w:val="24"/>
              </w:rPr>
              <w:t>2210,1</w:t>
            </w:r>
          </w:p>
        </w:tc>
      </w:tr>
      <w:tr>
        <w:trPr>
          <w:trHeight w:val="984" w:hRule="atLeast"/>
        </w:trPr>
        <w:tc>
          <w:tcPr>
            <w:tcW w:w="4074" w:type="dxa"/>
          </w:tcPr>
          <w:p>
            <w:pPr>
              <w:pStyle w:val="TableParagraph"/>
              <w:ind w:left="50"/>
              <w:jc w:val="left"/>
              <w:rPr>
                <w:sz w:val="24"/>
              </w:rPr>
            </w:pPr>
            <w:r>
              <w:rPr>
                <w:spacing w:val="-2"/>
                <w:sz w:val="24"/>
              </w:rPr>
              <w:t>женщины</w:t>
            </w:r>
          </w:p>
        </w:tc>
        <w:tc>
          <w:tcPr>
            <w:tcW w:w="1429" w:type="dxa"/>
          </w:tcPr>
          <w:p>
            <w:pPr>
              <w:pStyle w:val="TableParagraph"/>
              <w:spacing w:line="225" w:lineRule="auto" w:before="102"/>
              <w:ind w:left="112" w:right="176" w:hanging="1"/>
              <w:rPr>
                <w:sz w:val="24"/>
              </w:rPr>
            </w:pPr>
            <w:r>
              <w:rPr>
                <w:spacing w:val="-2"/>
                <w:sz w:val="24"/>
              </w:rPr>
              <w:t>компле ксных посещений</w:t>
            </w:r>
          </w:p>
        </w:tc>
        <w:tc>
          <w:tcPr>
            <w:tcW w:w="1371" w:type="dxa"/>
          </w:tcPr>
          <w:p>
            <w:pPr>
              <w:pStyle w:val="TableParagraph"/>
              <w:ind w:left="7" w:right="128"/>
              <w:rPr>
                <w:sz w:val="24"/>
              </w:rPr>
            </w:pPr>
            <w:r>
              <w:rPr>
                <w:spacing w:val="-2"/>
                <w:sz w:val="24"/>
              </w:rPr>
              <w:t>0,074587</w:t>
            </w:r>
          </w:p>
        </w:tc>
        <w:tc>
          <w:tcPr>
            <w:tcW w:w="1252" w:type="dxa"/>
          </w:tcPr>
          <w:p>
            <w:pPr>
              <w:pStyle w:val="TableParagraph"/>
              <w:ind w:left="1" w:right="1"/>
              <w:rPr>
                <w:sz w:val="24"/>
              </w:rPr>
            </w:pPr>
            <w:r>
              <w:rPr>
                <w:spacing w:val="-2"/>
                <w:sz w:val="24"/>
              </w:rPr>
              <w:t>3054,8</w:t>
            </w:r>
          </w:p>
        </w:tc>
        <w:tc>
          <w:tcPr>
            <w:tcW w:w="1492" w:type="dxa"/>
          </w:tcPr>
          <w:p>
            <w:pPr>
              <w:pStyle w:val="TableParagraph"/>
              <w:rPr>
                <w:sz w:val="24"/>
              </w:rPr>
            </w:pPr>
            <w:r>
              <w:rPr>
                <w:spacing w:val="-2"/>
                <w:sz w:val="24"/>
              </w:rPr>
              <w:t>0,08098</w:t>
            </w:r>
          </w:p>
        </w:tc>
        <w:tc>
          <w:tcPr>
            <w:tcW w:w="1252" w:type="dxa"/>
          </w:tcPr>
          <w:p>
            <w:pPr>
              <w:pStyle w:val="TableParagraph"/>
              <w:ind w:right="1"/>
              <w:rPr>
                <w:sz w:val="24"/>
              </w:rPr>
            </w:pPr>
            <w:r>
              <w:rPr>
                <w:spacing w:val="-2"/>
                <w:sz w:val="24"/>
              </w:rPr>
              <w:t>3273,3</w:t>
            </w:r>
          </w:p>
        </w:tc>
        <w:tc>
          <w:tcPr>
            <w:tcW w:w="1493" w:type="dxa"/>
          </w:tcPr>
          <w:p>
            <w:pPr>
              <w:pStyle w:val="TableParagraph"/>
              <w:ind w:right="1"/>
              <w:rPr>
                <w:sz w:val="24"/>
              </w:rPr>
            </w:pPr>
            <w:r>
              <w:rPr>
                <w:spacing w:val="-2"/>
                <w:sz w:val="24"/>
              </w:rPr>
              <w:t>0,087373</w:t>
            </w:r>
          </w:p>
        </w:tc>
        <w:tc>
          <w:tcPr>
            <w:tcW w:w="1007" w:type="dxa"/>
          </w:tcPr>
          <w:p>
            <w:pPr>
              <w:pStyle w:val="TableParagraph"/>
              <w:ind w:left="247" w:right="2"/>
              <w:rPr>
                <w:sz w:val="24"/>
              </w:rPr>
            </w:pPr>
            <w:r>
              <w:rPr>
                <w:spacing w:val="-2"/>
                <w:sz w:val="24"/>
              </w:rPr>
              <w:t>3490,1</w:t>
            </w:r>
          </w:p>
        </w:tc>
      </w:tr>
      <w:tr>
        <w:trPr>
          <w:trHeight w:val="983" w:hRule="atLeast"/>
        </w:trPr>
        <w:tc>
          <w:tcPr>
            <w:tcW w:w="4074" w:type="dxa"/>
          </w:tcPr>
          <w:p>
            <w:pPr>
              <w:pStyle w:val="TableParagraph"/>
              <w:ind w:left="50"/>
              <w:jc w:val="left"/>
              <w:rPr>
                <w:sz w:val="24"/>
              </w:rPr>
            </w:pPr>
            <w:r>
              <w:rPr>
                <w:spacing w:val="-2"/>
                <w:sz w:val="24"/>
              </w:rPr>
              <w:t>мужчины</w:t>
            </w:r>
          </w:p>
        </w:tc>
        <w:tc>
          <w:tcPr>
            <w:tcW w:w="1429" w:type="dxa"/>
          </w:tcPr>
          <w:p>
            <w:pPr>
              <w:pStyle w:val="TableParagraph"/>
              <w:spacing w:line="225" w:lineRule="auto" w:before="102"/>
              <w:ind w:left="112" w:right="176" w:hanging="1"/>
              <w:rPr>
                <w:sz w:val="24"/>
              </w:rPr>
            </w:pPr>
            <w:r>
              <w:rPr>
                <w:spacing w:val="-2"/>
                <w:sz w:val="24"/>
              </w:rPr>
              <w:t>компле ксных посещений</w:t>
            </w:r>
          </w:p>
        </w:tc>
        <w:tc>
          <w:tcPr>
            <w:tcW w:w="1371" w:type="dxa"/>
          </w:tcPr>
          <w:p>
            <w:pPr>
              <w:pStyle w:val="TableParagraph"/>
              <w:ind w:left="7" w:right="128"/>
              <w:rPr>
                <w:sz w:val="24"/>
              </w:rPr>
            </w:pPr>
            <w:r>
              <w:rPr>
                <w:spacing w:val="-2"/>
                <w:sz w:val="24"/>
              </w:rPr>
              <w:t>0,071122</w:t>
            </w:r>
          </w:p>
        </w:tc>
        <w:tc>
          <w:tcPr>
            <w:tcW w:w="1252" w:type="dxa"/>
          </w:tcPr>
          <w:p>
            <w:pPr>
              <w:pStyle w:val="TableParagraph"/>
              <w:ind w:left="1" w:right="1"/>
              <w:rPr>
                <w:sz w:val="24"/>
              </w:rPr>
            </w:pPr>
            <w:r>
              <w:rPr>
                <w:spacing w:val="-2"/>
                <w:sz w:val="24"/>
              </w:rPr>
              <w:t>759,6</w:t>
            </w:r>
          </w:p>
        </w:tc>
        <w:tc>
          <w:tcPr>
            <w:tcW w:w="1492" w:type="dxa"/>
          </w:tcPr>
          <w:p>
            <w:pPr>
              <w:pStyle w:val="TableParagraph"/>
              <w:rPr>
                <w:sz w:val="24"/>
              </w:rPr>
            </w:pPr>
            <w:r>
              <w:rPr>
                <w:spacing w:val="-2"/>
                <w:sz w:val="24"/>
              </w:rPr>
              <w:t>0,077218</w:t>
            </w:r>
          </w:p>
        </w:tc>
        <w:tc>
          <w:tcPr>
            <w:tcW w:w="1252" w:type="dxa"/>
          </w:tcPr>
          <w:p>
            <w:pPr>
              <w:pStyle w:val="TableParagraph"/>
              <w:ind w:right="1"/>
              <w:rPr>
                <w:sz w:val="24"/>
              </w:rPr>
            </w:pPr>
            <w:r>
              <w:rPr>
                <w:spacing w:val="-2"/>
                <w:sz w:val="24"/>
              </w:rPr>
              <w:t>813,9</w:t>
            </w:r>
          </w:p>
        </w:tc>
        <w:tc>
          <w:tcPr>
            <w:tcW w:w="1493" w:type="dxa"/>
          </w:tcPr>
          <w:p>
            <w:pPr>
              <w:pStyle w:val="TableParagraph"/>
              <w:ind w:right="1"/>
              <w:rPr>
                <w:sz w:val="24"/>
              </w:rPr>
            </w:pPr>
            <w:r>
              <w:rPr>
                <w:spacing w:val="-2"/>
                <w:sz w:val="24"/>
              </w:rPr>
              <w:t>0,083314</w:t>
            </w:r>
          </w:p>
        </w:tc>
        <w:tc>
          <w:tcPr>
            <w:tcW w:w="1007" w:type="dxa"/>
          </w:tcPr>
          <w:p>
            <w:pPr>
              <w:pStyle w:val="TableParagraph"/>
              <w:ind w:left="247" w:right="2"/>
              <w:rPr>
                <w:sz w:val="24"/>
              </w:rPr>
            </w:pPr>
            <w:r>
              <w:rPr>
                <w:spacing w:val="-2"/>
                <w:sz w:val="24"/>
              </w:rPr>
              <w:t>867,8</w:t>
            </w:r>
          </w:p>
        </w:tc>
      </w:tr>
      <w:tr>
        <w:trPr>
          <w:trHeight w:val="463" w:hRule="atLeast"/>
        </w:trPr>
        <w:tc>
          <w:tcPr>
            <w:tcW w:w="4074" w:type="dxa"/>
          </w:tcPr>
          <w:p>
            <w:pPr>
              <w:pStyle w:val="TableParagraph"/>
              <w:ind w:left="50"/>
              <w:jc w:val="left"/>
              <w:rPr>
                <w:sz w:val="24"/>
              </w:rPr>
            </w:pPr>
            <w:r>
              <w:rPr>
                <w:sz w:val="24"/>
              </w:rPr>
              <w:t>2.1.4.</w:t>
            </w:r>
            <w:r>
              <w:rPr>
                <w:spacing w:val="-4"/>
                <w:sz w:val="24"/>
              </w:rPr>
              <w:t> </w:t>
            </w:r>
            <w:r>
              <w:rPr>
                <w:sz w:val="24"/>
              </w:rPr>
              <w:t>посещения</w:t>
            </w:r>
            <w:r>
              <w:rPr>
                <w:spacing w:val="-4"/>
                <w:sz w:val="24"/>
              </w:rPr>
              <w:t> </w:t>
            </w:r>
            <w:r>
              <w:rPr>
                <w:sz w:val="24"/>
              </w:rPr>
              <w:t>с</w:t>
            </w:r>
            <w:r>
              <w:rPr>
                <w:spacing w:val="-4"/>
                <w:sz w:val="24"/>
              </w:rPr>
              <w:t> </w:t>
            </w:r>
            <w:r>
              <w:rPr>
                <w:sz w:val="24"/>
              </w:rPr>
              <w:t>иными</w:t>
            </w:r>
            <w:r>
              <w:rPr>
                <w:spacing w:val="-3"/>
                <w:sz w:val="24"/>
              </w:rPr>
              <w:t> </w:t>
            </w:r>
            <w:r>
              <w:rPr>
                <w:spacing w:val="-2"/>
                <w:sz w:val="24"/>
              </w:rPr>
              <w:t>целями</w:t>
            </w:r>
          </w:p>
        </w:tc>
        <w:tc>
          <w:tcPr>
            <w:tcW w:w="1429" w:type="dxa"/>
          </w:tcPr>
          <w:p>
            <w:pPr>
              <w:pStyle w:val="TableParagraph"/>
              <w:ind w:right="64"/>
              <w:rPr>
                <w:sz w:val="24"/>
              </w:rPr>
            </w:pPr>
            <w:r>
              <w:rPr>
                <w:spacing w:val="-2"/>
                <w:sz w:val="24"/>
              </w:rPr>
              <w:t>посещений</w:t>
            </w:r>
          </w:p>
        </w:tc>
        <w:tc>
          <w:tcPr>
            <w:tcW w:w="1371" w:type="dxa"/>
          </w:tcPr>
          <w:p>
            <w:pPr>
              <w:pStyle w:val="TableParagraph"/>
              <w:ind w:left="7" w:right="128"/>
              <w:rPr>
                <w:sz w:val="24"/>
              </w:rPr>
            </w:pPr>
            <w:r>
              <w:rPr>
                <w:spacing w:val="-2"/>
                <w:sz w:val="24"/>
              </w:rPr>
              <w:t>2,618238</w:t>
            </w:r>
          </w:p>
        </w:tc>
        <w:tc>
          <w:tcPr>
            <w:tcW w:w="1252" w:type="dxa"/>
          </w:tcPr>
          <w:p>
            <w:pPr>
              <w:pStyle w:val="TableParagraph"/>
              <w:ind w:left="1" w:right="1"/>
              <w:rPr>
                <w:sz w:val="24"/>
              </w:rPr>
            </w:pPr>
            <w:r>
              <w:rPr>
                <w:spacing w:val="-2"/>
                <w:sz w:val="24"/>
              </w:rPr>
              <w:t>440,2</w:t>
            </w:r>
          </w:p>
        </w:tc>
        <w:tc>
          <w:tcPr>
            <w:tcW w:w="1492" w:type="dxa"/>
          </w:tcPr>
          <w:p>
            <w:pPr>
              <w:pStyle w:val="TableParagraph"/>
              <w:rPr>
                <w:sz w:val="24"/>
              </w:rPr>
            </w:pPr>
            <w:r>
              <w:rPr>
                <w:spacing w:val="-2"/>
                <w:sz w:val="24"/>
              </w:rPr>
              <w:t>2,618238</w:t>
            </w:r>
          </w:p>
        </w:tc>
        <w:tc>
          <w:tcPr>
            <w:tcW w:w="1252" w:type="dxa"/>
          </w:tcPr>
          <w:p>
            <w:pPr>
              <w:pStyle w:val="TableParagraph"/>
              <w:ind w:right="1"/>
              <w:rPr>
                <w:sz w:val="24"/>
              </w:rPr>
            </w:pPr>
            <w:r>
              <w:rPr>
                <w:spacing w:val="-2"/>
                <w:sz w:val="24"/>
              </w:rPr>
              <w:t>471,7</w:t>
            </w:r>
          </w:p>
        </w:tc>
        <w:tc>
          <w:tcPr>
            <w:tcW w:w="1493" w:type="dxa"/>
          </w:tcPr>
          <w:p>
            <w:pPr>
              <w:pStyle w:val="TableParagraph"/>
              <w:ind w:right="1"/>
              <w:rPr>
                <w:sz w:val="24"/>
              </w:rPr>
            </w:pPr>
            <w:r>
              <w:rPr>
                <w:spacing w:val="-2"/>
                <w:sz w:val="24"/>
              </w:rPr>
              <w:t>2,618238</w:t>
            </w:r>
          </w:p>
        </w:tc>
        <w:tc>
          <w:tcPr>
            <w:tcW w:w="1007" w:type="dxa"/>
          </w:tcPr>
          <w:p>
            <w:pPr>
              <w:pStyle w:val="TableParagraph"/>
              <w:ind w:left="247" w:right="2"/>
              <w:rPr>
                <w:sz w:val="24"/>
              </w:rPr>
            </w:pPr>
            <w:r>
              <w:rPr>
                <w:spacing w:val="-2"/>
                <w:sz w:val="24"/>
              </w:rPr>
              <w:t>502,9</w:t>
            </w:r>
          </w:p>
        </w:tc>
      </w:tr>
      <w:tr>
        <w:trPr>
          <w:trHeight w:val="724" w:hRule="atLeast"/>
        </w:trPr>
        <w:tc>
          <w:tcPr>
            <w:tcW w:w="4074" w:type="dxa"/>
          </w:tcPr>
          <w:p>
            <w:pPr>
              <w:pStyle w:val="TableParagraph"/>
              <w:spacing w:line="225" w:lineRule="auto" w:before="102"/>
              <w:ind w:left="50"/>
              <w:jc w:val="left"/>
              <w:rPr>
                <w:sz w:val="24"/>
              </w:rPr>
            </w:pPr>
            <w:r>
              <w:rPr>
                <w:sz w:val="24"/>
              </w:rPr>
              <w:t>2.1.5.</w:t>
            </w:r>
            <w:r>
              <w:rPr>
                <w:spacing w:val="-14"/>
                <w:sz w:val="24"/>
              </w:rPr>
              <w:t> </w:t>
            </w:r>
            <w:r>
              <w:rPr>
                <w:sz w:val="24"/>
              </w:rPr>
              <w:t>посещения</w:t>
            </w:r>
            <w:r>
              <w:rPr>
                <w:spacing w:val="-14"/>
                <w:sz w:val="24"/>
              </w:rPr>
              <w:t> </w:t>
            </w:r>
            <w:r>
              <w:rPr>
                <w:sz w:val="24"/>
              </w:rPr>
              <w:t>по</w:t>
            </w:r>
            <w:r>
              <w:rPr>
                <w:spacing w:val="-14"/>
                <w:sz w:val="24"/>
              </w:rPr>
              <w:t> </w:t>
            </w:r>
            <w:r>
              <w:rPr>
                <w:sz w:val="24"/>
              </w:rPr>
              <w:t>неотложной </w:t>
            </w:r>
            <w:r>
              <w:rPr>
                <w:spacing w:val="-2"/>
                <w:sz w:val="24"/>
              </w:rPr>
              <w:t>помощи</w:t>
            </w:r>
          </w:p>
        </w:tc>
        <w:tc>
          <w:tcPr>
            <w:tcW w:w="1429" w:type="dxa"/>
          </w:tcPr>
          <w:p>
            <w:pPr>
              <w:pStyle w:val="TableParagraph"/>
              <w:ind w:right="64"/>
              <w:rPr>
                <w:sz w:val="24"/>
              </w:rPr>
            </w:pPr>
            <w:r>
              <w:rPr>
                <w:spacing w:val="-2"/>
                <w:sz w:val="24"/>
              </w:rPr>
              <w:t>посещений</w:t>
            </w:r>
          </w:p>
        </w:tc>
        <w:tc>
          <w:tcPr>
            <w:tcW w:w="1371" w:type="dxa"/>
          </w:tcPr>
          <w:p>
            <w:pPr>
              <w:pStyle w:val="TableParagraph"/>
              <w:ind w:left="7" w:right="128"/>
              <w:rPr>
                <w:sz w:val="24"/>
              </w:rPr>
            </w:pPr>
            <w:r>
              <w:rPr>
                <w:spacing w:val="-4"/>
                <w:sz w:val="24"/>
              </w:rPr>
              <w:t>0,54</w:t>
            </w:r>
          </w:p>
        </w:tc>
        <w:tc>
          <w:tcPr>
            <w:tcW w:w="1252" w:type="dxa"/>
          </w:tcPr>
          <w:p>
            <w:pPr>
              <w:pStyle w:val="TableParagraph"/>
              <w:ind w:left="1" w:right="1"/>
              <w:rPr>
                <w:sz w:val="24"/>
              </w:rPr>
            </w:pPr>
            <w:r>
              <w:rPr>
                <w:spacing w:val="-2"/>
                <w:sz w:val="24"/>
              </w:rPr>
              <w:t>1050,7</w:t>
            </w:r>
          </w:p>
        </w:tc>
        <w:tc>
          <w:tcPr>
            <w:tcW w:w="1492" w:type="dxa"/>
          </w:tcPr>
          <w:p>
            <w:pPr>
              <w:pStyle w:val="TableParagraph"/>
              <w:rPr>
                <w:sz w:val="24"/>
              </w:rPr>
            </w:pPr>
            <w:r>
              <w:rPr>
                <w:spacing w:val="-4"/>
                <w:sz w:val="24"/>
              </w:rPr>
              <w:t>0,54</w:t>
            </w:r>
          </w:p>
        </w:tc>
        <w:tc>
          <w:tcPr>
            <w:tcW w:w="1252" w:type="dxa"/>
          </w:tcPr>
          <w:p>
            <w:pPr>
              <w:pStyle w:val="TableParagraph"/>
              <w:ind w:right="1"/>
              <w:rPr>
                <w:sz w:val="24"/>
              </w:rPr>
            </w:pPr>
            <w:r>
              <w:rPr>
                <w:spacing w:val="-2"/>
                <w:sz w:val="24"/>
              </w:rPr>
              <w:t>1125,8</w:t>
            </w:r>
          </w:p>
        </w:tc>
        <w:tc>
          <w:tcPr>
            <w:tcW w:w="1493" w:type="dxa"/>
          </w:tcPr>
          <w:p>
            <w:pPr>
              <w:pStyle w:val="TableParagraph"/>
              <w:ind w:right="1"/>
              <w:rPr>
                <w:sz w:val="24"/>
              </w:rPr>
            </w:pPr>
            <w:r>
              <w:rPr>
                <w:spacing w:val="-4"/>
                <w:sz w:val="24"/>
              </w:rPr>
              <w:t>0,54</w:t>
            </w:r>
          </w:p>
        </w:tc>
        <w:tc>
          <w:tcPr>
            <w:tcW w:w="1007" w:type="dxa"/>
          </w:tcPr>
          <w:p>
            <w:pPr>
              <w:pStyle w:val="TableParagraph"/>
              <w:ind w:left="247" w:right="2"/>
              <w:rPr>
                <w:sz w:val="24"/>
              </w:rPr>
            </w:pPr>
            <w:r>
              <w:rPr>
                <w:spacing w:val="-2"/>
                <w:sz w:val="24"/>
              </w:rPr>
              <w:t>1200,4</w:t>
            </w:r>
          </w:p>
        </w:tc>
      </w:tr>
      <w:tr>
        <w:trPr>
          <w:trHeight w:val="724" w:hRule="atLeast"/>
        </w:trPr>
        <w:tc>
          <w:tcPr>
            <w:tcW w:w="4074" w:type="dxa"/>
          </w:tcPr>
          <w:p>
            <w:pPr>
              <w:pStyle w:val="TableParagraph"/>
              <w:spacing w:line="225" w:lineRule="auto" w:before="102"/>
              <w:ind w:left="50"/>
              <w:jc w:val="left"/>
              <w:rPr>
                <w:sz w:val="24"/>
              </w:rPr>
            </w:pPr>
            <w:r>
              <w:rPr>
                <w:sz w:val="24"/>
              </w:rPr>
              <w:t>2.1.6. обращения в связи с заболеваниями</w:t>
            </w:r>
            <w:r>
              <w:rPr>
                <w:spacing w:val="-11"/>
                <w:sz w:val="24"/>
              </w:rPr>
              <w:t> </w:t>
            </w:r>
            <w:r>
              <w:rPr>
                <w:sz w:val="24"/>
              </w:rPr>
              <w:t>-</w:t>
            </w:r>
            <w:r>
              <w:rPr>
                <w:spacing w:val="-10"/>
                <w:sz w:val="24"/>
              </w:rPr>
              <w:t> </w:t>
            </w:r>
            <w:r>
              <w:rPr>
                <w:sz w:val="24"/>
              </w:rPr>
              <w:t>всего,</w:t>
            </w:r>
            <w:r>
              <w:rPr>
                <w:spacing w:val="-10"/>
                <w:sz w:val="24"/>
              </w:rPr>
              <w:t> </w:t>
            </w:r>
            <w:r>
              <w:rPr>
                <w:sz w:val="24"/>
              </w:rPr>
              <w:t>из</w:t>
            </w:r>
            <w:r>
              <w:rPr>
                <w:spacing w:val="-10"/>
                <w:sz w:val="24"/>
              </w:rPr>
              <w:t> </w:t>
            </w:r>
            <w:r>
              <w:rPr>
                <w:sz w:val="24"/>
              </w:rPr>
              <w:t>них:</w:t>
            </w:r>
          </w:p>
        </w:tc>
        <w:tc>
          <w:tcPr>
            <w:tcW w:w="1429" w:type="dxa"/>
          </w:tcPr>
          <w:p>
            <w:pPr>
              <w:pStyle w:val="TableParagraph"/>
              <w:ind w:right="64"/>
              <w:rPr>
                <w:sz w:val="24"/>
              </w:rPr>
            </w:pPr>
            <w:r>
              <w:rPr>
                <w:spacing w:val="-2"/>
                <w:sz w:val="24"/>
              </w:rPr>
              <w:t>обращений</w:t>
            </w:r>
          </w:p>
        </w:tc>
        <w:tc>
          <w:tcPr>
            <w:tcW w:w="1371" w:type="dxa"/>
          </w:tcPr>
          <w:p>
            <w:pPr>
              <w:pStyle w:val="TableParagraph"/>
              <w:ind w:left="7" w:right="128"/>
              <w:rPr>
                <w:sz w:val="24"/>
              </w:rPr>
            </w:pPr>
            <w:r>
              <w:rPr>
                <w:spacing w:val="-2"/>
                <w:sz w:val="24"/>
              </w:rPr>
              <w:t>1,335969</w:t>
            </w:r>
          </w:p>
        </w:tc>
        <w:tc>
          <w:tcPr>
            <w:tcW w:w="1252" w:type="dxa"/>
          </w:tcPr>
          <w:p>
            <w:pPr>
              <w:pStyle w:val="TableParagraph"/>
              <w:ind w:left="1" w:right="1"/>
              <w:rPr>
                <w:sz w:val="24"/>
              </w:rPr>
            </w:pPr>
            <w:r>
              <w:rPr>
                <w:spacing w:val="-2"/>
                <w:sz w:val="24"/>
              </w:rPr>
              <w:t>2064,7</w:t>
            </w:r>
          </w:p>
        </w:tc>
        <w:tc>
          <w:tcPr>
            <w:tcW w:w="1492" w:type="dxa"/>
          </w:tcPr>
          <w:p>
            <w:pPr>
              <w:pStyle w:val="TableParagraph"/>
              <w:rPr>
                <w:sz w:val="24"/>
              </w:rPr>
            </w:pPr>
            <w:r>
              <w:rPr>
                <w:spacing w:val="-2"/>
                <w:sz w:val="24"/>
              </w:rPr>
              <w:t>1,335969</w:t>
            </w:r>
          </w:p>
        </w:tc>
        <w:tc>
          <w:tcPr>
            <w:tcW w:w="1252" w:type="dxa"/>
          </w:tcPr>
          <w:p>
            <w:pPr>
              <w:pStyle w:val="TableParagraph"/>
              <w:ind w:right="1"/>
              <w:rPr>
                <w:sz w:val="24"/>
              </w:rPr>
            </w:pPr>
            <w:r>
              <w:rPr>
                <w:spacing w:val="-2"/>
                <w:sz w:val="24"/>
              </w:rPr>
              <w:t>2212,4</w:t>
            </w:r>
          </w:p>
        </w:tc>
        <w:tc>
          <w:tcPr>
            <w:tcW w:w="1493" w:type="dxa"/>
          </w:tcPr>
          <w:p>
            <w:pPr>
              <w:pStyle w:val="TableParagraph"/>
              <w:ind w:right="1"/>
              <w:rPr>
                <w:sz w:val="24"/>
              </w:rPr>
            </w:pPr>
            <w:r>
              <w:rPr>
                <w:spacing w:val="-2"/>
                <w:sz w:val="24"/>
              </w:rPr>
              <w:t>1,335969</w:t>
            </w:r>
          </w:p>
        </w:tc>
        <w:tc>
          <w:tcPr>
            <w:tcW w:w="1007" w:type="dxa"/>
          </w:tcPr>
          <w:p>
            <w:pPr>
              <w:pStyle w:val="TableParagraph"/>
              <w:ind w:left="247" w:right="2"/>
              <w:rPr>
                <w:sz w:val="24"/>
              </w:rPr>
            </w:pPr>
            <w:r>
              <w:rPr>
                <w:spacing w:val="-2"/>
                <w:sz w:val="24"/>
              </w:rPr>
              <w:t>2358,9</w:t>
            </w:r>
          </w:p>
        </w:tc>
      </w:tr>
      <w:tr>
        <w:trPr>
          <w:trHeight w:val="1404" w:hRule="atLeast"/>
        </w:trPr>
        <w:tc>
          <w:tcPr>
            <w:tcW w:w="4074" w:type="dxa"/>
          </w:tcPr>
          <w:p>
            <w:pPr>
              <w:pStyle w:val="TableParagraph"/>
              <w:spacing w:line="260" w:lineRule="exact" w:before="85"/>
              <w:ind w:left="50" w:right="124"/>
              <w:jc w:val="left"/>
              <w:rPr>
                <w:sz w:val="24"/>
              </w:rPr>
            </w:pPr>
            <w:r>
              <w:rPr>
                <w:sz w:val="24"/>
              </w:rPr>
              <w:t>2.1.6.1.</w:t>
            </w:r>
            <w:r>
              <w:rPr>
                <w:spacing w:val="-14"/>
                <w:sz w:val="24"/>
              </w:rPr>
              <w:t> </w:t>
            </w:r>
            <w:r>
              <w:rPr>
                <w:sz w:val="24"/>
              </w:rPr>
              <w:t>консультация</w:t>
            </w:r>
            <w:r>
              <w:rPr>
                <w:spacing w:val="-15"/>
                <w:sz w:val="24"/>
              </w:rPr>
              <w:t> </w:t>
            </w:r>
            <w:r>
              <w:rPr>
                <w:sz w:val="24"/>
              </w:rPr>
              <w:t>с</w:t>
            </w:r>
            <w:r>
              <w:rPr>
                <w:spacing w:val="-15"/>
                <w:sz w:val="24"/>
              </w:rPr>
              <w:t> </w:t>
            </w:r>
            <w:r>
              <w:rPr>
                <w:sz w:val="24"/>
              </w:rPr>
              <w:t>применением телемедицинских технологий при дистанционном взаимодействии медицинских работников между </w:t>
            </w:r>
            <w:r>
              <w:rPr>
                <w:spacing w:val="-2"/>
                <w:sz w:val="24"/>
              </w:rPr>
              <w:t>собой</w:t>
            </w:r>
          </w:p>
        </w:tc>
        <w:tc>
          <w:tcPr>
            <w:tcW w:w="1429" w:type="dxa"/>
          </w:tcPr>
          <w:p>
            <w:pPr>
              <w:pStyle w:val="TableParagraph"/>
              <w:spacing w:line="225" w:lineRule="auto" w:before="102"/>
              <w:ind w:left="488" w:right="231" w:hanging="324"/>
              <w:jc w:val="left"/>
              <w:rPr>
                <w:sz w:val="24"/>
              </w:rPr>
            </w:pPr>
            <w:r>
              <w:rPr>
                <w:spacing w:val="-2"/>
                <w:sz w:val="24"/>
              </w:rPr>
              <w:t>консульта </w:t>
            </w:r>
            <w:r>
              <w:rPr>
                <w:spacing w:val="-4"/>
                <w:sz w:val="24"/>
              </w:rPr>
              <w:t>ций</w:t>
            </w:r>
          </w:p>
        </w:tc>
        <w:tc>
          <w:tcPr>
            <w:tcW w:w="1371" w:type="dxa"/>
          </w:tcPr>
          <w:p>
            <w:pPr>
              <w:pStyle w:val="TableParagraph"/>
              <w:ind w:left="7" w:right="128"/>
              <w:rPr>
                <w:sz w:val="24"/>
              </w:rPr>
            </w:pPr>
            <w:r>
              <w:rPr>
                <w:spacing w:val="-2"/>
                <w:sz w:val="24"/>
              </w:rPr>
              <w:t>0,080667</w:t>
            </w:r>
          </w:p>
        </w:tc>
        <w:tc>
          <w:tcPr>
            <w:tcW w:w="1252" w:type="dxa"/>
          </w:tcPr>
          <w:p>
            <w:pPr>
              <w:pStyle w:val="TableParagraph"/>
              <w:ind w:left="1" w:right="1"/>
              <w:rPr>
                <w:sz w:val="24"/>
              </w:rPr>
            </w:pPr>
            <w:r>
              <w:rPr>
                <w:spacing w:val="-2"/>
                <w:sz w:val="24"/>
              </w:rPr>
              <w:t>379,9</w:t>
            </w:r>
          </w:p>
        </w:tc>
        <w:tc>
          <w:tcPr>
            <w:tcW w:w="1492" w:type="dxa"/>
          </w:tcPr>
          <w:p>
            <w:pPr>
              <w:pStyle w:val="TableParagraph"/>
              <w:rPr>
                <w:sz w:val="24"/>
              </w:rPr>
            </w:pPr>
            <w:r>
              <w:rPr>
                <w:spacing w:val="-2"/>
                <w:sz w:val="24"/>
              </w:rPr>
              <w:t>0,080667</w:t>
            </w:r>
          </w:p>
        </w:tc>
        <w:tc>
          <w:tcPr>
            <w:tcW w:w="1252" w:type="dxa"/>
          </w:tcPr>
          <w:p>
            <w:pPr>
              <w:pStyle w:val="TableParagraph"/>
              <w:ind w:right="1"/>
              <w:rPr>
                <w:sz w:val="24"/>
              </w:rPr>
            </w:pPr>
            <w:r>
              <w:rPr>
                <w:spacing w:val="-2"/>
                <w:sz w:val="24"/>
              </w:rPr>
              <w:t>407,1</w:t>
            </w:r>
          </w:p>
        </w:tc>
        <w:tc>
          <w:tcPr>
            <w:tcW w:w="1493" w:type="dxa"/>
          </w:tcPr>
          <w:p>
            <w:pPr>
              <w:pStyle w:val="TableParagraph"/>
              <w:ind w:right="1"/>
              <w:rPr>
                <w:sz w:val="24"/>
              </w:rPr>
            </w:pPr>
            <w:r>
              <w:rPr>
                <w:spacing w:val="-2"/>
                <w:sz w:val="24"/>
              </w:rPr>
              <w:t>0,080667</w:t>
            </w:r>
          </w:p>
        </w:tc>
        <w:tc>
          <w:tcPr>
            <w:tcW w:w="1007" w:type="dxa"/>
          </w:tcPr>
          <w:p>
            <w:pPr>
              <w:pStyle w:val="TableParagraph"/>
              <w:ind w:left="247" w:right="2"/>
              <w:rPr>
                <w:sz w:val="24"/>
              </w:rPr>
            </w:pPr>
            <w:r>
              <w:rPr>
                <w:spacing w:val="-2"/>
                <w:sz w:val="24"/>
              </w:rPr>
              <w:t>434,1</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1422"/>
        <w:gridCol w:w="1370"/>
        <w:gridCol w:w="1312"/>
        <w:gridCol w:w="1462"/>
        <w:gridCol w:w="1252"/>
        <w:gridCol w:w="1493"/>
        <w:gridCol w:w="1007"/>
      </w:tblGrid>
      <w:tr>
        <w:trPr>
          <w:trHeight w:val="1664" w:hRule="atLeast"/>
        </w:trPr>
        <w:tc>
          <w:tcPr>
            <w:tcW w:w="4051" w:type="dxa"/>
          </w:tcPr>
          <w:p>
            <w:pPr>
              <w:pStyle w:val="TableParagraph"/>
              <w:spacing w:line="225" w:lineRule="auto" w:before="3"/>
              <w:ind w:left="50" w:right="185"/>
              <w:jc w:val="left"/>
              <w:rPr>
                <w:sz w:val="24"/>
              </w:rPr>
            </w:pPr>
            <w:r>
              <w:rPr>
                <w:sz w:val="24"/>
              </w:rPr>
              <w:t>2.1.6.2.</w:t>
            </w:r>
            <w:r>
              <w:rPr>
                <w:spacing w:val="-14"/>
                <w:sz w:val="24"/>
              </w:rPr>
              <w:t> </w:t>
            </w:r>
            <w:r>
              <w:rPr>
                <w:sz w:val="24"/>
              </w:rPr>
              <w:t>консультация</w:t>
            </w:r>
            <w:r>
              <w:rPr>
                <w:spacing w:val="-15"/>
                <w:sz w:val="24"/>
              </w:rPr>
              <w:t> </w:t>
            </w:r>
            <w:r>
              <w:rPr>
                <w:sz w:val="24"/>
              </w:rPr>
              <w:t>с</w:t>
            </w:r>
            <w:r>
              <w:rPr>
                <w:spacing w:val="-15"/>
                <w:sz w:val="24"/>
              </w:rPr>
              <w:t> </w:t>
            </w:r>
            <w:r>
              <w:rPr>
                <w:sz w:val="24"/>
              </w:rPr>
              <w:t>применением телемедицинских технологий при дистанционном взаимодействии медицинских работников с пациентами или их законными </w:t>
            </w:r>
            <w:r>
              <w:rPr>
                <w:spacing w:val="-2"/>
                <w:sz w:val="24"/>
              </w:rPr>
              <w:t>представителями</w:t>
            </w:r>
          </w:p>
        </w:tc>
        <w:tc>
          <w:tcPr>
            <w:tcW w:w="1422" w:type="dxa"/>
          </w:tcPr>
          <w:p>
            <w:pPr>
              <w:pStyle w:val="TableParagraph"/>
              <w:spacing w:line="225" w:lineRule="auto" w:before="3"/>
              <w:ind w:left="511" w:right="200" w:hanging="324"/>
              <w:jc w:val="left"/>
              <w:rPr>
                <w:sz w:val="24"/>
              </w:rPr>
            </w:pPr>
            <w:r>
              <w:rPr>
                <w:spacing w:val="-2"/>
                <w:sz w:val="24"/>
              </w:rPr>
              <w:t>консульта </w:t>
            </w:r>
            <w:r>
              <w:rPr>
                <w:spacing w:val="-4"/>
                <w:sz w:val="24"/>
              </w:rPr>
              <w:t>ций</w:t>
            </w:r>
          </w:p>
        </w:tc>
        <w:tc>
          <w:tcPr>
            <w:tcW w:w="1370" w:type="dxa"/>
          </w:tcPr>
          <w:p>
            <w:pPr>
              <w:pStyle w:val="TableParagraph"/>
              <w:spacing w:line="266" w:lineRule="exact" w:before="0"/>
              <w:ind w:right="60"/>
              <w:rPr>
                <w:sz w:val="24"/>
              </w:rPr>
            </w:pPr>
            <w:r>
              <w:rPr>
                <w:spacing w:val="-2"/>
                <w:sz w:val="24"/>
              </w:rPr>
              <w:t>0,030555</w:t>
            </w:r>
          </w:p>
        </w:tc>
        <w:tc>
          <w:tcPr>
            <w:tcW w:w="1312" w:type="dxa"/>
          </w:tcPr>
          <w:p>
            <w:pPr>
              <w:pStyle w:val="TableParagraph"/>
              <w:spacing w:line="266" w:lineRule="exact" w:before="0"/>
              <w:ind w:left="1" w:right="1"/>
              <w:rPr>
                <w:sz w:val="24"/>
              </w:rPr>
            </w:pPr>
            <w:r>
              <w:rPr>
                <w:spacing w:val="-2"/>
                <w:sz w:val="24"/>
              </w:rPr>
              <w:t>336,3</w:t>
            </w:r>
          </w:p>
        </w:tc>
        <w:tc>
          <w:tcPr>
            <w:tcW w:w="1462" w:type="dxa"/>
          </w:tcPr>
          <w:p>
            <w:pPr>
              <w:pStyle w:val="TableParagraph"/>
              <w:spacing w:line="266" w:lineRule="exact" w:before="0"/>
              <w:ind w:right="28"/>
              <w:rPr>
                <w:sz w:val="24"/>
              </w:rPr>
            </w:pPr>
            <w:r>
              <w:rPr>
                <w:spacing w:val="-2"/>
                <w:sz w:val="24"/>
              </w:rPr>
              <w:t>0,030555</w:t>
            </w:r>
          </w:p>
        </w:tc>
        <w:tc>
          <w:tcPr>
            <w:tcW w:w="1252" w:type="dxa"/>
          </w:tcPr>
          <w:p>
            <w:pPr>
              <w:pStyle w:val="TableParagraph"/>
              <w:spacing w:line="266" w:lineRule="exact" w:before="0"/>
              <w:ind w:left="1" w:right="1"/>
              <w:rPr>
                <w:sz w:val="24"/>
              </w:rPr>
            </w:pPr>
            <w:r>
              <w:rPr>
                <w:spacing w:val="-2"/>
                <w:sz w:val="24"/>
              </w:rPr>
              <w:t>360,4</w:t>
            </w:r>
          </w:p>
        </w:tc>
        <w:tc>
          <w:tcPr>
            <w:tcW w:w="1493" w:type="dxa"/>
          </w:tcPr>
          <w:p>
            <w:pPr>
              <w:pStyle w:val="TableParagraph"/>
              <w:spacing w:line="266" w:lineRule="exact" w:before="0"/>
              <w:ind w:right="1"/>
              <w:rPr>
                <w:sz w:val="24"/>
              </w:rPr>
            </w:pPr>
            <w:r>
              <w:rPr>
                <w:spacing w:val="-2"/>
                <w:sz w:val="24"/>
              </w:rPr>
              <w:t>0,030555</w:t>
            </w:r>
          </w:p>
        </w:tc>
        <w:tc>
          <w:tcPr>
            <w:tcW w:w="1007" w:type="dxa"/>
          </w:tcPr>
          <w:p>
            <w:pPr>
              <w:pStyle w:val="TableParagraph"/>
              <w:spacing w:line="266" w:lineRule="exact" w:before="0"/>
              <w:ind w:left="357"/>
              <w:jc w:val="left"/>
              <w:rPr>
                <w:sz w:val="24"/>
              </w:rPr>
            </w:pPr>
            <w:r>
              <w:rPr>
                <w:spacing w:val="-2"/>
                <w:sz w:val="24"/>
              </w:rPr>
              <w:t>384,3</w:t>
            </w:r>
          </w:p>
        </w:tc>
      </w:tr>
      <w:tr>
        <w:trPr>
          <w:trHeight w:val="984" w:hRule="atLeast"/>
        </w:trPr>
        <w:tc>
          <w:tcPr>
            <w:tcW w:w="4051" w:type="dxa"/>
          </w:tcPr>
          <w:p>
            <w:pPr>
              <w:pStyle w:val="TableParagraph"/>
              <w:spacing w:line="225" w:lineRule="auto" w:before="102"/>
              <w:ind w:left="50" w:right="185"/>
              <w:jc w:val="left"/>
              <w:rPr>
                <w:sz w:val="24"/>
              </w:rPr>
            </w:pPr>
            <w:r>
              <w:rPr>
                <w:sz w:val="24"/>
              </w:rPr>
              <w:t>2.1.7. проведение отдельных диагностических (лабораторных) исследований</w:t>
            </w:r>
            <w:r>
              <w:rPr>
                <w:spacing w:val="-15"/>
                <w:sz w:val="24"/>
              </w:rPr>
              <w:t> </w:t>
            </w:r>
            <w:r>
              <w:rPr>
                <w:sz w:val="24"/>
              </w:rPr>
              <w:t>(медицинских</w:t>
            </w:r>
            <w:r>
              <w:rPr>
                <w:spacing w:val="-15"/>
                <w:sz w:val="24"/>
              </w:rPr>
              <w:t> </w:t>
            </w:r>
            <w:r>
              <w:rPr>
                <w:sz w:val="24"/>
              </w:rPr>
              <w:t>услуг):</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0,274512</w:t>
            </w:r>
          </w:p>
        </w:tc>
        <w:tc>
          <w:tcPr>
            <w:tcW w:w="1312" w:type="dxa"/>
          </w:tcPr>
          <w:p>
            <w:pPr>
              <w:pStyle w:val="TableParagraph"/>
              <w:ind w:left="1" w:right="1"/>
              <w:rPr>
                <w:sz w:val="24"/>
              </w:rPr>
            </w:pPr>
            <w:r>
              <w:rPr>
                <w:spacing w:val="-2"/>
                <w:sz w:val="24"/>
              </w:rPr>
              <w:t>2303,7</w:t>
            </w:r>
          </w:p>
        </w:tc>
        <w:tc>
          <w:tcPr>
            <w:tcW w:w="1462" w:type="dxa"/>
          </w:tcPr>
          <w:p>
            <w:pPr>
              <w:pStyle w:val="TableParagraph"/>
              <w:ind w:right="28"/>
              <w:rPr>
                <w:sz w:val="24"/>
              </w:rPr>
            </w:pPr>
            <w:r>
              <w:rPr>
                <w:spacing w:val="-2"/>
                <w:sz w:val="24"/>
              </w:rPr>
              <w:t>0,274786</w:t>
            </w:r>
          </w:p>
        </w:tc>
        <w:tc>
          <w:tcPr>
            <w:tcW w:w="1252" w:type="dxa"/>
          </w:tcPr>
          <w:p>
            <w:pPr>
              <w:pStyle w:val="TableParagraph"/>
              <w:ind w:left="1" w:right="1"/>
              <w:rPr>
                <w:sz w:val="24"/>
              </w:rPr>
            </w:pPr>
            <w:r>
              <w:rPr>
                <w:spacing w:val="-2"/>
                <w:sz w:val="24"/>
              </w:rPr>
              <w:t>2461,9</w:t>
            </w:r>
          </w:p>
        </w:tc>
        <w:tc>
          <w:tcPr>
            <w:tcW w:w="1493" w:type="dxa"/>
          </w:tcPr>
          <w:p>
            <w:pPr>
              <w:pStyle w:val="TableParagraph"/>
              <w:ind w:right="1"/>
              <w:rPr>
                <w:sz w:val="24"/>
              </w:rPr>
            </w:pPr>
            <w:r>
              <w:rPr>
                <w:spacing w:val="-2"/>
                <w:sz w:val="24"/>
              </w:rPr>
              <w:t>0,275063</w:t>
            </w:r>
          </w:p>
        </w:tc>
        <w:tc>
          <w:tcPr>
            <w:tcW w:w="1007" w:type="dxa"/>
          </w:tcPr>
          <w:p>
            <w:pPr>
              <w:pStyle w:val="TableParagraph"/>
              <w:ind w:left="297"/>
              <w:jc w:val="left"/>
              <w:rPr>
                <w:sz w:val="24"/>
              </w:rPr>
            </w:pPr>
            <w:r>
              <w:rPr>
                <w:spacing w:val="-2"/>
                <w:sz w:val="24"/>
              </w:rPr>
              <w:t>2629,9</w:t>
            </w:r>
          </w:p>
        </w:tc>
      </w:tr>
      <w:tr>
        <w:trPr>
          <w:trHeight w:val="723" w:hRule="atLeast"/>
        </w:trPr>
        <w:tc>
          <w:tcPr>
            <w:tcW w:w="4051" w:type="dxa"/>
          </w:tcPr>
          <w:p>
            <w:pPr>
              <w:pStyle w:val="TableParagraph"/>
              <w:ind w:left="50"/>
              <w:jc w:val="left"/>
              <w:rPr>
                <w:sz w:val="24"/>
              </w:rPr>
            </w:pPr>
            <w:r>
              <w:rPr>
                <w:sz w:val="24"/>
              </w:rPr>
              <w:t>2.1.7.1.</w:t>
            </w:r>
            <w:r>
              <w:rPr>
                <w:spacing w:val="-6"/>
                <w:sz w:val="24"/>
              </w:rPr>
              <w:t> </w:t>
            </w:r>
            <w:r>
              <w:rPr>
                <w:sz w:val="24"/>
              </w:rPr>
              <w:t>компьютерная</w:t>
            </w:r>
            <w:r>
              <w:rPr>
                <w:spacing w:val="-6"/>
                <w:sz w:val="24"/>
              </w:rPr>
              <w:t> </w:t>
            </w:r>
            <w:r>
              <w:rPr>
                <w:spacing w:val="-2"/>
                <w:sz w:val="24"/>
              </w:rPr>
              <w:t>томография</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0,057732</w:t>
            </w:r>
          </w:p>
        </w:tc>
        <w:tc>
          <w:tcPr>
            <w:tcW w:w="1312" w:type="dxa"/>
          </w:tcPr>
          <w:p>
            <w:pPr>
              <w:pStyle w:val="TableParagraph"/>
              <w:ind w:left="1" w:right="1"/>
              <w:rPr>
                <w:sz w:val="24"/>
              </w:rPr>
            </w:pPr>
            <w:r>
              <w:rPr>
                <w:spacing w:val="-2"/>
                <w:sz w:val="24"/>
              </w:rPr>
              <w:t>3438,9</w:t>
            </w:r>
          </w:p>
        </w:tc>
        <w:tc>
          <w:tcPr>
            <w:tcW w:w="1462" w:type="dxa"/>
          </w:tcPr>
          <w:p>
            <w:pPr>
              <w:pStyle w:val="TableParagraph"/>
              <w:ind w:right="28"/>
              <w:rPr>
                <w:sz w:val="24"/>
              </w:rPr>
            </w:pPr>
            <w:r>
              <w:rPr>
                <w:spacing w:val="-2"/>
                <w:sz w:val="24"/>
              </w:rPr>
              <w:t>0,057732</w:t>
            </w:r>
          </w:p>
        </w:tc>
        <w:tc>
          <w:tcPr>
            <w:tcW w:w="1252" w:type="dxa"/>
          </w:tcPr>
          <w:p>
            <w:pPr>
              <w:pStyle w:val="TableParagraph"/>
              <w:ind w:left="1" w:right="1"/>
              <w:rPr>
                <w:sz w:val="24"/>
              </w:rPr>
            </w:pPr>
            <w:r>
              <w:rPr>
                <w:spacing w:val="-2"/>
                <w:sz w:val="24"/>
              </w:rPr>
              <w:t>3684,9</w:t>
            </w:r>
          </w:p>
        </w:tc>
        <w:tc>
          <w:tcPr>
            <w:tcW w:w="1493" w:type="dxa"/>
          </w:tcPr>
          <w:p>
            <w:pPr>
              <w:pStyle w:val="TableParagraph"/>
              <w:ind w:right="1"/>
              <w:rPr>
                <w:sz w:val="24"/>
              </w:rPr>
            </w:pPr>
            <w:r>
              <w:rPr>
                <w:spacing w:val="-2"/>
                <w:sz w:val="24"/>
              </w:rPr>
              <w:t>0,057732</w:t>
            </w:r>
          </w:p>
        </w:tc>
        <w:tc>
          <w:tcPr>
            <w:tcW w:w="1007" w:type="dxa"/>
          </w:tcPr>
          <w:p>
            <w:pPr>
              <w:pStyle w:val="TableParagraph"/>
              <w:ind w:left="387"/>
              <w:jc w:val="left"/>
              <w:rPr>
                <w:sz w:val="24"/>
              </w:rPr>
            </w:pPr>
            <w:r>
              <w:rPr>
                <w:spacing w:val="-4"/>
                <w:sz w:val="24"/>
              </w:rPr>
              <w:t>3929</w:t>
            </w:r>
          </w:p>
        </w:tc>
      </w:tr>
      <w:tr>
        <w:trPr>
          <w:trHeight w:val="723" w:hRule="atLeast"/>
        </w:trPr>
        <w:tc>
          <w:tcPr>
            <w:tcW w:w="4051" w:type="dxa"/>
          </w:tcPr>
          <w:p>
            <w:pPr>
              <w:pStyle w:val="TableParagraph"/>
              <w:spacing w:line="225" w:lineRule="auto" w:before="102"/>
              <w:ind w:left="50" w:right="912"/>
              <w:jc w:val="left"/>
              <w:rPr>
                <w:sz w:val="24"/>
              </w:rPr>
            </w:pPr>
            <w:r>
              <w:rPr>
                <w:sz w:val="24"/>
              </w:rPr>
              <w:t>2.1.7.2.</w:t>
            </w:r>
            <w:r>
              <w:rPr>
                <w:spacing w:val="-15"/>
                <w:sz w:val="24"/>
              </w:rPr>
              <w:t> </w:t>
            </w:r>
            <w:r>
              <w:rPr>
                <w:sz w:val="24"/>
              </w:rPr>
              <w:t>магнитно-резонансная </w:t>
            </w:r>
            <w:r>
              <w:rPr>
                <w:spacing w:val="-2"/>
                <w:sz w:val="24"/>
              </w:rPr>
              <w:t>томография</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0,022033</w:t>
            </w:r>
          </w:p>
        </w:tc>
        <w:tc>
          <w:tcPr>
            <w:tcW w:w="1312" w:type="dxa"/>
          </w:tcPr>
          <w:p>
            <w:pPr>
              <w:pStyle w:val="TableParagraph"/>
              <w:ind w:left="1" w:right="1"/>
              <w:rPr>
                <w:sz w:val="24"/>
              </w:rPr>
            </w:pPr>
            <w:r>
              <w:rPr>
                <w:spacing w:val="-2"/>
                <w:sz w:val="24"/>
              </w:rPr>
              <w:t>4695,5</w:t>
            </w:r>
          </w:p>
        </w:tc>
        <w:tc>
          <w:tcPr>
            <w:tcW w:w="1462" w:type="dxa"/>
          </w:tcPr>
          <w:p>
            <w:pPr>
              <w:pStyle w:val="TableParagraph"/>
              <w:ind w:right="28"/>
              <w:rPr>
                <w:sz w:val="24"/>
              </w:rPr>
            </w:pPr>
            <w:r>
              <w:rPr>
                <w:spacing w:val="-2"/>
                <w:sz w:val="24"/>
              </w:rPr>
              <w:t>0,022033</w:t>
            </w:r>
          </w:p>
        </w:tc>
        <w:tc>
          <w:tcPr>
            <w:tcW w:w="1252" w:type="dxa"/>
          </w:tcPr>
          <w:p>
            <w:pPr>
              <w:pStyle w:val="TableParagraph"/>
              <w:ind w:left="1" w:right="1"/>
              <w:rPr>
                <w:sz w:val="24"/>
              </w:rPr>
            </w:pPr>
            <w:r>
              <w:rPr>
                <w:spacing w:val="-2"/>
                <w:sz w:val="24"/>
              </w:rPr>
              <w:t>5031,3</w:t>
            </w:r>
          </w:p>
        </w:tc>
        <w:tc>
          <w:tcPr>
            <w:tcW w:w="1493" w:type="dxa"/>
          </w:tcPr>
          <w:p>
            <w:pPr>
              <w:pStyle w:val="TableParagraph"/>
              <w:ind w:right="1"/>
              <w:rPr>
                <w:sz w:val="24"/>
              </w:rPr>
            </w:pPr>
            <w:r>
              <w:rPr>
                <w:spacing w:val="-2"/>
                <w:sz w:val="24"/>
              </w:rPr>
              <w:t>0,022033</w:t>
            </w:r>
          </w:p>
        </w:tc>
        <w:tc>
          <w:tcPr>
            <w:tcW w:w="1007" w:type="dxa"/>
          </w:tcPr>
          <w:p>
            <w:pPr>
              <w:pStyle w:val="TableParagraph"/>
              <w:ind w:left="297"/>
              <w:jc w:val="left"/>
              <w:rPr>
                <w:sz w:val="24"/>
              </w:rPr>
            </w:pPr>
            <w:r>
              <w:rPr>
                <w:spacing w:val="-2"/>
                <w:sz w:val="24"/>
              </w:rPr>
              <w:t>5364,6</w:t>
            </w:r>
          </w:p>
        </w:tc>
      </w:tr>
      <w:tr>
        <w:trPr>
          <w:trHeight w:val="723" w:hRule="atLeast"/>
        </w:trPr>
        <w:tc>
          <w:tcPr>
            <w:tcW w:w="4051" w:type="dxa"/>
          </w:tcPr>
          <w:p>
            <w:pPr>
              <w:pStyle w:val="TableParagraph"/>
              <w:spacing w:line="225" w:lineRule="auto" w:before="102"/>
              <w:ind w:left="50" w:right="185"/>
              <w:jc w:val="left"/>
              <w:rPr>
                <w:sz w:val="24"/>
              </w:rPr>
            </w:pPr>
            <w:r>
              <w:rPr>
                <w:sz w:val="24"/>
              </w:rPr>
              <w:t>2.1.7.3.</w:t>
            </w:r>
            <w:r>
              <w:rPr>
                <w:spacing w:val="-15"/>
                <w:sz w:val="24"/>
              </w:rPr>
              <w:t> </w:t>
            </w:r>
            <w:r>
              <w:rPr>
                <w:sz w:val="24"/>
              </w:rPr>
              <w:t>ультразвуковое</w:t>
            </w:r>
            <w:r>
              <w:rPr>
                <w:spacing w:val="-15"/>
                <w:sz w:val="24"/>
              </w:rPr>
              <w:t> </w:t>
            </w:r>
            <w:r>
              <w:rPr>
                <w:sz w:val="24"/>
              </w:rPr>
              <w:t>исследование сердечно-сосудистой системы</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0,122408</w:t>
            </w:r>
          </w:p>
        </w:tc>
        <w:tc>
          <w:tcPr>
            <w:tcW w:w="1312" w:type="dxa"/>
          </w:tcPr>
          <w:p>
            <w:pPr>
              <w:pStyle w:val="TableParagraph"/>
              <w:ind w:left="1" w:right="1"/>
              <w:rPr>
                <w:sz w:val="24"/>
              </w:rPr>
            </w:pPr>
            <w:r>
              <w:rPr>
                <w:spacing w:val="-2"/>
                <w:sz w:val="24"/>
              </w:rPr>
              <w:t>741,8</w:t>
            </w:r>
          </w:p>
        </w:tc>
        <w:tc>
          <w:tcPr>
            <w:tcW w:w="1462" w:type="dxa"/>
          </w:tcPr>
          <w:p>
            <w:pPr>
              <w:pStyle w:val="TableParagraph"/>
              <w:ind w:right="28"/>
              <w:rPr>
                <w:sz w:val="24"/>
              </w:rPr>
            </w:pPr>
            <w:r>
              <w:rPr>
                <w:spacing w:val="-2"/>
                <w:sz w:val="24"/>
              </w:rPr>
              <w:t>0,122408</w:t>
            </w:r>
          </w:p>
        </w:tc>
        <w:tc>
          <w:tcPr>
            <w:tcW w:w="1252" w:type="dxa"/>
          </w:tcPr>
          <w:p>
            <w:pPr>
              <w:pStyle w:val="TableParagraph"/>
              <w:ind w:left="1" w:right="1"/>
              <w:rPr>
                <w:sz w:val="24"/>
              </w:rPr>
            </w:pPr>
            <w:r>
              <w:rPr>
                <w:spacing w:val="-2"/>
                <w:sz w:val="24"/>
              </w:rPr>
              <w:t>794,9</w:t>
            </w:r>
          </w:p>
        </w:tc>
        <w:tc>
          <w:tcPr>
            <w:tcW w:w="1493" w:type="dxa"/>
          </w:tcPr>
          <w:p>
            <w:pPr>
              <w:pStyle w:val="TableParagraph"/>
              <w:ind w:right="1"/>
              <w:rPr>
                <w:sz w:val="24"/>
              </w:rPr>
            </w:pPr>
            <w:r>
              <w:rPr>
                <w:spacing w:val="-2"/>
                <w:sz w:val="24"/>
              </w:rPr>
              <w:t>0,122408</w:t>
            </w:r>
          </w:p>
        </w:tc>
        <w:tc>
          <w:tcPr>
            <w:tcW w:w="1007" w:type="dxa"/>
          </w:tcPr>
          <w:p>
            <w:pPr>
              <w:pStyle w:val="TableParagraph"/>
              <w:ind w:left="357"/>
              <w:jc w:val="left"/>
              <w:rPr>
                <w:sz w:val="24"/>
              </w:rPr>
            </w:pPr>
            <w:r>
              <w:rPr>
                <w:spacing w:val="-2"/>
                <w:sz w:val="24"/>
              </w:rPr>
              <w:t>847,6</w:t>
            </w:r>
          </w:p>
        </w:tc>
      </w:tr>
      <w:tr>
        <w:trPr>
          <w:trHeight w:val="723" w:hRule="atLeast"/>
        </w:trPr>
        <w:tc>
          <w:tcPr>
            <w:tcW w:w="4051" w:type="dxa"/>
          </w:tcPr>
          <w:p>
            <w:pPr>
              <w:pStyle w:val="TableParagraph"/>
              <w:spacing w:line="225" w:lineRule="auto" w:before="102"/>
              <w:ind w:left="50" w:right="822"/>
              <w:jc w:val="left"/>
              <w:rPr>
                <w:sz w:val="24"/>
              </w:rPr>
            </w:pPr>
            <w:r>
              <w:rPr>
                <w:sz w:val="24"/>
              </w:rPr>
              <w:t>2.1.7.4. эндоскопическое диагностическое</w:t>
            </w:r>
            <w:r>
              <w:rPr>
                <w:spacing w:val="-15"/>
                <w:sz w:val="24"/>
              </w:rPr>
              <w:t> </w:t>
            </w:r>
            <w:r>
              <w:rPr>
                <w:sz w:val="24"/>
              </w:rPr>
              <w:t>исследование</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0,03537</w:t>
            </w:r>
          </w:p>
        </w:tc>
        <w:tc>
          <w:tcPr>
            <w:tcW w:w="1312" w:type="dxa"/>
          </w:tcPr>
          <w:p>
            <w:pPr>
              <w:pStyle w:val="TableParagraph"/>
              <w:ind w:left="1" w:right="1"/>
              <w:rPr>
                <w:sz w:val="24"/>
              </w:rPr>
            </w:pPr>
            <w:r>
              <w:rPr>
                <w:spacing w:val="-2"/>
                <w:sz w:val="24"/>
              </w:rPr>
              <w:t>1360,2</w:t>
            </w:r>
          </w:p>
        </w:tc>
        <w:tc>
          <w:tcPr>
            <w:tcW w:w="1462" w:type="dxa"/>
          </w:tcPr>
          <w:p>
            <w:pPr>
              <w:pStyle w:val="TableParagraph"/>
              <w:ind w:right="28"/>
              <w:rPr>
                <w:sz w:val="24"/>
              </w:rPr>
            </w:pPr>
            <w:r>
              <w:rPr>
                <w:spacing w:val="-2"/>
                <w:sz w:val="24"/>
              </w:rPr>
              <w:t>0,03537</w:t>
            </w:r>
          </w:p>
        </w:tc>
        <w:tc>
          <w:tcPr>
            <w:tcW w:w="1252" w:type="dxa"/>
          </w:tcPr>
          <w:p>
            <w:pPr>
              <w:pStyle w:val="TableParagraph"/>
              <w:ind w:left="1" w:right="1"/>
              <w:rPr>
                <w:sz w:val="24"/>
              </w:rPr>
            </w:pPr>
            <w:r>
              <w:rPr>
                <w:spacing w:val="-2"/>
                <w:sz w:val="24"/>
              </w:rPr>
              <w:t>1457,5</w:t>
            </w:r>
          </w:p>
        </w:tc>
        <w:tc>
          <w:tcPr>
            <w:tcW w:w="1493" w:type="dxa"/>
          </w:tcPr>
          <w:p>
            <w:pPr>
              <w:pStyle w:val="TableParagraph"/>
              <w:ind w:right="1"/>
              <w:rPr>
                <w:sz w:val="24"/>
              </w:rPr>
            </w:pPr>
            <w:r>
              <w:rPr>
                <w:spacing w:val="-2"/>
                <w:sz w:val="24"/>
              </w:rPr>
              <w:t>0,03537</w:t>
            </w:r>
          </w:p>
        </w:tc>
        <w:tc>
          <w:tcPr>
            <w:tcW w:w="1007" w:type="dxa"/>
          </w:tcPr>
          <w:p>
            <w:pPr>
              <w:pStyle w:val="TableParagraph"/>
              <w:ind w:left="387"/>
              <w:jc w:val="left"/>
              <w:rPr>
                <w:sz w:val="24"/>
              </w:rPr>
            </w:pPr>
            <w:r>
              <w:rPr>
                <w:spacing w:val="-4"/>
                <w:sz w:val="24"/>
              </w:rPr>
              <w:t>1554</w:t>
            </w:r>
          </w:p>
        </w:tc>
      </w:tr>
      <w:tr>
        <w:trPr>
          <w:trHeight w:val="983" w:hRule="atLeast"/>
        </w:trPr>
        <w:tc>
          <w:tcPr>
            <w:tcW w:w="4051" w:type="dxa"/>
          </w:tcPr>
          <w:p>
            <w:pPr>
              <w:pStyle w:val="TableParagraph"/>
              <w:spacing w:line="225" w:lineRule="auto" w:before="102"/>
              <w:ind w:left="50" w:right="185"/>
              <w:jc w:val="left"/>
              <w:rPr>
                <w:sz w:val="24"/>
              </w:rPr>
            </w:pPr>
            <w:r>
              <w:rPr>
                <w:sz w:val="24"/>
              </w:rPr>
              <w:t>2.1.7.5. молекулярно-генетическое исследование</w:t>
            </w:r>
            <w:r>
              <w:rPr>
                <w:spacing w:val="-14"/>
                <w:sz w:val="24"/>
              </w:rPr>
              <w:t> </w:t>
            </w:r>
            <w:r>
              <w:rPr>
                <w:sz w:val="24"/>
              </w:rPr>
              <w:t>с</w:t>
            </w:r>
            <w:r>
              <w:rPr>
                <w:spacing w:val="-14"/>
                <w:sz w:val="24"/>
              </w:rPr>
              <w:t> </w:t>
            </w:r>
            <w:r>
              <w:rPr>
                <w:sz w:val="24"/>
              </w:rPr>
              <w:t>целью</w:t>
            </w:r>
            <w:r>
              <w:rPr>
                <w:spacing w:val="-14"/>
                <w:sz w:val="24"/>
              </w:rPr>
              <w:t> </w:t>
            </w:r>
            <w:r>
              <w:rPr>
                <w:sz w:val="24"/>
              </w:rPr>
              <w:t>диагностики онкологических заболеваний</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0,001492</w:t>
            </w:r>
          </w:p>
        </w:tc>
        <w:tc>
          <w:tcPr>
            <w:tcW w:w="1312" w:type="dxa"/>
          </w:tcPr>
          <w:p>
            <w:pPr>
              <w:pStyle w:val="TableParagraph"/>
              <w:ind w:left="1" w:right="1"/>
              <w:rPr>
                <w:sz w:val="24"/>
              </w:rPr>
            </w:pPr>
            <w:r>
              <w:rPr>
                <w:spacing w:val="-2"/>
                <w:sz w:val="24"/>
              </w:rPr>
              <w:t>10693,2</w:t>
            </w:r>
          </w:p>
        </w:tc>
        <w:tc>
          <w:tcPr>
            <w:tcW w:w="1462" w:type="dxa"/>
          </w:tcPr>
          <w:p>
            <w:pPr>
              <w:pStyle w:val="TableParagraph"/>
              <w:ind w:right="28"/>
              <w:rPr>
                <w:sz w:val="24"/>
              </w:rPr>
            </w:pPr>
            <w:r>
              <w:rPr>
                <w:spacing w:val="-2"/>
                <w:sz w:val="24"/>
              </w:rPr>
              <w:t>0,001492</w:t>
            </w:r>
          </w:p>
        </w:tc>
        <w:tc>
          <w:tcPr>
            <w:tcW w:w="1252" w:type="dxa"/>
          </w:tcPr>
          <w:p>
            <w:pPr>
              <w:pStyle w:val="TableParagraph"/>
              <w:ind w:left="1" w:right="1"/>
              <w:rPr>
                <w:sz w:val="24"/>
              </w:rPr>
            </w:pPr>
            <w:r>
              <w:rPr>
                <w:spacing w:val="-2"/>
                <w:sz w:val="24"/>
              </w:rPr>
              <w:t>11458</w:t>
            </w:r>
          </w:p>
        </w:tc>
        <w:tc>
          <w:tcPr>
            <w:tcW w:w="1493" w:type="dxa"/>
          </w:tcPr>
          <w:p>
            <w:pPr>
              <w:pStyle w:val="TableParagraph"/>
              <w:ind w:right="1"/>
              <w:rPr>
                <w:sz w:val="24"/>
              </w:rPr>
            </w:pPr>
            <w:r>
              <w:rPr>
                <w:spacing w:val="-2"/>
                <w:sz w:val="24"/>
              </w:rPr>
              <w:t>0,001492</w:t>
            </w:r>
          </w:p>
        </w:tc>
        <w:tc>
          <w:tcPr>
            <w:tcW w:w="1007" w:type="dxa"/>
          </w:tcPr>
          <w:p>
            <w:pPr>
              <w:pStyle w:val="TableParagraph"/>
              <w:ind w:left="327"/>
              <w:jc w:val="left"/>
              <w:rPr>
                <w:sz w:val="24"/>
              </w:rPr>
            </w:pPr>
            <w:r>
              <w:rPr>
                <w:spacing w:val="-2"/>
                <w:sz w:val="24"/>
              </w:rPr>
              <w:t>12217</w:t>
            </w:r>
          </w:p>
        </w:tc>
      </w:tr>
      <w:tr>
        <w:trPr>
          <w:trHeight w:val="1924" w:hRule="atLeast"/>
        </w:trPr>
        <w:tc>
          <w:tcPr>
            <w:tcW w:w="4051" w:type="dxa"/>
          </w:tcPr>
          <w:p>
            <w:pPr>
              <w:pStyle w:val="TableParagraph"/>
              <w:spacing w:line="260" w:lineRule="exact" w:before="85"/>
              <w:ind w:left="50" w:right="185"/>
              <w:jc w:val="left"/>
              <w:rPr>
                <w:sz w:val="24"/>
              </w:rPr>
            </w:pPr>
            <w:r>
              <w:rPr>
                <w:sz w:val="24"/>
              </w:rPr>
              <w:t>2.1.7.6. патолого-анатомическое исследование биопсийного (операционного)</w:t>
            </w:r>
            <w:r>
              <w:rPr>
                <w:spacing w:val="-13"/>
                <w:sz w:val="24"/>
              </w:rPr>
              <w:t> </w:t>
            </w:r>
            <w:r>
              <w:rPr>
                <w:sz w:val="24"/>
              </w:rPr>
              <w:t>материала</w:t>
            </w:r>
            <w:r>
              <w:rPr>
                <w:spacing w:val="-14"/>
                <w:sz w:val="24"/>
              </w:rPr>
              <w:t> </w:t>
            </w:r>
            <w:r>
              <w:rPr>
                <w:sz w:val="24"/>
              </w:rPr>
              <w:t>с</w:t>
            </w:r>
            <w:r>
              <w:rPr>
                <w:spacing w:val="-14"/>
                <w:sz w:val="24"/>
              </w:rPr>
              <w:t> </w:t>
            </w:r>
            <w:r>
              <w:rPr>
                <w:sz w:val="24"/>
              </w:rPr>
              <w:t>целью диагностики онкологических заболеваний и подбора противоопухолевой лекарственной </w:t>
            </w:r>
            <w:r>
              <w:rPr>
                <w:spacing w:val="-2"/>
                <w:sz w:val="24"/>
              </w:rPr>
              <w:t>терапии</w:t>
            </w:r>
          </w:p>
        </w:tc>
        <w:tc>
          <w:tcPr>
            <w:tcW w:w="1422" w:type="dxa"/>
          </w:tcPr>
          <w:p>
            <w:pPr>
              <w:pStyle w:val="TableParagraph"/>
              <w:spacing w:line="225" w:lineRule="auto" w:before="102"/>
              <w:ind w:left="511" w:right="201" w:hanging="322"/>
              <w:jc w:val="left"/>
              <w:rPr>
                <w:sz w:val="24"/>
              </w:rPr>
            </w:pPr>
            <w:r>
              <w:rPr>
                <w:spacing w:val="-2"/>
                <w:sz w:val="24"/>
              </w:rPr>
              <w:t>исследова </w:t>
            </w:r>
            <w:r>
              <w:rPr>
                <w:spacing w:val="-4"/>
                <w:sz w:val="24"/>
              </w:rPr>
              <w:t>ний</w:t>
            </w:r>
          </w:p>
        </w:tc>
        <w:tc>
          <w:tcPr>
            <w:tcW w:w="1370" w:type="dxa"/>
          </w:tcPr>
          <w:p>
            <w:pPr>
              <w:pStyle w:val="TableParagraph"/>
              <w:ind w:right="60"/>
              <w:rPr>
                <w:sz w:val="24"/>
              </w:rPr>
            </w:pPr>
            <w:r>
              <w:rPr>
                <w:spacing w:val="-2"/>
                <w:sz w:val="24"/>
              </w:rPr>
              <w:t>0,027103</w:t>
            </w:r>
          </w:p>
        </w:tc>
        <w:tc>
          <w:tcPr>
            <w:tcW w:w="1312" w:type="dxa"/>
          </w:tcPr>
          <w:p>
            <w:pPr>
              <w:pStyle w:val="TableParagraph"/>
              <w:ind w:left="1" w:right="1"/>
              <w:rPr>
                <w:sz w:val="24"/>
              </w:rPr>
            </w:pPr>
            <w:r>
              <w:rPr>
                <w:spacing w:val="-2"/>
                <w:sz w:val="24"/>
              </w:rPr>
              <w:t>2637,1</w:t>
            </w:r>
          </w:p>
        </w:tc>
        <w:tc>
          <w:tcPr>
            <w:tcW w:w="1462" w:type="dxa"/>
          </w:tcPr>
          <w:p>
            <w:pPr>
              <w:pStyle w:val="TableParagraph"/>
              <w:ind w:right="28"/>
              <w:rPr>
                <w:sz w:val="24"/>
              </w:rPr>
            </w:pPr>
            <w:r>
              <w:rPr>
                <w:spacing w:val="-2"/>
                <w:sz w:val="24"/>
              </w:rPr>
              <w:t>0,027103</w:t>
            </w:r>
          </w:p>
        </w:tc>
        <w:tc>
          <w:tcPr>
            <w:tcW w:w="1252" w:type="dxa"/>
          </w:tcPr>
          <w:p>
            <w:pPr>
              <w:pStyle w:val="TableParagraph"/>
              <w:ind w:left="1" w:right="1"/>
              <w:rPr>
                <w:sz w:val="24"/>
              </w:rPr>
            </w:pPr>
            <w:r>
              <w:rPr>
                <w:spacing w:val="-2"/>
                <w:sz w:val="24"/>
              </w:rPr>
              <w:t>2825,7</w:t>
            </w:r>
          </w:p>
        </w:tc>
        <w:tc>
          <w:tcPr>
            <w:tcW w:w="1493" w:type="dxa"/>
          </w:tcPr>
          <w:p>
            <w:pPr>
              <w:pStyle w:val="TableParagraph"/>
              <w:ind w:right="1"/>
              <w:rPr>
                <w:sz w:val="24"/>
              </w:rPr>
            </w:pPr>
            <w:r>
              <w:rPr>
                <w:spacing w:val="-2"/>
                <w:sz w:val="24"/>
              </w:rPr>
              <w:t>0,027103</w:t>
            </w:r>
          </w:p>
        </w:tc>
        <w:tc>
          <w:tcPr>
            <w:tcW w:w="1007" w:type="dxa"/>
          </w:tcPr>
          <w:p>
            <w:pPr>
              <w:pStyle w:val="TableParagraph"/>
              <w:ind w:left="297"/>
              <w:jc w:val="left"/>
              <w:rPr>
                <w:sz w:val="24"/>
              </w:rPr>
            </w:pPr>
            <w:r>
              <w:rPr>
                <w:spacing w:val="-2"/>
                <w:sz w:val="24"/>
              </w:rPr>
              <w:t>3012,9</w:t>
            </w:r>
          </w:p>
        </w:tc>
      </w:tr>
    </w:tbl>
    <w:p>
      <w:pPr>
        <w:pStyle w:val="TableParagraph"/>
        <w:spacing w:after="0"/>
        <w:jc w:val="left"/>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5"/>
        <w:gridCol w:w="1425"/>
        <w:gridCol w:w="1342"/>
        <w:gridCol w:w="1312"/>
        <w:gridCol w:w="1417"/>
        <w:gridCol w:w="1342"/>
        <w:gridCol w:w="1418"/>
        <w:gridCol w:w="1097"/>
      </w:tblGrid>
      <w:tr>
        <w:trPr>
          <w:trHeight w:val="624" w:hRule="atLeast"/>
        </w:trPr>
        <w:tc>
          <w:tcPr>
            <w:tcW w:w="4075" w:type="dxa"/>
          </w:tcPr>
          <w:p>
            <w:pPr>
              <w:pStyle w:val="TableParagraph"/>
              <w:spacing w:line="266" w:lineRule="exact" w:before="0"/>
              <w:ind w:left="50"/>
              <w:jc w:val="left"/>
              <w:rPr>
                <w:sz w:val="24"/>
              </w:rPr>
            </w:pPr>
            <w:r>
              <w:rPr>
                <w:sz w:val="24"/>
              </w:rPr>
              <w:t>2.1.7.7.</w:t>
            </w:r>
            <w:r>
              <w:rPr>
                <w:spacing w:val="-4"/>
                <w:sz w:val="24"/>
              </w:rPr>
              <w:t> </w:t>
            </w:r>
            <w:r>
              <w:rPr>
                <w:sz w:val="24"/>
              </w:rPr>
              <w:t>ПЭТ-</w:t>
            </w:r>
            <w:r>
              <w:rPr>
                <w:spacing w:val="-5"/>
                <w:sz w:val="24"/>
              </w:rPr>
              <w:t>КТ</w:t>
            </w:r>
          </w:p>
        </w:tc>
        <w:tc>
          <w:tcPr>
            <w:tcW w:w="1425" w:type="dxa"/>
          </w:tcPr>
          <w:p>
            <w:pPr>
              <w:pStyle w:val="TableParagraph"/>
              <w:spacing w:line="225" w:lineRule="auto" w:before="3"/>
              <w:ind w:left="487" w:right="228" w:hanging="322"/>
              <w:jc w:val="left"/>
              <w:rPr>
                <w:sz w:val="24"/>
              </w:rPr>
            </w:pPr>
            <w:r>
              <w:rPr>
                <w:spacing w:val="-2"/>
                <w:sz w:val="24"/>
              </w:rPr>
              <w:t>исследова </w:t>
            </w:r>
            <w:r>
              <w:rPr>
                <w:spacing w:val="-4"/>
                <w:sz w:val="24"/>
              </w:rPr>
              <w:t>ний</w:t>
            </w:r>
          </w:p>
        </w:tc>
        <w:tc>
          <w:tcPr>
            <w:tcW w:w="1342" w:type="dxa"/>
          </w:tcPr>
          <w:p>
            <w:pPr>
              <w:pStyle w:val="TableParagraph"/>
              <w:spacing w:line="266" w:lineRule="exact" w:before="0"/>
              <w:ind w:left="2" w:right="88"/>
              <w:rPr>
                <w:sz w:val="24"/>
              </w:rPr>
            </w:pPr>
            <w:r>
              <w:rPr>
                <w:spacing w:val="-2"/>
                <w:sz w:val="24"/>
              </w:rPr>
              <w:t>0,002081</w:t>
            </w:r>
          </w:p>
        </w:tc>
        <w:tc>
          <w:tcPr>
            <w:tcW w:w="1312" w:type="dxa"/>
          </w:tcPr>
          <w:p>
            <w:pPr>
              <w:pStyle w:val="TableParagraph"/>
              <w:spacing w:line="266" w:lineRule="exact" w:before="0"/>
              <w:ind w:left="1"/>
              <w:rPr>
                <w:sz w:val="24"/>
              </w:rPr>
            </w:pPr>
            <w:r>
              <w:rPr>
                <w:spacing w:val="-2"/>
                <w:sz w:val="24"/>
              </w:rPr>
              <w:t>35414,4</w:t>
            </w:r>
          </w:p>
        </w:tc>
        <w:tc>
          <w:tcPr>
            <w:tcW w:w="1417" w:type="dxa"/>
          </w:tcPr>
          <w:p>
            <w:pPr>
              <w:pStyle w:val="TableParagraph"/>
              <w:spacing w:line="266" w:lineRule="exact" w:before="0"/>
              <w:ind w:left="16"/>
              <w:rPr>
                <w:sz w:val="24"/>
              </w:rPr>
            </w:pPr>
            <w:r>
              <w:rPr>
                <w:spacing w:val="-2"/>
                <w:sz w:val="24"/>
              </w:rPr>
              <w:t>0,002141</w:t>
            </w:r>
          </w:p>
        </w:tc>
        <w:tc>
          <w:tcPr>
            <w:tcW w:w="1342" w:type="dxa"/>
          </w:tcPr>
          <w:p>
            <w:pPr>
              <w:pStyle w:val="TableParagraph"/>
              <w:spacing w:line="266" w:lineRule="exact" w:before="0"/>
              <w:ind w:left="87" w:right="86"/>
              <w:rPr>
                <w:sz w:val="24"/>
              </w:rPr>
            </w:pPr>
            <w:r>
              <w:rPr>
                <w:sz w:val="24"/>
              </w:rPr>
              <w:t>37 </w:t>
            </w:r>
            <w:r>
              <w:rPr>
                <w:spacing w:val="-2"/>
                <w:sz w:val="24"/>
              </w:rPr>
              <w:t>130,2</w:t>
            </w:r>
          </w:p>
        </w:tc>
        <w:tc>
          <w:tcPr>
            <w:tcW w:w="1418" w:type="dxa"/>
          </w:tcPr>
          <w:p>
            <w:pPr>
              <w:pStyle w:val="TableParagraph"/>
              <w:spacing w:line="266" w:lineRule="exact" w:before="0"/>
              <w:ind w:right="12"/>
              <w:rPr>
                <w:sz w:val="24"/>
              </w:rPr>
            </w:pPr>
            <w:r>
              <w:rPr>
                <w:spacing w:val="-2"/>
                <w:sz w:val="24"/>
              </w:rPr>
              <w:t>0,002203</w:t>
            </w:r>
          </w:p>
        </w:tc>
        <w:tc>
          <w:tcPr>
            <w:tcW w:w="1097" w:type="dxa"/>
          </w:tcPr>
          <w:p>
            <w:pPr>
              <w:pStyle w:val="TableParagraph"/>
              <w:spacing w:line="266" w:lineRule="exact" w:before="0"/>
              <w:ind w:left="219"/>
              <w:rPr>
                <w:sz w:val="24"/>
              </w:rPr>
            </w:pPr>
            <w:r>
              <w:rPr>
                <w:spacing w:val="-2"/>
                <w:sz w:val="24"/>
              </w:rPr>
              <w:t>38875,7</w:t>
            </w:r>
          </w:p>
        </w:tc>
      </w:tr>
      <w:tr>
        <w:trPr>
          <w:trHeight w:val="724" w:hRule="atLeast"/>
        </w:trPr>
        <w:tc>
          <w:tcPr>
            <w:tcW w:w="4075" w:type="dxa"/>
          </w:tcPr>
          <w:p>
            <w:pPr>
              <w:pStyle w:val="TableParagraph"/>
              <w:ind w:left="50"/>
              <w:jc w:val="left"/>
              <w:rPr>
                <w:sz w:val="24"/>
              </w:rPr>
            </w:pPr>
            <w:r>
              <w:rPr>
                <w:sz w:val="24"/>
              </w:rPr>
              <w:t>2.1.7.8. </w:t>
            </w:r>
            <w:r>
              <w:rPr>
                <w:spacing w:val="-2"/>
                <w:sz w:val="24"/>
              </w:rPr>
              <w:t>ОФЭКТ/КТ/сцинтиграфия</w:t>
            </w:r>
          </w:p>
        </w:tc>
        <w:tc>
          <w:tcPr>
            <w:tcW w:w="1425" w:type="dxa"/>
          </w:tcPr>
          <w:p>
            <w:pPr>
              <w:pStyle w:val="TableParagraph"/>
              <w:spacing w:line="225" w:lineRule="auto" w:before="102"/>
              <w:ind w:left="487" w:right="228" w:hanging="322"/>
              <w:jc w:val="left"/>
              <w:rPr>
                <w:sz w:val="24"/>
              </w:rPr>
            </w:pPr>
            <w:r>
              <w:rPr>
                <w:spacing w:val="-2"/>
                <w:sz w:val="24"/>
              </w:rPr>
              <w:t>исследова </w:t>
            </w:r>
            <w:r>
              <w:rPr>
                <w:spacing w:val="-4"/>
                <w:sz w:val="24"/>
              </w:rPr>
              <w:t>ний</w:t>
            </w:r>
          </w:p>
        </w:tc>
        <w:tc>
          <w:tcPr>
            <w:tcW w:w="1342" w:type="dxa"/>
          </w:tcPr>
          <w:p>
            <w:pPr>
              <w:pStyle w:val="TableParagraph"/>
              <w:ind w:left="2" w:right="88"/>
              <w:rPr>
                <w:sz w:val="24"/>
              </w:rPr>
            </w:pPr>
            <w:r>
              <w:rPr>
                <w:spacing w:val="-2"/>
                <w:sz w:val="24"/>
              </w:rPr>
              <w:t>0,003783</w:t>
            </w:r>
          </w:p>
        </w:tc>
        <w:tc>
          <w:tcPr>
            <w:tcW w:w="1312" w:type="dxa"/>
          </w:tcPr>
          <w:p>
            <w:pPr>
              <w:pStyle w:val="TableParagraph"/>
              <w:ind w:left="1"/>
              <w:rPr>
                <w:sz w:val="24"/>
              </w:rPr>
            </w:pPr>
            <w:r>
              <w:rPr>
                <w:spacing w:val="-2"/>
                <w:sz w:val="24"/>
              </w:rPr>
              <w:t>4859,6</w:t>
            </w:r>
          </w:p>
        </w:tc>
        <w:tc>
          <w:tcPr>
            <w:tcW w:w="1417" w:type="dxa"/>
          </w:tcPr>
          <w:p>
            <w:pPr>
              <w:pStyle w:val="TableParagraph"/>
              <w:ind w:left="16"/>
              <w:rPr>
                <w:sz w:val="24"/>
              </w:rPr>
            </w:pPr>
            <w:r>
              <w:rPr>
                <w:spacing w:val="-2"/>
                <w:sz w:val="24"/>
              </w:rPr>
              <w:t>0,003997</w:t>
            </w:r>
          </w:p>
        </w:tc>
        <w:tc>
          <w:tcPr>
            <w:tcW w:w="1342" w:type="dxa"/>
          </w:tcPr>
          <w:p>
            <w:pPr>
              <w:pStyle w:val="TableParagraph"/>
              <w:ind w:left="87" w:right="86"/>
              <w:rPr>
                <w:sz w:val="24"/>
              </w:rPr>
            </w:pPr>
            <w:r>
              <w:rPr>
                <w:sz w:val="24"/>
              </w:rPr>
              <w:t>5 </w:t>
            </w:r>
            <w:r>
              <w:rPr>
                <w:spacing w:val="-2"/>
                <w:sz w:val="24"/>
              </w:rPr>
              <w:t>207,2</w:t>
            </w:r>
          </w:p>
        </w:tc>
        <w:tc>
          <w:tcPr>
            <w:tcW w:w="1418" w:type="dxa"/>
          </w:tcPr>
          <w:p>
            <w:pPr>
              <w:pStyle w:val="TableParagraph"/>
              <w:ind w:right="12"/>
              <w:rPr>
                <w:sz w:val="24"/>
              </w:rPr>
            </w:pPr>
            <w:r>
              <w:rPr>
                <w:spacing w:val="-2"/>
                <w:sz w:val="24"/>
              </w:rPr>
              <w:t>0,004212</w:t>
            </w:r>
          </w:p>
        </w:tc>
        <w:tc>
          <w:tcPr>
            <w:tcW w:w="1097" w:type="dxa"/>
          </w:tcPr>
          <w:p>
            <w:pPr>
              <w:pStyle w:val="TableParagraph"/>
              <w:ind w:left="219"/>
              <w:rPr>
                <w:sz w:val="24"/>
              </w:rPr>
            </w:pPr>
            <w:r>
              <w:rPr>
                <w:spacing w:val="-2"/>
                <w:sz w:val="24"/>
              </w:rPr>
              <w:t>5552,1</w:t>
            </w:r>
          </w:p>
        </w:tc>
      </w:tr>
      <w:tr>
        <w:trPr>
          <w:trHeight w:val="1244" w:hRule="atLeast"/>
        </w:trPr>
        <w:tc>
          <w:tcPr>
            <w:tcW w:w="4075" w:type="dxa"/>
          </w:tcPr>
          <w:p>
            <w:pPr>
              <w:pStyle w:val="TableParagraph"/>
              <w:spacing w:line="225" w:lineRule="auto" w:before="102"/>
              <w:ind w:left="50"/>
              <w:jc w:val="left"/>
              <w:rPr>
                <w:sz w:val="24"/>
              </w:rPr>
            </w:pPr>
            <w:r>
              <w:rPr>
                <w:sz w:val="24"/>
              </w:rPr>
              <w:t>2.1.7.9.</w:t>
            </w:r>
            <w:r>
              <w:rPr>
                <w:spacing w:val="-15"/>
                <w:sz w:val="24"/>
              </w:rPr>
              <w:t> </w:t>
            </w:r>
            <w:r>
              <w:rPr>
                <w:sz w:val="24"/>
              </w:rPr>
              <w:t>неинвазивное</w:t>
            </w:r>
            <w:r>
              <w:rPr>
                <w:spacing w:val="-15"/>
                <w:sz w:val="24"/>
              </w:rPr>
              <w:t> </w:t>
            </w:r>
            <w:r>
              <w:rPr>
                <w:sz w:val="24"/>
              </w:rPr>
              <w:t>пренатальное тестирование (определение внеклеточной</w:t>
            </w:r>
            <w:r>
              <w:rPr>
                <w:spacing w:val="-3"/>
                <w:sz w:val="24"/>
              </w:rPr>
              <w:t> </w:t>
            </w:r>
            <w:r>
              <w:rPr>
                <w:sz w:val="24"/>
              </w:rPr>
              <w:t>ДНК</w:t>
            </w:r>
            <w:r>
              <w:rPr>
                <w:spacing w:val="-3"/>
                <w:sz w:val="24"/>
              </w:rPr>
              <w:t> </w:t>
            </w:r>
            <w:r>
              <w:rPr>
                <w:sz w:val="24"/>
              </w:rPr>
              <w:t>плода</w:t>
            </w:r>
            <w:r>
              <w:rPr>
                <w:spacing w:val="-3"/>
                <w:sz w:val="24"/>
              </w:rPr>
              <w:t> </w:t>
            </w:r>
            <w:r>
              <w:rPr>
                <w:sz w:val="24"/>
              </w:rPr>
              <w:t>по</w:t>
            </w:r>
            <w:r>
              <w:rPr>
                <w:spacing w:val="-2"/>
                <w:sz w:val="24"/>
              </w:rPr>
              <w:t> </w:t>
            </w:r>
            <w:r>
              <w:rPr>
                <w:sz w:val="24"/>
              </w:rPr>
              <w:t>крови </w:t>
            </w:r>
            <w:r>
              <w:rPr>
                <w:spacing w:val="-2"/>
                <w:sz w:val="24"/>
              </w:rPr>
              <w:t>матери)</w:t>
            </w:r>
          </w:p>
        </w:tc>
        <w:tc>
          <w:tcPr>
            <w:tcW w:w="1425" w:type="dxa"/>
          </w:tcPr>
          <w:p>
            <w:pPr>
              <w:pStyle w:val="TableParagraph"/>
              <w:spacing w:line="225" w:lineRule="auto" w:before="102"/>
              <w:ind w:left="487" w:right="228" w:hanging="322"/>
              <w:jc w:val="left"/>
              <w:rPr>
                <w:sz w:val="24"/>
              </w:rPr>
            </w:pPr>
            <w:r>
              <w:rPr>
                <w:spacing w:val="-2"/>
                <w:sz w:val="24"/>
              </w:rPr>
              <w:t>исследова </w:t>
            </w:r>
            <w:r>
              <w:rPr>
                <w:spacing w:val="-4"/>
                <w:sz w:val="24"/>
              </w:rPr>
              <w:t>ний</w:t>
            </w:r>
          </w:p>
        </w:tc>
        <w:tc>
          <w:tcPr>
            <w:tcW w:w="1342" w:type="dxa"/>
          </w:tcPr>
          <w:p>
            <w:pPr>
              <w:pStyle w:val="TableParagraph"/>
              <w:ind w:left="2" w:right="88"/>
              <w:rPr>
                <w:sz w:val="24"/>
              </w:rPr>
            </w:pPr>
            <w:r>
              <w:rPr>
                <w:spacing w:val="-2"/>
                <w:sz w:val="24"/>
              </w:rPr>
              <w:t>0,000647</w:t>
            </w:r>
          </w:p>
        </w:tc>
        <w:tc>
          <w:tcPr>
            <w:tcW w:w="1312" w:type="dxa"/>
          </w:tcPr>
          <w:p>
            <w:pPr>
              <w:pStyle w:val="TableParagraph"/>
              <w:ind w:left="1"/>
              <w:rPr>
                <w:sz w:val="24"/>
              </w:rPr>
            </w:pPr>
            <w:r>
              <w:rPr>
                <w:spacing w:val="-2"/>
                <w:sz w:val="24"/>
              </w:rPr>
              <w:t>14510,5</w:t>
            </w:r>
          </w:p>
        </w:tc>
        <w:tc>
          <w:tcPr>
            <w:tcW w:w="1417" w:type="dxa"/>
          </w:tcPr>
          <w:p>
            <w:pPr>
              <w:pStyle w:val="TableParagraph"/>
              <w:ind w:left="16"/>
              <w:rPr>
                <w:sz w:val="24"/>
              </w:rPr>
            </w:pPr>
            <w:r>
              <w:rPr>
                <w:spacing w:val="-2"/>
                <w:sz w:val="24"/>
              </w:rPr>
              <w:t>0,000647</w:t>
            </w:r>
          </w:p>
        </w:tc>
        <w:tc>
          <w:tcPr>
            <w:tcW w:w="1342" w:type="dxa"/>
          </w:tcPr>
          <w:p>
            <w:pPr>
              <w:pStyle w:val="TableParagraph"/>
              <w:ind w:left="88" w:right="86"/>
              <w:rPr>
                <w:sz w:val="24"/>
              </w:rPr>
            </w:pPr>
            <w:r>
              <w:rPr>
                <w:spacing w:val="-2"/>
                <w:sz w:val="24"/>
              </w:rPr>
              <w:t>15548,3</w:t>
            </w:r>
          </w:p>
        </w:tc>
        <w:tc>
          <w:tcPr>
            <w:tcW w:w="1418" w:type="dxa"/>
          </w:tcPr>
          <w:p>
            <w:pPr>
              <w:pStyle w:val="TableParagraph"/>
              <w:ind w:right="12"/>
              <w:rPr>
                <w:sz w:val="24"/>
              </w:rPr>
            </w:pPr>
            <w:r>
              <w:rPr>
                <w:spacing w:val="-2"/>
                <w:sz w:val="24"/>
              </w:rPr>
              <w:t>0,000647</w:t>
            </w:r>
          </w:p>
        </w:tc>
        <w:tc>
          <w:tcPr>
            <w:tcW w:w="1097" w:type="dxa"/>
          </w:tcPr>
          <w:p>
            <w:pPr>
              <w:pStyle w:val="TableParagraph"/>
              <w:ind w:left="219"/>
              <w:rPr>
                <w:sz w:val="24"/>
              </w:rPr>
            </w:pPr>
            <w:r>
              <w:rPr>
                <w:spacing w:val="-2"/>
                <w:sz w:val="24"/>
              </w:rPr>
              <w:t>16578,2</w:t>
            </w:r>
          </w:p>
        </w:tc>
      </w:tr>
      <w:tr>
        <w:trPr>
          <w:trHeight w:val="1243" w:hRule="atLeast"/>
        </w:trPr>
        <w:tc>
          <w:tcPr>
            <w:tcW w:w="4075" w:type="dxa"/>
          </w:tcPr>
          <w:p>
            <w:pPr>
              <w:pStyle w:val="TableParagraph"/>
              <w:spacing w:line="225" w:lineRule="auto" w:before="102"/>
              <w:ind w:left="50" w:right="146"/>
              <w:jc w:val="left"/>
              <w:rPr>
                <w:sz w:val="24"/>
              </w:rPr>
            </w:pPr>
            <w:r>
              <w:rPr>
                <w:sz w:val="24"/>
              </w:rPr>
              <w:t>2.1.7.10. определение РНК-вируса гепатита</w:t>
            </w:r>
            <w:r>
              <w:rPr>
                <w:spacing w:val="-7"/>
                <w:sz w:val="24"/>
              </w:rPr>
              <w:t> </w:t>
            </w:r>
            <w:r>
              <w:rPr>
                <w:sz w:val="24"/>
              </w:rPr>
              <w:t>C</w:t>
            </w:r>
            <w:r>
              <w:rPr>
                <w:spacing w:val="-7"/>
                <w:sz w:val="24"/>
              </w:rPr>
              <w:t> </w:t>
            </w:r>
            <w:r>
              <w:rPr>
                <w:sz w:val="24"/>
              </w:rPr>
              <w:t>(Hepatitis</w:t>
            </w:r>
            <w:r>
              <w:rPr>
                <w:spacing w:val="-7"/>
                <w:sz w:val="24"/>
              </w:rPr>
              <w:t> </w:t>
            </w:r>
            <w:r>
              <w:rPr>
                <w:sz w:val="24"/>
              </w:rPr>
              <w:t>C</w:t>
            </w:r>
            <w:r>
              <w:rPr>
                <w:spacing w:val="-7"/>
                <w:sz w:val="24"/>
              </w:rPr>
              <w:t> </w:t>
            </w:r>
            <w:r>
              <w:rPr>
                <w:sz w:val="24"/>
              </w:rPr>
              <w:t>virus)</w:t>
            </w:r>
            <w:r>
              <w:rPr>
                <w:spacing w:val="-6"/>
                <w:sz w:val="24"/>
              </w:rPr>
              <w:t> </w:t>
            </w:r>
            <w:r>
              <w:rPr>
                <w:sz w:val="24"/>
              </w:rPr>
              <w:t>в</w:t>
            </w:r>
            <w:r>
              <w:rPr>
                <w:spacing w:val="-7"/>
                <w:sz w:val="24"/>
              </w:rPr>
              <w:t> </w:t>
            </w:r>
            <w:r>
              <w:rPr>
                <w:sz w:val="24"/>
              </w:rPr>
              <w:t>крови методом полимеразной цепной </w:t>
            </w:r>
            <w:r>
              <w:rPr>
                <w:spacing w:val="-2"/>
                <w:sz w:val="24"/>
              </w:rPr>
              <w:t>реакции</w:t>
            </w:r>
          </w:p>
        </w:tc>
        <w:tc>
          <w:tcPr>
            <w:tcW w:w="1425" w:type="dxa"/>
          </w:tcPr>
          <w:p>
            <w:pPr>
              <w:pStyle w:val="TableParagraph"/>
              <w:spacing w:line="225" w:lineRule="auto" w:before="102"/>
              <w:ind w:left="487" w:right="228" w:hanging="322"/>
              <w:jc w:val="left"/>
              <w:rPr>
                <w:sz w:val="24"/>
              </w:rPr>
            </w:pPr>
            <w:r>
              <w:rPr>
                <w:spacing w:val="-2"/>
                <w:sz w:val="24"/>
              </w:rPr>
              <w:t>исследова </w:t>
            </w:r>
            <w:r>
              <w:rPr>
                <w:spacing w:val="-4"/>
                <w:sz w:val="24"/>
              </w:rPr>
              <w:t>ний</w:t>
            </w:r>
          </w:p>
        </w:tc>
        <w:tc>
          <w:tcPr>
            <w:tcW w:w="1342" w:type="dxa"/>
          </w:tcPr>
          <w:p>
            <w:pPr>
              <w:pStyle w:val="TableParagraph"/>
              <w:ind w:left="2" w:right="88"/>
              <w:rPr>
                <w:sz w:val="24"/>
              </w:rPr>
            </w:pPr>
            <w:r>
              <w:rPr>
                <w:spacing w:val="-2"/>
                <w:sz w:val="24"/>
              </w:rPr>
              <w:t>0,001241</w:t>
            </w:r>
          </w:p>
        </w:tc>
        <w:tc>
          <w:tcPr>
            <w:tcW w:w="1312" w:type="dxa"/>
          </w:tcPr>
          <w:p>
            <w:pPr>
              <w:pStyle w:val="TableParagraph"/>
              <w:ind w:left="1"/>
              <w:rPr>
                <w:sz w:val="24"/>
              </w:rPr>
            </w:pPr>
            <w:r>
              <w:rPr>
                <w:spacing w:val="-2"/>
                <w:sz w:val="24"/>
              </w:rPr>
              <w:t>1102,3</w:t>
            </w:r>
          </w:p>
        </w:tc>
        <w:tc>
          <w:tcPr>
            <w:tcW w:w="1417" w:type="dxa"/>
          </w:tcPr>
          <w:p>
            <w:pPr>
              <w:pStyle w:val="TableParagraph"/>
              <w:ind w:left="16"/>
              <w:rPr>
                <w:sz w:val="24"/>
              </w:rPr>
            </w:pPr>
            <w:r>
              <w:rPr>
                <w:spacing w:val="-2"/>
                <w:sz w:val="24"/>
              </w:rPr>
              <w:t>0,001241</w:t>
            </w:r>
          </w:p>
        </w:tc>
        <w:tc>
          <w:tcPr>
            <w:tcW w:w="1342" w:type="dxa"/>
          </w:tcPr>
          <w:p>
            <w:pPr>
              <w:pStyle w:val="TableParagraph"/>
              <w:ind w:left="88" w:right="86"/>
              <w:rPr>
                <w:sz w:val="24"/>
              </w:rPr>
            </w:pPr>
            <w:r>
              <w:rPr>
                <w:spacing w:val="-2"/>
                <w:sz w:val="24"/>
              </w:rPr>
              <w:t>1181,1</w:t>
            </w:r>
          </w:p>
        </w:tc>
        <w:tc>
          <w:tcPr>
            <w:tcW w:w="1418" w:type="dxa"/>
          </w:tcPr>
          <w:p>
            <w:pPr>
              <w:pStyle w:val="TableParagraph"/>
              <w:ind w:right="12"/>
              <w:rPr>
                <w:sz w:val="24"/>
              </w:rPr>
            </w:pPr>
            <w:r>
              <w:rPr>
                <w:spacing w:val="-2"/>
                <w:sz w:val="24"/>
              </w:rPr>
              <w:t>0,001241</w:t>
            </w:r>
          </w:p>
        </w:tc>
        <w:tc>
          <w:tcPr>
            <w:tcW w:w="1097" w:type="dxa"/>
          </w:tcPr>
          <w:p>
            <w:pPr>
              <w:pStyle w:val="TableParagraph"/>
              <w:ind w:left="219"/>
              <w:rPr>
                <w:sz w:val="24"/>
              </w:rPr>
            </w:pPr>
            <w:r>
              <w:rPr>
                <w:spacing w:val="-2"/>
                <w:sz w:val="24"/>
              </w:rPr>
              <w:t>1259,3</w:t>
            </w:r>
          </w:p>
        </w:tc>
      </w:tr>
      <w:tr>
        <w:trPr>
          <w:trHeight w:val="1503" w:hRule="atLeast"/>
        </w:trPr>
        <w:tc>
          <w:tcPr>
            <w:tcW w:w="4075" w:type="dxa"/>
          </w:tcPr>
          <w:p>
            <w:pPr>
              <w:pStyle w:val="TableParagraph"/>
              <w:spacing w:line="225" w:lineRule="auto" w:before="102"/>
              <w:ind w:left="50" w:right="146"/>
              <w:jc w:val="left"/>
              <w:rPr>
                <w:sz w:val="24"/>
              </w:rPr>
            </w:pPr>
            <w:r>
              <w:rPr>
                <w:sz w:val="24"/>
              </w:rPr>
              <w:t>2.1.7.11.</w:t>
            </w:r>
            <w:r>
              <w:rPr>
                <w:spacing w:val="-15"/>
                <w:sz w:val="24"/>
              </w:rPr>
              <w:t> </w:t>
            </w:r>
            <w:r>
              <w:rPr>
                <w:sz w:val="24"/>
              </w:rPr>
              <w:t>лабораторная</w:t>
            </w:r>
            <w:r>
              <w:rPr>
                <w:spacing w:val="-15"/>
                <w:sz w:val="24"/>
              </w:rPr>
              <w:t> </w:t>
            </w:r>
            <w:r>
              <w:rPr>
                <w:sz w:val="24"/>
              </w:rPr>
              <w:t>диагностика для пациентов с хроническим вирусным гепатитом C (оценка стадии фиброза, определение генотипа вируса гепатита C)</w:t>
            </w:r>
          </w:p>
        </w:tc>
        <w:tc>
          <w:tcPr>
            <w:tcW w:w="1425" w:type="dxa"/>
          </w:tcPr>
          <w:p>
            <w:pPr>
              <w:pStyle w:val="TableParagraph"/>
              <w:spacing w:line="225" w:lineRule="auto" w:before="102"/>
              <w:ind w:left="487" w:right="228" w:hanging="322"/>
              <w:jc w:val="left"/>
              <w:rPr>
                <w:sz w:val="24"/>
              </w:rPr>
            </w:pPr>
            <w:r>
              <w:rPr>
                <w:spacing w:val="-2"/>
                <w:sz w:val="24"/>
              </w:rPr>
              <w:t>исследова </w:t>
            </w:r>
            <w:r>
              <w:rPr>
                <w:spacing w:val="-4"/>
                <w:sz w:val="24"/>
              </w:rPr>
              <w:t>ний</w:t>
            </w:r>
          </w:p>
        </w:tc>
        <w:tc>
          <w:tcPr>
            <w:tcW w:w="1342" w:type="dxa"/>
          </w:tcPr>
          <w:p>
            <w:pPr>
              <w:pStyle w:val="TableParagraph"/>
              <w:ind w:left="2" w:right="88"/>
              <w:rPr>
                <w:sz w:val="24"/>
              </w:rPr>
            </w:pPr>
            <w:r>
              <w:rPr>
                <w:spacing w:val="-2"/>
                <w:sz w:val="24"/>
              </w:rPr>
              <w:t>0,000622</w:t>
            </w:r>
          </w:p>
        </w:tc>
        <w:tc>
          <w:tcPr>
            <w:tcW w:w="1312" w:type="dxa"/>
          </w:tcPr>
          <w:p>
            <w:pPr>
              <w:pStyle w:val="TableParagraph"/>
              <w:ind w:left="1"/>
              <w:rPr>
                <w:sz w:val="24"/>
              </w:rPr>
            </w:pPr>
            <w:r>
              <w:rPr>
                <w:spacing w:val="-2"/>
                <w:sz w:val="24"/>
              </w:rPr>
              <w:t>1954,2</w:t>
            </w:r>
          </w:p>
        </w:tc>
        <w:tc>
          <w:tcPr>
            <w:tcW w:w="1417" w:type="dxa"/>
          </w:tcPr>
          <w:p>
            <w:pPr>
              <w:pStyle w:val="TableParagraph"/>
              <w:ind w:left="16"/>
              <w:rPr>
                <w:sz w:val="24"/>
              </w:rPr>
            </w:pPr>
            <w:r>
              <w:rPr>
                <w:spacing w:val="-2"/>
                <w:sz w:val="24"/>
              </w:rPr>
              <w:t>0,000622</w:t>
            </w:r>
          </w:p>
        </w:tc>
        <w:tc>
          <w:tcPr>
            <w:tcW w:w="1342" w:type="dxa"/>
          </w:tcPr>
          <w:p>
            <w:pPr>
              <w:pStyle w:val="TableParagraph"/>
              <w:ind w:left="88" w:right="86"/>
              <w:rPr>
                <w:sz w:val="24"/>
              </w:rPr>
            </w:pPr>
            <w:r>
              <w:rPr>
                <w:spacing w:val="-2"/>
                <w:sz w:val="24"/>
              </w:rPr>
              <w:t>2093,9</w:t>
            </w:r>
          </w:p>
        </w:tc>
        <w:tc>
          <w:tcPr>
            <w:tcW w:w="1418" w:type="dxa"/>
          </w:tcPr>
          <w:p>
            <w:pPr>
              <w:pStyle w:val="TableParagraph"/>
              <w:ind w:right="12"/>
              <w:rPr>
                <w:sz w:val="24"/>
              </w:rPr>
            </w:pPr>
            <w:r>
              <w:rPr>
                <w:spacing w:val="-2"/>
                <w:sz w:val="24"/>
              </w:rPr>
              <w:t>0,000622</w:t>
            </w:r>
          </w:p>
        </w:tc>
        <w:tc>
          <w:tcPr>
            <w:tcW w:w="1097" w:type="dxa"/>
          </w:tcPr>
          <w:p>
            <w:pPr>
              <w:pStyle w:val="TableParagraph"/>
              <w:ind w:left="219"/>
              <w:rPr>
                <w:sz w:val="24"/>
              </w:rPr>
            </w:pPr>
            <w:r>
              <w:rPr>
                <w:spacing w:val="-2"/>
                <w:sz w:val="24"/>
              </w:rPr>
              <w:t>2232,6</w:t>
            </w:r>
          </w:p>
        </w:tc>
      </w:tr>
      <w:tr>
        <w:trPr>
          <w:trHeight w:val="1243" w:hRule="atLeast"/>
        </w:trPr>
        <w:tc>
          <w:tcPr>
            <w:tcW w:w="4075" w:type="dxa"/>
          </w:tcPr>
          <w:p>
            <w:pPr>
              <w:pStyle w:val="TableParagraph"/>
              <w:spacing w:line="225" w:lineRule="auto" w:before="102"/>
              <w:ind w:left="50"/>
              <w:jc w:val="left"/>
              <w:rPr>
                <w:sz w:val="24"/>
              </w:rPr>
            </w:pPr>
            <w:r>
              <w:rPr>
                <w:sz w:val="24"/>
              </w:rPr>
              <w:t>2.1.8. школа для больных с хроническими заболеваниями, школа для беременных и по вопросам грудного</w:t>
            </w:r>
            <w:r>
              <w:rPr>
                <w:spacing w:val="-10"/>
                <w:sz w:val="24"/>
              </w:rPr>
              <w:t> </w:t>
            </w:r>
            <w:r>
              <w:rPr>
                <w:sz w:val="24"/>
              </w:rPr>
              <w:t>вскармливания,</w:t>
            </w:r>
            <w:r>
              <w:rPr>
                <w:spacing w:val="-10"/>
                <w:sz w:val="24"/>
              </w:rPr>
              <w:t> </w:t>
            </w:r>
            <w:r>
              <w:rPr>
                <w:sz w:val="24"/>
              </w:rPr>
              <w:t>в</w:t>
            </w:r>
            <w:r>
              <w:rPr>
                <w:spacing w:val="-11"/>
                <w:sz w:val="24"/>
              </w:rPr>
              <w:t> </w:t>
            </w:r>
            <w:r>
              <w:rPr>
                <w:sz w:val="24"/>
              </w:rPr>
              <w:t>том</w:t>
            </w:r>
            <w:r>
              <w:rPr>
                <w:spacing w:val="-11"/>
                <w:sz w:val="24"/>
              </w:rPr>
              <w:t> </w:t>
            </w:r>
            <w:r>
              <w:rPr>
                <w:sz w:val="24"/>
              </w:rPr>
              <w:t>числе:</w:t>
            </w:r>
          </w:p>
        </w:tc>
        <w:tc>
          <w:tcPr>
            <w:tcW w:w="1425" w:type="dxa"/>
          </w:tcPr>
          <w:p>
            <w:pPr>
              <w:pStyle w:val="TableParagraph"/>
              <w:spacing w:line="225" w:lineRule="auto" w:before="102"/>
              <w:ind w:left="111" w:right="173" w:hanging="1"/>
              <w:rPr>
                <w:sz w:val="24"/>
              </w:rPr>
            </w:pPr>
            <w:r>
              <w:rPr>
                <w:spacing w:val="-2"/>
                <w:sz w:val="24"/>
              </w:rPr>
              <w:t>компле ксных посещений</w:t>
            </w:r>
          </w:p>
        </w:tc>
        <w:tc>
          <w:tcPr>
            <w:tcW w:w="1342" w:type="dxa"/>
          </w:tcPr>
          <w:p>
            <w:pPr>
              <w:pStyle w:val="TableParagraph"/>
              <w:ind w:left="2" w:right="88"/>
              <w:rPr>
                <w:sz w:val="24"/>
              </w:rPr>
            </w:pPr>
            <w:r>
              <w:rPr>
                <w:spacing w:val="-2"/>
                <w:sz w:val="24"/>
              </w:rPr>
              <w:t>0,210277</w:t>
            </w:r>
          </w:p>
        </w:tc>
        <w:tc>
          <w:tcPr>
            <w:tcW w:w="1312" w:type="dxa"/>
          </w:tcPr>
          <w:p>
            <w:pPr>
              <w:pStyle w:val="TableParagraph"/>
              <w:ind w:left="1"/>
              <w:rPr>
                <w:sz w:val="24"/>
              </w:rPr>
            </w:pPr>
            <w:r>
              <w:rPr>
                <w:spacing w:val="-2"/>
                <w:sz w:val="24"/>
              </w:rPr>
              <w:t>960,8</w:t>
            </w:r>
          </w:p>
        </w:tc>
        <w:tc>
          <w:tcPr>
            <w:tcW w:w="1417" w:type="dxa"/>
          </w:tcPr>
          <w:p>
            <w:pPr>
              <w:pStyle w:val="TableParagraph"/>
              <w:ind w:left="16"/>
              <w:rPr>
                <w:sz w:val="24"/>
              </w:rPr>
            </w:pPr>
            <w:r>
              <w:rPr>
                <w:spacing w:val="-2"/>
                <w:sz w:val="24"/>
              </w:rPr>
              <w:t>0,210277</w:t>
            </w:r>
          </w:p>
        </w:tc>
        <w:tc>
          <w:tcPr>
            <w:tcW w:w="1342" w:type="dxa"/>
          </w:tcPr>
          <w:p>
            <w:pPr>
              <w:pStyle w:val="TableParagraph"/>
              <w:ind w:left="88" w:right="86"/>
              <w:rPr>
                <w:sz w:val="24"/>
              </w:rPr>
            </w:pPr>
            <w:r>
              <w:rPr>
                <w:spacing w:val="-2"/>
                <w:sz w:val="24"/>
              </w:rPr>
              <w:t>1029,5</w:t>
            </w:r>
          </w:p>
        </w:tc>
        <w:tc>
          <w:tcPr>
            <w:tcW w:w="1418" w:type="dxa"/>
          </w:tcPr>
          <w:p>
            <w:pPr>
              <w:pStyle w:val="TableParagraph"/>
              <w:ind w:right="12"/>
              <w:rPr>
                <w:sz w:val="24"/>
              </w:rPr>
            </w:pPr>
            <w:r>
              <w:rPr>
                <w:spacing w:val="-2"/>
                <w:sz w:val="24"/>
              </w:rPr>
              <w:t>0,210277</w:t>
            </w:r>
          </w:p>
        </w:tc>
        <w:tc>
          <w:tcPr>
            <w:tcW w:w="1097" w:type="dxa"/>
          </w:tcPr>
          <w:p>
            <w:pPr>
              <w:pStyle w:val="TableParagraph"/>
              <w:ind w:left="219"/>
              <w:rPr>
                <w:sz w:val="24"/>
              </w:rPr>
            </w:pPr>
            <w:r>
              <w:rPr>
                <w:spacing w:val="-2"/>
                <w:sz w:val="24"/>
              </w:rPr>
              <w:t>1097,7</w:t>
            </w:r>
          </w:p>
        </w:tc>
      </w:tr>
      <w:tr>
        <w:trPr>
          <w:trHeight w:val="984" w:hRule="atLeast"/>
        </w:trPr>
        <w:tc>
          <w:tcPr>
            <w:tcW w:w="4075" w:type="dxa"/>
          </w:tcPr>
          <w:p>
            <w:pPr>
              <w:pStyle w:val="TableParagraph"/>
              <w:ind w:left="50"/>
              <w:jc w:val="left"/>
              <w:rPr>
                <w:sz w:val="24"/>
              </w:rPr>
            </w:pPr>
            <w:r>
              <w:rPr>
                <w:sz w:val="24"/>
              </w:rPr>
              <w:t>2.1.8.1.</w:t>
            </w:r>
            <w:r>
              <w:rPr>
                <w:spacing w:val="-2"/>
                <w:sz w:val="24"/>
              </w:rPr>
              <w:t> </w:t>
            </w:r>
            <w:r>
              <w:rPr>
                <w:sz w:val="24"/>
              </w:rPr>
              <w:t>школа</w:t>
            </w:r>
            <w:r>
              <w:rPr>
                <w:spacing w:val="-2"/>
                <w:sz w:val="24"/>
              </w:rPr>
              <w:t> </w:t>
            </w:r>
            <w:r>
              <w:rPr>
                <w:sz w:val="24"/>
              </w:rPr>
              <w:t>сахарного</w:t>
            </w:r>
            <w:r>
              <w:rPr>
                <w:spacing w:val="-1"/>
                <w:sz w:val="24"/>
              </w:rPr>
              <w:t> </w:t>
            </w:r>
            <w:r>
              <w:rPr>
                <w:spacing w:val="-2"/>
                <w:sz w:val="24"/>
              </w:rPr>
              <w:t>диабета</w:t>
            </w:r>
          </w:p>
        </w:tc>
        <w:tc>
          <w:tcPr>
            <w:tcW w:w="1425" w:type="dxa"/>
          </w:tcPr>
          <w:p>
            <w:pPr>
              <w:pStyle w:val="TableParagraph"/>
              <w:spacing w:line="225" w:lineRule="auto" w:before="102"/>
              <w:ind w:left="111" w:right="173" w:hanging="1"/>
              <w:rPr>
                <w:sz w:val="24"/>
              </w:rPr>
            </w:pPr>
            <w:r>
              <w:rPr>
                <w:spacing w:val="-2"/>
                <w:sz w:val="24"/>
              </w:rPr>
              <w:t>компле ксных посещений</w:t>
            </w:r>
          </w:p>
        </w:tc>
        <w:tc>
          <w:tcPr>
            <w:tcW w:w="1342" w:type="dxa"/>
          </w:tcPr>
          <w:p>
            <w:pPr>
              <w:pStyle w:val="TableParagraph"/>
              <w:ind w:left="2" w:right="88"/>
              <w:rPr>
                <w:sz w:val="24"/>
              </w:rPr>
            </w:pPr>
            <w:r>
              <w:rPr>
                <w:spacing w:val="-2"/>
                <w:sz w:val="24"/>
              </w:rPr>
              <w:t>0,00562</w:t>
            </w:r>
          </w:p>
        </w:tc>
        <w:tc>
          <w:tcPr>
            <w:tcW w:w="1312" w:type="dxa"/>
          </w:tcPr>
          <w:p>
            <w:pPr>
              <w:pStyle w:val="TableParagraph"/>
              <w:ind w:left="1"/>
              <w:rPr>
                <w:sz w:val="24"/>
              </w:rPr>
            </w:pPr>
            <w:r>
              <w:rPr>
                <w:spacing w:val="-2"/>
                <w:sz w:val="24"/>
              </w:rPr>
              <w:t>1414,8</w:t>
            </w:r>
          </w:p>
        </w:tc>
        <w:tc>
          <w:tcPr>
            <w:tcW w:w="1417" w:type="dxa"/>
          </w:tcPr>
          <w:p>
            <w:pPr>
              <w:pStyle w:val="TableParagraph"/>
              <w:ind w:left="16"/>
              <w:rPr>
                <w:sz w:val="24"/>
              </w:rPr>
            </w:pPr>
            <w:r>
              <w:rPr>
                <w:spacing w:val="-2"/>
                <w:sz w:val="24"/>
              </w:rPr>
              <w:t>0,00562</w:t>
            </w:r>
          </w:p>
        </w:tc>
        <w:tc>
          <w:tcPr>
            <w:tcW w:w="1342" w:type="dxa"/>
          </w:tcPr>
          <w:p>
            <w:pPr>
              <w:pStyle w:val="TableParagraph"/>
              <w:ind w:left="88" w:right="86"/>
              <w:rPr>
                <w:sz w:val="24"/>
              </w:rPr>
            </w:pPr>
            <w:r>
              <w:rPr>
                <w:spacing w:val="-4"/>
                <w:sz w:val="24"/>
              </w:rPr>
              <w:t>1516</w:t>
            </w:r>
          </w:p>
        </w:tc>
        <w:tc>
          <w:tcPr>
            <w:tcW w:w="1418" w:type="dxa"/>
          </w:tcPr>
          <w:p>
            <w:pPr>
              <w:pStyle w:val="TableParagraph"/>
              <w:ind w:right="12"/>
              <w:rPr>
                <w:sz w:val="24"/>
              </w:rPr>
            </w:pPr>
            <w:r>
              <w:rPr>
                <w:spacing w:val="-2"/>
                <w:sz w:val="24"/>
              </w:rPr>
              <w:t>0,00562</w:t>
            </w:r>
          </w:p>
        </w:tc>
        <w:tc>
          <w:tcPr>
            <w:tcW w:w="1097" w:type="dxa"/>
          </w:tcPr>
          <w:p>
            <w:pPr>
              <w:pStyle w:val="TableParagraph"/>
              <w:ind w:left="219"/>
              <w:rPr>
                <w:sz w:val="24"/>
              </w:rPr>
            </w:pPr>
            <w:r>
              <w:rPr>
                <w:spacing w:val="-2"/>
                <w:sz w:val="24"/>
              </w:rPr>
              <w:t>1616,4</w:t>
            </w:r>
          </w:p>
        </w:tc>
      </w:tr>
      <w:tr>
        <w:trPr>
          <w:trHeight w:val="884" w:hRule="atLeast"/>
        </w:trPr>
        <w:tc>
          <w:tcPr>
            <w:tcW w:w="4075" w:type="dxa"/>
          </w:tcPr>
          <w:p>
            <w:pPr>
              <w:pStyle w:val="TableParagraph"/>
              <w:spacing w:line="225" w:lineRule="auto" w:before="102"/>
              <w:ind w:left="50" w:right="146"/>
              <w:jc w:val="left"/>
              <w:rPr>
                <w:sz w:val="24"/>
              </w:rPr>
            </w:pPr>
            <w:r>
              <w:rPr>
                <w:sz w:val="24"/>
              </w:rPr>
              <w:t>2.1.9.</w:t>
            </w:r>
            <w:r>
              <w:rPr>
                <w:spacing w:val="-14"/>
                <w:sz w:val="24"/>
              </w:rPr>
              <w:t> </w:t>
            </w:r>
            <w:r>
              <w:rPr>
                <w:sz w:val="24"/>
              </w:rPr>
              <w:t>диспансерное</w:t>
            </w:r>
            <w:r>
              <w:rPr>
                <w:spacing w:val="-15"/>
                <w:sz w:val="24"/>
              </w:rPr>
              <w:t> </w:t>
            </w:r>
            <w:r>
              <w:rPr>
                <w:sz w:val="24"/>
              </w:rPr>
              <w:t>наблюдение</w:t>
            </w:r>
            <w:r>
              <w:rPr>
                <w:spacing w:val="-13"/>
                <w:sz w:val="24"/>
              </w:rPr>
              <w:t> </w:t>
            </w:r>
            <w:r>
              <w:rPr>
                <w:color w:val="0000FF"/>
                <w:sz w:val="24"/>
              </w:rPr>
              <w:t>&lt;9&gt;</w:t>
            </w:r>
            <w:r>
              <w:rPr>
                <w:sz w:val="24"/>
              </w:rPr>
              <w:t>, в том числе по поводу:</w:t>
            </w:r>
          </w:p>
        </w:tc>
        <w:tc>
          <w:tcPr>
            <w:tcW w:w="1425" w:type="dxa"/>
          </w:tcPr>
          <w:p>
            <w:pPr>
              <w:pStyle w:val="TableParagraph"/>
              <w:spacing w:line="260" w:lineRule="exact" w:before="85"/>
              <w:ind w:left="111" w:right="173" w:hanging="1"/>
              <w:rPr>
                <w:sz w:val="24"/>
              </w:rPr>
            </w:pPr>
            <w:r>
              <w:rPr>
                <w:spacing w:val="-2"/>
                <w:sz w:val="24"/>
              </w:rPr>
              <w:t>компле ксных посещений</w:t>
            </w:r>
          </w:p>
        </w:tc>
        <w:tc>
          <w:tcPr>
            <w:tcW w:w="1342" w:type="dxa"/>
          </w:tcPr>
          <w:p>
            <w:pPr>
              <w:pStyle w:val="TableParagraph"/>
              <w:ind w:left="2" w:right="88"/>
              <w:rPr>
                <w:sz w:val="24"/>
              </w:rPr>
            </w:pPr>
            <w:r>
              <w:rPr>
                <w:spacing w:val="-2"/>
                <w:sz w:val="24"/>
              </w:rPr>
              <w:t>0,275509</w:t>
            </w:r>
          </w:p>
        </w:tc>
        <w:tc>
          <w:tcPr>
            <w:tcW w:w="1312" w:type="dxa"/>
          </w:tcPr>
          <w:p>
            <w:pPr>
              <w:pStyle w:val="TableParagraph"/>
              <w:ind w:left="1"/>
              <w:rPr>
                <w:sz w:val="24"/>
              </w:rPr>
            </w:pPr>
            <w:r>
              <w:rPr>
                <w:spacing w:val="-2"/>
                <w:sz w:val="24"/>
              </w:rPr>
              <w:t>3113,5</w:t>
            </w:r>
          </w:p>
        </w:tc>
        <w:tc>
          <w:tcPr>
            <w:tcW w:w="1417" w:type="dxa"/>
          </w:tcPr>
          <w:p>
            <w:pPr>
              <w:pStyle w:val="TableParagraph"/>
              <w:ind w:left="16"/>
              <w:rPr>
                <w:sz w:val="24"/>
              </w:rPr>
            </w:pPr>
            <w:r>
              <w:rPr>
                <w:spacing w:val="-2"/>
                <w:sz w:val="24"/>
              </w:rPr>
              <w:t>0,275509</w:t>
            </w:r>
          </w:p>
        </w:tc>
        <w:tc>
          <w:tcPr>
            <w:tcW w:w="1342" w:type="dxa"/>
          </w:tcPr>
          <w:p>
            <w:pPr>
              <w:pStyle w:val="TableParagraph"/>
              <w:ind w:left="88" w:right="86"/>
              <w:rPr>
                <w:sz w:val="24"/>
              </w:rPr>
            </w:pPr>
            <w:r>
              <w:rPr>
                <w:spacing w:val="-2"/>
                <w:sz w:val="24"/>
              </w:rPr>
              <w:t>3336,1</w:t>
            </w:r>
          </w:p>
        </w:tc>
        <w:tc>
          <w:tcPr>
            <w:tcW w:w="1418" w:type="dxa"/>
          </w:tcPr>
          <w:p>
            <w:pPr>
              <w:pStyle w:val="TableParagraph"/>
              <w:ind w:right="12"/>
              <w:rPr>
                <w:sz w:val="24"/>
              </w:rPr>
            </w:pPr>
            <w:r>
              <w:rPr>
                <w:spacing w:val="-2"/>
                <w:sz w:val="24"/>
              </w:rPr>
              <w:t>0,275509</w:t>
            </w:r>
          </w:p>
        </w:tc>
        <w:tc>
          <w:tcPr>
            <w:tcW w:w="1097" w:type="dxa"/>
          </w:tcPr>
          <w:p>
            <w:pPr>
              <w:pStyle w:val="TableParagraph"/>
              <w:ind w:left="219"/>
              <w:rPr>
                <w:sz w:val="24"/>
              </w:rPr>
            </w:pPr>
            <w:r>
              <w:rPr>
                <w:spacing w:val="-2"/>
                <w:sz w:val="24"/>
              </w:rPr>
              <w:t>3557,1</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9"/>
        <w:gridCol w:w="1462"/>
        <w:gridCol w:w="1373"/>
        <w:gridCol w:w="1253"/>
        <w:gridCol w:w="1463"/>
        <w:gridCol w:w="1313"/>
        <w:gridCol w:w="1434"/>
        <w:gridCol w:w="1098"/>
      </w:tblGrid>
      <w:tr>
        <w:trPr>
          <w:trHeight w:val="884" w:hRule="atLeast"/>
        </w:trPr>
        <w:tc>
          <w:tcPr>
            <w:tcW w:w="4039" w:type="dxa"/>
          </w:tcPr>
          <w:p>
            <w:pPr>
              <w:pStyle w:val="TableParagraph"/>
              <w:spacing w:line="266" w:lineRule="exact" w:before="0"/>
              <w:ind w:left="50"/>
              <w:jc w:val="left"/>
              <w:rPr>
                <w:sz w:val="24"/>
              </w:rPr>
            </w:pPr>
            <w:bookmarkStart w:name="_bookmark13" w:id="44"/>
            <w:bookmarkEnd w:id="44"/>
            <w:r>
              <w:rPr/>
            </w:r>
            <w:r>
              <w:rPr>
                <w:sz w:val="24"/>
              </w:rPr>
              <w:t>2.1.9.1. онкологических </w:t>
            </w:r>
            <w:r>
              <w:rPr>
                <w:spacing w:val="-2"/>
                <w:sz w:val="24"/>
              </w:rPr>
              <w:t>заболеваний</w:t>
            </w:r>
          </w:p>
        </w:tc>
        <w:tc>
          <w:tcPr>
            <w:tcW w:w="1462" w:type="dxa"/>
          </w:tcPr>
          <w:p>
            <w:pPr>
              <w:pStyle w:val="TableParagraph"/>
              <w:spacing w:line="225" w:lineRule="auto" w:before="3"/>
              <w:ind w:left="147" w:right="174" w:hanging="1"/>
              <w:rPr>
                <w:sz w:val="24"/>
              </w:rPr>
            </w:pPr>
            <w:r>
              <w:rPr>
                <w:spacing w:val="-2"/>
                <w:sz w:val="24"/>
              </w:rPr>
              <w:t>компле ксных посещений</w:t>
            </w:r>
          </w:p>
        </w:tc>
        <w:tc>
          <w:tcPr>
            <w:tcW w:w="1373" w:type="dxa"/>
          </w:tcPr>
          <w:p>
            <w:pPr>
              <w:pStyle w:val="TableParagraph"/>
              <w:spacing w:line="266" w:lineRule="exact" w:before="0"/>
              <w:ind w:right="119"/>
              <w:rPr>
                <w:sz w:val="24"/>
              </w:rPr>
            </w:pPr>
            <w:r>
              <w:rPr>
                <w:spacing w:val="-2"/>
                <w:sz w:val="24"/>
              </w:rPr>
              <w:t>0,04505</w:t>
            </w:r>
          </w:p>
        </w:tc>
        <w:tc>
          <w:tcPr>
            <w:tcW w:w="1253" w:type="dxa"/>
          </w:tcPr>
          <w:p>
            <w:pPr>
              <w:pStyle w:val="TableParagraph"/>
              <w:spacing w:line="266" w:lineRule="exact" w:before="0"/>
              <w:ind w:right="1"/>
              <w:rPr>
                <w:sz w:val="24"/>
              </w:rPr>
            </w:pPr>
            <w:r>
              <w:rPr>
                <w:spacing w:val="-2"/>
                <w:sz w:val="24"/>
              </w:rPr>
              <w:t>4331,7</w:t>
            </w:r>
          </w:p>
        </w:tc>
        <w:tc>
          <w:tcPr>
            <w:tcW w:w="1463" w:type="dxa"/>
          </w:tcPr>
          <w:p>
            <w:pPr>
              <w:pStyle w:val="TableParagraph"/>
              <w:spacing w:line="266" w:lineRule="exact" w:before="0"/>
              <w:ind w:left="24"/>
              <w:rPr>
                <w:sz w:val="24"/>
              </w:rPr>
            </w:pPr>
            <w:r>
              <w:rPr>
                <w:spacing w:val="-2"/>
                <w:sz w:val="24"/>
              </w:rPr>
              <w:t>0,04505</w:t>
            </w:r>
          </w:p>
        </w:tc>
        <w:tc>
          <w:tcPr>
            <w:tcW w:w="1313" w:type="dxa"/>
          </w:tcPr>
          <w:p>
            <w:pPr>
              <w:pStyle w:val="TableParagraph"/>
              <w:spacing w:line="266" w:lineRule="exact" w:before="0"/>
              <w:ind w:right="6"/>
              <w:rPr>
                <w:sz w:val="24"/>
              </w:rPr>
            </w:pPr>
            <w:r>
              <w:rPr>
                <w:spacing w:val="-2"/>
                <w:sz w:val="24"/>
              </w:rPr>
              <w:t>4641,5</w:t>
            </w:r>
          </w:p>
        </w:tc>
        <w:tc>
          <w:tcPr>
            <w:tcW w:w="1434" w:type="dxa"/>
          </w:tcPr>
          <w:p>
            <w:pPr>
              <w:pStyle w:val="TableParagraph"/>
              <w:spacing w:line="266" w:lineRule="exact" w:before="0"/>
              <w:ind w:right="8"/>
              <w:rPr>
                <w:sz w:val="24"/>
              </w:rPr>
            </w:pPr>
            <w:r>
              <w:rPr>
                <w:spacing w:val="-2"/>
                <w:sz w:val="24"/>
              </w:rPr>
              <w:t>0,04505</w:t>
            </w:r>
          </w:p>
        </w:tc>
        <w:tc>
          <w:tcPr>
            <w:tcW w:w="1098" w:type="dxa"/>
          </w:tcPr>
          <w:p>
            <w:pPr>
              <w:pStyle w:val="TableParagraph"/>
              <w:spacing w:line="266" w:lineRule="exact" w:before="0"/>
              <w:ind w:left="206"/>
              <w:rPr>
                <w:sz w:val="24"/>
              </w:rPr>
            </w:pPr>
            <w:r>
              <w:rPr>
                <w:spacing w:val="-2"/>
                <w:sz w:val="24"/>
              </w:rPr>
              <w:t>4948,9</w:t>
            </w:r>
          </w:p>
        </w:tc>
      </w:tr>
      <w:tr>
        <w:trPr>
          <w:trHeight w:val="983" w:hRule="atLeast"/>
        </w:trPr>
        <w:tc>
          <w:tcPr>
            <w:tcW w:w="4039" w:type="dxa"/>
          </w:tcPr>
          <w:p>
            <w:pPr>
              <w:pStyle w:val="TableParagraph"/>
              <w:ind w:left="50"/>
              <w:jc w:val="left"/>
              <w:rPr>
                <w:sz w:val="24"/>
              </w:rPr>
            </w:pPr>
            <w:r>
              <w:rPr>
                <w:sz w:val="24"/>
              </w:rPr>
              <w:t>2.1.9.2. сахарного </w:t>
            </w:r>
            <w:r>
              <w:rPr>
                <w:spacing w:val="-2"/>
                <w:sz w:val="24"/>
              </w:rPr>
              <w:t>диабета</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0,0598</w:t>
            </w:r>
          </w:p>
        </w:tc>
        <w:tc>
          <w:tcPr>
            <w:tcW w:w="1253" w:type="dxa"/>
          </w:tcPr>
          <w:p>
            <w:pPr>
              <w:pStyle w:val="TableParagraph"/>
              <w:ind w:right="1"/>
              <w:rPr>
                <w:sz w:val="24"/>
              </w:rPr>
            </w:pPr>
            <w:r>
              <w:rPr>
                <w:spacing w:val="-2"/>
                <w:sz w:val="24"/>
              </w:rPr>
              <w:t>1883,1</w:t>
            </w:r>
          </w:p>
        </w:tc>
        <w:tc>
          <w:tcPr>
            <w:tcW w:w="1463" w:type="dxa"/>
          </w:tcPr>
          <w:p>
            <w:pPr>
              <w:pStyle w:val="TableParagraph"/>
              <w:ind w:left="24"/>
              <w:rPr>
                <w:sz w:val="24"/>
              </w:rPr>
            </w:pPr>
            <w:r>
              <w:rPr>
                <w:spacing w:val="-2"/>
                <w:sz w:val="24"/>
              </w:rPr>
              <w:t>0,0598</w:t>
            </w:r>
          </w:p>
        </w:tc>
        <w:tc>
          <w:tcPr>
            <w:tcW w:w="1313" w:type="dxa"/>
          </w:tcPr>
          <w:p>
            <w:pPr>
              <w:pStyle w:val="TableParagraph"/>
              <w:ind w:right="6"/>
              <w:rPr>
                <w:sz w:val="24"/>
              </w:rPr>
            </w:pPr>
            <w:r>
              <w:rPr>
                <w:spacing w:val="-2"/>
                <w:sz w:val="24"/>
              </w:rPr>
              <w:t>2017,8</w:t>
            </w:r>
          </w:p>
        </w:tc>
        <w:tc>
          <w:tcPr>
            <w:tcW w:w="1434" w:type="dxa"/>
          </w:tcPr>
          <w:p>
            <w:pPr>
              <w:pStyle w:val="TableParagraph"/>
              <w:ind w:right="8"/>
              <w:rPr>
                <w:sz w:val="24"/>
              </w:rPr>
            </w:pPr>
            <w:r>
              <w:rPr>
                <w:spacing w:val="-2"/>
                <w:sz w:val="24"/>
              </w:rPr>
              <w:t>0,0598</w:t>
            </w:r>
          </w:p>
        </w:tc>
        <w:tc>
          <w:tcPr>
            <w:tcW w:w="1098" w:type="dxa"/>
          </w:tcPr>
          <w:p>
            <w:pPr>
              <w:pStyle w:val="TableParagraph"/>
              <w:ind w:left="206"/>
              <w:rPr>
                <w:sz w:val="24"/>
              </w:rPr>
            </w:pPr>
            <w:r>
              <w:rPr>
                <w:spacing w:val="-2"/>
                <w:sz w:val="24"/>
              </w:rPr>
              <w:t>2151,5</w:t>
            </w:r>
          </w:p>
        </w:tc>
      </w:tr>
      <w:tr>
        <w:trPr>
          <w:trHeight w:val="984" w:hRule="atLeast"/>
        </w:trPr>
        <w:tc>
          <w:tcPr>
            <w:tcW w:w="4039" w:type="dxa"/>
          </w:tcPr>
          <w:p>
            <w:pPr>
              <w:pStyle w:val="TableParagraph"/>
              <w:spacing w:line="225" w:lineRule="auto" w:before="102"/>
              <w:ind w:left="50"/>
              <w:jc w:val="left"/>
              <w:rPr>
                <w:sz w:val="24"/>
              </w:rPr>
            </w:pPr>
            <w:r>
              <w:rPr>
                <w:sz w:val="24"/>
              </w:rPr>
              <w:t>2.1.9.3.</w:t>
            </w:r>
            <w:r>
              <w:rPr>
                <w:spacing w:val="-15"/>
                <w:sz w:val="24"/>
              </w:rPr>
              <w:t> </w:t>
            </w:r>
            <w:r>
              <w:rPr>
                <w:sz w:val="24"/>
              </w:rPr>
              <w:t>болезней</w:t>
            </w:r>
            <w:r>
              <w:rPr>
                <w:spacing w:val="-15"/>
                <w:sz w:val="24"/>
              </w:rPr>
              <w:t> </w:t>
            </w:r>
            <w:r>
              <w:rPr>
                <w:sz w:val="24"/>
              </w:rPr>
              <w:t>системы </w:t>
            </w:r>
            <w:r>
              <w:rPr>
                <w:spacing w:val="-2"/>
                <w:sz w:val="24"/>
              </w:rPr>
              <w:t>кровообращения</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0,138983</w:t>
            </w:r>
          </w:p>
        </w:tc>
        <w:tc>
          <w:tcPr>
            <w:tcW w:w="1253" w:type="dxa"/>
          </w:tcPr>
          <w:p>
            <w:pPr>
              <w:pStyle w:val="TableParagraph"/>
              <w:ind w:right="1"/>
              <w:rPr>
                <w:sz w:val="24"/>
              </w:rPr>
            </w:pPr>
            <w:r>
              <w:rPr>
                <w:spacing w:val="-2"/>
                <w:sz w:val="24"/>
              </w:rPr>
              <w:t>3680,7</w:t>
            </w:r>
          </w:p>
        </w:tc>
        <w:tc>
          <w:tcPr>
            <w:tcW w:w="1463" w:type="dxa"/>
          </w:tcPr>
          <w:p>
            <w:pPr>
              <w:pStyle w:val="TableParagraph"/>
              <w:ind w:left="24"/>
              <w:rPr>
                <w:sz w:val="24"/>
              </w:rPr>
            </w:pPr>
            <w:r>
              <w:rPr>
                <w:spacing w:val="-2"/>
                <w:sz w:val="24"/>
              </w:rPr>
              <w:t>0,138983</w:t>
            </w:r>
          </w:p>
        </w:tc>
        <w:tc>
          <w:tcPr>
            <w:tcW w:w="1313" w:type="dxa"/>
          </w:tcPr>
          <w:p>
            <w:pPr>
              <w:pStyle w:val="TableParagraph"/>
              <w:ind w:right="6"/>
              <w:rPr>
                <w:sz w:val="24"/>
              </w:rPr>
            </w:pPr>
            <w:r>
              <w:rPr>
                <w:spacing w:val="-2"/>
                <w:sz w:val="24"/>
              </w:rPr>
              <w:t>3943,9</w:t>
            </w:r>
          </w:p>
        </w:tc>
        <w:tc>
          <w:tcPr>
            <w:tcW w:w="1434" w:type="dxa"/>
          </w:tcPr>
          <w:p>
            <w:pPr>
              <w:pStyle w:val="TableParagraph"/>
              <w:ind w:right="8"/>
              <w:rPr>
                <w:sz w:val="24"/>
              </w:rPr>
            </w:pPr>
            <w:r>
              <w:rPr>
                <w:spacing w:val="-2"/>
                <w:sz w:val="24"/>
              </w:rPr>
              <w:t>0,138983</w:t>
            </w:r>
          </w:p>
        </w:tc>
        <w:tc>
          <w:tcPr>
            <w:tcW w:w="1098" w:type="dxa"/>
          </w:tcPr>
          <w:p>
            <w:pPr>
              <w:pStyle w:val="TableParagraph"/>
              <w:ind w:left="206"/>
              <w:rPr>
                <w:sz w:val="24"/>
              </w:rPr>
            </w:pPr>
            <w:r>
              <w:rPr>
                <w:spacing w:val="-2"/>
                <w:sz w:val="24"/>
              </w:rPr>
              <w:t>4205,1</w:t>
            </w:r>
          </w:p>
        </w:tc>
      </w:tr>
      <w:tr>
        <w:trPr>
          <w:trHeight w:val="983" w:hRule="atLeast"/>
        </w:trPr>
        <w:tc>
          <w:tcPr>
            <w:tcW w:w="4039" w:type="dxa"/>
          </w:tcPr>
          <w:p>
            <w:pPr>
              <w:pStyle w:val="TableParagraph"/>
              <w:spacing w:line="225" w:lineRule="auto" w:before="102"/>
              <w:ind w:left="50"/>
              <w:jc w:val="left"/>
              <w:rPr>
                <w:sz w:val="24"/>
              </w:rPr>
            </w:pPr>
            <w:r>
              <w:rPr>
                <w:sz w:val="24"/>
              </w:rPr>
              <w:t>2.1.10.</w:t>
            </w:r>
            <w:r>
              <w:rPr>
                <w:spacing w:val="-14"/>
                <w:sz w:val="24"/>
              </w:rPr>
              <w:t> </w:t>
            </w:r>
            <w:r>
              <w:rPr>
                <w:sz w:val="24"/>
              </w:rPr>
              <w:t>дистанционное</w:t>
            </w:r>
            <w:r>
              <w:rPr>
                <w:spacing w:val="-15"/>
                <w:sz w:val="24"/>
              </w:rPr>
              <w:t> </w:t>
            </w:r>
            <w:r>
              <w:rPr>
                <w:sz w:val="24"/>
              </w:rPr>
              <w:t>наблюдение</w:t>
            </w:r>
            <w:r>
              <w:rPr>
                <w:spacing w:val="-15"/>
                <w:sz w:val="24"/>
              </w:rPr>
              <w:t> </w:t>
            </w:r>
            <w:r>
              <w:rPr>
                <w:sz w:val="24"/>
              </w:rPr>
              <w:t>за состоянием здоровья пациентов,</w:t>
            </w:r>
          </w:p>
          <w:p>
            <w:pPr>
              <w:pStyle w:val="TableParagraph"/>
              <w:spacing w:line="264" w:lineRule="exact" w:before="0"/>
              <w:ind w:left="50"/>
              <w:jc w:val="left"/>
              <w:rPr>
                <w:sz w:val="24"/>
              </w:rPr>
            </w:pPr>
            <w:r>
              <w:rPr>
                <w:sz w:val="24"/>
              </w:rPr>
              <w:t>в</w:t>
            </w:r>
            <w:r>
              <w:rPr>
                <w:spacing w:val="-2"/>
                <w:sz w:val="24"/>
              </w:rPr>
              <w:t> </w:t>
            </w:r>
            <w:r>
              <w:rPr>
                <w:sz w:val="24"/>
              </w:rPr>
              <w:t>том</w:t>
            </w:r>
            <w:r>
              <w:rPr>
                <w:spacing w:val="-2"/>
                <w:sz w:val="24"/>
              </w:rPr>
              <w:t> числе:</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0,018057</w:t>
            </w:r>
          </w:p>
        </w:tc>
        <w:tc>
          <w:tcPr>
            <w:tcW w:w="1253" w:type="dxa"/>
          </w:tcPr>
          <w:p>
            <w:pPr>
              <w:pStyle w:val="TableParagraph"/>
              <w:ind w:right="1"/>
              <w:rPr>
                <w:sz w:val="24"/>
              </w:rPr>
            </w:pPr>
            <w:r>
              <w:rPr>
                <w:spacing w:val="-2"/>
                <w:sz w:val="24"/>
              </w:rPr>
              <w:t>1108,4</w:t>
            </w:r>
          </w:p>
        </w:tc>
        <w:tc>
          <w:tcPr>
            <w:tcW w:w="1463" w:type="dxa"/>
          </w:tcPr>
          <w:p>
            <w:pPr>
              <w:pStyle w:val="TableParagraph"/>
              <w:ind w:left="24"/>
              <w:rPr>
                <w:sz w:val="24"/>
              </w:rPr>
            </w:pPr>
            <w:r>
              <w:rPr>
                <w:spacing w:val="-2"/>
                <w:sz w:val="24"/>
              </w:rPr>
              <w:t>0,040988</w:t>
            </w:r>
          </w:p>
        </w:tc>
        <w:tc>
          <w:tcPr>
            <w:tcW w:w="1313" w:type="dxa"/>
          </w:tcPr>
          <w:p>
            <w:pPr>
              <w:pStyle w:val="TableParagraph"/>
              <w:ind w:right="6"/>
              <w:rPr>
                <w:sz w:val="24"/>
              </w:rPr>
            </w:pPr>
            <w:r>
              <w:rPr>
                <w:spacing w:val="-2"/>
                <w:sz w:val="24"/>
              </w:rPr>
              <w:t>1280,9</w:t>
            </w:r>
          </w:p>
        </w:tc>
        <w:tc>
          <w:tcPr>
            <w:tcW w:w="1434" w:type="dxa"/>
          </w:tcPr>
          <w:p>
            <w:pPr>
              <w:pStyle w:val="TableParagraph"/>
              <w:ind w:right="8"/>
              <w:rPr>
                <w:sz w:val="24"/>
              </w:rPr>
            </w:pPr>
            <w:r>
              <w:rPr>
                <w:spacing w:val="-2"/>
                <w:sz w:val="24"/>
              </w:rPr>
              <w:t>0,042831</w:t>
            </w:r>
          </w:p>
        </w:tc>
        <w:tc>
          <w:tcPr>
            <w:tcW w:w="1098" w:type="dxa"/>
          </w:tcPr>
          <w:p>
            <w:pPr>
              <w:pStyle w:val="TableParagraph"/>
              <w:ind w:left="206"/>
              <w:rPr>
                <w:sz w:val="24"/>
              </w:rPr>
            </w:pPr>
            <w:r>
              <w:rPr>
                <w:spacing w:val="-2"/>
                <w:sz w:val="24"/>
              </w:rPr>
              <w:t>1401,6</w:t>
            </w:r>
          </w:p>
        </w:tc>
      </w:tr>
      <w:tr>
        <w:trPr>
          <w:trHeight w:val="983" w:hRule="atLeast"/>
        </w:trPr>
        <w:tc>
          <w:tcPr>
            <w:tcW w:w="4039" w:type="dxa"/>
          </w:tcPr>
          <w:p>
            <w:pPr>
              <w:pStyle w:val="TableParagraph"/>
              <w:spacing w:line="225" w:lineRule="auto" w:before="102"/>
              <w:ind w:left="50"/>
              <w:jc w:val="left"/>
              <w:rPr>
                <w:sz w:val="24"/>
              </w:rPr>
            </w:pPr>
            <w:r>
              <w:rPr>
                <w:sz w:val="24"/>
              </w:rPr>
              <w:t>2.1.10.1.</w:t>
            </w:r>
            <w:r>
              <w:rPr>
                <w:spacing w:val="-13"/>
                <w:sz w:val="24"/>
              </w:rPr>
              <w:t> </w:t>
            </w:r>
            <w:r>
              <w:rPr>
                <w:sz w:val="24"/>
              </w:rPr>
              <w:t>пациентов</w:t>
            </w:r>
            <w:r>
              <w:rPr>
                <w:spacing w:val="-14"/>
                <w:sz w:val="24"/>
              </w:rPr>
              <w:t> </w:t>
            </w:r>
            <w:r>
              <w:rPr>
                <w:sz w:val="24"/>
              </w:rPr>
              <w:t>с</w:t>
            </w:r>
            <w:r>
              <w:rPr>
                <w:spacing w:val="-14"/>
                <w:sz w:val="24"/>
              </w:rPr>
              <w:t> </w:t>
            </w:r>
            <w:r>
              <w:rPr>
                <w:sz w:val="24"/>
              </w:rPr>
              <w:t>сахарным </w:t>
            </w:r>
            <w:r>
              <w:rPr>
                <w:spacing w:val="-2"/>
                <w:sz w:val="24"/>
              </w:rPr>
              <w:t>диабетом</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0,00097</w:t>
            </w:r>
          </w:p>
        </w:tc>
        <w:tc>
          <w:tcPr>
            <w:tcW w:w="1253" w:type="dxa"/>
          </w:tcPr>
          <w:p>
            <w:pPr>
              <w:pStyle w:val="TableParagraph"/>
              <w:ind w:right="1"/>
              <w:rPr>
                <w:sz w:val="24"/>
              </w:rPr>
            </w:pPr>
            <w:r>
              <w:rPr>
                <w:spacing w:val="-2"/>
                <w:sz w:val="24"/>
              </w:rPr>
              <w:t>3651,7</w:t>
            </w:r>
          </w:p>
        </w:tc>
        <w:tc>
          <w:tcPr>
            <w:tcW w:w="1463" w:type="dxa"/>
          </w:tcPr>
          <w:p>
            <w:pPr>
              <w:pStyle w:val="TableParagraph"/>
              <w:ind w:left="24"/>
              <w:rPr>
                <w:sz w:val="24"/>
              </w:rPr>
            </w:pPr>
            <w:r>
              <w:rPr>
                <w:spacing w:val="-2"/>
                <w:sz w:val="24"/>
              </w:rPr>
              <w:t>0,001293</w:t>
            </w:r>
          </w:p>
        </w:tc>
        <w:tc>
          <w:tcPr>
            <w:tcW w:w="1313" w:type="dxa"/>
          </w:tcPr>
          <w:p>
            <w:pPr>
              <w:pStyle w:val="TableParagraph"/>
              <w:ind w:right="6"/>
              <w:rPr>
                <w:sz w:val="24"/>
              </w:rPr>
            </w:pPr>
            <w:r>
              <w:rPr>
                <w:spacing w:val="-2"/>
                <w:sz w:val="24"/>
              </w:rPr>
              <w:t>3878,6</w:t>
            </w:r>
          </w:p>
        </w:tc>
        <w:tc>
          <w:tcPr>
            <w:tcW w:w="1434" w:type="dxa"/>
          </w:tcPr>
          <w:p>
            <w:pPr>
              <w:pStyle w:val="TableParagraph"/>
              <w:ind w:right="8"/>
              <w:rPr>
                <w:sz w:val="24"/>
              </w:rPr>
            </w:pPr>
            <w:r>
              <w:rPr>
                <w:spacing w:val="-2"/>
                <w:sz w:val="24"/>
              </w:rPr>
              <w:t>0,00194</w:t>
            </w:r>
          </w:p>
        </w:tc>
        <w:tc>
          <w:tcPr>
            <w:tcW w:w="1098" w:type="dxa"/>
          </w:tcPr>
          <w:p>
            <w:pPr>
              <w:pStyle w:val="TableParagraph"/>
              <w:ind w:left="206"/>
              <w:rPr>
                <w:sz w:val="24"/>
              </w:rPr>
            </w:pPr>
            <w:r>
              <w:rPr>
                <w:spacing w:val="-2"/>
                <w:sz w:val="24"/>
              </w:rPr>
              <w:t>4138,8</w:t>
            </w:r>
          </w:p>
        </w:tc>
      </w:tr>
      <w:tr>
        <w:trPr>
          <w:trHeight w:val="983" w:hRule="atLeast"/>
        </w:trPr>
        <w:tc>
          <w:tcPr>
            <w:tcW w:w="4039" w:type="dxa"/>
          </w:tcPr>
          <w:p>
            <w:pPr>
              <w:pStyle w:val="TableParagraph"/>
              <w:spacing w:line="225" w:lineRule="auto" w:before="102"/>
              <w:ind w:left="50"/>
              <w:jc w:val="left"/>
              <w:rPr>
                <w:sz w:val="24"/>
              </w:rPr>
            </w:pPr>
            <w:r>
              <w:rPr>
                <w:sz w:val="24"/>
              </w:rPr>
              <w:t>2.1.10.2.</w:t>
            </w:r>
            <w:r>
              <w:rPr>
                <w:spacing w:val="-13"/>
                <w:sz w:val="24"/>
              </w:rPr>
              <w:t> </w:t>
            </w:r>
            <w:r>
              <w:rPr>
                <w:sz w:val="24"/>
              </w:rPr>
              <w:t>пациентов</w:t>
            </w:r>
            <w:r>
              <w:rPr>
                <w:spacing w:val="-14"/>
                <w:sz w:val="24"/>
              </w:rPr>
              <w:t> </w:t>
            </w:r>
            <w:r>
              <w:rPr>
                <w:sz w:val="24"/>
              </w:rPr>
              <w:t>с</w:t>
            </w:r>
            <w:r>
              <w:rPr>
                <w:spacing w:val="-14"/>
                <w:sz w:val="24"/>
              </w:rPr>
              <w:t> </w:t>
            </w:r>
            <w:r>
              <w:rPr>
                <w:sz w:val="24"/>
              </w:rPr>
              <w:t>артериальной </w:t>
            </w:r>
            <w:r>
              <w:rPr>
                <w:spacing w:val="-2"/>
                <w:sz w:val="24"/>
              </w:rPr>
              <w:t>гипертензией</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0,017087</w:t>
            </w:r>
          </w:p>
        </w:tc>
        <w:tc>
          <w:tcPr>
            <w:tcW w:w="1253" w:type="dxa"/>
          </w:tcPr>
          <w:p>
            <w:pPr>
              <w:pStyle w:val="TableParagraph"/>
              <w:ind w:right="1"/>
              <w:rPr>
                <w:sz w:val="24"/>
              </w:rPr>
            </w:pPr>
            <w:r>
              <w:rPr>
                <w:spacing w:val="-5"/>
                <w:sz w:val="24"/>
              </w:rPr>
              <w:t>964</w:t>
            </w:r>
          </w:p>
        </w:tc>
        <w:tc>
          <w:tcPr>
            <w:tcW w:w="1463" w:type="dxa"/>
          </w:tcPr>
          <w:p>
            <w:pPr>
              <w:pStyle w:val="TableParagraph"/>
              <w:ind w:left="24"/>
              <w:rPr>
                <w:sz w:val="24"/>
              </w:rPr>
            </w:pPr>
            <w:r>
              <w:rPr>
                <w:spacing w:val="-2"/>
                <w:sz w:val="24"/>
              </w:rPr>
              <w:t>0,039695</w:t>
            </w:r>
          </w:p>
        </w:tc>
        <w:tc>
          <w:tcPr>
            <w:tcW w:w="1313" w:type="dxa"/>
          </w:tcPr>
          <w:p>
            <w:pPr>
              <w:pStyle w:val="TableParagraph"/>
              <w:ind w:right="6"/>
              <w:rPr>
                <w:sz w:val="24"/>
              </w:rPr>
            </w:pPr>
            <w:r>
              <w:rPr>
                <w:spacing w:val="-2"/>
                <w:sz w:val="24"/>
              </w:rPr>
              <w:t>1196,3</w:t>
            </w:r>
          </w:p>
        </w:tc>
        <w:tc>
          <w:tcPr>
            <w:tcW w:w="1434" w:type="dxa"/>
          </w:tcPr>
          <w:p>
            <w:pPr>
              <w:pStyle w:val="TableParagraph"/>
              <w:ind w:right="8"/>
              <w:rPr>
                <w:sz w:val="24"/>
              </w:rPr>
            </w:pPr>
            <w:r>
              <w:rPr>
                <w:spacing w:val="-2"/>
                <w:sz w:val="24"/>
              </w:rPr>
              <w:t>0,040891</w:t>
            </w:r>
          </w:p>
        </w:tc>
        <w:tc>
          <w:tcPr>
            <w:tcW w:w="1098" w:type="dxa"/>
          </w:tcPr>
          <w:p>
            <w:pPr>
              <w:pStyle w:val="TableParagraph"/>
              <w:ind w:left="206"/>
              <w:rPr>
                <w:sz w:val="24"/>
              </w:rPr>
            </w:pPr>
            <w:r>
              <w:rPr>
                <w:spacing w:val="-2"/>
                <w:sz w:val="24"/>
              </w:rPr>
              <w:t>1271,7</w:t>
            </w:r>
          </w:p>
        </w:tc>
      </w:tr>
      <w:tr>
        <w:trPr>
          <w:trHeight w:val="1243" w:hRule="atLeast"/>
        </w:trPr>
        <w:tc>
          <w:tcPr>
            <w:tcW w:w="4039" w:type="dxa"/>
          </w:tcPr>
          <w:p>
            <w:pPr>
              <w:pStyle w:val="TableParagraph"/>
              <w:spacing w:line="225" w:lineRule="auto" w:before="102"/>
              <w:ind w:left="50"/>
              <w:jc w:val="left"/>
              <w:rPr>
                <w:sz w:val="24"/>
              </w:rPr>
            </w:pPr>
            <w:r>
              <w:rPr>
                <w:sz w:val="24"/>
              </w:rPr>
              <w:t>2.1.11. посещения с профилактическими</w:t>
            </w:r>
            <w:r>
              <w:rPr>
                <w:spacing w:val="-15"/>
                <w:sz w:val="24"/>
              </w:rPr>
              <w:t> </w:t>
            </w:r>
            <w:r>
              <w:rPr>
                <w:sz w:val="24"/>
              </w:rPr>
              <w:t>целями</w:t>
            </w:r>
            <w:r>
              <w:rPr>
                <w:spacing w:val="-15"/>
                <w:sz w:val="24"/>
              </w:rPr>
              <w:t> </w:t>
            </w:r>
            <w:r>
              <w:rPr>
                <w:sz w:val="24"/>
              </w:rPr>
              <w:t>центров здоровья, включая диспансерное </w:t>
            </w:r>
            <w:r>
              <w:rPr>
                <w:spacing w:val="-2"/>
                <w:sz w:val="24"/>
              </w:rPr>
              <w:t>наблюдение</w:t>
            </w:r>
          </w:p>
        </w:tc>
        <w:tc>
          <w:tcPr>
            <w:tcW w:w="1462" w:type="dxa"/>
          </w:tcPr>
          <w:p>
            <w:pPr>
              <w:pStyle w:val="TableParagraph"/>
              <w:spacing w:line="225" w:lineRule="auto" w:before="102"/>
              <w:ind w:left="147" w:right="174" w:hanging="1"/>
              <w:rPr>
                <w:sz w:val="24"/>
              </w:rPr>
            </w:pPr>
            <w:r>
              <w:rPr>
                <w:spacing w:val="-2"/>
                <w:sz w:val="24"/>
              </w:rPr>
              <w:t>компле ксных посещений</w:t>
            </w:r>
          </w:p>
        </w:tc>
        <w:tc>
          <w:tcPr>
            <w:tcW w:w="1373" w:type="dxa"/>
          </w:tcPr>
          <w:p>
            <w:pPr>
              <w:pStyle w:val="TableParagraph"/>
              <w:ind w:right="119"/>
              <w:rPr>
                <w:sz w:val="24"/>
              </w:rPr>
            </w:pPr>
            <w:r>
              <w:rPr>
                <w:spacing w:val="-2"/>
                <w:sz w:val="24"/>
              </w:rPr>
              <w:t>0,032831</w:t>
            </w:r>
          </w:p>
        </w:tc>
        <w:tc>
          <w:tcPr>
            <w:tcW w:w="1253" w:type="dxa"/>
          </w:tcPr>
          <w:p>
            <w:pPr>
              <w:pStyle w:val="TableParagraph"/>
              <w:ind w:right="1"/>
              <w:rPr>
                <w:sz w:val="24"/>
              </w:rPr>
            </w:pPr>
            <w:r>
              <w:rPr>
                <w:spacing w:val="-2"/>
                <w:sz w:val="24"/>
              </w:rPr>
              <w:t>3225,9</w:t>
            </w:r>
          </w:p>
        </w:tc>
        <w:tc>
          <w:tcPr>
            <w:tcW w:w="1463" w:type="dxa"/>
          </w:tcPr>
          <w:p>
            <w:pPr>
              <w:pStyle w:val="TableParagraph"/>
              <w:ind w:left="24"/>
              <w:rPr>
                <w:sz w:val="24"/>
              </w:rPr>
            </w:pPr>
            <w:r>
              <w:rPr>
                <w:spacing w:val="-2"/>
                <w:sz w:val="24"/>
              </w:rPr>
              <w:t>0,032831</w:t>
            </w:r>
          </w:p>
        </w:tc>
        <w:tc>
          <w:tcPr>
            <w:tcW w:w="1313" w:type="dxa"/>
          </w:tcPr>
          <w:p>
            <w:pPr>
              <w:pStyle w:val="TableParagraph"/>
              <w:ind w:right="6"/>
              <w:rPr>
                <w:sz w:val="24"/>
              </w:rPr>
            </w:pPr>
            <w:r>
              <w:rPr>
                <w:spacing w:val="-2"/>
                <w:sz w:val="24"/>
              </w:rPr>
              <w:t>3456,6</w:t>
            </w:r>
          </w:p>
        </w:tc>
        <w:tc>
          <w:tcPr>
            <w:tcW w:w="1434" w:type="dxa"/>
          </w:tcPr>
          <w:p>
            <w:pPr>
              <w:pStyle w:val="TableParagraph"/>
              <w:ind w:right="8"/>
              <w:rPr>
                <w:sz w:val="24"/>
              </w:rPr>
            </w:pPr>
            <w:r>
              <w:rPr>
                <w:spacing w:val="-2"/>
                <w:sz w:val="24"/>
              </w:rPr>
              <w:t>0,032831</w:t>
            </w:r>
          </w:p>
        </w:tc>
        <w:tc>
          <w:tcPr>
            <w:tcW w:w="1098" w:type="dxa"/>
          </w:tcPr>
          <w:p>
            <w:pPr>
              <w:pStyle w:val="TableParagraph"/>
              <w:ind w:left="206"/>
              <w:rPr>
                <w:sz w:val="24"/>
              </w:rPr>
            </w:pPr>
            <w:r>
              <w:rPr>
                <w:spacing w:val="-2"/>
                <w:sz w:val="24"/>
              </w:rPr>
              <w:t>3685,6</w:t>
            </w:r>
          </w:p>
        </w:tc>
      </w:tr>
      <w:tr>
        <w:trPr>
          <w:trHeight w:val="1664" w:hRule="atLeast"/>
        </w:trPr>
        <w:tc>
          <w:tcPr>
            <w:tcW w:w="4039" w:type="dxa"/>
          </w:tcPr>
          <w:p>
            <w:pPr>
              <w:pStyle w:val="TableParagraph"/>
              <w:spacing w:line="260" w:lineRule="exact" w:before="85"/>
              <w:ind w:left="50" w:right="307"/>
              <w:jc w:val="left"/>
              <w:rPr>
                <w:sz w:val="24"/>
              </w:rPr>
            </w:pPr>
            <w:r>
              <w:rPr>
                <w:sz w:val="24"/>
              </w:rPr>
              <w:t>3.</w:t>
            </w:r>
            <w:r>
              <w:rPr>
                <w:spacing w:val="-10"/>
                <w:sz w:val="24"/>
              </w:rPr>
              <w:t> </w:t>
            </w:r>
            <w:r>
              <w:rPr>
                <w:sz w:val="24"/>
              </w:rPr>
              <w:t>Медицинская</w:t>
            </w:r>
            <w:r>
              <w:rPr>
                <w:spacing w:val="-11"/>
                <w:sz w:val="24"/>
              </w:rPr>
              <w:t> </w:t>
            </w:r>
            <w:r>
              <w:rPr>
                <w:sz w:val="24"/>
              </w:rPr>
              <w:t>помощь</w:t>
            </w:r>
            <w:r>
              <w:rPr>
                <w:spacing w:val="-11"/>
                <w:sz w:val="24"/>
              </w:rPr>
              <w:t> </w:t>
            </w:r>
            <w:r>
              <w:rPr>
                <w:sz w:val="24"/>
              </w:rPr>
              <w:t>в</w:t>
            </w:r>
            <w:r>
              <w:rPr>
                <w:spacing w:val="-11"/>
                <w:sz w:val="24"/>
              </w:rPr>
              <w:t> </w:t>
            </w:r>
            <w:r>
              <w:rPr>
                <w:sz w:val="24"/>
              </w:rPr>
              <w:t>условиях дневных стационаров (первичная медико-санитарная помощь, специализированная медицинская помощь), за исключением медицинской</w:t>
            </w:r>
            <w:r>
              <w:rPr>
                <w:spacing w:val="-7"/>
                <w:sz w:val="24"/>
              </w:rPr>
              <w:t> </w:t>
            </w:r>
            <w:r>
              <w:rPr>
                <w:sz w:val="24"/>
              </w:rPr>
              <w:t>реабилитации,</w:t>
            </w:r>
            <w:r>
              <w:rPr>
                <w:spacing w:val="-6"/>
                <w:sz w:val="24"/>
              </w:rPr>
              <w:t> </w:t>
            </w:r>
            <w:r>
              <w:rPr>
                <w:sz w:val="24"/>
              </w:rPr>
              <w:t>-</w:t>
            </w:r>
            <w:r>
              <w:rPr>
                <w:spacing w:val="-6"/>
                <w:sz w:val="24"/>
              </w:rPr>
              <w:t> </w:t>
            </w:r>
            <w:r>
              <w:rPr>
                <w:sz w:val="24"/>
              </w:rPr>
              <w:t>всего</w:t>
            </w:r>
          </w:p>
        </w:tc>
        <w:tc>
          <w:tcPr>
            <w:tcW w:w="1462" w:type="dxa"/>
          </w:tcPr>
          <w:p>
            <w:pPr>
              <w:pStyle w:val="TableParagraph"/>
              <w:spacing w:line="225" w:lineRule="auto" w:before="102"/>
              <w:ind w:left="306" w:right="329" w:firstLine="13"/>
              <w:jc w:val="left"/>
              <w:rPr>
                <w:sz w:val="24"/>
              </w:rPr>
            </w:pPr>
            <w:r>
              <w:rPr>
                <w:spacing w:val="-2"/>
                <w:sz w:val="24"/>
              </w:rPr>
              <w:t>случаев лечения</w:t>
            </w:r>
          </w:p>
        </w:tc>
        <w:tc>
          <w:tcPr>
            <w:tcW w:w="1373" w:type="dxa"/>
          </w:tcPr>
          <w:p>
            <w:pPr>
              <w:pStyle w:val="TableParagraph"/>
              <w:ind w:right="119"/>
              <w:rPr>
                <w:sz w:val="24"/>
              </w:rPr>
            </w:pPr>
            <w:r>
              <w:rPr>
                <w:spacing w:val="-2"/>
                <w:sz w:val="24"/>
              </w:rPr>
              <w:t>0,072693</w:t>
            </w:r>
          </w:p>
        </w:tc>
        <w:tc>
          <w:tcPr>
            <w:tcW w:w="1253" w:type="dxa"/>
          </w:tcPr>
          <w:p>
            <w:pPr>
              <w:pStyle w:val="TableParagraph"/>
              <w:ind w:right="1"/>
              <w:rPr>
                <w:sz w:val="24"/>
              </w:rPr>
            </w:pPr>
            <w:r>
              <w:rPr>
                <w:spacing w:val="-2"/>
                <w:sz w:val="24"/>
              </w:rPr>
              <w:t>33766</w:t>
            </w:r>
          </w:p>
        </w:tc>
        <w:tc>
          <w:tcPr>
            <w:tcW w:w="1463" w:type="dxa"/>
          </w:tcPr>
          <w:p>
            <w:pPr>
              <w:pStyle w:val="TableParagraph"/>
              <w:ind w:left="24"/>
              <w:rPr>
                <w:sz w:val="24"/>
              </w:rPr>
            </w:pPr>
            <w:r>
              <w:rPr>
                <w:spacing w:val="-2"/>
                <w:sz w:val="24"/>
              </w:rPr>
              <w:t>0,072693</w:t>
            </w:r>
          </w:p>
        </w:tc>
        <w:tc>
          <w:tcPr>
            <w:tcW w:w="1313" w:type="dxa"/>
          </w:tcPr>
          <w:p>
            <w:pPr>
              <w:pStyle w:val="TableParagraph"/>
              <w:ind w:right="6"/>
              <w:rPr>
                <w:sz w:val="24"/>
              </w:rPr>
            </w:pPr>
            <w:r>
              <w:rPr>
                <w:spacing w:val="-2"/>
                <w:sz w:val="24"/>
              </w:rPr>
              <w:t>35630,8</w:t>
            </w:r>
          </w:p>
        </w:tc>
        <w:tc>
          <w:tcPr>
            <w:tcW w:w="1434" w:type="dxa"/>
          </w:tcPr>
          <w:p>
            <w:pPr>
              <w:pStyle w:val="TableParagraph"/>
              <w:ind w:right="8"/>
              <w:rPr>
                <w:sz w:val="24"/>
              </w:rPr>
            </w:pPr>
            <w:r>
              <w:rPr>
                <w:spacing w:val="-2"/>
                <w:sz w:val="24"/>
              </w:rPr>
              <w:t>0,072693</w:t>
            </w:r>
          </w:p>
        </w:tc>
        <w:tc>
          <w:tcPr>
            <w:tcW w:w="1098" w:type="dxa"/>
          </w:tcPr>
          <w:p>
            <w:pPr>
              <w:pStyle w:val="TableParagraph"/>
              <w:ind w:left="206"/>
              <w:rPr>
                <w:sz w:val="24"/>
              </w:rPr>
            </w:pPr>
            <w:r>
              <w:rPr>
                <w:spacing w:val="-2"/>
                <w:sz w:val="24"/>
              </w:rPr>
              <w:t>37507,8</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4"/>
        <w:gridCol w:w="1246"/>
        <w:gridCol w:w="1392"/>
        <w:gridCol w:w="1372"/>
        <w:gridCol w:w="1372"/>
        <w:gridCol w:w="1372"/>
        <w:gridCol w:w="1373"/>
        <w:gridCol w:w="1187"/>
      </w:tblGrid>
      <w:tr>
        <w:trPr>
          <w:trHeight w:val="364" w:hRule="atLeast"/>
        </w:trPr>
        <w:tc>
          <w:tcPr>
            <w:tcW w:w="4174" w:type="dxa"/>
          </w:tcPr>
          <w:p>
            <w:pPr>
              <w:pStyle w:val="TableParagraph"/>
              <w:spacing w:line="266" w:lineRule="exact" w:before="0"/>
              <w:ind w:left="50"/>
              <w:jc w:val="left"/>
              <w:rPr>
                <w:sz w:val="24"/>
              </w:rPr>
            </w:pPr>
            <w:r>
              <w:rPr>
                <w:sz w:val="24"/>
              </w:rPr>
              <w:t>в</w:t>
            </w:r>
            <w:r>
              <w:rPr>
                <w:spacing w:val="-2"/>
                <w:sz w:val="24"/>
              </w:rPr>
              <w:t> </w:t>
            </w:r>
            <w:r>
              <w:rPr>
                <w:sz w:val="24"/>
              </w:rPr>
              <w:t>том</w:t>
            </w:r>
            <w:r>
              <w:rPr>
                <w:spacing w:val="-2"/>
                <w:sz w:val="24"/>
              </w:rPr>
              <w:t> числе:</w:t>
            </w:r>
          </w:p>
        </w:tc>
        <w:tc>
          <w:tcPr>
            <w:tcW w:w="1246" w:type="dxa"/>
          </w:tcPr>
          <w:p>
            <w:pPr>
              <w:pStyle w:val="TableParagraph"/>
              <w:spacing w:before="0"/>
              <w:jc w:val="left"/>
              <w:rPr>
                <w:sz w:val="22"/>
              </w:rPr>
            </w:pPr>
          </w:p>
        </w:tc>
        <w:tc>
          <w:tcPr>
            <w:tcW w:w="139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187" w:type="dxa"/>
          </w:tcPr>
          <w:p>
            <w:pPr>
              <w:pStyle w:val="TableParagraph"/>
              <w:spacing w:before="0"/>
              <w:jc w:val="left"/>
              <w:rPr>
                <w:sz w:val="22"/>
              </w:rPr>
            </w:pPr>
          </w:p>
        </w:tc>
      </w:tr>
      <w:tr>
        <w:trPr>
          <w:trHeight w:val="983" w:hRule="atLeast"/>
        </w:trPr>
        <w:tc>
          <w:tcPr>
            <w:tcW w:w="4174" w:type="dxa"/>
          </w:tcPr>
          <w:p>
            <w:pPr>
              <w:pStyle w:val="TableParagraph"/>
              <w:spacing w:line="225" w:lineRule="auto" w:before="102"/>
              <w:ind w:left="50"/>
              <w:jc w:val="left"/>
              <w:rPr>
                <w:sz w:val="24"/>
              </w:rPr>
            </w:pPr>
            <w:r>
              <w:rPr>
                <w:sz w:val="24"/>
              </w:rPr>
              <w:t>оказание</w:t>
            </w:r>
            <w:r>
              <w:rPr>
                <w:spacing w:val="-15"/>
                <w:sz w:val="24"/>
              </w:rPr>
              <w:t> </w:t>
            </w:r>
            <w:r>
              <w:rPr>
                <w:sz w:val="24"/>
              </w:rPr>
              <w:t>медицинской</w:t>
            </w:r>
            <w:r>
              <w:rPr>
                <w:spacing w:val="-15"/>
                <w:sz w:val="24"/>
              </w:rPr>
              <w:t> </w:t>
            </w:r>
            <w:r>
              <w:rPr>
                <w:sz w:val="24"/>
              </w:rPr>
              <w:t>помощи федеральными медицинскими </w:t>
            </w:r>
            <w:r>
              <w:rPr>
                <w:spacing w:val="-2"/>
                <w:sz w:val="24"/>
              </w:rPr>
              <w:t>организациями</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0,003348</w:t>
            </w:r>
          </w:p>
        </w:tc>
        <w:tc>
          <w:tcPr>
            <w:tcW w:w="1372" w:type="dxa"/>
          </w:tcPr>
          <w:p>
            <w:pPr>
              <w:pStyle w:val="TableParagraph"/>
              <w:ind w:left="7" w:right="6"/>
              <w:rPr>
                <w:sz w:val="24"/>
              </w:rPr>
            </w:pPr>
            <w:r>
              <w:rPr>
                <w:spacing w:val="-2"/>
                <w:sz w:val="24"/>
              </w:rPr>
              <w:t>57485</w:t>
            </w:r>
          </w:p>
        </w:tc>
        <w:tc>
          <w:tcPr>
            <w:tcW w:w="1372" w:type="dxa"/>
          </w:tcPr>
          <w:p>
            <w:pPr>
              <w:pStyle w:val="TableParagraph"/>
              <w:ind w:left="7" w:right="6"/>
              <w:rPr>
                <w:sz w:val="24"/>
              </w:rPr>
            </w:pPr>
            <w:r>
              <w:rPr>
                <w:spacing w:val="-2"/>
                <w:sz w:val="24"/>
              </w:rPr>
              <w:t>0,003348</w:t>
            </w:r>
          </w:p>
        </w:tc>
        <w:tc>
          <w:tcPr>
            <w:tcW w:w="1372" w:type="dxa"/>
          </w:tcPr>
          <w:p>
            <w:pPr>
              <w:pStyle w:val="TableParagraph"/>
              <w:ind w:left="7" w:right="5"/>
              <w:rPr>
                <w:sz w:val="24"/>
              </w:rPr>
            </w:pPr>
            <w:r>
              <w:rPr>
                <w:spacing w:val="-2"/>
                <w:sz w:val="24"/>
              </w:rPr>
              <w:t>62083,8</w:t>
            </w:r>
          </w:p>
        </w:tc>
        <w:tc>
          <w:tcPr>
            <w:tcW w:w="1373" w:type="dxa"/>
          </w:tcPr>
          <w:p>
            <w:pPr>
              <w:pStyle w:val="TableParagraph"/>
              <w:ind w:left="119" w:right="119"/>
              <w:rPr>
                <w:sz w:val="24"/>
              </w:rPr>
            </w:pPr>
            <w:r>
              <w:rPr>
                <w:spacing w:val="-2"/>
                <w:sz w:val="24"/>
              </w:rPr>
              <w:t>0,003348</w:t>
            </w:r>
          </w:p>
        </w:tc>
        <w:tc>
          <w:tcPr>
            <w:tcW w:w="1187" w:type="dxa"/>
          </w:tcPr>
          <w:p>
            <w:pPr>
              <w:pStyle w:val="TableParagraph"/>
              <w:ind w:left="189"/>
              <w:rPr>
                <w:sz w:val="24"/>
              </w:rPr>
            </w:pPr>
            <w:r>
              <w:rPr>
                <w:spacing w:val="-2"/>
                <w:sz w:val="24"/>
              </w:rPr>
              <w:t>66615,9</w:t>
            </w:r>
          </w:p>
        </w:tc>
      </w:tr>
      <w:tr>
        <w:trPr>
          <w:trHeight w:val="1244" w:hRule="atLeast"/>
        </w:trPr>
        <w:tc>
          <w:tcPr>
            <w:tcW w:w="4174" w:type="dxa"/>
          </w:tcPr>
          <w:p>
            <w:pPr>
              <w:pStyle w:val="TableParagraph"/>
              <w:spacing w:line="225" w:lineRule="auto" w:before="102"/>
              <w:ind w:left="50"/>
              <w:jc w:val="left"/>
              <w:rPr>
                <w:sz w:val="24"/>
              </w:rPr>
            </w:pPr>
            <w:r>
              <w:rPr>
                <w:sz w:val="24"/>
              </w:rPr>
              <w:t>оказание медицинской помощи 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0,069345</w:t>
            </w:r>
          </w:p>
        </w:tc>
        <w:tc>
          <w:tcPr>
            <w:tcW w:w="1372" w:type="dxa"/>
          </w:tcPr>
          <w:p>
            <w:pPr>
              <w:pStyle w:val="TableParagraph"/>
              <w:ind w:left="7" w:right="6"/>
              <w:rPr>
                <w:sz w:val="24"/>
              </w:rPr>
            </w:pPr>
            <w:r>
              <w:rPr>
                <w:spacing w:val="-2"/>
                <w:sz w:val="24"/>
              </w:rPr>
              <w:t>32620,9</w:t>
            </w:r>
          </w:p>
        </w:tc>
        <w:tc>
          <w:tcPr>
            <w:tcW w:w="1372" w:type="dxa"/>
          </w:tcPr>
          <w:p>
            <w:pPr>
              <w:pStyle w:val="TableParagraph"/>
              <w:ind w:left="7" w:right="6"/>
              <w:rPr>
                <w:sz w:val="24"/>
              </w:rPr>
            </w:pPr>
            <w:r>
              <w:rPr>
                <w:spacing w:val="-2"/>
                <w:sz w:val="24"/>
              </w:rPr>
              <w:t>0,069345</w:t>
            </w:r>
          </w:p>
        </w:tc>
        <w:tc>
          <w:tcPr>
            <w:tcW w:w="1372" w:type="dxa"/>
          </w:tcPr>
          <w:p>
            <w:pPr>
              <w:pStyle w:val="TableParagraph"/>
              <w:ind w:left="7" w:right="5"/>
              <w:rPr>
                <w:sz w:val="24"/>
              </w:rPr>
            </w:pPr>
            <w:r>
              <w:rPr>
                <w:spacing w:val="-2"/>
                <w:sz w:val="24"/>
              </w:rPr>
              <w:t>34353,7</w:t>
            </w:r>
          </w:p>
        </w:tc>
        <w:tc>
          <w:tcPr>
            <w:tcW w:w="1373" w:type="dxa"/>
          </w:tcPr>
          <w:p>
            <w:pPr>
              <w:pStyle w:val="TableParagraph"/>
              <w:ind w:left="119" w:right="119"/>
              <w:rPr>
                <w:sz w:val="24"/>
              </w:rPr>
            </w:pPr>
            <w:r>
              <w:rPr>
                <w:spacing w:val="-2"/>
                <w:sz w:val="24"/>
              </w:rPr>
              <w:t>0,069345</w:t>
            </w:r>
          </w:p>
        </w:tc>
        <w:tc>
          <w:tcPr>
            <w:tcW w:w="1187" w:type="dxa"/>
          </w:tcPr>
          <w:p>
            <w:pPr>
              <w:pStyle w:val="TableParagraph"/>
              <w:ind w:left="189"/>
              <w:rPr>
                <w:sz w:val="24"/>
              </w:rPr>
            </w:pPr>
            <w:r>
              <w:rPr>
                <w:spacing w:val="-2"/>
                <w:sz w:val="24"/>
              </w:rPr>
              <w:t>36102,5</w:t>
            </w:r>
          </w:p>
        </w:tc>
      </w:tr>
      <w:tr>
        <w:trPr>
          <w:trHeight w:val="723" w:hRule="atLeast"/>
        </w:trPr>
        <w:tc>
          <w:tcPr>
            <w:tcW w:w="4174" w:type="dxa"/>
          </w:tcPr>
          <w:p>
            <w:pPr>
              <w:pStyle w:val="TableParagraph"/>
              <w:spacing w:line="225" w:lineRule="auto" w:before="102"/>
              <w:ind w:left="50"/>
              <w:jc w:val="left"/>
              <w:rPr>
                <w:sz w:val="24"/>
              </w:rPr>
            </w:pPr>
            <w:r>
              <w:rPr>
                <w:sz w:val="24"/>
              </w:rPr>
              <w:t>3.1.</w:t>
            </w:r>
            <w:r>
              <w:rPr>
                <w:spacing w:val="-10"/>
                <w:sz w:val="24"/>
              </w:rPr>
              <w:t> </w:t>
            </w:r>
            <w:r>
              <w:rPr>
                <w:sz w:val="24"/>
              </w:rPr>
              <w:t>оказание</w:t>
            </w:r>
            <w:r>
              <w:rPr>
                <w:spacing w:val="-11"/>
                <w:sz w:val="24"/>
              </w:rPr>
              <w:t> </w:t>
            </w:r>
            <w:r>
              <w:rPr>
                <w:sz w:val="24"/>
              </w:rPr>
              <w:t>медицинской</w:t>
            </w:r>
            <w:r>
              <w:rPr>
                <w:spacing w:val="-11"/>
                <w:sz w:val="24"/>
              </w:rPr>
              <w:t> </w:t>
            </w:r>
            <w:r>
              <w:rPr>
                <w:sz w:val="24"/>
              </w:rPr>
              <w:t>помощи</w:t>
            </w:r>
            <w:r>
              <w:rPr>
                <w:spacing w:val="-11"/>
                <w:sz w:val="24"/>
              </w:rPr>
              <w:t> </w:t>
            </w:r>
            <w:r>
              <w:rPr>
                <w:sz w:val="24"/>
              </w:rPr>
              <w:t>по профилю "онкология" - всего</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0,015166</w:t>
            </w:r>
          </w:p>
        </w:tc>
        <w:tc>
          <w:tcPr>
            <w:tcW w:w="1372" w:type="dxa"/>
          </w:tcPr>
          <w:p>
            <w:pPr>
              <w:pStyle w:val="TableParagraph"/>
              <w:ind w:left="7" w:right="6"/>
              <w:rPr>
                <w:sz w:val="24"/>
              </w:rPr>
            </w:pPr>
            <w:r>
              <w:rPr>
                <w:spacing w:val="-2"/>
                <w:sz w:val="24"/>
              </w:rPr>
              <w:t>81289,5</w:t>
            </w:r>
          </w:p>
        </w:tc>
        <w:tc>
          <w:tcPr>
            <w:tcW w:w="1372" w:type="dxa"/>
          </w:tcPr>
          <w:p>
            <w:pPr>
              <w:pStyle w:val="TableParagraph"/>
              <w:ind w:left="7" w:right="6"/>
              <w:rPr>
                <w:sz w:val="24"/>
              </w:rPr>
            </w:pPr>
            <w:r>
              <w:rPr>
                <w:spacing w:val="-2"/>
                <w:sz w:val="24"/>
              </w:rPr>
              <w:t>0,015166</w:t>
            </w:r>
          </w:p>
        </w:tc>
        <w:tc>
          <w:tcPr>
            <w:tcW w:w="1372" w:type="dxa"/>
          </w:tcPr>
          <w:p>
            <w:pPr>
              <w:pStyle w:val="TableParagraph"/>
              <w:ind w:left="7" w:right="5"/>
              <w:rPr>
                <w:sz w:val="24"/>
              </w:rPr>
            </w:pPr>
            <w:r>
              <w:rPr>
                <w:spacing w:val="-2"/>
                <w:sz w:val="24"/>
              </w:rPr>
              <w:t>85801,9</w:t>
            </w:r>
          </w:p>
        </w:tc>
        <w:tc>
          <w:tcPr>
            <w:tcW w:w="1373" w:type="dxa"/>
          </w:tcPr>
          <w:p>
            <w:pPr>
              <w:pStyle w:val="TableParagraph"/>
              <w:ind w:left="119" w:right="119"/>
              <w:rPr>
                <w:sz w:val="24"/>
              </w:rPr>
            </w:pPr>
            <w:r>
              <w:rPr>
                <w:spacing w:val="-2"/>
                <w:sz w:val="24"/>
              </w:rPr>
              <w:t>0,015166</w:t>
            </w:r>
          </w:p>
        </w:tc>
        <w:tc>
          <w:tcPr>
            <w:tcW w:w="1187" w:type="dxa"/>
          </w:tcPr>
          <w:p>
            <w:pPr>
              <w:pStyle w:val="TableParagraph"/>
              <w:ind w:left="189"/>
              <w:rPr>
                <w:sz w:val="24"/>
              </w:rPr>
            </w:pPr>
            <w:r>
              <w:rPr>
                <w:spacing w:val="-2"/>
                <w:sz w:val="24"/>
              </w:rPr>
              <w:t>90341,5</w:t>
            </w:r>
          </w:p>
        </w:tc>
      </w:tr>
      <w:tr>
        <w:trPr>
          <w:trHeight w:val="463" w:hRule="atLeast"/>
        </w:trPr>
        <w:tc>
          <w:tcPr>
            <w:tcW w:w="4174"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246" w:type="dxa"/>
          </w:tcPr>
          <w:p>
            <w:pPr>
              <w:pStyle w:val="TableParagraph"/>
              <w:spacing w:before="0"/>
              <w:jc w:val="left"/>
              <w:rPr>
                <w:sz w:val="22"/>
              </w:rPr>
            </w:pPr>
          </w:p>
        </w:tc>
        <w:tc>
          <w:tcPr>
            <w:tcW w:w="139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187" w:type="dxa"/>
          </w:tcPr>
          <w:p>
            <w:pPr>
              <w:pStyle w:val="TableParagraph"/>
              <w:spacing w:before="0"/>
              <w:jc w:val="left"/>
              <w:rPr>
                <w:sz w:val="22"/>
              </w:rPr>
            </w:pPr>
          </w:p>
        </w:tc>
      </w:tr>
      <w:tr>
        <w:trPr>
          <w:trHeight w:val="724" w:hRule="atLeast"/>
        </w:trPr>
        <w:tc>
          <w:tcPr>
            <w:tcW w:w="4174" w:type="dxa"/>
          </w:tcPr>
          <w:p>
            <w:pPr>
              <w:pStyle w:val="TableParagraph"/>
              <w:spacing w:line="225" w:lineRule="auto" w:before="102"/>
              <w:ind w:left="50" w:right="1016"/>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0,000778</w:t>
            </w:r>
          </w:p>
        </w:tc>
        <w:tc>
          <w:tcPr>
            <w:tcW w:w="1372" w:type="dxa"/>
          </w:tcPr>
          <w:p>
            <w:pPr>
              <w:pStyle w:val="TableParagraph"/>
              <w:ind w:left="7" w:right="6"/>
              <w:rPr>
                <w:sz w:val="24"/>
              </w:rPr>
            </w:pPr>
            <w:r>
              <w:rPr>
                <w:spacing w:val="-2"/>
                <w:sz w:val="24"/>
              </w:rPr>
              <w:t>102513,8</w:t>
            </w:r>
          </w:p>
        </w:tc>
        <w:tc>
          <w:tcPr>
            <w:tcW w:w="1372" w:type="dxa"/>
          </w:tcPr>
          <w:p>
            <w:pPr>
              <w:pStyle w:val="TableParagraph"/>
              <w:ind w:left="7" w:right="6"/>
              <w:rPr>
                <w:sz w:val="24"/>
              </w:rPr>
            </w:pPr>
            <w:r>
              <w:rPr>
                <w:spacing w:val="-2"/>
                <w:sz w:val="24"/>
              </w:rPr>
              <w:t>0,000778</w:t>
            </w:r>
          </w:p>
        </w:tc>
        <w:tc>
          <w:tcPr>
            <w:tcW w:w="1372" w:type="dxa"/>
          </w:tcPr>
          <w:p>
            <w:pPr>
              <w:pStyle w:val="TableParagraph"/>
              <w:ind w:left="7" w:right="5"/>
              <w:rPr>
                <w:sz w:val="24"/>
              </w:rPr>
            </w:pPr>
            <w:r>
              <w:rPr>
                <w:spacing w:val="-2"/>
                <w:sz w:val="24"/>
              </w:rPr>
              <w:t>110714,9</w:t>
            </w:r>
          </w:p>
        </w:tc>
        <w:tc>
          <w:tcPr>
            <w:tcW w:w="1373" w:type="dxa"/>
          </w:tcPr>
          <w:p>
            <w:pPr>
              <w:pStyle w:val="TableParagraph"/>
              <w:ind w:left="119" w:right="119"/>
              <w:rPr>
                <w:sz w:val="24"/>
              </w:rPr>
            </w:pPr>
            <w:r>
              <w:rPr>
                <w:spacing w:val="-2"/>
                <w:sz w:val="24"/>
              </w:rPr>
              <w:t>0,000778</w:t>
            </w:r>
          </w:p>
        </w:tc>
        <w:tc>
          <w:tcPr>
            <w:tcW w:w="1187" w:type="dxa"/>
          </w:tcPr>
          <w:p>
            <w:pPr>
              <w:pStyle w:val="TableParagraph"/>
              <w:ind w:left="189"/>
              <w:rPr>
                <w:sz w:val="24"/>
              </w:rPr>
            </w:pPr>
            <w:r>
              <w:rPr>
                <w:spacing w:val="-2"/>
                <w:sz w:val="24"/>
              </w:rPr>
              <w:t>118797,1</w:t>
            </w:r>
          </w:p>
        </w:tc>
      </w:tr>
      <w:tr>
        <w:trPr>
          <w:trHeight w:val="983" w:hRule="atLeast"/>
        </w:trPr>
        <w:tc>
          <w:tcPr>
            <w:tcW w:w="4174" w:type="dxa"/>
          </w:tcPr>
          <w:p>
            <w:pPr>
              <w:pStyle w:val="TableParagraph"/>
              <w:spacing w:line="225" w:lineRule="auto" w:before="102"/>
              <w:ind w:left="50"/>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0,014388</w:t>
            </w:r>
          </w:p>
        </w:tc>
        <w:tc>
          <w:tcPr>
            <w:tcW w:w="1372" w:type="dxa"/>
          </w:tcPr>
          <w:p>
            <w:pPr>
              <w:pStyle w:val="TableParagraph"/>
              <w:ind w:left="7" w:right="6"/>
              <w:rPr>
                <w:sz w:val="24"/>
              </w:rPr>
            </w:pPr>
            <w:r>
              <w:rPr>
                <w:spacing w:val="-2"/>
                <w:sz w:val="24"/>
              </w:rPr>
              <w:t>80141,8</w:t>
            </w:r>
          </w:p>
        </w:tc>
        <w:tc>
          <w:tcPr>
            <w:tcW w:w="1372" w:type="dxa"/>
          </w:tcPr>
          <w:p>
            <w:pPr>
              <w:pStyle w:val="TableParagraph"/>
              <w:ind w:left="7" w:right="6"/>
              <w:rPr>
                <w:sz w:val="24"/>
              </w:rPr>
            </w:pPr>
            <w:r>
              <w:rPr>
                <w:spacing w:val="-2"/>
                <w:sz w:val="24"/>
              </w:rPr>
              <w:t>0,014388</w:t>
            </w:r>
          </w:p>
        </w:tc>
        <w:tc>
          <w:tcPr>
            <w:tcW w:w="1372" w:type="dxa"/>
          </w:tcPr>
          <w:p>
            <w:pPr>
              <w:pStyle w:val="TableParagraph"/>
              <w:ind w:left="7" w:right="5"/>
              <w:rPr>
                <w:sz w:val="24"/>
              </w:rPr>
            </w:pPr>
            <w:r>
              <w:rPr>
                <w:spacing w:val="-2"/>
                <w:sz w:val="24"/>
              </w:rPr>
              <w:t>84454,8</w:t>
            </w:r>
          </w:p>
        </w:tc>
        <w:tc>
          <w:tcPr>
            <w:tcW w:w="1373" w:type="dxa"/>
          </w:tcPr>
          <w:p>
            <w:pPr>
              <w:pStyle w:val="TableParagraph"/>
              <w:ind w:left="119" w:right="119"/>
              <w:rPr>
                <w:sz w:val="24"/>
              </w:rPr>
            </w:pPr>
            <w:r>
              <w:rPr>
                <w:spacing w:val="-2"/>
                <w:sz w:val="24"/>
              </w:rPr>
              <w:t>0,014388</w:t>
            </w:r>
          </w:p>
        </w:tc>
        <w:tc>
          <w:tcPr>
            <w:tcW w:w="1187" w:type="dxa"/>
          </w:tcPr>
          <w:p>
            <w:pPr>
              <w:pStyle w:val="TableParagraph"/>
              <w:ind w:left="189"/>
              <w:rPr>
                <w:sz w:val="24"/>
              </w:rPr>
            </w:pPr>
            <w:r>
              <w:rPr>
                <w:spacing w:val="-2"/>
                <w:sz w:val="24"/>
              </w:rPr>
              <w:t>88802,8</w:t>
            </w:r>
          </w:p>
        </w:tc>
      </w:tr>
      <w:tr>
        <w:trPr>
          <w:trHeight w:val="983" w:hRule="atLeast"/>
        </w:trPr>
        <w:tc>
          <w:tcPr>
            <w:tcW w:w="4174" w:type="dxa"/>
          </w:tcPr>
          <w:p>
            <w:pPr>
              <w:pStyle w:val="TableParagraph"/>
              <w:spacing w:line="225" w:lineRule="auto" w:before="102"/>
              <w:ind w:left="50" w:right="160"/>
              <w:jc w:val="left"/>
              <w:rPr>
                <w:sz w:val="24"/>
              </w:rPr>
            </w:pPr>
            <w:r>
              <w:rPr>
                <w:sz w:val="24"/>
              </w:rPr>
              <w:t>3.2.</w:t>
            </w:r>
            <w:r>
              <w:rPr>
                <w:spacing w:val="-13"/>
                <w:sz w:val="24"/>
              </w:rPr>
              <w:t> </w:t>
            </w:r>
            <w:r>
              <w:rPr>
                <w:sz w:val="24"/>
              </w:rPr>
              <w:t>оказание</w:t>
            </w:r>
            <w:r>
              <w:rPr>
                <w:spacing w:val="-14"/>
                <w:sz w:val="24"/>
              </w:rPr>
              <w:t> </w:t>
            </w:r>
            <w:r>
              <w:rPr>
                <w:sz w:val="24"/>
              </w:rPr>
              <w:t>медицинской</w:t>
            </w:r>
            <w:r>
              <w:rPr>
                <w:spacing w:val="-14"/>
                <w:sz w:val="24"/>
              </w:rPr>
              <w:t> </w:t>
            </w:r>
            <w:r>
              <w:rPr>
                <w:sz w:val="24"/>
              </w:rPr>
              <w:t>помощи при экстракорпоральном оплодотворении - всего</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0,000824</w:t>
            </w:r>
          </w:p>
        </w:tc>
        <w:tc>
          <w:tcPr>
            <w:tcW w:w="1372" w:type="dxa"/>
          </w:tcPr>
          <w:p>
            <w:pPr>
              <w:pStyle w:val="TableParagraph"/>
              <w:ind w:left="7" w:right="6"/>
              <w:rPr>
                <w:sz w:val="24"/>
              </w:rPr>
            </w:pPr>
            <w:r>
              <w:rPr>
                <w:spacing w:val="-2"/>
                <w:sz w:val="24"/>
              </w:rPr>
              <w:t>119091</w:t>
            </w:r>
          </w:p>
        </w:tc>
        <w:tc>
          <w:tcPr>
            <w:tcW w:w="1372" w:type="dxa"/>
          </w:tcPr>
          <w:p>
            <w:pPr>
              <w:pStyle w:val="TableParagraph"/>
              <w:ind w:left="7" w:right="6"/>
              <w:rPr>
                <w:sz w:val="24"/>
              </w:rPr>
            </w:pPr>
            <w:r>
              <w:rPr>
                <w:spacing w:val="-2"/>
                <w:sz w:val="24"/>
              </w:rPr>
              <w:t>0,000824</w:t>
            </w:r>
          </w:p>
        </w:tc>
        <w:tc>
          <w:tcPr>
            <w:tcW w:w="1372" w:type="dxa"/>
          </w:tcPr>
          <w:p>
            <w:pPr>
              <w:pStyle w:val="TableParagraph"/>
              <w:ind w:left="7" w:right="5"/>
              <w:rPr>
                <w:sz w:val="24"/>
              </w:rPr>
            </w:pPr>
            <w:r>
              <w:rPr>
                <w:spacing w:val="-2"/>
                <w:sz w:val="24"/>
              </w:rPr>
              <w:t>125240,9</w:t>
            </w:r>
          </w:p>
        </w:tc>
        <w:tc>
          <w:tcPr>
            <w:tcW w:w="1373" w:type="dxa"/>
          </w:tcPr>
          <w:p>
            <w:pPr>
              <w:pStyle w:val="TableParagraph"/>
              <w:ind w:left="119" w:right="119"/>
              <w:rPr>
                <w:sz w:val="24"/>
              </w:rPr>
            </w:pPr>
            <w:r>
              <w:rPr>
                <w:spacing w:val="-2"/>
                <w:sz w:val="24"/>
              </w:rPr>
              <w:t>0,000824</w:t>
            </w:r>
          </w:p>
        </w:tc>
        <w:tc>
          <w:tcPr>
            <w:tcW w:w="1187" w:type="dxa"/>
          </w:tcPr>
          <w:p>
            <w:pPr>
              <w:pStyle w:val="TableParagraph"/>
              <w:ind w:left="189"/>
              <w:rPr>
                <w:sz w:val="24"/>
              </w:rPr>
            </w:pPr>
            <w:r>
              <w:rPr>
                <w:spacing w:val="-2"/>
                <w:sz w:val="24"/>
              </w:rPr>
              <w:t>131466,9</w:t>
            </w:r>
          </w:p>
        </w:tc>
      </w:tr>
      <w:tr>
        <w:trPr>
          <w:trHeight w:val="464" w:hRule="atLeast"/>
        </w:trPr>
        <w:tc>
          <w:tcPr>
            <w:tcW w:w="4174"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246" w:type="dxa"/>
          </w:tcPr>
          <w:p>
            <w:pPr>
              <w:pStyle w:val="TableParagraph"/>
              <w:spacing w:before="0"/>
              <w:jc w:val="left"/>
              <w:rPr>
                <w:sz w:val="22"/>
              </w:rPr>
            </w:pPr>
          </w:p>
        </w:tc>
        <w:tc>
          <w:tcPr>
            <w:tcW w:w="139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187" w:type="dxa"/>
          </w:tcPr>
          <w:p>
            <w:pPr>
              <w:pStyle w:val="TableParagraph"/>
              <w:spacing w:before="0"/>
              <w:jc w:val="left"/>
              <w:rPr>
                <w:sz w:val="22"/>
              </w:rPr>
            </w:pPr>
          </w:p>
        </w:tc>
      </w:tr>
      <w:tr>
        <w:trPr>
          <w:trHeight w:val="724" w:hRule="atLeast"/>
        </w:trPr>
        <w:tc>
          <w:tcPr>
            <w:tcW w:w="4174" w:type="dxa"/>
          </w:tcPr>
          <w:p>
            <w:pPr>
              <w:pStyle w:val="TableParagraph"/>
              <w:spacing w:line="225" w:lineRule="auto" w:before="102"/>
              <w:ind w:left="50" w:right="1016"/>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0,000083</w:t>
            </w:r>
          </w:p>
        </w:tc>
        <w:tc>
          <w:tcPr>
            <w:tcW w:w="1372" w:type="dxa"/>
          </w:tcPr>
          <w:p>
            <w:pPr>
              <w:pStyle w:val="TableParagraph"/>
              <w:ind w:left="7" w:right="6"/>
              <w:rPr>
                <w:sz w:val="24"/>
              </w:rPr>
            </w:pPr>
            <w:r>
              <w:rPr>
                <w:spacing w:val="-2"/>
                <w:sz w:val="24"/>
              </w:rPr>
              <w:t>130278,3</w:t>
            </w:r>
          </w:p>
        </w:tc>
        <w:tc>
          <w:tcPr>
            <w:tcW w:w="1372" w:type="dxa"/>
          </w:tcPr>
          <w:p>
            <w:pPr>
              <w:pStyle w:val="TableParagraph"/>
              <w:ind w:left="7" w:right="6"/>
              <w:rPr>
                <w:sz w:val="24"/>
              </w:rPr>
            </w:pPr>
            <w:r>
              <w:rPr>
                <w:spacing w:val="-2"/>
                <w:sz w:val="24"/>
              </w:rPr>
              <w:t>0,000083</w:t>
            </w:r>
          </w:p>
        </w:tc>
        <w:tc>
          <w:tcPr>
            <w:tcW w:w="1372" w:type="dxa"/>
          </w:tcPr>
          <w:p>
            <w:pPr>
              <w:pStyle w:val="TableParagraph"/>
              <w:ind w:left="7" w:right="5"/>
              <w:rPr>
                <w:sz w:val="24"/>
              </w:rPr>
            </w:pPr>
            <w:r>
              <w:rPr>
                <w:spacing w:val="-2"/>
                <w:sz w:val="24"/>
              </w:rPr>
              <w:t>140700,6</w:t>
            </w:r>
          </w:p>
        </w:tc>
        <w:tc>
          <w:tcPr>
            <w:tcW w:w="1373" w:type="dxa"/>
          </w:tcPr>
          <w:p>
            <w:pPr>
              <w:pStyle w:val="TableParagraph"/>
              <w:ind w:left="119" w:right="119"/>
              <w:rPr>
                <w:sz w:val="24"/>
              </w:rPr>
            </w:pPr>
            <w:r>
              <w:rPr>
                <w:spacing w:val="-2"/>
                <w:sz w:val="24"/>
              </w:rPr>
              <w:t>0,000083</w:t>
            </w:r>
          </w:p>
        </w:tc>
        <w:tc>
          <w:tcPr>
            <w:tcW w:w="1187" w:type="dxa"/>
          </w:tcPr>
          <w:p>
            <w:pPr>
              <w:pStyle w:val="TableParagraph"/>
              <w:ind w:left="189"/>
              <w:rPr>
                <w:sz w:val="24"/>
              </w:rPr>
            </w:pPr>
            <w:r>
              <w:rPr>
                <w:spacing w:val="-2"/>
                <w:sz w:val="24"/>
              </w:rPr>
              <w:t>150971,7</w:t>
            </w:r>
          </w:p>
        </w:tc>
      </w:tr>
      <w:tr>
        <w:trPr>
          <w:trHeight w:val="884" w:hRule="atLeast"/>
        </w:trPr>
        <w:tc>
          <w:tcPr>
            <w:tcW w:w="4174" w:type="dxa"/>
          </w:tcPr>
          <w:p>
            <w:pPr>
              <w:pStyle w:val="TableParagraph"/>
              <w:spacing w:line="260" w:lineRule="exact" w:before="85"/>
              <w:ind w:left="50"/>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246" w:type="dxa"/>
          </w:tcPr>
          <w:p>
            <w:pPr>
              <w:pStyle w:val="TableParagraph"/>
              <w:spacing w:line="225" w:lineRule="auto" w:before="102"/>
              <w:ind w:left="171" w:right="248" w:firstLine="13"/>
              <w:jc w:val="left"/>
              <w:rPr>
                <w:sz w:val="24"/>
              </w:rPr>
            </w:pPr>
            <w:r>
              <w:rPr>
                <w:spacing w:val="-2"/>
                <w:sz w:val="24"/>
              </w:rPr>
              <w:t>случаев лечения</w:t>
            </w:r>
          </w:p>
        </w:tc>
        <w:tc>
          <w:tcPr>
            <w:tcW w:w="1392" w:type="dxa"/>
          </w:tcPr>
          <w:p>
            <w:pPr>
              <w:pStyle w:val="TableParagraph"/>
              <w:ind w:left="21"/>
              <w:rPr>
                <w:sz w:val="24"/>
              </w:rPr>
            </w:pPr>
            <w:r>
              <w:rPr>
                <w:spacing w:val="-2"/>
                <w:sz w:val="24"/>
              </w:rPr>
              <w:t>0,000741</w:t>
            </w:r>
          </w:p>
        </w:tc>
        <w:tc>
          <w:tcPr>
            <w:tcW w:w="1372" w:type="dxa"/>
          </w:tcPr>
          <w:p>
            <w:pPr>
              <w:pStyle w:val="TableParagraph"/>
              <w:ind w:left="7" w:right="6"/>
              <w:rPr>
                <w:sz w:val="24"/>
              </w:rPr>
            </w:pPr>
            <w:r>
              <w:rPr>
                <w:spacing w:val="-2"/>
                <w:sz w:val="24"/>
              </w:rPr>
              <w:t>117837,9</w:t>
            </w:r>
          </w:p>
        </w:tc>
        <w:tc>
          <w:tcPr>
            <w:tcW w:w="1372" w:type="dxa"/>
          </w:tcPr>
          <w:p>
            <w:pPr>
              <w:pStyle w:val="TableParagraph"/>
              <w:ind w:left="7" w:right="6"/>
              <w:rPr>
                <w:sz w:val="24"/>
              </w:rPr>
            </w:pPr>
            <w:r>
              <w:rPr>
                <w:spacing w:val="-2"/>
                <w:sz w:val="24"/>
              </w:rPr>
              <w:t>0,000741</w:t>
            </w:r>
          </w:p>
        </w:tc>
        <w:tc>
          <w:tcPr>
            <w:tcW w:w="1372" w:type="dxa"/>
          </w:tcPr>
          <w:p>
            <w:pPr>
              <w:pStyle w:val="TableParagraph"/>
              <w:ind w:left="7" w:right="5"/>
              <w:rPr>
                <w:sz w:val="24"/>
              </w:rPr>
            </w:pPr>
            <w:r>
              <w:rPr>
                <w:spacing w:val="-2"/>
                <w:sz w:val="24"/>
              </w:rPr>
              <w:t>123509,2</w:t>
            </w:r>
          </w:p>
        </w:tc>
        <w:tc>
          <w:tcPr>
            <w:tcW w:w="1373" w:type="dxa"/>
          </w:tcPr>
          <w:p>
            <w:pPr>
              <w:pStyle w:val="TableParagraph"/>
              <w:ind w:left="119" w:right="119"/>
              <w:rPr>
                <w:sz w:val="24"/>
              </w:rPr>
            </w:pPr>
            <w:r>
              <w:rPr>
                <w:spacing w:val="-2"/>
                <w:sz w:val="24"/>
              </w:rPr>
              <w:t>0,000741</w:t>
            </w:r>
          </w:p>
        </w:tc>
        <w:tc>
          <w:tcPr>
            <w:tcW w:w="1187" w:type="dxa"/>
          </w:tcPr>
          <w:p>
            <w:pPr>
              <w:pStyle w:val="TableParagraph"/>
              <w:ind w:left="189"/>
              <w:rPr>
                <w:sz w:val="24"/>
              </w:rPr>
            </w:pPr>
            <w:r>
              <w:rPr>
                <w:spacing w:val="-2"/>
                <w:sz w:val="24"/>
              </w:rPr>
              <w:t>129282,2</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9"/>
        <w:gridCol w:w="1457"/>
        <w:gridCol w:w="1287"/>
        <w:gridCol w:w="1372"/>
        <w:gridCol w:w="1372"/>
        <w:gridCol w:w="1372"/>
        <w:gridCol w:w="1373"/>
        <w:gridCol w:w="1187"/>
      </w:tblGrid>
      <w:tr>
        <w:trPr>
          <w:trHeight w:val="1404" w:hRule="atLeast"/>
        </w:trPr>
        <w:tc>
          <w:tcPr>
            <w:tcW w:w="4069" w:type="dxa"/>
          </w:tcPr>
          <w:p>
            <w:pPr>
              <w:pStyle w:val="TableParagraph"/>
              <w:spacing w:line="225" w:lineRule="auto" w:before="3"/>
              <w:ind w:left="50"/>
              <w:jc w:val="left"/>
              <w:rPr>
                <w:sz w:val="24"/>
              </w:rPr>
            </w:pPr>
            <w:r>
              <w:rPr>
                <w:sz w:val="24"/>
              </w:rPr>
              <w:t>3.3.</w:t>
            </w:r>
            <w:r>
              <w:rPr>
                <w:spacing w:val="-13"/>
                <w:sz w:val="24"/>
              </w:rPr>
              <w:t> </w:t>
            </w:r>
            <w:r>
              <w:rPr>
                <w:sz w:val="24"/>
              </w:rPr>
              <w:t>оказание</w:t>
            </w:r>
            <w:r>
              <w:rPr>
                <w:spacing w:val="-14"/>
                <w:sz w:val="24"/>
              </w:rPr>
              <w:t> </w:t>
            </w:r>
            <w:r>
              <w:rPr>
                <w:sz w:val="24"/>
              </w:rPr>
              <w:t>медицинской</w:t>
            </w:r>
            <w:r>
              <w:rPr>
                <w:spacing w:val="-14"/>
                <w:sz w:val="24"/>
              </w:rPr>
              <w:t> </w:t>
            </w:r>
            <w:r>
              <w:rPr>
                <w:sz w:val="24"/>
              </w:rPr>
              <w:t>помощи больным с вирусным гепатитом C медицинскими организациями (за исключением федеральных медицинских организаций)</w:t>
            </w:r>
          </w:p>
        </w:tc>
        <w:tc>
          <w:tcPr>
            <w:tcW w:w="1457" w:type="dxa"/>
          </w:tcPr>
          <w:p>
            <w:pPr>
              <w:pStyle w:val="TableParagraph"/>
              <w:spacing w:line="225" w:lineRule="auto" w:before="3"/>
              <w:ind w:left="276" w:right="354" w:firstLine="13"/>
              <w:jc w:val="left"/>
              <w:rPr>
                <w:sz w:val="24"/>
              </w:rPr>
            </w:pPr>
            <w:r>
              <w:rPr>
                <w:spacing w:val="-2"/>
                <w:sz w:val="24"/>
              </w:rPr>
              <w:t>случаев лечения</w:t>
            </w:r>
          </w:p>
        </w:tc>
        <w:tc>
          <w:tcPr>
            <w:tcW w:w="1287" w:type="dxa"/>
          </w:tcPr>
          <w:p>
            <w:pPr>
              <w:pStyle w:val="TableParagraph"/>
              <w:spacing w:line="266" w:lineRule="exact" w:before="0"/>
              <w:ind w:right="83"/>
              <w:rPr>
                <w:sz w:val="24"/>
              </w:rPr>
            </w:pPr>
            <w:r>
              <w:rPr>
                <w:spacing w:val="-2"/>
                <w:sz w:val="24"/>
              </w:rPr>
              <w:t>0,001288</w:t>
            </w:r>
          </w:p>
        </w:tc>
        <w:tc>
          <w:tcPr>
            <w:tcW w:w="1372" w:type="dxa"/>
          </w:tcPr>
          <w:p>
            <w:pPr>
              <w:pStyle w:val="TableParagraph"/>
              <w:spacing w:line="266" w:lineRule="exact" w:before="0"/>
              <w:ind w:left="7" w:right="7"/>
              <w:rPr>
                <w:sz w:val="24"/>
              </w:rPr>
            </w:pPr>
            <w:r>
              <w:rPr>
                <w:spacing w:val="-2"/>
                <w:sz w:val="24"/>
              </w:rPr>
              <w:t>62806,9</w:t>
            </w:r>
          </w:p>
        </w:tc>
        <w:tc>
          <w:tcPr>
            <w:tcW w:w="1372" w:type="dxa"/>
          </w:tcPr>
          <w:p>
            <w:pPr>
              <w:pStyle w:val="TableParagraph"/>
              <w:spacing w:line="266" w:lineRule="exact" w:before="0"/>
              <w:ind w:left="7" w:right="7"/>
              <w:rPr>
                <w:sz w:val="24"/>
              </w:rPr>
            </w:pPr>
            <w:r>
              <w:rPr>
                <w:spacing w:val="-2"/>
                <w:sz w:val="24"/>
              </w:rPr>
              <w:t>0,001288</w:t>
            </w:r>
          </w:p>
        </w:tc>
        <w:tc>
          <w:tcPr>
            <w:tcW w:w="1372" w:type="dxa"/>
          </w:tcPr>
          <w:p>
            <w:pPr>
              <w:pStyle w:val="TableParagraph"/>
              <w:spacing w:line="266" w:lineRule="exact" w:before="0"/>
              <w:ind w:left="7" w:right="7"/>
              <w:rPr>
                <w:sz w:val="24"/>
              </w:rPr>
            </w:pPr>
            <w:r>
              <w:rPr>
                <w:spacing w:val="-2"/>
                <w:sz w:val="24"/>
              </w:rPr>
              <w:t>65320,6</w:t>
            </w:r>
          </w:p>
        </w:tc>
        <w:tc>
          <w:tcPr>
            <w:tcW w:w="1373" w:type="dxa"/>
          </w:tcPr>
          <w:p>
            <w:pPr>
              <w:pStyle w:val="TableParagraph"/>
              <w:spacing w:line="266" w:lineRule="exact" w:before="0"/>
              <w:ind w:left="118" w:right="119"/>
              <w:rPr>
                <w:sz w:val="24"/>
              </w:rPr>
            </w:pPr>
            <w:r>
              <w:rPr>
                <w:spacing w:val="-2"/>
                <w:sz w:val="24"/>
              </w:rPr>
              <w:t>0,001288</w:t>
            </w:r>
          </w:p>
        </w:tc>
        <w:tc>
          <w:tcPr>
            <w:tcW w:w="1187" w:type="dxa"/>
          </w:tcPr>
          <w:p>
            <w:pPr>
              <w:pStyle w:val="TableParagraph"/>
              <w:spacing w:line="266" w:lineRule="exact" w:before="0"/>
              <w:ind w:left="189" w:right="2"/>
              <w:rPr>
                <w:sz w:val="24"/>
              </w:rPr>
            </w:pPr>
            <w:r>
              <w:rPr>
                <w:spacing w:val="-2"/>
                <w:sz w:val="24"/>
              </w:rPr>
              <w:t>67932,4</w:t>
            </w:r>
          </w:p>
        </w:tc>
      </w:tr>
      <w:tr>
        <w:trPr>
          <w:trHeight w:val="1504" w:hRule="atLeast"/>
        </w:trPr>
        <w:tc>
          <w:tcPr>
            <w:tcW w:w="4069" w:type="dxa"/>
          </w:tcPr>
          <w:p>
            <w:pPr>
              <w:pStyle w:val="TableParagraph"/>
              <w:spacing w:line="225" w:lineRule="auto" w:before="102"/>
              <w:ind w:left="50"/>
              <w:jc w:val="left"/>
              <w:rPr>
                <w:sz w:val="24"/>
              </w:rPr>
            </w:pPr>
            <w:r>
              <w:rPr>
                <w:sz w:val="24"/>
              </w:rPr>
              <w:t>4. Специализированная, в том числе высокотехнологичная, медицинская помощь</w:t>
            </w:r>
            <w:r>
              <w:rPr>
                <w:spacing w:val="-14"/>
                <w:sz w:val="24"/>
              </w:rPr>
              <w:t> </w:t>
            </w:r>
            <w:r>
              <w:rPr>
                <w:sz w:val="24"/>
              </w:rPr>
              <w:t>в</w:t>
            </w:r>
            <w:r>
              <w:rPr>
                <w:spacing w:val="-14"/>
                <w:sz w:val="24"/>
              </w:rPr>
              <w:t> </w:t>
            </w:r>
            <w:r>
              <w:rPr>
                <w:sz w:val="24"/>
              </w:rPr>
              <w:t>условиях</w:t>
            </w:r>
            <w:r>
              <w:rPr>
                <w:spacing w:val="-13"/>
                <w:sz w:val="24"/>
              </w:rPr>
              <w:t> </w:t>
            </w:r>
            <w:r>
              <w:rPr>
                <w:sz w:val="24"/>
              </w:rPr>
              <w:t>круглосуточного стационара, за исключением медицинской реабилитации, - всего</w:t>
            </w:r>
          </w:p>
        </w:tc>
        <w:tc>
          <w:tcPr>
            <w:tcW w:w="1457" w:type="dxa"/>
          </w:tcPr>
          <w:p>
            <w:pPr>
              <w:pStyle w:val="TableParagraph"/>
              <w:spacing w:line="225" w:lineRule="auto" w:before="102"/>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0,189521</w:t>
            </w:r>
          </w:p>
        </w:tc>
        <w:tc>
          <w:tcPr>
            <w:tcW w:w="1372" w:type="dxa"/>
          </w:tcPr>
          <w:p>
            <w:pPr>
              <w:pStyle w:val="TableParagraph"/>
              <w:ind w:left="7" w:right="7"/>
              <w:rPr>
                <w:sz w:val="24"/>
              </w:rPr>
            </w:pPr>
            <w:r>
              <w:rPr>
                <w:spacing w:val="-2"/>
                <w:sz w:val="24"/>
              </w:rPr>
              <w:t>60540,2</w:t>
            </w:r>
          </w:p>
        </w:tc>
        <w:tc>
          <w:tcPr>
            <w:tcW w:w="1372" w:type="dxa"/>
          </w:tcPr>
          <w:p>
            <w:pPr>
              <w:pStyle w:val="TableParagraph"/>
              <w:ind w:left="7" w:right="7"/>
              <w:rPr>
                <w:sz w:val="24"/>
              </w:rPr>
            </w:pPr>
            <w:r>
              <w:rPr>
                <w:spacing w:val="-2"/>
                <w:sz w:val="24"/>
              </w:rPr>
              <w:t>0,189521</w:t>
            </w:r>
          </w:p>
        </w:tc>
        <w:tc>
          <w:tcPr>
            <w:tcW w:w="1372" w:type="dxa"/>
          </w:tcPr>
          <w:p>
            <w:pPr>
              <w:pStyle w:val="TableParagraph"/>
              <w:ind w:left="7" w:right="7"/>
              <w:rPr>
                <w:sz w:val="24"/>
              </w:rPr>
            </w:pPr>
            <w:r>
              <w:rPr>
                <w:spacing w:val="-2"/>
                <w:sz w:val="24"/>
              </w:rPr>
              <w:t>65716</w:t>
            </w:r>
          </w:p>
        </w:tc>
        <w:tc>
          <w:tcPr>
            <w:tcW w:w="1373" w:type="dxa"/>
          </w:tcPr>
          <w:p>
            <w:pPr>
              <w:pStyle w:val="TableParagraph"/>
              <w:ind w:left="118" w:right="119"/>
              <w:rPr>
                <w:sz w:val="24"/>
              </w:rPr>
            </w:pPr>
            <w:r>
              <w:rPr>
                <w:spacing w:val="-2"/>
                <w:sz w:val="24"/>
              </w:rPr>
              <w:t>0,189521</w:t>
            </w:r>
          </w:p>
        </w:tc>
        <w:tc>
          <w:tcPr>
            <w:tcW w:w="1187" w:type="dxa"/>
          </w:tcPr>
          <w:p>
            <w:pPr>
              <w:pStyle w:val="TableParagraph"/>
              <w:ind w:left="189" w:right="2"/>
              <w:rPr>
                <w:sz w:val="24"/>
              </w:rPr>
            </w:pPr>
            <w:r>
              <w:rPr>
                <w:spacing w:val="-2"/>
                <w:sz w:val="24"/>
              </w:rPr>
              <w:t>70891,3</w:t>
            </w:r>
          </w:p>
        </w:tc>
      </w:tr>
      <w:tr>
        <w:trPr>
          <w:trHeight w:val="463" w:hRule="atLeast"/>
        </w:trPr>
        <w:tc>
          <w:tcPr>
            <w:tcW w:w="4069"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457"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187" w:type="dxa"/>
          </w:tcPr>
          <w:p>
            <w:pPr>
              <w:pStyle w:val="TableParagraph"/>
              <w:spacing w:before="0"/>
              <w:jc w:val="left"/>
              <w:rPr>
                <w:sz w:val="22"/>
              </w:rPr>
            </w:pPr>
          </w:p>
        </w:tc>
      </w:tr>
      <w:tr>
        <w:trPr>
          <w:trHeight w:val="983" w:hRule="atLeast"/>
        </w:trPr>
        <w:tc>
          <w:tcPr>
            <w:tcW w:w="4069" w:type="dxa"/>
          </w:tcPr>
          <w:p>
            <w:pPr>
              <w:pStyle w:val="TableParagraph"/>
              <w:spacing w:line="225" w:lineRule="auto" w:before="102"/>
              <w:ind w:left="50"/>
              <w:jc w:val="left"/>
              <w:rPr>
                <w:sz w:val="24"/>
              </w:rPr>
            </w:pPr>
            <w:r>
              <w:rPr>
                <w:sz w:val="24"/>
              </w:rPr>
              <w:t>оказание</w:t>
            </w:r>
            <w:r>
              <w:rPr>
                <w:spacing w:val="-15"/>
                <w:sz w:val="24"/>
              </w:rPr>
              <w:t> </w:t>
            </w:r>
            <w:r>
              <w:rPr>
                <w:sz w:val="24"/>
              </w:rPr>
              <w:t>медицинской</w:t>
            </w:r>
            <w:r>
              <w:rPr>
                <w:spacing w:val="-15"/>
                <w:sz w:val="24"/>
              </w:rPr>
              <w:t> </w:t>
            </w:r>
            <w:r>
              <w:rPr>
                <w:sz w:val="24"/>
              </w:rPr>
              <w:t>помощи федеральными медицинскими </w:t>
            </w:r>
            <w:r>
              <w:rPr>
                <w:spacing w:val="-2"/>
                <w:sz w:val="24"/>
              </w:rPr>
              <w:t>организациями</w:t>
            </w:r>
          </w:p>
        </w:tc>
        <w:tc>
          <w:tcPr>
            <w:tcW w:w="1457" w:type="dxa"/>
          </w:tcPr>
          <w:p>
            <w:pPr>
              <w:pStyle w:val="TableParagraph"/>
              <w:spacing w:line="225" w:lineRule="auto" w:before="102"/>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0,012997</w:t>
            </w:r>
          </w:p>
        </w:tc>
        <w:tc>
          <w:tcPr>
            <w:tcW w:w="1372" w:type="dxa"/>
          </w:tcPr>
          <w:p>
            <w:pPr>
              <w:pStyle w:val="TableParagraph"/>
              <w:ind w:left="7" w:right="7"/>
              <w:rPr>
                <w:sz w:val="24"/>
              </w:rPr>
            </w:pPr>
            <w:r>
              <w:rPr>
                <w:spacing w:val="-2"/>
                <w:sz w:val="24"/>
              </w:rPr>
              <w:t>125603,2</w:t>
            </w:r>
          </w:p>
        </w:tc>
        <w:tc>
          <w:tcPr>
            <w:tcW w:w="1372" w:type="dxa"/>
          </w:tcPr>
          <w:p>
            <w:pPr>
              <w:pStyle w:val="TableParagraph"/>
              <w:ind w:left="7" w:right="7"/>
              <w:rPr>
                <w:sz w:val="24"/>
              </w:rPr>
            </w:pPr>
            <w:r>
              <w:rPr>
                <w:spacing w:val="-2"/>
                <w:sz w:val="24"/>
              </w:rPr>
              <w:t>0,012997</w:t>
            </w:r>
          </w:p>
        </w:tc>
        <w:tc>
          <w:tcPr>
            <w:tcW w:w="1372" w:type="dxa"/>
          </w:tcPr>
          <w:p>
            <w:pPr>
              <w:pStyle w:val="TableParagraph"/>
              <w:ind w:left="7" w:right="7"/>
              <w:rPr>
                <w:sz w:val="24"/>
              </w:rPr>
            </w:pPr>
            <w:r>
              <w:rPr>
                <w:spacing w:val="-2"/>
                <w:sz w:val="24"/>
              </w:rPr>
              <w:t>134927,9</w:t>
            </w:r>
          </w:p>
        </w:tc>
        <w:tc>
          <w:tcPr>
            <w:tcW w:w="1373" w:type="dxa"/>
          </w:tcPr>
          <w:p>
            <w:pPr>
              <w:pStyle w:val="TableParagraph"/>
              <w:ind w:left="118" w:right="119"/>
              <w:rPr>
                <w:sz w:val="24"/>
              </w:rPr>
            </w:pPr>
            <w:r>
              <w:rPr>
                <w:spacing w:val="-2"/>
                <w:sz w:val="24"/>
              </w:rPr>
              <w:t>0,012997</w:t>
            </w:r>
          </w:p>
        </w:tc>
        <w:tc>
          <w:tcPr>
            <w:tcW w:w="1187" w:type="dxa"/>
          </w:tcPr>
          <w:p>
            <w:pPr>
              <w:pStyle w:val="TableParagraph"/>
              <w:ind w:left="189" w:right="2"/>
              <w:rPr>
                <w:sz w:val="24"/>
              </w:rPr>
            </w:pPr>
            <w:r>
              <w:rPr>
                <w:spacing w:val="-2"/>
                <w:sz w:val="24"/>
              </w:rPr>
              <w:t>144002,3</w:t>
            </w:r>
          </w:p>
        </w:tc>
      </w:tr>
      <w:tr>
        <w:trPr>
          <w:trHeight w:val="1243" w:hRule="atLeast"/>
        </w:trPr>
        <w:tc>
          <w:tcPr>
            <w:tcW w:w="4069" w:type="dxa"/>
          </w:tcPr>
          <w:p>
            <w:pPr>
              <w:pStyle w:val="TableParagraph"/>
              <w:spacing w:line="225" w:lineRule="auto" w:before="102"/>
              <w:ind w:left="50"/>
              <w:jc w:val="left"/>
              <w:rPr>
                <w:sz w:val="24"/>
              </w:rPr>
            </w:pPr>
            <w:r>
              <w:rPr>
                <w:sz w:val="24"/>
              </w:rPr>
              <w:t>оказание медицинской помощи 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457" w:type="dxa"/>
          </w:tcPr>
          <w:p>
            <w:pPr>
              <w:pStyle w:val="TableParagraph"/>
              <w:spacing w:line="225" w:lineRule="auto" w:before="102"/>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0,176524</w:t>
            </w:r>
          </w:p>
        </w:tc>
        <w:tc>
          <w:tcPr>
            <w:tcW w:w="1372" w:type="dxa"/>
          </w:tcPr>
          <w:p>
            <w:pPr>
              <w:pStyle w:val="TableParagraph"/>
              <w:ind w:left="7" w:right="7"/>
              <w:rPr>
                <w:sz w:val="24"/>
              </w:rPr>
            </w:pPr>
            <w:r>
              <w:rPr>
                <w:spacing w:val="-2"/>
                <w:sz w:val="24"/>
              </w:rPr>
              <w:t>55749,7</w:t>
            </w:r>
          </w:p>
        </w:tc>
        <w:tc>
          <w:tcPr>
            <w:tcW w:w="1372" w:type="dxa"/>
          </w:tcPr>
          <w:p>
            <w:pPr>
              <w:pStyle w:val="TableParagraph"/>
              <w:ind w:left="7" w:right="7"/>
              <w:rPr>
                <w:sz w:val="24"/>
              </w:rPr>
            </w:pPr>
            <w:r>
              <w:rPr>
                <w:spacing w:val="-2"/>
                <w:sz w:val="24"/>
              </w:rPr>
              <w:t>0,176524</w:t>
            </w:r>
          </w:p>
        </w:tc>
        <w:tc>
          <w:tcPr>
            <w:tcW w:w="1372" w:type="dxa"/>
          </w:tcPr>
          <w:p>
            <w:pPr>
              <w:pStyle w:val="TableParagraph"/>
              <w:ind w:left="7" w:right="7"/>
              <w:rPr>
                <w:sz w:val="24"/>
              </w:rPr>
            </w:pPr>
            <w:r>
              <w:rPr>
                <w:spacing w:val="-2"/>
                <w:sz w:val="24"/>
              </w:rPr>
              <w:t>60620,1</w:t>
            </w:r>
          </w:p>
        </w:tc>
        <w:tc>
          <w:tcPr>
            <w:tcW w:w="1373" w:type="dxa"/>
          </w:tcPr>
          <w:p>
            <w:pPr>
              <w:pStyle w:val="TableParagraph"/>
              <w:ind w:left="118" w:right="119"/>
              <w:rPr>
                <w:sz w:val="24"/>
              </w:rPr>
            </w:pPr>
            <w:r>
              <w:rPr>
                <w:spacing w:val="-2"/>
                <w:sz w:val="24"/>
              </w:rPr>
              <w:t>0,176524</w:t>
            </w:r>
          </w:p>
        </w:tc>
        <w:tc>
          <w:tcPr>
            <w:tcW w:w="1187" w:type="dxa"/>
          </w:tcPr>
          <w:p>
            <w:pPr>
              <w:pStyle w:val="TableParagraph"/>
              <w:ind w:left="189" w:right="2"/>
              <w:rPr>
                <w:sz w:val="24"/>
              </w:rPr>
            </w:pPr>
            <w:r>
              <w:rPr>
                <w:spacing w:val="-2"/>
                <w:sz w:val="24"/>
              </w:rPr>
              <w:t>65508,2</w:t>
            </w:r>
          </w:p>
        </w:tc>
      </w:tr>
      <w:tr>
        <w:trPr>
          <w:trHeight w:val="984" w:hRule="atLeast"/>
        </w:trPr>
        <w:tc>
          <w:tcPr>
            <w:tcW w:w="4069" w:type="dxa"/>
          </w:tcPr>
          <w:p>
            <w:pPr>
              <w:pStyle w:val="TableParagraph"/>
              <w:spacing w:line="225" w:lineRule="auto" w:before="102"/>
              <w:ind w:left="50"/>
              <w:jc w:val="left"/>
              <w:rPr>
                <w:sz w:val="24"/>
              </w:rPr>
            </w:pPr>
            <w:r>
              <w:rPr>
                <w:sz w:val="24"/>
              </w:rPr>
              <w:t>4.1.</w:t>
            </w:r>
            <w:r>
              <w:rPr>
                <w:spacing w:val="-10"/>
                <w:sz w:val="24"/>
              </w:rPr>
              <w:t> </w:t>
            </w:r>
            <w:r>
              <w:rPr>
                <w:sz w:val="24"/>
              </w:rPr>
              <w:t>оказание</w:t>
            </w:r>
            <w:r>
              <w:rPr>
                <w:spacing w:val="-11"/>
                <w:sz w:val="24"/>
              </w:rPr>
              <w:t> </w:t>
            </w:r>
            <w:r>
              <w:rPr>
                <w:sz w:val="24"/>
              </w:rPr>
              <w:t>медицинской</w:t>
            </w:r>
            <w:r>
              <w:rPr>
                <w:spacing w:val="-11"/>
                <w:sz w:val="24"/>
              </w:rPr>
              <w:t> </w:t>
            </w:r>
            <w:r>
              <w:rPr>
                <w:sz w:val="24"/>
              </w:rPr>
              <w:t>помощи</w:t>
            </w:r>
            <w:r>
              <w:rPr>
                <w:spacing w:val="-11"/>
                <w:sz w:val="24"/>
              </w:rPr>
              <w:t> </w:t>
            </w:r>
            <w:r>
              <w:rPr>
                <w:sz w:val="24"/>
              </w:rPr>
              <w:t>по профилю "онкология" - всего</w:t>
            </w:r>
          </w:p>
        </w:tc>
        <w:tc>
          <w:tcPr>
            <w:tcW w:w="1457" w:type="dxa"/>
          </w:tcPr>
          <w:p>
            <w:pPr>
              <w:pStyle w:val="TableParagraph"/>
              <w:spacing w:line="225" w:lineRule="auto" w:before="102"/>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0,011924</w:t>
            </w:r>
          </w:p>
        </w:tc>
        <w:tc>
          <w:tcPr>
            <w:tcW w:w="1372" w:type="dxa"/>
          </w:tcPr>
          <w:p>
            <w:pPr>
              <w:pStyle w:val="TableParagraph"/>
              <w:ind w:left="7" w:right="7"/>
              <w:rPr>
                <w:sz w:val="24"/>
              </w:rPr>
            </w:pPr>
            <w:r>
              <w:rPr>
                <w:spacing w:val="-2"/>
                <w:sz w:val="24"/>
              </w:rPr>
              <w:t>107316,3</w:t>
            </w:r>
          </w:p>
        </w:tc>
        <w:tc>
          <w:tcPr>
            <w:tcW w:w="1372" w:type="dxa"/>
          </w:tcPr>
          <w:p>
            <w:pPr>
              <w:pStyle w:val="TableParagraph"/>
              <w:ind w:left="7" w:right="7"/>
              <w:rPr>
                <w:sz w:val="24"/>
              </w:rPr>
            </w:pPr>
            <w:r>
              <w:rPr>
                <w:spacing w:val="-2"/>
                <w:sz w:val="24"/>
              </w:rPr>
              <w:t>0,011924</w:t>
            </w:r>
          </w:p>
        </w:tc>
        <w:tc>
          <w:tcPr>
            <w:tcW w:w="1372" w:type="dxa"/>
          </w:tcPr>
          <w:p>
            <w:pPr>
              <w:pStyle w:val="TableParagraph"/>
              <w:ind w:left="7" w:right="7"/>
              <w:rPr>
                <w:sz w:val="24"/>
              </w:rPr>
            </w:pPr>
            <w:r>
              <w:rPr>
                <w:spacing w:val="-2"/>
                <w:sz w:val="24"/>
              </w:rPr>
              <w:t>114600</w:t>
            </w:r>
          </w:p>
        </w:tc>
        <w:tc>
          <w:tcPr>
            <w:tcW w:w="1373" w:type="dxa"/>
          </w:tcPr>
          <w:p>
            <w:pPr>
              <w:pStyle w:val="TableParagraph"/>
              <w:ind w:left="118" w:right="119"/>
              <w:rPr>
                <w:sz w:val="24"/>
              </w:rPr>
            </w:pPr>
            <w:r>
              <w:rPr>
                <w:spacing w:val="-2"/>
                <w:sz w:val="24"/>
              </w:rPr>
              <w:t>0,011924</w:t>
            </w:r>
          </w:p>
        </w:tc>
        <w:tc>
          <w:tcPr>
            <w:tcW w:w="1187" w:type="dxa"/>
          </w:tcPr>
          <w:p>
            <w:pPr>
              <w:pStyle w:val="TableParagraph"/>
              <w:ind w:left="189" w:right="2"/>
              <w:rPr>
                <w:sz w:val="24"/>
              </w:rPr>
            </w:pPr>
            <w:r>
              <w:rPr>
                <w:spacing w:val="-2"/>
                <w:sz w:val="24"/>
              </w:rPr>
              <w:t>121838,4</w:t>
            </w:r>
          </w:p>
        </w:tc>
      </w:tr>
      <w:tr>
        <w:trPr>
          <w:trHeight w:val="464" w:hRule="atLeast"/>
        </w:trPr>
        <w:tc>
          <w:tcPr>
            <w:tcW w:w="4069"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457"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187" w:type="dxa"/>
          </w:tcPr>
          <w:p>
            <w:pPr>
              <w:pStyle w:val="TableParagraph"/>
              <w:spacing w:before="0"/>
              <w:jc w:val="left"/>
              <w:rPr>
                <w:sz w:val="22"/>
              </w:rPr>
            </w:pPr>
          </w:p>
        </w:tc>
      </w:tr>
      <w:tr>
        <w:trPr>
          <w:trHeight w:val="984" w:hRule="atLeast"/>
        </w:trPr>
        <w:tc>
          <w:tcPr>
            <w:tcW w:w="4069" w:type="dxa"/>
          </w:tcPr>
          <w:p>
            <w:pPr>
              <w:pStyle w:val="TableParagraph"/>
              <w:spacing w:line="225" w:lineRule="auto" w:before="102"/>
              <w:ind w:left="50" w:right="911"/>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457" w:type="dxa"/>
          </w:tcPr>
          <w:p>
            <w:pPr>
              <w:pStyle w:val="TableParagraph"/>
              <w:spacing w:line="225" w:lineRule="auto" w:before="102"/>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0,001659</w:t>
            </w:r>
          </w:p>
        </w:tc>
        <w:tc>
          <w:tcPr>
            <w:tcW w:w="1372" w:type="dxa"/>
          </w:tcPr>
          <w:p>
            <w:pPr>
              <w:pStyle w:val="TableParagraph"/>
              <w:ind w:left="7" w:right="7"/>
              <w:rPr>
                <w:sz w:val="24"/>
              </w:rPr>
            </w:pPr>
            <w:r>
              <w:rPr>
                <w:spacing w:val="-2"/>
                <w:sz w:val="24"/>
              </w:rPr>
              <w:t>133898</w:t>
            </w:r>
          </w:p>
        </w:tc>
        <w:tc>
          <w:tcPr>
            <w:tcW w:w="1372" w:type="dxa"/>
          </w:tcPr>
          <w:p>
            <w:pPr>
              <w:pStyle w:val="TableParagraph"/>
              <w:ind w:left="7" w:right="7"/>
              <w:rPr>
                <w:sz w:val="24"/>
              </w:rPr>
            </w:pPr>
            <w:r>
              <w:rPr>
                <w:spacing w:val="-2"/>
                <w:sz w:val="24"/>
              </w:rPr>
              <w:t>0,001659</w:t>
            </w:r>
          </w:p>
        </w:tc>
        <w:tc>
          <w:tcPr>
            <w:tcW w:w="1372" w:type="dxa"/>
          </w:tcPr>
          <w:p>
            <w:pPr>
              <w:pStyle w:val="TableParagraph"/>
              <w:ind w:left="7" w:right="7"/>
              <w:rPr>
                <w:sz w:val="24"/>
              </w:rPr>
            </w:pPr>
            <w:r>
              <w:rPr>
                <w:spacing w:val="-2"/>
                <w:sz w:val="24"/>
              </w:rPr>
              <w:t>144609,8</w:t>
            </w:r>
          </w:p>
        </w:tc>
        <w:tc>
          <w:tcPr>
            <w:tcW w:w="1373" w:type="dxa"/>
          </w:tcPr>
          <w:p>
            <w:pPr>
              <w:pStyle w:val="TableParagraph"/>
              <w:ind w:left="118" w:right="119"/>
              <w:rPr>
                <w:sz w:val="24"/>
              </w:rPr>
            </w:pPr>
            <w:r>
              <w:rPr>
                <w:spacing w:val="-2"/>
                <w:sz w:val="24"/>
              </w:rPr>
              <w:t>0,001659</w:t>
            </w:r>
          </w:p>
        </w:tc>
        <w:tc>
          <w:tcPr>
            <w:tcW w:w="1187" w:type="dxa"/>
          </w:tcPr>
          <w:p>
            <w:pPr>
              <w:pStyle w:val="TableParagraph"/>
              <w:ind w:left="189" w:right="2"/>
              <w:rPr>
                <w:sz w:val="24"/>
              </w:rPr>
            </w:pPr>
            <w:r>
              <w:rPr>
                <w:spacing w:val="-2"/>
                <w:sz w:val="24"/>
              </w:rPr>
              <w:t>155166,3</w:t>
            </w:r>
          </w:p>
        </w:tc>
      </w:tr>
      <w:tr>
        <w:trPr>
          <w:trHeight w:val="884" w:hRule="atLeast"/>
        </w:trPr>
        <w:tc>
          <w:tcPr>
            <w:tcW w:w="4069" w:type="dxa"/>
          </w:tcPr>
          <w:p>
            <w:pPr>
              <w:pStyle w:val="TableParagraph"/>
              <w:spacing w:line="260" w:lineRule="exact" w:before="85"/>
              <w:ind w:left="50"/>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457" w:type="dxa"/>
          </w:tcPr>
          <w:p>
            <w:pPr>
              <w:pStyle w:val="TableParagraph"/>
              <w:spacing w:line="260" w:lineRule="exact" w:before="85"/>
              <w:ind w:left="64"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0,010265</w:t>
            </w:r>
          </w:p>
        </w:tc>
        <w:tc>
          <w:tcPr>
            <w:tcW w:w="1372" w:type="dxa"/>
          </w:tcPr>
          <w:p>
            <w:pPr>
              <w:pStyle w:val="TableParagraph"/>
              <w:ind w:left="7" w:right="7"/>
              <w:rPr>
                <w:sz w:val="24"/>
              </w:rPr>
            </w:pPr>
            <w:r>
              <w:rPr>
                <w:spacing w:val="-2"/>
                <w:sz w:val="24"/>
              </w:rPr>
              <w:t>103020,2</w:t>
            </w:r>
          </w:p>
        </w:tc>
        <w:tc>
          <w:tcPr>
            <w:tcW w:w="1372" w:type="dxa"/>
          </w:tcPr>
          <w:p>
            <w:pPr>
              <w:pStyle w:val="TableParagraph"/>
              <w:ind w:left="7" w:right="7"/>
              <w:rPr>
                <w:sz w:val="24"/>
              </w:rPr>
            </w:pPr>
            <w:r>
              <w:rPr>
                <w:spacing w:val="-2"/>
                <w:sz w:val="24"/>
              </w:rPr>
              <w:t>0,010265</w:t>
            </w:r>
          </w:p>
        </w:tc>
        <w:tc>
          <w:tcPr>
            <w:tcW w:w="1372" w:type="dxa"/>
          </w:tcPr>
          <w:p>
            <w:pPr>
              <w:pStyle w:val="TableParagraph"/>
              <w:ind w:left="7" w:right="7"/>
              <w:rPr>
                <w:sz w:val="24"/>
              </w:rPr>
            </w:pPr>
            <w:r>
              <w:rPr>
                <w:spacing w:val="-2"/>
                <w:sz w:val="24"/>
              </w:rPr>
              <w:t>109749,5</w:t>
            </w:r>
          </w:p>
        </w:tc>
        <w:tc>
          <w:tcPr>
            <w:tcW w:w="1373" w:type="dxa"/>
          </w:tcPr>
          <w:p>
            <w:pPr>
              <w:pStyle w:val="TableParagraph"/>
              <w:ind w:left="118" w:right="119"/>
              <w:rPr>
                <w:sz w:val="24"/>
              </w:rPr>
            </w:pPr>
            <w:r>
              <w:rPr>
                <w:spacing w:val="-2"/>
                <w:sz w:val="24"/>
              </w:rPr>
              <w:t>0,010265</w:t>
            </w:r>
          </w:p>
        </w:tc>
        <w:tc>
          <w:tcPr>
            <w:tcW w:w="1187" w:type="dxa"/>
          </w:tcPr>
          <w:p>
            <w:pPr>
              <w:pStyle w:val="TableParagraph"/>
              <w:ind w:left="189" w:right="2"/>
              <w:rPr>
                <w:sz w:val="24"/>
              </w:rPr>
            </w:pPr>
            <w:r>
              <w:rPr>
                <w:spacing w:val="-2"/>
                <w:sz w:val="24"/>
              </w:rPr>
              <w:t>116452</w:t>
            </w:r>
          </w:p>
        </w:tc>
      </w:tr>
    </w:tbl>
    <w:p>
      <w:pPr>
        <w:pStyle w:val="TableParagraph"/>
        <w:spacing w:after="0"/>
        <w:rPr>
          <w:sz w:val="24"/>
        </w:rPr>
        <w:sectPr>
          <w:pgSz w:w="16840" w:h="11910" w:orient="landscape"/>
          <w:pgMar w:header="365" w:footer="1011" w:top="1320" w:bottom="1200" w:left="1559" w:right="1559"/>
        </w:sectPr>
      </w:pPr>
    </w:p>
    <w:p>
      <w:pPr>
        <w:pStyle w:val="BodyText"/>
        <w:spacing w:before="10"/>
        <w:ind w:left="0" w:firstLine="0"/>
        <w:jc w:val="left"/>
        <w:rPr>
          <w:sz w:val="19"/>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4"/>
        <w:gridCol w:w="1483"/>
        <w:gridCol w:w="1288"/>
        <w:gridCol w:w="1373"/>
        <w:gridCol w:w="1373"/>
        <w:gridCol w:w="1373"/>
        <w:gridCol w:w="1374"/>
        <w:gridCol w:w="1188"/>
      </w:tblGrid>
      <w:tr>
        <w:trPr>
          <w:trHeight w:val="1404" w:hRule="atLeast"/>
        </w:trPr>
        <w:tc>
          <w:tcPr>
            <w:tcW w:w="4044" w:type="dxa"/>
          </w:tcPr>
          <w:p>
            <w:pPr>
              <w:pStyle w:val="TableParagraph"/>
              <w:spacing w:line="225" w:lineRule="auto" w:before="3"/>
              <w:ind w:left="50" w:right="62"/>
              <w:jc w:val="left"/>
              <w:rPr>
                <w:sz w:val="24"/>
              </w:rPr>
            </w:pPr>
            <w:r>
              <w:rPr>
                <w:sz w:val="24"/>
              </w:rPr>
              <w:t>4.2. стентирование коронарных артерий медицинскими организациями</w:t>
            </w:r>
            <w:r>
              <w:rPr>
                <w:spacing w:val="-15"/>
                <w:sz w:val="24"/>
              </w:rPr>
              <w:t> </w:t>
            </w:r>
            <w:r>
              <w:rPr>
                <w:sz w:val="24"/>
              </w:rPr>
              <w:t>(за</w:t>
            </w:r>
            <w:r>
              <w:rPr>
                <w:spacing w:val="-15"/>
                <w:sz w:val="24"/>
              </w:rPr>
              <w:t> </w:t>
            </w:r>
            <w:r>
              <w:rPr>
                <w:sz w:val="24"/>
              </w:rPr>
              <w:t>исключением федеральных медицинских </w:t>
            </w:r>
            <w:r>
              <w:rPr>
                <w:spacing w:val="-2"/>
                <w:sz w:val="24"/>
              </w:rPr>
              <w:t>организаций)</w:t>
            </w:r>
          </w:p>
        </w:tc>
        <w:tc>
          <w:tcPr>
            <w:tcW w:w="1483" w:type="dxa"/>
          </w:tcPr>
          <w:p>
            <w:pPr>
              <w:pStyle w:val="TableParagraph"/>
              <w:spacing w:line="225" w:lineRule="auto" w:before="3"/>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spacing w:line="266" w:lineRule="exact" w:before="0"/>
              <w:ind w:left="149"/>
              <w:jc w:val="left"/>
              <w:rPr>
                <w:sz w:val="24"/>
              </w:rPr>
            </w:pPr>
            <w:r>
              <w:rPr>
                <w:spacing w:val="-2"/>
                <w:sz w:val="24"/>
              </w:rPr>
              <w:t>0,002327</w:t>
            </w:r>
          </w:p>
        </w:tc>
        <w:tc>
          <w:tcPr>
            <w:tcW w:w="1373" w:type="dxa"/>
          </w:tcPr>
          <w:p>
            <w:pPr>
              <w:pStyle w:val="TableParagraph"/>
              <w:spacing w:line="266" w:lineRule="exact" w:before="0"/>
              <w:ind w:left="116" w:right="119"/>
              <w:rPr>
                <w:sz w:val="24"/>
              </w:rPr>
            </w:pPr>
            <w:r>
              <w:rPr>
                <w:spacing w:val="-2"/>
                <w:sz w:val="24"/>
              </w:rPr>
              <w:t>167914</w:t>
            </w:r>
          </w:p>
        </w:tc>
        <w:tc>
          <w:tcPr>
            <w:tcW w:w="1373" w:type="dxa"/>
          </w:tcPr>
          <w:p>
            <w:pPr>
              <w:pStyle w:val="TableParagraph"/>
              <w:spacing w:line="266" w:lineRule="exact" w:before="0"/>
              <w:ind w:left="114" w:right="119"/>
              <w:rPr>
                <w:sz w:val="24"/>
              </w:rPr>
            </w:pPr>
            <w:r>
              <w:rPr>
                <w:spacing w:val="-2"/>
                <w:sz w:val="24"/>
              </w:rPr>
              <w:t>0,002327</w:t>
            </w:r>
          </w:p>
        </w:tc>
        <w:tc>
          <w:tcPr>
            <w:tcW w:w="1373" w:type="dxa"/>
          </w:tcPr>
          <w:p>
            <w:pPr>
              <w:pStyle w:val="TableParagraph"/>
              <w:spacing w:line="266" w:lineRule="exact" w:before="0"/>
              <w:ind w:left="111" w:right="119"/>
              <w:rPr>
                <w:sz w:val="24"/>
              </w:rPr>
            </w:pPr>
            <w:r>
              <w:rPr>
                <w:spacing w:val="-2"/>
                <w:sz w:val="24"/>
              </w:rPr>
              <w:t>176275,9</w:t>
            </w:r>
          </w:p>
        </w:tc>
        <w:tc>
          <w:tcPr>
            <w:tcW w:w="1374" w:type="dxa"/>
          </w:tcPr>
          <w:p>
            <w:pPr>
              <w:pStyle w:val="TableParagraph"/>
              <w:spacing w:line="266" w:lineRule="exact" w:before="0"/>
              <w:ind w:right="10"/>
              <w:rPr>
                <w:sz w:val="24"/>
              </w:rPr>
            </w:pPr>
            <w:r>
              <w:rPr>
                <w:spacing w:val="-2"/>
                <w:sz w:val="24"/>
              </w:rPr>
              <w:t>0,002327</w:t>
            </w:r>
          </w:p>
        </w:tc>
        <w:tc>
          <w:tcPr>
            <w:tcW w:w="1188" w:type="dxa"/>
          </w:tcPr>
          <w:p>
            <w:pPr>
              <w:pStyle w:val="TableParagraph"/>
              <w:spacing w:line="266" w:lineRule="exact" w:before="0"/>
              <w:ind w:right="54"/>
              <w:jc w:val="right"/>
              <w:rPr>
                <w:sz w:val="24"/>
              </w:rPr>
            </w:pPr>
            <w:r>
              <w:rPr>
                <w:spacing w:val="-2"/>
                <w:sz w:val="24"/>
              </w:rPr>
              <w:t>184760,7</w:t>
            </w:r>
          </w:p>
        </w:tc>
      </w:tr>
      <w:tr>
        <w:trPr>
          <w:trHeight w:val="1763" w:hRule="atLeast"/>
        </w:trPr>
        <w:tc>
          <w:tcPr>
            <w:tcW w:w="4044" w:type="dxa"/>
          </w:tcPr>
          <w:p>
            <w:pPr>
              <w:pStyle w:val="TableParagraph"/>
              <w:spacing w:line="268" w:lineRule="exact"/>
              <w:ind w:left="50"/>
              <w:jc w:val="left"/>
              <w:rPr>
                <w:sz w:val="24"/>
              </w:rPr>
            </w:pPr>
            <w:r>
              <w:rPr>
                <w:sz w:val="24"/>
              </w:rPr>
              <w:t>4.3. </w:t>
            </w:r>
            <w:r>
              <w:rPr>
                <w:spacing w:val="-2"/>
                <w:sz w:val="24"/>
              </w:rPr>
              <w:t>имплантация</w:t>
            </w:r>
          </w:p>
          <w:p>
            <w:pPr>
              <w:pStyle w:val="TableParagraph"/>
              <w:spacing w:line="225" w:lineRule="auto" w:before="5"/>
              <w:ind w:left="50" w:right="62"/>
              <w:jc w:val="left"/>
              <w:rPr>
                <w:sz w:val="24"/>
              </w:rPr>
            </w:pPr>
            <w:r>
              <w:rPr>
                <w:spacing w:val="-2"/>
                <w:sz w:val="24"/>
              </w:rPr>
              <w:t>частотно-адаптированного </w:t>
            </w:r>
            <w:r>
              <w:rPr>
                <w:sz w:val="24"/>
              </w:rPr>
              <w:t>кардиостимулятора взрослым 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483" w:type="dxa"/>
          </w:tcPr>
          <w:p>
            <w:pPr>
              <w:pStyle w:val="TableParagraph"/>
              <w:spacing w:line="225" w:lineRule="auto" w:before="102"/>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ind w:left="209"/>
              <w:jc w:val="left"/>
              <w:rPr>
                <w:sz w:val="24"/>
              </w:rPr>
            </w:pPr>
            <w:r>
              <w:rPr>
                <w:spacing w:val="-2"/>
                <w:sz w:val="24"/>
              </w:rPr>
              <w:t>0,00043</w:t>
            </w:r>
          </w:p>
        </w:tc>
        <w:tc>
          <w:tcPr>
            <w:tcW w:w="1373" w:type="dxa"/>
          </w:tcPr>
          <w:p>
            <w:pPr>
              <w:pStyle w:val="TableParagraph"/>
              <w:ind w:left="116" w:right="119"/>
              <w:rPr>
                <w:sz w:val="24"/>
              </w:rPr>
            </w:pPr>
            <w:r>
              <w:rPr>
                <w:spacing w:val="-2"/>
                <w:sz w:val="24"/>
              </w:rPr>
              <w:t>259394</w:t>
            </w:r>
          </w:p>
        </w:tc>
        <w:tc>
          <w:tcPr>
            <w:tcW w:w="1373" w:type="dxa"/>
          </w:tcPr>
          <w:p>
            <w:pPr>
              <w:pStyle w:val="TableParagraph"/>
              <w:ind w:left="114" w:right="119"/>
              <w:rPr>
                <w:sz w:val="24"/>
              </w:rPr>
            </w:pPr>
            <w:r>
              <w:rPr>
                <w:spacing w:val="-2"/>
                <w:sz w:val="24"/>
              </w:rPr>
              <w:t>0,00043</w:t>
            </w:r>
          </w:p>
        </w:tc>
        <w:tc>
          <w:tcPr>
            <w:tcW w:w="1373" w:type="dxa"/>
          </w:tcPr>
          <w:p>
            <w:pPr>
              <w:pStyle w:val="TableParagraph"/>
              <w:ind w:left="111" w:right="119"/>
              <w:rPr>
                <w:sz w:val="24"/>
              </w:rPr>
            </w:pPr>
            <w:r>
              <w:rPr>
                <w:spacing w:val="-2"/>
                <w:sz w:val="24"/>
              </w:rPr>
              <w:t>270465,2</w:t>
            </w:r>
          </w:p>
        </w:tc>
        <w:tc>
          <w:tcPr>
            <w:tcW w:w="1374" w:type="dxa"/>
          </w:tcPr>
          <w:p>
            <w:pPr>
              <w:pStyle w:val="TableParagraph"/>
              <w:ind w:right="10"/>
              <w:rPr>
                <w:sz w:val="24"/>
              </w:rPr>
            </w:pPr>
            <w:r>
              <w:rPr>
                <w:spacing w:val="-2"/>
                <w:sz w:val="24"/>
              </w:rPr>
              <w:t>0,00043</w:t>
            </w:r>
          </w:p>
        </w:tc>
        <w:tc>
          <w:tcPr>
            <w:tcW w:w="1188" w:type="dxa"/>
          </w:tcPr>
          <w:p>
            <w:pPr>
              <w:pStyle w:val="TableParagraph"/>
              <w:ind w:right="54"/>
              <w:jc w:val="right"/>
              <w:rPr>
                <w:sz w:val="24"/>
              </w:rPr>
            </w:pPr>
            <w:r>
              <w:rPr>
                <w:spacing w:val="-2"/>
                <w:sz w:val="24"/>
              </w:rPr>
              <w:t>281879,2</w:t>
            </w:r>
          </w:p>
        </w:tc>
      </w:tr>
      <w:tr>
        <w:trPr>
          <w:trHeight w:val="984" w:hRule="atLeast"/>
        </w:trPr>
        <w:tc>
          <w:tcPr>
            <w:tcW w:w="4044" w:type="dxa"/>
          </w:tcPr>
          <w:p>
            <w:pPr>
              <w:pStyle w:val="TableParagraph"/>
              <w:spacing w:line="225" w:lineRule="auto" w:before="102"/>
              <w:ind w:left="50" w:right="62"/>
              <w:jc w:val="left"/>
              <w:rPr>
                <w:sz w:val="24"/>
              </w:rPr>
            </w:pPr>
            <w:r>
              <w:rPr>
                <w:sz w:val="24"/>
              </w:rPr>
              <w:t>4.4. эндоваскулярная деструкция дополнительных</w:t>
            </w:r>
            <w:r>
              <w:rPr>
                <w:spacing w:val="-13"/>
                <w:sz w:val="24"/>
              </w:rPr>
              <w:t> </w:t>
            </w:r>
            <w:r>
              <w:rPr>
                <w:sz w:val="24"/>
              </w:rPr>
              <w:t>проводящих</w:t>
            </w:r>
            <w:r>
              <w:rPr>
                <w:spacing w:val="-13"/>
                <w:sz w:val="24"/>
              </w:rPr>
              <w:t> </w:t>
            </w:r>
            <w:r>
              <w:rPr>
                <w:sz w:val="24"/>
              </w:rPr>
              <w:t>путей</w:t>
            </w:r>
            <w:r>
              <w:rPr>
                <w:spacing w:val="-14"/>
                <w:sz w:val="24"/>
              </w:rPr>
              <w:t> </w:t>
            </w:r>
            <w:r>
              <w:rPr>
                <w:sz w:val="24"/>
              </w:rPr>
              <w:t>и аритмогенных зон сердца - всего</w:t>
            </w:r>
          </w:p>
        </w:tc>
        <w:tc>
          <w:tcPr>
            <w:tcW w:w="1483" w:type="dxa"/>
          </w:tcPr>
          <w:p>
            <w:pPr>
              <w:pStyle w:val="TableParagraph"/>
              <w:spacing w:line="225" w:lineRule="auto" w:before="102"/>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ind w:left="149"/>
              <w:jc w:val="left"/>
              <w:rPr>
                <w:sz w:val="24"/>
              </w:rPr>
            </w:pPr>
            <w:r>
              <w:rPr>
                <w:spacing w:val="-2"/>
                <w:sz w:val="24"/>
              </w:rPr>
              <w:t>0,000387</w:t>
            </w:r>
          </w:p>
        </w:tc>
        <w:tc>
          <w:tcPr>
            <w:tcW w:w="1373" w:type="dxa"/>
          </w:tcPr>
          <w:p>
            <w:pPr>
              <w:pStyle w:val="TableParagraph"/>
              <w:ind w:left="116" w:right="119"/>
              <w:rPr>
                <w:sz w:val="24"/>
              </w:rPr>
            </w:pPr>
            <w:r>
              <w:rPr>
                <w:spacing w:val="-2"/>
                <w:sz w:val="24"/>
              </w:rPr>
              <w:t>381503,2</w:t>
            </w:r>
          </w:p>
        </w:tc>
        <w:tc>
          <w:tcPr>
            <w:tcW w:w="1373" w:type="dxa"/>
          </w:tcPr>
          <w:p>
            <w:pPr>
              <w:pStyle w:val="TableParagraph"/>
              <w:ind w:left="114" w:right="119"/>
              <w:rPr>
                <w:sz w:val="24"/>
              </w:rPr>
            </w:pPr>
            <w:r>
              <w:rPr>
                <w:spacing w:val="-2"/>
                <w:sz w:val="24"/>
              </w:rPr>
              <w:t>0,000387</w:t>
            </w:r>
          </w:p>
        </w:tc>
        <w:tc>
          <w:tcPr>
            <w:tcW w:w="1373" w:type="dxa"/>
          </w:tcPr>
          <w:p>
            <w:pPr>
              <w:pStyle w:val="TableParagraph"/>
              <w:ind w:left="111" w:right="119"/>
              <w:rPr>
                <w:sz w:val="24"/>
              </w:rPr>
            </w:pPr>
            <w:r>
              <w:rPr>
                <w:spacing w:val="-2"/>
                <w:sz w:val="24"/>
              </w:rPr>
              <w:t>405817</w:t>
            </w:r>
          </w:p>
        </w:tc>
        <w:tc>
          <w:tcPr>
            <w:tcW w:w="1374" w:type="dxa"/>
          </w:tcPr>
          <w:p>
            <w:pPr>
              <w:pStyle w:val="TableParagraph"/>
              <w:ind w:right="10"/>
              <w:rPr>
                <w:sz w:val="24"/>
              </w:rPr>
            </w:pPr>
            <w:r>
              <w:rPr>
                <w:spacing w:val="-2"/>
                <w:sz w:val="24"/>
              </w:rPr>
              <w:t>0,000387</w:t>
            </w:r>
          </w:p>
        </w:tc>
        <w:tc>
          <w:tcPr>
            <w:tcW w:w="1188" w:type="dxa"/>
          </w:tcPr>
          <w:p>
            <w:pPr>
              <w:pStyle w:val="TableParagraph"/>
              <w:ind w:right="54"/>
              <w:jc w:val="right"/>
              <w:rPr>
                <w:sz w:val="24"/>
              </w:rPr>
            </w:pPr>
            <w:r>
              <w:rPr>
                <w:spacing w:val="-2"/>
                <w:sz w:val="24"/>
              </w:rPr>
              <w:t>430096,8</w:t>
            </w:r>
          </w:p>
        </w:tc>
      </w:tr>
      <w:tr>
        <w:trPr>
          <w:trHeight w:val="463" w:hRule="atLeast"/>
        </w:trPr>
        <w:tc>
          <w:tcPr>
            <w:tcW w:w="4044"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483" w:type="dxa"/>
          </w:tcPr>
          <w:p>
            <w:pPr>
              <w:pStyle w:val="TableParagraph"/>
              <w:spacing w:before="0"/>
              <w:jc w:val="left"/>
              <w:rPr>
                <w:sz w:val="22"/>
              </w:rPr>
            </w:pPr>
          </w:p>
        </w:tc>
        <w:tc>
          <w:tcPr>
            <w:tcW w:w="1288" w:type="dxa"/>
          </w:tcPr>
          <w:p>
            <w:pPr>
              <w:pStyle w:val="TableParagraph"/>
              <w:spacing w:before="0"/>
              <w:jc w:val="left"/>
              <w:rPr>
                <w:sz w:val="22"/>
              </w:rPr>
            </w:pPr>
          </w:p>
        </w:tc>
        <w:tc>
          <w:tcPr>
            <w:tcW w:w="1373" w:type="dxa"/>
          </w:tcPr>
          <w:p>
            <w:pPr>
              <w:pStyle w:val="TableParagraph"/>
              <w:spacing w:before="0"/>
              <w:jc w:val="left"/>
              <w:rPr>
                <w:sz w:val="22"/>
              </w:rPr>
            </w:pPr>
          </w:p>
        </w:tc>
        <w:tc>
          <w:tcPr>
            <w:tcW w:w="1373" w:type="dxa"/>
          </w:tcPr>
          <w:p>
            <w:pPr>
              <w:pStyle w:val="TableParagraph"/>
              <w:spacing w:before="0"/>
              <w:jc w:val="left"/>
              <w:rPr>
                <w:sz w:val="22"/>
              </w:rPr>
            </w:pPr>
          </w:p>
        </w:tc>
        <w:tc>
          <w:tcPr>
            <w:tcW w:w="1373" w:type="dxa"/>
          </w:tcPr>
          <w:p>
            <w:pPr>
              <w:pStyle w:val="TableParagraph"/>
              <w:spacing w:before="0"/>
              <w:jc w:val="left"/>
              <w:rPr>
                <w:sz w:val="22"/>
              </w:rPr>
            </w:pPr>
          </w:p>
        </w:tc>
        <w:tc>
          <w:tcPr>
            <w:tcW w:w="1374" w:type="dxa"/>
          </w:tcPr>
          <w:p>
            <w:pPr>
              <w:pStyle w:val="TableParagraph"/>
              <w:spacing w:before="0"/>
              <w:jc w:val="left"/>
              <w:rPr>
                <w:sz w:val="22"/>
              </w:rPr>
            </w:pPr>
          </w:p>
        </w:tc>
        <w:tc>
          <w:tcPr>
            <w:tcW w:w="1188" w:type="dxa"/>
          </w:tcPr>
          <w:p>
            <w:pPr>
              <w:pStyle w:val="TableParagraph"/>
              <w:spacing w:before="0"/>
              <w:jc w:val="left"/>
              <w:rPr>
                <w:sz w:val="22"/>
              </w:rPr>
            </w:pPr>
          </w:p>
        </w:tc>
      </w:tr>
      <w:tr>
        <w:trPr>
          <w:trHeight w:val="983" w:hRule="atLeast"/>
        </w:trPr>
        <w:tc>
          <w:tcPr>
            <w:tcW w:w="4044" w:type="dxa"/>
          </w:tcPr>
          <w:p>
            <w:pPr>
              <w:pStyle w:val="TableParagraph"/>
              <w:spacing w:line="225" w:lineRule="auto" w:before="102"/>
              <w:ind w:left="50" w:right="886"/>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483" w:type="dxa"/>
          </w:tcPr>
          <w:p>
            <w:pPr>
              <w:pStyle w:val="TableParagraph"/>
              <w:spacing w:line="225" w:lineRule="auto" w:before="102"/>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ind w:left="149"/>
              <w:jc w:val="left"/>
              <w:rPr>
                <w:sz w:val="24"/>
              </w:rPr>
            </w:pPr>
            <w:r>
              <w:rPr>
                <w:spacing w:val="-2"/>
                <w:sz w:val="24"/>
              </w:rPr>
              <w:t>0,000198</w:t>
            </w:r>
          </w:p>
        </w:tc>
        <w:tc>
          <w:tcPr>
            <w:tcW w:w="1373" w:type="dxa"/>
          </w:tcPr>
          <w:p>
            <w:pPr>
              <w:pStyle w:val="TableParagraph"/>
              <w:ind w:left="116" w:right="119"/>
              <w:rPr>
                <w:sz w:val="24"/>
              </w:rPr>
            </w:pPr>
            <w:r>
              <w:rPr>
                <w:spacing w:val="-2"/>
                <w:sz w:val="24"/>
              </w:rPr>
              <w:t>410241,7</w:t>
            </w:r>
          </w:p>
        </w:tc>
        <w:tc>
          <w:tcPr>
            <w:tcW w:w="1373" w:type="dxa"/>
          </w:tcPr>
          <w:p>
            <w:pPr>
              <w:pStyle w:val="TableParagraph"/>
              <w:ind w:left="114" w:right="119"/>
              <w:rPr>
                <w:sz w:val="24"/>
              </w:rPr>
            </w:pPr>
            <w:r>
              <w:rPr>
                <w:spacing w:val="-2"/>
                <w:sz w:val="24"/>
              </w:rPr>
              <w:t>0,000198</w:t>
            </w:r>
          </w:p>
        </w:tc>
        <w:tc>
          <w:tcPr>
            <w:tcW w:w="1373" w:type="dxa"/>
          </w:tcPr>
          <w:p>
            <w:pPr>
              <w:pStyle w:val="TableParagraph"/>
              <w:ind w:left="111" w:right="119"/>
              <w:rPr>
                <w:sz w:val="24"/>
              </w:rPr>
            </w:pPr>
            <w:r>
              <w:rPr>
                <w:spacing w:val="-2"/>
                <w:sz w:val="24"/>
              </w:rPr>
              <w:t>443061</w:t>
            </w:r>
          </w:p>
        </w:tc>
        <w:tc>
          <w:tcPr>
            <w:tcW w:w="1374" w:type="dxa"/>
          </w:tcPr>
          <w:p>
            <w:pPr>
              <w:pStyle w:val="TableParagraph"/>
              <w:ind w:right="10"/>
              <w:rPr>
                <w:sz w:val="24"/>
              </w:rPr>
            </w:pPr>
            <w:r>
              <w:rPr>
                <w:spacing w:val="-2"/>
                <w:sz w:val="24"/>
              </w:rPr>
              <w:t>0,000198</w:t>
            </w:r>
          </w:p>
        </w:tc>
        <w:tc>
          <w:tcPr>
            <w:tcW w:w="1188" w:type="dxa"/>
          </w:tcPr>
          <w:p>
            <w:pPr>
              <w:pStyle w:val="TableParagraph"/>
              <w:ind w:right="54"/>
              <w:jc w:val="right"/>
              <w:rPr>
                <w:sz w:val="24"/>
              </w:rPr>
            </w:pPr>
            <w:r>
              <w:rPr>
                <w:spacing w:val="-2"/>
                <w:sz w:val="24"/>
              </w:rPr>
              <w:t>475404,5</w:t>
            </w:r>
          </w:p>
        </w:tc>
      </w:tr>
      <w:tr>
        <w:trPr>
          <w:trHeight w:val="983" w:hRule="atLeast"/>
        </w:trPr>
        <w:tc>
          <w:tcPr>
            <w:tcW w:w="4044" w:type="dxa"/>
          </w:tcPr>
          <w:p>
            <w:pPr>
              <w:pStyle w:val="TableParagraph"/>
              <w:spacing w:line="225" w:lineRule="auto" w:before="102"/>
              <w:ind w:left="50" w:right="62"/>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483" w:type="dxa"/>
          </w:tcPr>
          <w:p>
            <w:pPr>
              <w:pStyle w:val="TableParagraph"/>
              <w:spacing w:line="225" w:lineRule="auto" w:before="102"/>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ind w:left="149"/>
              <w:jc w:val="left"/>
              <w:rPr>
                <w:sz w:val="24"/>
              </w:rPr>
            </w:pPr>
            <w:r>
              <w:rPr>
                <w:spacing w:val="-2"/>
                <w:sz w:val="24"/>
              </w:rPr>
              <w:t>0,000189</w:t>
            </w:r>
          </w:p>
        </w:tc>
        <w:tc>
          <w:tcPr>
            <w:tcW w:w="1373" w:type="dxa"/>
          </w:tcPr>
          <w:p>
            <w:pPr>
              <w:pStyle w:val="TableParagraph"/>
              <w:ind w:left="116" w:right="119"/>
              <w:rPr>
                <w:sz w:val="24"/>
              </w:rPr>
            </w:pPr>
            <w:r>
              <w:rPr>
                <w:spacing w:val="-2"/>
                <w:sz w:val="24"/>
              </w:rPr>
              <w:t>351396,1</w:t>
            </w:r>
          </w:p>
        </w:tc>
        <w:tc>
          <w:tcPr>
            <w:tcW w:w="1373" w:type="dxa"/>
          </w:tcPr>
          <w:p>
            <w:pPr>
              <w:pStyle w:val="TableParagraph"/>
              <w:ind w:left="114" w:right="119"/>
              <w:rPr>
                <w:sz w:val="24"/>
              </w:rPr>
            </w:pPr>
            <w:r>
              <w:rPr>
                <w:spacing w:val="-2"/>
                <w:sz w:val="24"/>
              </w:rPr>
              <w:t>0,000189</w:t>
            </w:r>
          </w:p>
        </w:tc>
        <w:tc>
          <w:tcPr>
            <w:tcW w:w="1373" w:type="dxa"/>
          </w:tcPr>
          <w:p>
            <w:pPr>
              <w:pStyle w:val="TableParagraph"/>
              <w:ind w:left="111" w:right="119"/>
              <w:rPr>
                <w:sz w:val="24"/>
              </w:rPr>
            </w:pPr>
            <w:r>
              <w:rPr>
                <w:spacing w:val="-2"/>
                <w:sz w:val="24"/>
              </w:rPr>
              <w:t>366799,5</w:t>
            </w:r>
          </w:p>
        </w:tc>
        <w:tc>
          <w:tcPr>
            <w:tcW w:w="1374" w:type="dxa"/>
          </w:tcPr>
          <w:p>
            <w:pPr>
              <w:pStyle w:val="TableParagraph"/>
              <w:ind w:right="10"/>
              <w:rPr>
                <w:sz w:val="24"/>
              </w:rPr>
            </w:pPr>
            <w:r>
              <w:rPr>
                <w:spacing w:val="-2"/>
                <w:sz w:val="24"/>
              </w:rPr>
              <w:t>0,000189</w:t>
            </w:r>
          </w:p>
        </w:tc>
        <w:tc>
          <w:tcPr>
            <w:tcW w:w="1188" w:type="dxa"/>
          </w:tcPr>
          <w:p>
            <w:pPr>
              <w:pStyle w:val="TableParagraph"/>
              <w:ind w:right="54"/>
              <w:jc w:val="right"/>
              <w:rPr>
                <w:sz w:val="24"/>
              </w:rPr>
            </w:pPr>
            <w:r>
              <w:rPr>
                <w:spacing w:val="-2"/>
                <w:sz w:val="24"/>
              </w:rPr>
              <w:t>382631,7</w:t>
            </w:r>
          </w:p>
        </w:tc>
      </w:tr>
      <w:tr>
        <w:trPr>
          <w:trHeight w:val="1664" w:hRule="atLeast"/>
        </w:trPr>
        <w:tc>
          <w:tcPr>
            <w:tcW w:w="4044" w:type="dxa"/>
          </w:tcPr>
          <w:p>
            <w:pPr>
              <w:pStyle w:val="TableParagraph"/>
              <w:spacing w:line="260" w:lineRule="exact" w:before="85"/>
              <w:ind w:left="50" w:right="62"/>
              <w:jc w:val="left"/>
              <w:rPr>
                <w:sz w:val="24"/>
              </w:rPr>
            </w:pPr>
            <w:r>
              <w:rPr>
                <w:sz w:val="24"/>
              </w:rPr>
              <w:t>4.5. оперативные вмешательства на брахиоцефальных артериях (стентирование</w:t>
            </w:r>
            <w:r>
              <w:rPr>
                <w:spacing w:val="-15"/>
                <w:sz w:val="24"/>
              </w:rPr>
              <w:t> </w:t>
            </w:r>
            <w:r>
              <w:rPr>
                <w:sz w:val="24"/>
              </w:rPr>
              <w:t>или</w:t>
            </w:r>
            <w:r>
              <w:rPr>
                <w:spacing w:val="-15"/>
                <w:sz w:val="24"/>
              </w:rPr>
              <w:t> </w:t>
            </w:r>
            <w:r>
              <w:rPr>
                <w:sz w:val="24"/>
              </w:rPr>
              <w:t>эндартерэктомия) медицинскими организациями (за исключением федеральных медицинских организаций)</w:t>
            </w:r>
          </w:p>
        </w:tc>
        <w:tc>
          <w:tcPr>
            <w:tcW w:w="1483" w:type="dxa"/>
          </w:tcPr>
          <w:p>
            <w:pPr>
              <w:pStyle w:val="TableParagraph"/>
              <w:spacing w:line="225" w:lineRule="auto" w:before="102"/>
              <w:ind w:left="89" w:right="150" w:firstLine="2"/>
              <w:rPr>
                <w:sz w:val="24"/>
              </w:rPr>
            </w:pPr>
            <w:r>
              <w:rPr>
                <w:spacing w:val="-2"/>
                <w:sz w:val="24"/>
              </w:rPr>
              <w:t>случаев госпитализа </w:t>
            </w:r>
            <w:r>
              <w:rPr>
                <w:spacing w:val="-4"/>
                <w:sz w:val="24"/>
              </w:rPr>
              <w:t>ции</w:t>
            </w:r>
          </w:p>
        </w:tc>
        <w:tc>
          <w:tcPr>
            <w:tcW w:w="1288" w:type="dxa"/>
          </w:tcPr>
          <w:p>
            <w:pPr>
              <w:pStyle w:val="TableParagraph"/>
              <w:ind w:left="149"/>
              <w:jc w:val="left"/>
              <w:rPr>
                <w:sz w:val="24"/>
              </w:rPr>
            </w:pPr>
            <w:r>
              <w:rPr>
                <w:spacing w:val="-2"/>
                <w:sz w:val="24"/>
              </w:rPr>
              <w:t>0,000472</w:t>
            </w:r>
          </w:p>
        </w:tc>
        <w:tc>
          <w:tcPr>
            <w:tcW w:w="1373" w:type="dxa"/>
          </w:tcPr>
          <w:p>
            <w:pPr>
              <w:pStyle w:val="TableParagraph"/>
              <w:ind w:left="116" w:right="119"/>
              <w:rPr>
                <w:sz w:val="24"/>
              </w:rPr>
            </w:pPr>
            <w:r>
              <w:rPr>
                <w:spacing w:val="-2"/>
                <w:sz w:val="24"/>
              </w:rPr>
              <w:t>211159,8</w:t>
            </w:r>
          </w:p>
        </w:tc>
        <w:tc>
          <w:tcPr>
            <w:tcW w:w="1373" w:type="dxa"/>
          </w:tcPr>
          <w:p>
            <w:pPr>
              <w:pStyle w:val="TableParagraph"/>
              <w:ind w:left="114" w:right="119"/>
              <w:rPr>
                <w:sz w:val="24"/>
              </w:rPr>
            </w:pPr>
            <w:r>
              <w:rPr>
                <w:spacing w:val="-2"/>
                <w:sz w:val="24"/>
              </w:rPr>
              <w:t>0,000472</w:t>
            </w:r>
          </w:p>
        </w:tc>
        <w:tc>
          <w:tcPr>
            <w:tcW w:w="1373" w:type="dxa"/>
          </w:tcPr>
          <w:p>
            <w:pPr>
              <w:pStyle w:val="TableParagraph"/>
              <w:ind w:left="111" w:right="119"/>
              <w:rPr>
                <w:sz w:val="24"/>
              </w:rPr>
            </w:pPr>
            <w:r>
              <w:rPr>
                <w:spacing w:val="-2"/>
                <w:sz w:val="24"/>
              </w:rPr>
              <w:t>223949,2</w:t>
            </w:r>
          </w:p>
        </w:tc>
        <w:tc>
          <w:tcPr>
            <w:tcW w:w="1374" w:type="dxa"/>
          </w:tcPr>
          <w:p>
            <w:pPr>
              <w:pStyle w:val="TableParagraph"/>
              <w:ind w:right="10"/>
              <w:rPr>
                <w:sz w:val="24"/>
              </w:rPr>
            </w:pPr>
            <w:r>
              <w:rPr>
                <w:spacing w:val="-2"/>
                <w:sz w:val="24"/>
              </w:rPr>
              <w:t>0,000472</w:t>
            </w:r>
          </w:p>
        </w:tc>
        <w:tc>
          <w:tcPr>
            <w:tcW w:w="1188" w:type="dxa"/>
          </w:tcPr>
          <w:p>
            <w:pPr>
              <w:pStyle w:val="TableParagraph"/>
              <w:ind w:right="54"/>
              <w:jc w:val="right"/>
              <w:rPr>
                <w:sz w:val="24"/>
              </w:rPr>
            </w:pPr>
            <w:r>
              <w:rPr>
                <w:spacing w:val="-2"/>
                <w:sz w:val="24"/>
              </w:rPr>
              <w:t>236738,8</w:t>
            </w:r>
          </w:p>
        </w:tc>
      </w:tr>
    </w:tbl>
    <w:p>
      <w:pPr>
        <w:pStyle w:val="TableParagraph"/>
        <w:spacing w:after="0"/>
        <w:jc w:val="right"/>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9"/>
        <w:gridCol w:w="1526"/>
        <w:gridCol w:w="1257"/>
        <w:gridCol w:w="1432"/>
        <w:gridCol w:w="1312"/>
        <w:gridCol w:w="1432"/>
        <w:gridCol w:w="1313"/>
        <w:gridCol w:w="1277"/>
      </w:tblGrid>
      <w:tr>
        <w:trPr>
          <w:trHeight w:val="884" w:hRule="atLeast"/>
        </w:trPr>
        <w:tc>
          <w:tcPr>
            <w:tcW w:w="3999" w:type="dxa"/>
          </w:tcPr>
          <w:p>
            <w:pPr>
              <w:pStyle w:val="TableParagraph"/>
              <w:spacing w:line="266" w:lineRule="exact" w:before="0"/>
              <w:ind w:left="50"/>
              <w:jc w:val="left"/>
              <w:rPr>
                <w:sz w:val="24"/>
              </w:rPr>
            </w:pPr>
            <w:r>
              <w:rPr>
                <w:sz w:val="24"/>
              </w:rPr>
              <w:t>4.6.</w:t>
            </w:r>
            <w:r>
              <w:rPr>
                <w:spacing w:val="-5"/>
                <w:sz w:val="24"/>
              </w:rPr>
              <w:t> </w:t>
            </w:r>
            <w:r>
              <w:rPr>
                <w:sz w:val="24"/>
              </w:rPr>
              <w:t>трансплантация</w:t>
            </w:r>
            <w:r>
              <w:rPr>
                <w:spacing w:val="-5"/>
                <w:sz w:val="24"/>
              </w:rPr>
              <w:t> </w:t>
            </w:r>
            <w:r>
              <w:rPr>
                <w:sz w:val="24"/>
              </w:rPr>
              <w:t>почки</w:t>
            </w:r>
            <w:r>
              <w:rPr>
                <w:spacing w:val="-5"/>
                <w:sz w:val="24"/>
              </w:rPr>
              <w:t> </w:t>
            </w:r>
            <w:r>
              <w:rPr>
                <w:sz w:val="24"/>
              </w:rPr>
              <w:t>-</w:t>
            </w:r>
            <w:r>
              <w:rPr>
                <w:spacing w:val="-4"/>
                <w:sz w:val="24"/>
              </w:rPr>
              <w:t> </w:t>
            </w:r>
            <w:r>
              <w:rPr>
                <w:spacing w:val="-2"/>
                <w:sz w:val="24"/>
              </w:rPr>
              <w:t>всего</w:t>
            </w:r>
          </w:p>
        </w:tc>
        <w:tc>
          <w:tcPr>
            <w:tcW w:w="1526" w:type="dxa"/>
          </w:tcPr>
          <w:p>
            <w:pPr>
              <w:pStyle w:val="TableParagraph"/>
              <w:spacing w:line="225" w:lineRule="auto" w:before="3"/>
              <w:ind w:left="134" w:right="148" w:firstLine="2"/>
              <w:rPr>
                <w:sz w:val="24"/>
              </w:rPr>
            </w:pPr>
            <w:r>
              <w:rPr>
                <w:spacing w:val="-2"/>
                <w:sz w:val="24"/>
              </w:rPr>
              <w:t>случаев госпитализа </w:t>
            </w:r>
            <w:r>
              <w:rPr>
                <w:spacing w:val="-4"/>
                <w:sz w:val="24"/>
              </w:rPr>
              <w:t>ции</w:t>
            </w:r>
          </w:p>
        </w:tc>
        <w:tc>
          <w:tcPr>
            <w:tcW w:w="1257" w:type="dxa"/>
          </w:tcPr>
          <w:p>
            <w:pPr>
              <w:pStyle w:val="TableParagraph"/>
              <w:spacing w:line="266" w:lineRule="exact" w:before="0"/>
              <w:ind w:right="51"/>
              <w:rPr>
                <w:sz w:val="24"/>
              </w:rPr>
            </w:pPr>
            <w:r>
              <w:rPr>
                <w:spacing w:val="-2"/>
                <w:sz w:val="24"/>
              </w:rPr>
              <w:t>0,000032</w:t>
            </w:r>
          </w:p>
        </w:tc>
        <w:tc>
          <w:tcPr>
            <w:tcW w:w="1432" w:type="dxa"/>
          </w:tcPr>
          <w:p>
            <w:pPr>
              <w:pStyle w:val="TableParagraph"/>
              <w:spacing w:line="266" w:lineRule="exact" w:before="0"/>
              <w:ind w:left="2" w:right="1"/>
              <w:rPr>
                <w:sz w:val="24"/>
              </w:rPr>
            </w:pPr>
            <w:r>
              <w:rPr>
                <w:spacing w:val="-2"/>
                <w:sz w:val="24"/>
              </w:rPr>
              <w:t>1299928,4</w:t>
            </w:r>
          </w:p>
        </w:tc>
        <w:tc>
          <w:tcPr>
            <w:tcW w:w="1312" w:type="dxa"/>
          </w:tcPr>
          <w:p>
            <w:pPr>
              <w:pStyle w:val="TableParagraph"/>
              <w:spacing w:line="266" w:lineRule="exact" w:before="0"/>
              <w:ind w:left="1"/>
              <w:rPr>
                <w:sz w:val="24"/>
              </w:rPr>
            </w:pPr>
            <w:r>
              <w:rPr>
                <w:spacing w:val="-2"/>
                <w:sz w:val="24"/>
              </w:rPr>
              <w:t>0,000032</w:t>
            </w:r>
          </w:p>
        </w:tc>
        <w:tc>
          <w:tcPr>
            <w:tcW w:w="1432" w:type="dxa"/>
          </w:tcPr>
          <w:p>
            <w:pPr>
              <w:pStyle w:val="TableParagraph"/>
              <w:spacing w:line="266" w:lineRule="exact" w:before="0"/>
              <w:ind w:left="2"/>
              <w:rPr>
                <w:sz w:val="24"/>
              </w:rPr>
            </w:pPr>
            <w:r>
              <w:rPr>
                <w:spacing w:val="-2"/>
                <w:sz w:val="24"/>
              </w:rPr>
              <w:t>1377029</w:t>
            </w:r>
          </w:p>
        </w:tc>
        <w:tc>
          <w:tcPr>
            <w:tcW w:w="1313" w:type="dxa"/>
          </w:tcPr>
          <w:p>
            <w:pPr>
              <w:pStyle w:val="TableParagraph"/>
              <w:spacing w:line="266" w:lineRule="exact" w:before="0"/>
              <w:ind w:left="6" w:right="6"/>
              <w:rPr>
                <w:sz w:val="24"/>
              </w:rPr>
            </w:pPr>
            <w:r>
              <w:rPr>
                <w:spacing w:val="-2"/>
                <w:sz w:val="24"/>
              </w:rPr>
              <w:t>0,000032</w:t>
            </w:r>
          </w:p>
        </w:tc>
        <w:tc>
          <w:tcPr>
            <w:tcW w:w="1277" w:type="dxa"/>
          </w:tcPr>
          <w:p>
            <w:pPr>
              <w:pStyle w:val="TableParagraph"/>
              <w:spacing w:line="266" w:lineRule="exact" w:before="0"/>
              <w:ind w:left="159"/>
              <w:rPr>
                <w:sz w:val="24"/>
              </w:rPr>
            </w:pPr>
            <w:r>
              <w:rPr>
                <w:spacing w:val="-2"/>
                <w:sz w:val="24"/>
              </w:rPr>
              <w:t>1454264,5</w:t>
            </w:r>
          </w:p>
        </w:tc>
      </w:tr>
      <w:tr>
        <w:trPr>
          <w:trHeight w:val="463" w:hRule="atLeast"/>
        </w:trPr>
        <w:tc>
          <w:tcPr>
            <w:tcW w:w="3999"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526" w:type="dxa"/>
          </w:tcPr>
          <w:p>
            <w:pPr>
              <w:pStyle w:val="TableParagraph"/>
              <w:spacing w:before="0"/>
              <w:jc w:val="left"/>
              <w:rPr>
                <w:sz w:val="22"/>
              </w:rPr>
            </w:pPr>
          </w:p>
        </w:tc>
        <w:tc>
          <w:tcPr>
            <w:tcW w:w="1257" w:type="dxa"/>
          </w:tcPr>
          <w:p>
            <w:pPr>
              <w:pStyle w:val="TableParagraph"/>
              <w:spacing w:before="0"/>
              <w:jc w:val="left"/>
              <w:rPr>
                <w:sz w:val="22"/>
              </w:rPr>
            </w:pPr>
          </w:p>
        </w:tc>
        <w:tc>
          <w:tcPr>
            <w:tcW w:w="1432" w:type="dxa"/>
          </w:tcPr>
          <w:p>
            <w:pPr>
              <w:pStyle w:val="TableParagraph"/>
              <w:spacing w:before="0"/>
              <w:jc w:val="left"/>
              <w:rPr>
                <w:sz w:val="22"/>
              </w:rPr>
            </w:pPr>
          </w:p>
        </w:tc>
        <w:tc>
          <w:tcPr>
            <w:tcW w:w="1312" w:type="dxa"/>
          </w:tcPr>
          <w:p>
            <w:pPr>
              <w:pStyle w:val="TableParagraph"/>
              <w:spacing w:before="0"/>
              <w:jc w:val="left"/>
              <w:rPr>
                <w:sz w:val="22"/>
              </w:rPr>
            </w:pPr>
          </w:p>
        </w:tc>
        <w:tc>
          <w:tcPr>
            <w:tcW w:w="1432" w:type="dxa"/>
          </w:tcPr>
          <w:p>
            <w:pPr>
              <w:pStyle w:val="TableParagraph"/>
              <w:spacing w:before="0"/>
              <w:jc w:val="left"/>
              <w:rPr>
                <w:sz w:val="22"/>
              </w:rPr>
            </w:pPr>
          </w:p>
        </w:tc>
        <w:tc>
          <w:tcPr>
            <w:tcW w:w="1313" w:type="dxa"/>
          </w:tcPr>
          <w:p>
            <w:pPr>
              <w:pStyle w:val="TableParagraph"/>
              <w:spacing w:before="0"/>
              <w:jc w:val="left"/>
              <w:rPr>
                <w:sz w:val="22"/>
              </w:rPr>
            </w:pPr>
          </w:p>
        </w:tc>
        <w:tc>
          <w:tcPr>
            <w:tcW w:w="1277" w:type="dxa"/>
          </w:tcPr>
          <w:p>
            <w:pPr>
              <w:pStyle w:val="TableParagraph"/>
              <w:spacing w:before="0"/>
              <w:jc w:val="left"/>
              <w:rPr>
                <w:sz w:val="22"/>
              </w:rPr>
            </w:pPr>
          </w:p>
        </w:tc>
      </w:tr>
      <w:tr>
        <w:trPr>
          <w:trHeight w:val="983" w:hRule="atLeast"/>
        </w:trPr>
        <w:tc>
          <w:tcPr>
            <w:tcW w:w="3999" w:type="dxa"/>
          </w:tcPr>
          <w:p>
            <w:pPr>
              <w:pStyle w:val="TableParagraph"/>
              <w:spacing w:line="225" w:lineRule="auto" w:before="102"/>
              <w:ind w:left="50" w:right="841"/>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526" w:type="dxa"/>
          </w:tcPr>
          <w:p>
            <w:pPr>
              <w:pStyle w:val="TableParagraph"/>
              <w:spacing w:line="225" w:lineRule="auto" w:before="102"/>
              <w:ind w:left="134" w:right="148" w:firstLine="2"/>
              <w:rPr>
                <w:sz w:val="24"/>
              </w:rPr>
            </w:pPr>
            <w:r>
              <w:rPr>
                <w:spacing w:val="-2"/>
                <w:sz w:val="24"/>
              </w:rPr>
              <w:t>случаев госпитализа </w:t>
            </w:r>
            <w:r>
              <w:rPr>
                <w:spacing w:val="-4"/>
                <w:sz w:val="24"/>
              </w:rPr>
              <w:t>ции</w:t>
            </w:r>
          </w:p>
        </w:tc>
        <w:tc>
          <w:tcPr>
            <w:tcW w:w="1257" w:type="dxa"/>
          </w:tcPr>
          <w:p>
            <w:pPr>
              <w:pStyle w:val="TableParagraph"/>
              <w:ind w:right="51"/>
              <w:rPr>
                <w:sz w:val="24"/>
              </w:rPr>
            </w:pPr>
            <w:r>
              <w:rPr>
                <w:spacing w:val="-2"/>
                <w:sz w:val="24"/>
              </w:rPr>
              <w:t>0,000007</w:t>
            </w:r>
          </w:p>
        </w:tc>
        <w:tc>
          <w:tcPr>
            <w:tcW w:w="1432" w:type="dxa"/>
          </w:tcPr>
          <w:p>
            <w:pPr>
              <w:pStyle w:val="TableParagraph"/>
              <w:ind w:left="2" w:right="1"/>
              <w:rPr>
                <w:sz w:val="24"/>
              </w:rPr>
            </w:pPr>
            <w:r>
              <w:rPr>
                <w:spacing w:val="-2"/>
                <w:sz w:val="24"/>
              </w:rPr>
              <w:t>1299928,4</w:t>
            </w:r>
          </w:p>
        </w:tc>
        <w:tc>
          <w:tcPr>
            <w:tcW w:w="1312" w:type="dxa"/>
          </w:tcPr>
          <w:p>
            <w:pPr>
              <w:pStyle w:val="TableParagraph"/>
              <w:ind w:left="1"/>
              <w:rPr>
                <w:sz w:val="24"/>
              </w:rPr>
            </w:pPr>
            <w:r>
              <w:rPr>
                <w:spacing w:val="-2"/>
                <w:sz w:val="24"/>
              </w:rPr>
              <w:t>0,000007</w:t>
            </w:r>
          </w:p>
        </w:tc>
        <w:tc>
          <w:tcPr>
            <w:tcW w:w="1432" w:type="dxa"/>
          </w:tcPr>
          <w:p>
            <w:pPr>
              <w:pStyle w:val="TableParagraph"/>
              <w:ind w:left="2"/>
              <w:rPr>
                <w:sz w:val="24"/>
              </w:rPr>
            </w:pPr>
            <w:r>
              <w:rPr>
                <w:spacing w:val="-2"/>
                <w:sz w:val="24"/>
              </w:rPr>
              <w:t>1403922,7</w:t>
            </w:r>
          </w:p>
        </w:tc>
        <w:tc>
          <w:tcPr>
            <w:tcW w:w="1313" w:type="dxa"/>
          </w:tcPr>
          <w:p>
            <w:pPr>
              <w:pStyle w:val="TableParagraph"/>
              <w:ind w:left="6" w:right="6"/>
              <w:rPr>
                <w:sz w:val="24"/>
              </w:rPr>
            </w:pPr>
            <w:r>
              <w:rPr>
                <w:spacing w:val="-2"/>
                <w:sz w:val="24"/>
              </w:rPr>
              <w:t>0,000007</w:t>
            </w:r>
          </w:p>
        </w:tc>
        <w:tc>
          <w:tcPr>
            <w:tcW w:w="1277" w:type="dxa"/>
          </w:tcPr>
          <w:p>
            <w:pPr>
              <w:pStyle w:val="TableParagraph"/>
              <w:ind w:left="159"/>
              <w:rPr>
                <w:sz w:val="24"/>
              </w:rPr>
            </w:pPr>
            <w:r>
              <w:rPr>
                <w:spacing w:val="-2"/>
                <w:sz w:val="24"/>
              </w:rPr>
              <w:t>1506409</w:t>
            </w:r>
          </w:p>
        </w:tc>
      </w:tr>
      <w:tr>
        <w:trPr>
          <w:trHeight w:val="983" w:hRule="atLeast"/>
        </w:trPr>
        <w:tc>
          <w:tcPr>
            <w:tcW w:w="3999" w:type="dxa"/>
          </w:tcPr>
          <w:p>
            <w:pPr>
              <w:pStyle w:val="TableParagraph"/>
              <w:spacing w:line="225" w:lineRule="auto" w:before="102"/>
              <w:ind w:left="50"/>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526" w:type="dxa"/>
          </w:tcPr>
          <w:p>
            <w:pPr>
              <w:pStyle w:val="TableParagraph"/>
              <w:spacing w:line="225" w:lineRule="auto" w:before="102"/>
              <w:ind w:left="134" w:right="148" w:firstLine="2"/>
              <w:rPr>
                <w:sz w:val="24"/>
              </w:rPr>
            </w:pPr>
            <w:r>
              <w:rPr>
                <w:spacing w:val="-2"/>
                <w:sz w:val="24"/>
              </w:rPr>
              <w:t>случаев госпитализа </w:t>
            </w:r>
            <w:r>
              <w:rPr>
                <w:spacing w:val="-4"/>
                <w:sz w:val="24"/>
              </w:rPr>
              <w:t>ции</w:t>
            </w:r>
          </w:p>
        </w:tc>
        <w:tc>
          <w:tcPr>
            <w:tcW w:w="1257" w:type="dxa"/>
          </w:tcPr>
          <w:p>
            <w:pPr>
              <w:pStyle w:val="TableParagraph"/>
              <w:ind w:right="51"/>
              <w:rPr>
                <w:sz w:val="24"/>
              </w:rPr>
            </w:pPr>
            <w:r>
              <w:rPr>
                <w:spacing w:val="-2"/>
                <w:sz w:val="24"/>
              </w:rPr>
              <w:t>0,000025</w:t>
            </w:r>
          </w:p>
        </w:tc>
        <w:tc>
          <w:tcPr>
            <w:tcW w:w="1432" w:type="dxa"/>
          </w:tcPr>
          <w:p>
            <w:pPr>
              <w:pStyle w:val="TableParagraph"/>
              <w:ind w:left="2" w:right="1"/>
              <w:rPr>
                <w:sz w:val="24"/>
              </w:rPr>
            </w:pPr>
            <w:r>
              <w:rPr>
                <w:spacing w:val="-2"/>
                <w:sz w:val="24"/>
              </w:rPr>
              <w:t>1299928,4</w:t>
            </w:r>
          </w:p>
        </w:tc>
        <w:tc>
          <w:tcPr>
            <w:tcW w:w="1312" w:type="dxa"/>
          </w:tcPr>
          <w:p>
            <w:pPr>
              <w:pStyle w:val="TableParagraph"/>
              <w:ind w:left="1"/>
              <w:rPr>
                <w:sz w:val="24"/>
              </w:rPr>
            </w:pPr>
            <w:r>
              <w:rPr>
                <w:spacing w:val="-2"/>
                <w:sz w:val="24"/>
              </w:rPr>
              <w:t>0,000025</w:t>
            </w:r>
          </w:p>
        </w:tc>
        <w:tc>
          <w:tcPr>
            <w:tcW w:w="1432" w:type="dxa"/>
          </w:tcPr>
          <w:p>
            <w:pPr>
              <w:pStyle w:val="TableParagraph"/>
              <w:ind w:left="2"/>
              <w:rPr>
                <w:sz w:val="24"/>
              </w:rPr>
            </w:pPr>
            <w:r>
              <w:rPr>
                <w:spacing w:val="-2"/>
                <w:sz w:val="24"/>
              </w:rPr>
              <w:t>1369498,8</w:t>
            </w:r>
          </w:p>
        </w:tc>
        <w:tc>
          <w:tcPr>
            <w:tcW w:w="1313" w:type="dxa"/>
          </w:tcPr>
          <w:p>
            <w:pPr>
              <w:pStyle w:val="TableParagraph"/>
              <w:ind w:left="6" w:right="6"/>
              <w:rPr>
                <w:sz w:val="24"/>
              </w:rPr>
            </w:pPr>
            <w:r>
              <w:rPr>
                <w:spacing w:val="-2"/>
                <w:sz w:val="24"/>
              </w:rPr>
              <w:t>0,000025</w:t>
            </w:r>
          </w:p>
        </w:tc>
        <w:tc>
          <w:tcPr>
            <w:tcW w:w="1277" w:type="dxa"/>
          </w:tcPr>
          <w:p>
            <w:pPr>
              <w:pStyle w:val="TableParagraph"/>
              <w:ind w:left="159"/>
              <w:rPr>
                <w:sz w:val="24"/>
              </w:rPr>
            </w:pPr>
            <w:r>
              <w:rPr>
                <w:spacing w:val="-2"/>
                <w:sz w:val="24"/>
              </w:rPr>
              <w:t>1439664</w:t>
            </w:r>
          </w:p>
        </w:tc>
      </w:tr>
      <w:tr>
        <w:trPr>
          <w:trHeight w:val="464" w:hRule="atLeast"/>
        </w:trPr>
        <w:tc>
          <w:tcPr>
            <w:tcW w:w="3999" w:type="dxa"/>
          </w:tcPr>
          <w:p>
            <w:pPr>
              <w:pStyle w:val="TableParagraph"/>
              <w:ind w:left="50"/>
              <w:jc w:val="left"/>
              <w:rPr>
                <w:sz w:val="24"/>
              </w:rPr>
            </w:pPr>
            <w:r>
              <w:rPr>
                <w:sz w:val="24"/>
              </w:rPr>
              <w:t>5.</w:t>
            </w:r>
            <w:r>
              <w:rPr>
                <w:spacing w:val="-6"/>
                <w:sz w:val="24"/>
              </w:rPr>
              <w:t> </w:t>
            </w:r>
            <w:r>
              <w:rPr>
                <w:sz w:val="24"/>
              </w:rPr>
              <w:t>Медицинская</w:t>
            </w:r>
            <w:r>
              <w:rPr>
                <w:spacing w:val="-5"/>
                <w:sz w:val="24"/>
              </w:rPr>
              <w:t> </w:t>
            </w:r>
            <w:r>
              <w:rPr>
                <w:spacing w:val="-2"/>
                <w:sz w:val="24"/>
              </w:rPr>
              <w:t>реабилитация</w:t>
            </w:r>
          </w:p>
        </w:tc>
        <w:tc>
          <w:tcPr>
            <w:tcW w:w="1526" w:type="dxa"/>
          </w:tcPr>
          <w:p>
            <w:pPr>
              <w:pStyle w:val="TableParagraph"/>
              <w:spacing w:before="0"/>
              <w:jc w:val="left"/>
              <w:rPr>
                <w:sz w:val="22"/>
              </w:rPr>
            </w:pPr>
          </w:p>
        </w:tc>
        <w:tc>
          <w:tcPr>
            <w:tcW w:w="1257" w:type="dxa"/>
          </w:tcPr>
          <w:p>
            <w:pPr>
              <w:pStyle w:val="TableParagraph"/>
              <w:spacing w:before="0"/>
              <w:jc w:val="left"/>
              <w:rPr>
                <w:sz w:val="22"/>
              </w:rPr>
            </w:pPr>
          </w:p>
        </w:tc>
        <w:tc>
          <w:tcPr>
            <w:tcW w:w="1432" w:type="dxa"/>
          </w:tcPr>
          <w:p>
            <w:pPr>
              <w:pStyle w:val="TableParagraph"/>
              <w:spacing w:before="0"/>
              <w:jc w:val="left"/>
              <w:rPr>
                <w:sz w:val="22"/>
              </w:rPr>
            </w:pPr>
          </w:p>
        </w:tc>
        <w:tc>
          <w:tcPr>
            <w:tcW w:w="1312" w:type="dxa"/>
          </w:tcPr>
          <w:p>
            <w:pPr>
              <w:pStyle w:val="TableParagraph"/>
              <w:spacing w:before="0"/>
              <w:jc w:val="left"/>
              <w:rPr>
                <w:sz w:val="22"/>
              </w:rPr>
            </w:pPr>
          </w:p>
        </w:tc>
        <w:tc>
          <w:tcPr>
            <w:tcW w:w="1432" w:type="dxa"/>
          </w:tcPr>
          <w:p>
            <w:pPr>
              <w:pStyle w:val="TableParagraph"/>
              <w:spacing w:before="0"/>
              <w:jc w:val="left"/>
              <w:rPr>
                <w:sz w:val="22"/>
              </w:rPr>
            </w:pPr>
          </w:p>
        </w:tc>
        <w:tc>
          <w:tcPr>
            <w:tcW w:w="1313" w:type="dxa"/>
          </w:tcPr>
          <w:p>
            <w:pPr>
              <w:pStyle w:val="TableParagraph"/>
              <w:spacing w:before="0"/>
              <w:jc w:val="left"/>
              <w:rPr>
                <w:sz w:val="22"/>
              </w:rPr>
            </w:pPr>
          </w:p>
        </w:tc>
        <w:tc>
          <w:tcPr>
            <w:tcW w:w="1277" w:type="dxa"/>
          </w:tcPr>
          <w:p>
            <w:pPr>
              <w:pStyle w:val="TableParagraph"/>
              <w:spacing w:before="0"/>
              <w:jc w:val="left"/>
              <w:rPr>
                <w:sz w:val="22"/>
              </w:rPr>
            </w:pPr>
          </w:p>
        </w:tc>
      </w:tr>
      <w:tr>
        <w:trPr>
          <w:trHeight w:val="983" w:hRule="atLeast"/>
        </w:trPr>
        <w:tc>
          <w:tcPr>
            <w:tcW w:w="3999" w:type="dxa"/>
          </w:tcPr>
          <w:p>
            <w:pPr>
              <w:pStyle w:val="TableParagraph"/>
              <w:ind w:left="50"/>
              <w:jc w:val="left"/>
              <w:rPr>
                <w:sz w:val="24"/>
              </w:rPr>
            </w:pPr>
            <w:r>
              <w:rPr>
                <w:sz w:val="24"/>
              </w:rPr>
              <w:t>5.1.</w:t>
            </w:r>
            <w:r>
              <w:rPr>
                <w:spacing w:val="-2"/>
                <w:sz w:val="24"/>
              </w:rPr>
              <w:t> </w:t>
            </w:r>
            <w:r>
              <w:rPr>
                <w:sz w:val="24"/>
              </w:rPr>
              <w:t>в</w:t>
            </w:r>
            <w:r>
              <w:rPr>
                <w:spacing w:val="-1"/>
                <w:sz w:val="24"/>
              </w:rPr>
              <w:t> </w:t>
            </w:r>
            <w:r>
              <w:rPr>
                <w:sz w:val="24"/>
              </w:rPr>
              <w:t>амбулаторных </w:t>
            </w:r>
            <w:r>
              <w:rPr>
                <w:spacing w:val="-2"/>
                <w:sz w:val="24"/>
              </w:rPr>
              <w:t>условиях</w:t>
            </w:r>
          </w:p>
        </w:tc>
        <w:tc>
          <w:tcPr>
            <w:tcW w:w="1526" w:type="dxa"/>
          </w:tcPr>
          <w:p>
            <w:pPr>
              <w:pStyle w:val="TableParagraph"/>
              <w:spacing w:line="225" w:lineRule="auto" w:before="102"/>
              <w:ind w:left="187" w:right="198" w:hanging="1"/>
              <w:rPr>
                <w:sz w:val="24"/>
              </w:rPr>
            </w:pPr>
            <w:r>
              <w:rPr>
                <w:spacing w:val="-2"/>
                <w:sz w:val="24"/>
              </w:rPr>
              <w:t>компле ксных посещений</w:t>
            </w:r>
          </w:p>
        </w:tc>
        <w:tc>
          <w:tcPr>
            <w:tcW w:w="1257" w:type="dxa"/>
          </w:tcPr>
          <w:p>
            <w:pPr>
              <w:pStyle w:val="TableParagraph"/>
              <w:ind w:right="51"/>
              <w:rPr>
                <w:sz w:val="24"/>
              </w:rPr>
            </w:pPr>
            <w:r>
              <w:rPr>
                <w:spacing w:val="-2"/>
                <w:sz w:val="24"/>
              </w:rPr>
              <w:t>0,003371</w:t>
            </w:r>
          </w:p>
        </w:tc>
        <w:tc>
          <w:tcPr>
            <w:tcW w:w="1432" w:type="dxa"/>
          </w:tcPr>
          <w:p>
            <w:pPr>
              <w:pStyle w:val="TableParagraph"/>
              <w:ind w:left="2" w:right="1"/>
              <w:rPr>
                <w:sz w:val="24"/>
              </w:rPr>
            </w:pPr>
            <w:r>
              <w:rPr>
                <w:spacing w:val="-2"/>
                <w:sz w:val="24"/>
              </w:rPr>
              <w:t>27169,8</w:t>
            </w:r>
          </w:p>
        </w:tc>
        <w:tc>
          <w:tcPr>
            <w:tcW w:w="1312" w:type="dxa"/>
          </w:tcPr>
          <w:p>
            <w:pPr>
              <w:pStyle w:val="TableParagraph"/>
              <w:ind w:left="1"/>
              <w:rPr>
                <w:sz w:val="24"/>
              </w:rPr>
            </w:pPr>
            <w:r>
              <w:rPr>
                <w:spacing w:val="-2"/>
                <w:sz w:val="24"/>
              </w:rPr>
              <w:t>0,003506</w:t>
            </w:r>
          </w:p>
        </w:tc>
        <w:tc>
          <w:tcPr>
            <w:tcW w:w="1432" w:type="dxa"/>
          </w:tcPr>
          <w:p>
            <w:pPr>
              <w:pStyle w:val="TableParagraph"/>
              <w:ind w:left="2"/>
              <w:rPr>
                <w:sz w:val="24"/>
              </w:rPr>
            </w:pPr>
            <w:r>
              <w:rPr>
                <w:spacing w:val="-2"/>
                <w:sz w:val="24"/>
              </w:rPr>
              <w:t>29121,1</w:t>
            </w:r>
          </w:p>
        </w:tc>
        <w:tc>
          <w:tcPr>
            <w:tcW w:w="1313" w:type="dxa"/>
          </w:tcPr>
          <w:p>
            <w:pPr>
              <w:pStyle w:val="TableParagraph"/>
              <w:ind w:left="6" w:right="6"/>
              <w:rPr>
                <w:sz w:val="24"/>
              </w:rPr>
            </w:pPr>
            <w:r>
              <w:rPr>
                <w:spacing w:val="-2"/>
                <w:sz w:val="24"/>
              </w:rPr>
              <w:t>0,003647</w:t>
            </w:r>
          </w:p>
        </w:tc>
        <w:tc>
          <w:tcPr>
            <w:tcW w:w="1277" w:type="dxa"/>
          </w:tcPr>
          <w:p>
            <w:pPr>
              <w:pStyle w:val="TableParagraph"/>
              <w:ind w:left="159"/>
              <w:rPr>
                <w:sz w:val="24"/>
              </w:rPr>
            </w:pPr>
            <w:r>
              <w:rPr>
                <w:spacing w:val="-2"/>
                <w:sz w:val="24"/>
              </w:rPr>
              <w:t>31057,3</w:t>
            </w:r>
          </w:p>
        </w:tc>
      </w:tr>
      <w:tr>
        <w:trPr>
          <w:trHeight w:val="1243" w:hRule="atLeast"/>
        </w:trPr>
        <w:tc>
          <w:tcPr>
            <w:tcW w:w="3999" w:type="dxa"/>
          </w:tcPr>
          <w:p>
            <w:pPr>
              <w:pStyle w:val="TableParagraph"/>
              <w:spacing w:line="225" w:lineRule="auto" w:before="102"/>
              <w:ind w:left="50"/>
              <w:jc w:val="left"/>
              <w:rPr>
                <w:sz w:val="24"/>
              </w:rPr>
            </w:pPr>
            <w:r>
              <w:rPr>
                <w:sz w:val="24"/>
              </w:rPr>
              <w:t>5.2.</w:t>
            </w:r>
            <w:r>
              <w:rPr>
                <w:spacing w:val="-10"/>
                <w:sz w:val="24"/>
              </w:rPr>
              <w:t> </w:t>
            </w:r>
            <w:r>
              <w:rPr>
                <w:sz w:val="24"/>
              </w:rPr>
              <w:t>в</w:t>
            </w:r>
            <w:r>
              <w:rPr>
                <w:spacing w:val="-11"/>
                <w:sz w:val="24"/>
              </w:rPr>
              <w:t> </w:t>
            </w:r>
            <w:r>
              <w:rPr>
                <w:sz w:val="24"/>
              </w:rPr>
              <w:t>условиях</w:t>
            </w:r>
            <w:r>
              <w:rPr>
                <w:spacing w:val="-10"/>
                <w:sz w:val="24"/>
              </w:rPr>
              <w:t> </w:t>
            </w:r>
            <w:r>
              <w:rPr>
                <w:sz w:val="24"/>
              </w:rPr>
              <w:t>дневных</w:t>
            </w:r>
            <w:r>
              <w:rPr>
                <w:spacing w:val="-10"/>
                <w:sz w:val="24"/>
              </w:rPr>
              <w:t> </w:t>
            </w:r>
            <w:r>
              <w:rPr>
                <w:sz w:val="24"/>
              </w:rPr>
              <w:t>стационаров (первичная медико-санитарная помощь, специализированная медицинская помощь) - всего</w:t>
            </w:r>
          </w:p>
        </w:tc>
        <w:tc>
          <w:tcPr>
            <w:tcW w:w="1526" w:type="dxa"/>
          </w:tcPr>
          <w:p>
            <w:pPr>
              <w:pStyle w:val="TableParagraph"/>
              <w:spacing w:line="225" w:lineRule="auto" w:before="102"/>
              <w:ind w:left="346" w:right="353" w:firstLine="13"/>
              <w:jc w:val="left"/>
              <w:rPr>
                <w:sz w:val="24"/>
              </w:rPr>
            </w:pPr>
            <w:r>
              <w:rPr>
                <w:spacing w:val="-2"/>
                <w:sz w:val="24"/>
              </w:rPr>
              <w:t>случаев лечения</w:t>
            </w:r>
          </w:p>
        </w:tc>
        <w:tc>
          <w:tcPr>
            <w:tcW w:w="1257" w:type="dxa"/>
          </w:tcPr>
          <w:p>
            <w:pPr>
              <w:pStyle w:val="TableParagraph"/>
              <w:ind w:right="51"/>
              <w:rPr>
                <w:sz w:val="24"/>
              </w:rPr>
            </w:pPr>
            <w:r>
              <w:rPr>
                <w:spacing w:val="-2"/>
                <w:sz w:val="24"/>
              </w:rPr>
              <w:t>0,002941</w:t>
            </w:r>
          </w:p>
        </w:tc>
        <w:tc>
          <w:tcPr>
            <w:tcW w:w="1432" w:type="dxa"/>
          </w:tcPr>
          <w:p>
            <w:pPr>
              <w:pStyle w:val="TableParagraph"/>
              <w:ind w:left="2" w:right="1"/>
              <w:rPr>
                <w:sz w:val="24"/>
              </w:rPr>
            </w:pPr>
            <w:r>
              <w:rPr>
                <w:spacing w:val="-2"/>
                <w:sz w:val="24"/>
              </w:rPr>
              <w:t>30155,9</w:t>
            </w:r>
          </w:p>
        </w:tc>
        <w:tc>
          <w:tcPr>
            <w:tcW w:w="1312" w:type="dxa"/>
          </w:tcPr>
          <w:p>
            <w:pPr>
              <w:pStyle w:val="TableParagraph"/>
              <w:ind w:left="1"/>
              <w:rPr>
                <w:sz w:val="24"/>
              </w:rPr>
            </w:pPr>
            <w:r>
              <w:rPr>
                <w:spacing w:val="-2"/>
                <w:sz w:val="24"/>
              </w:rPr>
              <w:t>0,003059</w:t>
            </w:r>
          </w:p>
        </w:tc>
        <w:tc>
          <w:tcPr>
            <w:tcW w:w="1432" w:type="dxa"/>
          </w:tcPr>
          <w:p>
            <w:pPr>
              <w:pStyle w:val="TableParagraph"/>
              <w:ind w:left="2"/>
              <w:rPr>
                <w:sz w:val="24"/>
              </w:rPr>
            </w:pPr>
            <w:r>
              <w:rPr>
                <w:spacing w:val="-2"/>
                <w:sz w:val="24"/>
              </w:rPr>
              <w:t>32247,1</w:t>
            </w:r>
          </w:p>
        </w:tc>
        <w:tc>
          <w:tcPr>
            <w:tcW w:w="1313" w:type="dxa"/>
          </w:tcPr>
          <w:p>
            <w:pPr>
              <w:pStyle w:val="TableParagraph"/>
              <w:ind w:left="6" w:right="6"/>
              <w:rPr>
                <w:sz w:val="24"/>
              </w:rPr>
            </w:pPr>
            <w:r>
              <w:rPr>
                <w:spacing w:val="-2"/>
                <w:sz w:val="24"/>
              </w:rPr>
              <w:t>0,003182</w:t>
            </w:r>
          </w:p>
        </w:tc>
        <w:tc>
          <w:tcPr>
            <w:tcW w:w="1277" w:type="dxa"/>
          </w:tcPr>
          <w:p>
            <w:pPr>
              <w:pStyle w:val="TableParagraph"/>
              <w:ind w:left="159"/>
              <w:rPr>
                <w:sz w:val="24"/>
              </w:rPr>
            </w:pPr>
            <w:r>
              <w:rPr>
                <w:spacing w:val="-2"/>
                <w:sz w:val="24"/>
              </w:rPr>
              <w:t>34324,2</w:t>
            </w:r>
          </w:p>
        </w:tc>
      </w:tr>
      <w:tr>
        <w:trPr>
          <w:trHeight w:val="463" w:hRule="atLeast"/>
        </w:trPr>
        <w:tc>
          <w:tcPr>
            <w:tcW w:w="3999" w:type="dxa"/>
          </w:tcPr>
          <w:p>
            <w:pPr>
              <w:pStyle w:val="TableParagraph"/>
              <w:ind w:left="50"/>
              <w:jc w:val="left"/>
              <w:rPr>
                <w:sz w:val="24"/>
              </w:rPr>
            </w:pPr>
            <w:r>
              <w:rPr>
                <w:sz w:val="24"/>
              </w:rPr>
              <w:t>в</w:t>
            </w:r>
            <w:r>
              <w:rPr>
                <w:spacing w:val="-2"/>
                <w:sz w:val="24"/>
              </w:rPr>
              <w:t> </w:t>
            </w:r>
            <w:r>
              <w:rPr>
                <w:sz w:val="24"/>
              </w:rPr>
              <w:t>том</w:t>
            </w:r>
            <w:r>
              <w:rPr>
                <w:spacing w:val="-2"/>
                <w:sz w:val="24"/>
              </w:rPr>
              <w:t> числе:</w:t>
            </w:r>
          </w:p>
        </w:tc>
        <w:tc>
          <w:tcPr>
            <w:tcW w:w="1526" w:type="dxa"/>
          </w:tcPr>
          <w:p>
            <w:pPr>
              <w:pStyle w:val="TableParagraph"/>
              <w:spacing w:before="0"/>
              <w:jc w:val="left"/>
              <w:rPr>
                <w:sz w:val="22"/>
              </w:rPr>
            </w:pPr>
          </w:p>
        </w:tc>
        <w:tc>
          <w:tcPr>
            <w:tcW w:w="1257" w:type="dxa"/>
          </w:tcPr>
          <w:p>
            <w:pPr>
              <w:pStyle w:val="TableParagraph"/>
              <w:spacing w:before="0"/>
              <w:jc w:val="left"/>
              <w:rPr>
                <w:sz w:val="22"/>
              </w:rPr>
            </w:pPr>
          </w:p>
        </w:tc>
        <w:tc>
          <w:tcPr>
            <w:tcW w:w="1432" w:type="dxa"/>
          </w:tcPr>
          <w:p>
            <w:pPr>
              <w:pStyle w:val="TableParagraph"/>
              <w:spacing w:before="0"/>
              <w:jc w:val="left"/>
              <w:rPr>
                <w:sz w:val="22"/>
              </w:rPr>
            </w:pPr>
          </w:p>
        </w:tc>
        <w:tc>
          <w:tcPr>
            <w:tcW w:w="1312" w:type="dxa"/>
          </w:tcPr>
          <w:p>
            <w:pPr>
              <w:pStyle w:val="TableParagraph"/>
              <w:spacing w:before="0"/>
              <w:jc w:val="left"/>
              <w:rPr>
                <w:sz w:val="22"/>
              </w:rPr>
            </w:pPr>
          </w:p>
        </w:tc>
        <w:tc>
          <w:tcPr>
            <w:tcW w:w="1432" w:type="dxa"/>
          </w:tcPr>
          <w:p>
            <w:pPr>
              <w:pStyle w:val="TableParagraph"/>
              <w:spacing w:before="0"/>
              <w:jc w:val="left"/>
              <w:rPr>
                <w:sz w:val="22"/>
              </w:rPr>
            </w:pPr>
          </w:p>
        </w:tc>
        <w:tc>
          <w:tcPr>
            <w:tcW w:w="1313" w:type="dxa"/>
          </w:tcPr>
          <w:p>
            <w:pPr>
              <w:pStyle w:val="TableParagraph"/>
              <w:spacing w:before="0"/>
              <w:jc w:val="left"/>
              <w:rPr>
                <w:sz w:val="22"/>
              </w:rPr>
            </w:pPr>
          </w:p>
        </w:tc>
        <w:tc>
          <w:tcPr>
            <w:tcW w:w="1277" w:type="dxa"/>
          </w:tcPr>
          <w:p>
            <w:pPr>
              <w:pStyle w:val="TableParagraph"/>
              <w:spacing w:before="0"/>
              <w:jc w:val="left"/>
              <w:rPr>
                <w:sz w:val="22"/>
              </w:rPr>
            </w:pPr>
          </w:p>
        </w:tc>
      </w:tr>
      <w:tr>
        <w:trPr>
          <w:trHeight w:val="724" w:hRule="atLeast"/>
        </w:trPr>
        <w:tc>
          <w:tcPr>
            <w:tcW w:w="3999" w:type="dxa"/>
          </w:tcPr>
          <w:p>
            <w:pPr>
              <w:pStyle w:val="TableParagraph"/>
              <w:spacing w:line="225" w:lineRule="auto" w:before="102"/>
              <w:ind w:left="50" w:right="841"/>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526" w:type="dxa"/>
          </w:tcPr>
          <w:p>
            <w:pPr>
              <w:pStyle w:val="TableParagraph"/>
              <w:spacing w:line="225" w:lineRule="auto" w:before="102"/>
              <w:ind w:left="346" w:right="353" w:firstLine="13"/>
              <w:jc w:val="left"/>
              <w:rPr>
                <w:sz w:val="24"/>
              </w:rPr>
            </w:pPr>
            <w:r>
              <w:rPr>
                <w:spacing w:val="-2"/>
                <w:sz w:val="24"/>
              </w:rPr>
              <w:t>случаев лечения</w:t>
            </w:r>
          </w:p>
        </w:tc>
        <w:tc>
          <w:tcPr>
            <w:tcW w:w="1257" w:type="dxa"/>
          </w:tcPr>
          <w:p>
            <w:pPr>
              <w:pStyle w:val="TableParagraph"/>
              <w:ind w:right="51"/>
              <w:rPr>
                <w:sz w:val="24"/>
              </w:rPr>
            </w:pPr>
            <w:r>
              <w:rPr>
                <w:spacing w:val="-2"/>
                <w:sz w:val="24"/>
              </w:rPr>
              <w:t>0,000128</w:t>
            </w:r>
          </w:p>
        </w:tc>
        <w:tc>
          <w:tcPr>
            <w:tcW w:w="1432" w:type="dxa"/>
          </w:tcPr>
          <w:p>
            <w:pPr>
              <w:pStyle w:val="TableParagraph"/>
              <w:ind w:left="2" w:right="1"/>
              <w:rPr>
                <w:sz w:val="24"/>
              </w:rPr>
            </w:pPr>
            <w:r>
              <w:rPr>
                <w:spacing w:val="-2"/>
                <w:sz w:val="24"/>
              </w:rPr>
              <w:t>36149,2</w:t>
            </w:r>
          </w:p>
        </w:tc>
        <w:tc>
          <w:tcPr>
            <w:tcW w:w="1312" w:type="dxa"/>
          </w:tcPr>
          <w:p>
            <w:pPr>
              <w:pStyle w:val="TableParagraph"/>
              <w:ind w:left="1"/>
              <w:rPr>
                <w:sz w:val="24"/>
              </w:rPr>
            </w:pPr>
            <w:r>
              <w:rPr>
                <w:spacing w:val="-2"/>
                <w:sz w:val="24"/>
              </w:rPr>
              <w:t>0,000133</w:t>
            </w:r>
          </w:p>
        </w:tc>
        <w:tc>
          <w:tcPr>
            <w:tcW w:w="1432" w:type="dxa"/>
          </w:tcPr>
          <w:p>
            <w:pPr>
              <w:pStyle w:val="TableParagraph"/>
              <w:ind w:left="2"/>
              <w:rPr>
                <w:sz w:val="24"/>
              </w:rPr>
            </w:pPr>
            <w:r>
              <w:rPr>
                <w:spacing w:val="-2"/>
                <w:sz w:val="24"/>
              </w:rPr>
              <w:t>39041,2</w:t>
            </w:r>
          </w:p>
        </w:tc>
        <w:tc>
          <w:tcPr>
            <w:tcW w:w="1313" w:type="dxa"/>
          </w:tcPr>
          <w:p>
            <w:pPr>
              <w:pStyle w:val="TableParagraph"/>
              <w:ind w:left="6" w:right="6"/>
              <w:rPr>
                <w:sz w:val="24"/>
              </w:rPr>
            </w:pPr>
            <w:r>
              <w:rPr>
                <w:spacing w:val="-2"/>
                <w:sz w:val="24"/>
              </w:rPr>
              <w:t>0,000138</w:t>
            </w:r>
          </w:p>
        </w:tc>
        <w:tc>
          <w:tcPr>
            <w:tcW w:w="1277" w:type="dxa"/>
          </w:tcPr>
          <w:p>
            <w:pPr>
              <w:pStyle w:val="TableParagraph"/>
              <w:ind w:left="159"/>
              <w:rPr>
                <w:sz w:val="24"/>
              </w:rPr>
            </w:pPr>
            <w:r>
              <w:rPr>
                <w:spacing w:val="-2"/>
                <w:sz w:val="24"/>
              </w:rPr>
              <w:t>41891,2</w:t>
            </w:r>
          </w:p>
        </w:tc>
      </w:tr>
      <w:tr>
        <w:trPr>
          <w:trHeight w:val="884" w:hRule="atLeast"/>
        </w:trPr>
        <w:tc>
          <w:tcPr>
            <w:tcW w:w="3999" w:type="dxa"/>
          </w:tcPr>
          <w:p>
            <w:pPr>
              <w:pStyle w:val="TableParagraph"/>
              <w:spacing w:line="260" w:lineRule="exact" w:before="85"/>
              <w:ind w:left="50"/>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526" w:type="dxa"/>
          </w:tcPr>
          <w:p>
            <w:pPr>
              <w:pStyle w:val="TableParagraph"/>
              <w:spacing w:line="225" w:lineRule="auto" w:before="102"/>
              <w:ind w:left="346" w:right="353" w:firstLine="13"/>
              <w:jc w:val="left"/>
              <w:rPr>
                <w:sz w:val="24"/>
              </w:rPr>
            </w:pPr>
            <w:r>
              <w:rPr>
                <w:spacing w:val="-2"/>
                <w:sz w:val="24"/>
              </w:rPr>
              <w:t>случаев лечения</w:t>
            </w:r>
          </w:p>
        </w:tc>
        <w:tc>
          <w:tcPr>
            <w:tcW w:w="1257" w:type="dxa"/>
          </w:tcPr>
          <w:p>
            <w:pPr>
              <w:pStyle w:val="TableParagraph"/>
              <w:ind w:right="51"/>
              <w:rPr>
                <w:sz w:val="24"/>
              </w:rPr>
            </w:pPr>
            <w:r>
              <w:rPr>
                <w:spacing w:val="-2"/>
                <w:sz w:val="24"/>
              </w:rPr>
              <w:t>0,002813</w:t>
            </w:r>
          </w:p>
        </w:tc>
        <w:tc>
          <w:tcPr>
            <w:tcW w:w="1432" w:type="dxa"/>
          </w:tcPr>
          <w:p>
            <w:pPr>
              <w:pStyle w:val="TableParagraph"/>
              <w:ind w:left="2" w:right="1"/>
              <w:rPr>
                <w:sz w:val="24"/>
              </w:rPr>
            </w:pPr>
            <w:r>
              <w:rPr>
                <w:spacing w:val="-2"/>
                <w:sz w:val="24"/>
              </w:rPr>
              <w:t>29883,2</w:t>
            </w:r>
          </w:p>
        </w:tc>
        <w:tc>
          <w:tcPr>
            <w:tcW w:w="1312" w:type="dxa"/>
          </w:tcPr>
          <w:p>
            <w:pPr>
              <w:pStyle w:val="TableParagraph"/>
              <w:ind w:left="1"/>
              <w:rPr>
                <w:sz w:val="24"/>
              </w:rPr>
            </w:pPr>
            <w:r>
              <w:rPr>
                <w:spacing w:val="-2"/>
                <w:sz w:val="24"/>
              </w:rPr>
              <w:t>0,002926</w:t>
            </w:r>
          </w:p>
        </w:tc>
        <w:tc>
          <w:tcPr>
            <w:tcW w:w="1432" w:type="dxa"/>
          </w:tcPr>
          <w:p>
            <w:pPr>
              <w:pStyle w:val="TableParagraph"/>
              <w:ind w:left="2"/>
              <w:rPr>
                <w:sz w:val="24"/>
              </w:rPr>
            </w:pPr>
            <w:r>
              <w:rPr>
                <w:spacing w:val="-2"/>
                <w:sz w:val="24"/>
              </w:rPr>
              <w:t>31937,9</w:t>
            </w:r>
          </w:p>
        </w:tc>
        <w:tc>
          <w:tcPr>
            <w:tcW w:w="1313" w:type="dxa"/>
          </w:tcPr>
          <w:p>
            <w:pPr>
              <w:pStyle w:val="TableParagraph"/>
              <w:ind w:left="6" w:right="6"/>
              <w:rPr>
                <w:sz w:val="24"/>
              </w:rPr>
            </w:pPr>
            <w:r>
              <w:rPr>
                <w:spacing w:val="-2"/>
                <w:sz w:val="24"/>
              </w:rPr>
              <w:t>0,003044</w:t>
            </w:r>
          </w:p>
        </w:tc>
        <w:tc>
          <w:tcPr>
            <w:tcW w:w="1277" w:type="dxa"/>
          </w:tcPr>
          <w:p>
            <w:pPr>
              <w:pStyle w:val="TableParagraph"/>
              <w:ind w:left="159"/>
              <w:rPr>
                <w:sz w:val="24"/>
              </w:rPr>
            </w:pPr>
            <w:r>
              <w:rPr>
                <w:spacing w:val="-2"/>
                <w:sz w:val="24"/>
              </w:rPr>
              <w:t>33979,9</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11"/>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3"/>
        <w:gridCol w:w="1615"/>
        <w:gridCol w:w="1287"/>
        <w:gridCol w:w="1372"/>
        <w:gridCol w:w="1372"/>
        <w:gridCol w:w="1372"/>
        <w:gridCol w:w="1373"/>
        <w:gridCol w:w="1376"/>
      </w:tblGrid>
      <w:tr>
        <w:trPr>
          <w:trHeight w:val="1144" w:hRule="atLeast"/>
        </w:trPr>
        <w:tc>
          <w:tcPr>
            <w:tcW w:w="3923" w:type="dxa"/>
          </w:tcPr>
          <w:p>
            <w:pPr>
              <w:pStyle w:val="TableParagraph"/>
              <w:spacing w:line="225" w:lineRule="auto" w:before="3"/>
              <w:ind w:left="61"/>
              <w:jc w:val="left"/>
              <w:rPr>
                <w:sz w:val="24"/>
              </w:rPr>
            </w:pPr>
            <w:r>
              <w:rPr>
                <w:sz w:val="24"/>
              </w:rPr>
              <w:t>5.3. в условиях круглосуточного стационара</w:t>
            </w:r>
            <w:r>
              <w:rPr>
                <w:spacing w:val="-15"/>
                <w:sz w:val="24"/>
              </w:rPr>
              <w:t> </w:t>
            </w:r>
            <w:r>
              <w:rPr>
                <w:sz w:val="24"/>
              </w:rPr>
              <w:t>(специализированная,</w:t>
            </w:r>
            <w:r>
              <w:rPr>
                <w:spacing w:val="-15"/>
                <w:sz w:val="24"/>
              </w:rPr>
              <w:t> </w:t>
            </w:r>
            <w:r>
              <w:rPr>
                <w:sz w:val="24"/>
              </w:rPr>
              <w:t>в том числе высокотехнологичная, медицинская помощь) - всего</w:t>
            </w:r>
          </w:p>
        </w:tc>
        <w:tc>
          <w:tcPr>
            <w:tcW w:w="1615" w:type="dxa"/>
          </w:tcPr>
          <w:p>
            <w:pPr>
              <w:pStyle w:val="TableParagraph"/>
              <w:spacing w:line="225" w:lineRule="auto" w:before="3"/>
              <w:ind w:left="222" w:right="149" w:firstLine="2"/>
              <w:rPr>
                <w:sz w:val="24"/>
              </w:rPr>
            </w:pPr>
            <w:r>
              <w:rPr>
                <w:spacing w:val="-2"/>
                <w:sz w:val="24"/>
              </w:rPr>
              <w:t>случаев госпитализа </w:t>
            </w:r>
            <w:r>
              <w:rPr>
                <w:spacing w:val="-4"/>
                <w:sz w:val="24"/>
              </w:rPr>
              <w:t>ции</w:t>
            </w:r>
          </w:p>
        </w:tc>
        <w:tc>
          <w:tcPr>
            <w:tcW w:w="1287" w:type="dxa"/>
          </w:tcPr>
          <w:p>
            <w:pPr>
              <w:pStyle w:val="TableParagraph"/>
              <w:spacing w:line="266" w:lineRule="exact" w:before="0"/>
              <w:ind w:right="83"/>
              <w:rPr>
                <w:sz w:val="24"/>
              </w:rPr>
            </w:pPr>
            <w:r>
              <w:rPr>
                <w:spacing w:val="-2"/>
                <w:sz w:val="24"/>
              </w:rPr>
              <w:t>0,007267</w:t>
            </w:r>
          </w:p>
        </w:tc>
        <w:tc>
          <w:tcPr>
            <w:tcW w:w="1372" w:type="dxa"/>
          </w:tcPr>
          <w:p>
            <w:pPr>
              <w:pStyle w:val="TableParagraph"/>
              <w:spacing w:line="266" w:lineRule="exact" w:before="0"/>
              <w:ind w:left="7" w:right="7"/>
              <w:rPr>
                <w:sz w:val="24"/>
              </w:rPr>
            </w:pPr>
            <w:r>
              <w:rPr>
                <w:spacing w:val="-2"/>
                <w:sz w:val="24"/>
              </w:rPr>
              <w:t>69971,6</w:t>
            </w:r>
          </w:p>
        </w:tc>
        <w:tc>
          <w:tcPr>
            <w:tcW w:w="1372" w:type="dxa"/>
          </w:tcPr>
          <w:p>
            <w:pPr>
              <w:pStyle w:val="TableParagraph"/>
              <w:spacing w:line="266" w:lineRule="exact" w:before="0"/>
              <w:ind w:left="7" w:right="7"/>
              <w:rPr>
                <w:sz w:val="24"/>
              </w:rPr>
            </w:pPr>
            <w:r>
              <w:rPr>
                <w:spacing w:val="-2"/>
                <w:sz w:val="24"/>
              </w:rPr>
              <w:t>0,007558</w:t>
            </w:r>
          </w:p>
        </w:tc>
        <w:tc>
          <w:tcPr>
            <w:tcW w:w="1372" w:type="dxa"/>
          </w:tcPr>
          <w:p>
            <w:pPr>
              <w:pStyle w:val="TableParagraph"/>
              <w:spacing w:line="266" w:lineRule="exact" w:before="0"/>
              <w:ind w:left="7" w:right="7"/>
              <w:rPr>
                <w:sz w:val="24"/>
              </w:rPr>
            </w:pPr>
            <w:r>
              <w:rPr>
                <w:spacing w:val="-2"/>
                <w:sz w:val="24"/>
              </w:rPr>
              <w:t>74962,3</w:t>
            </w:r>
          </w:p>
        </w:tc>
        <w:tc>
          <w:tcPr>
            <w:tcW w:w="1373" w:type="dxa"/>
          </w:tcPr>
          <w:p>
            <w:pPr>
              <w:pStyle w:val="TableParagraph"/>
              <w:spacing w:line="266" w:lineRule="exact" w:before="0"/>
              <w:ind w:left="118" w:right="119"/>
              <w:rPr>
                <w:sz w:val="24"/>
              </w:rPr>
            </w:pPr>
            <w:r>
              <w:rPr>
                <w:spacing w:val="-2"/>
                <w:sz w:val="24"/>
              </w:rPr>
              <w:t>0,007863</w:t>
            </w:r>
          </w:p>
        </w:tc>
        <w:tc>
          <w:tcPr>
            <w:tcW w:w="1376" w:type="dxa"/>
          </w:tcPr>
          <w:p>
            <w:pPr>
              <w:pStyle w:val="TableParagraph"/>
              <w:spacing w:line="266" w:lineRule="exact" w:before="0"/>
              <w:ind w:right="1"/>
              <w:rPr>
                <w:sz w:val="24"/>
              </w:rPr>
            </w:pPr>
            <w:r>
              <w:rPr>
                <w:spacing w:val="-2"/>
                <w:sz w:val="24"/>
              </w:rPr>
              <w:t>79910</w:t>
            </w:r>
          </w:p>
        </w:tc>
      </w:tr>
      <w:tr>
        <w:trPr>
          <w:trHeight w:val="463" w:hRule="atLeast"/>
        </w:trPr>
        <w:tc>
          <w:tcPr>
            <w:tcW w:w="3923" w:type="dxa"/>
          </w:tcPr>
          <w:p>
            <w:pPr>
              <w:pStyle w:val="TableParagraph"/>
              <w:ind w:left="61"/>
              <w:jc w:val="left"/>
              <w:rPr>
                <w:sz w:val="24"/>
              </w:rPr>
            </w:pPr>
            <w:r>
              <w:rPr>
                <w:sz w:val="24"/>
              </w:rPr>
              <w:t>в</w:t>
            </w:r>
            <w:r>
              <w:rPr>
                <w:spacing w:val="-2"/>
                <w:sz w:val="24"/>
              </w:rPr>
              <w:t> </w:t>
            </w:r>
            <w:r>
              <w:rPr>
                <w:sz w:val="24"/>
              </w:rPr>
              <w:t>том</w:t>
            </w:r>
            <w:r>
              <w:rPr>
                <w:spacing w:val="-2"/>
                <w:sz w:val="24"/>
              </w:rPr>
              <w:t> числе:</w:t>
            </w:r>
          </w:p>
        </w:tc>
        <w:tc>
          <w:tcPr>
            <w:tcW w:w="1615" w:type="dxa"/>
          </w:tcPr>
          <w:p>
            <w:pPr>
              <w:pStyle w:val="TableParagraph"/>
              <w:spacing w:before="0"/>
              <w:jc w:val="left"/>
              <w:rPr>
                <w:sz w:val="22"/>
              </w:rPr>
            </w:pPr>
          </w:p>
        </w:tc>
        <w:tc>
          <w:tcPr>
            <w:tcW w:w="1287"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2" w:type="dxa"/>
          </w:tcPr>
          <w:p>
            <w:pPr>
              <w:pStyle w:val="TableParagraph"/>
              <w:spacing w:before="0"/>
              <w:jc w:val="left"/>
              <w:rPr>
                <w:sz w:val="22"/>
              </w:rPr>
            </w:pPr>
          </w:p>
        </w:tc>
        <w:tc>
          <w:tcPr>
            <w:tcW w:w="1373" w:type="dxa"/>
          </w:tcPr>
          <w:p>
            <w:pPr>
              <w:pStyle w:val="TableParagraph"/>
              <w:spacing w:before="0"/>
              <w:jc w:val="left"/>
              <w:rPr>
                <w:sz w:val="22"/>
              </w:rPr>
            </w:pPr>
          </w:p>
        </w:tc>
        <w:tc>
          <w:tcPr>
            <w:tcW w:w="1376" w:type="dxa"/>
          </w:tcPr>
          <w:p>
            <w:pPr>
              <w:pStyle w:val="TableParagraph"/>
              <w:spacing w:before="0"/>
              <w:jc w:val="left"/>
              <w:rPr>
                <w:sz w:val="22"/>
              </w:rPr>
            </w:pPr>
          </w:p>
        </w:tc>
      </w:tr>
      <w:tr>
        <w:trPr>
          <w:trHeight w:val="984" w:hRule="atLeast"/>
        </w:trPr>
        <w:tc>
          <w:tcPr>
            <w:tcW w:w="3923" w:type="dxa"/>
          </w:tcPr>
          <w:p>
            <w:pPr>
              <w:pStyle w:val="TableParagraph"/>
              <w:spacing w:line="225" w:lineRule="auto" w:before="102"/>
              <w:ind w:left="61" w:right="754"/>
              <w:jc w:val="left"/>
              <w:rPr>
                <w:sz w:val="24"/>
              </w:rPr>
            </w:pPr>
            <w:r>
              <w:rPr>
                <w:sz w:val="24"/>
              </w:rPr>
              <w:t>федеральными</w:t>
            </w:r>
            <w:r>
              <w:rPr>
                <w:spacing w:val="-15"/>
                <w:sz w:val="24"/>
              </w:rPr>
              <w:t> </w:t>
            </w:r>
            <w:r>
              <w:rPr>
                <w:sz w:val="24"/>
              </w:rPr>
              <w:t>медицинскими </w:t>
            </w:r>
            <w:r>
              <w:rPr>
                <w:spacing w:val="-2"/>
                <w:sz w:val="24"/>
              </w:rPr>
              <w:t>организациями</w:t>
            </w:r>
          </w:p>
        </w:tc>
        <w:tc>
          <w:tcPr>
            <w:tcW w:w="1615" w:type="dxa"/>
          </w:tcPr>
          <w:p>
            <w:pPr>
              <w:pStyle w:val="TableParagraph"/>
              <w:spacing w:line="225" w:lineRule="auto" w:before="102"/>
              <w:ind w:left="222" w:right="149" w:firstLine="2"/>
              <w:rPr>
                <w:sz w:val="24"/>
              </w:rPr>
            </w:pPr>
            <w:r>
              <w:rPr>
                <w:spacing w:val="-2"/>
                <w:sz w:val="24"/>
              </w:rPr>
              <w:t>случаев госпитализа </w:t>
            </w:r>
            <w:r>
              <w:rPr>
                <w:spacing w:val="-4"/>
                <w:sz w:val="24"/>
              </w:rPr>
              <w:t>ции</w:t>
            </w:r>
          </w:p>
        </w:tc>
        <w:tc>
          <w:tcPr>
            <w:tcW w:w="1287" w:type="dxa"/>
          </w:tcPr>
          <w:p>
            <w:pPr>
              <w:pStyle w:val="TableParagraph"/>
              <w:ind w:right="83"/>
              <w:rPr>
                <w:sz w:val="24"/>
              </w:rPr>
            </w:pPr>
            <w:r>
              <w:rPr>
                <w:spacing w:val="-2"/>
                <w:sz w:val="24"/>
              </w:rPr>
              <w:t>0,001398</w:t>
            </w:r>
          </w:p>
        </w:tc>
        <w:tc>
          <w:tcPr>
            <w:tcW w:w="1372" w:type="dxa"/>
          </w:tcPr>
          <w:p>
            <w:pPr>
              <w:pStyle w:val="TableParagraph"/>
              <w:ind w:left="7" w:right="7"/>
              <w:rPr>
                <w:sz w:val="24"/>
              </w:rPr>
            </w:pPr>
            <w:r>
              <w:rPr>
                <w:spacing w:val="-2"/>
                <w:sz w:val="24"/>
              </w:rPr>
              <w:t>120915,8</w:t>
            </w:r>
          </w:p>
        </w:tc>
        <w:tc>
          <w:tcPr>
            <w:tcW w:w="1372" w:type="dxa"/>
          </w:tcPr>
          <w:p>
            <w:pPr>
              <w:pStyle w:val="TableParagraph"/>
              <w:ind w:left="7" w:right="7"/>
              <w:rPr>
                <w:sz w:val="24"/>
              </w:rPr>
            </w:pPr>
            <w:r>
              <w:rPr>
                <w:spacing w:val="-2"/>
                <w:sz w:val="24"/>
              </w:rPr>
              <w:t>0,001454</w:t>
            </w:r>
          </w:p>
        </w:tc>
        <w:tc>
          <w:tcPr>
            <w:tcW w:w="1372" w:type="dxa"/>
          </w:tcPr>
          <w:p>
            <w:pPr>
              <w:pStyle w:val="TableParagraph"/>
              <w:ind w:left="7" w:right="7"/>
              <w:rPr>
                <w:sz w:val="24"/>
              </w:rPr>
            </w:pPr>
            <w:r>
              <w:rPr>
                <w:spacing w:val="-2"/>
                <w:sz w:val="24"/>
              </w:rPr>
              <w:t>130589,1</w:t>
            </w:r>
          </w:p>
        </w:tc>
        <w:tc>
          <w:tcPr>
            <w:tcW w:w="1373" w:type="dxa"/>
          </w:tcPr>
          <w:p>
            <w:pPr>
              <w:pStyle w:val="TableParagraph"/>
              <w:ind w:left="118" w:right="119"/>
              <w:rPr>
                <w:sz w:val="24"/>
              </w:rPr>
            </w:pPr>
            <w:r>
              <w:rPr>
                <w:spacing w:val="-2"/>
                <w:sz w:val="24"/>
              </w:rPr>
              <w:t>0,001513</w:t>
            </w:r>
          </w:p>
        </w:tc>
        <w:tc>
          <w:tcPr>
            <w:tcW w:w="1376" w:type="dxa"/>
          </w:tcPr>
          <w:p>
            <w:pPr>
              <w:pStyle w:val="TableParagraph"/>
              <w:ind w:right="1"/>
              <w:rPr>
                <w:sz w:val="24"/>
              </w:rPr>
            </w:pPr>
            <w:r>
              <w:rPr>
                <w:spacing w:val="-2"/>
                <w:sz w:val="24"/>
              </w:rPr>
              <w:t>140122,1</w:t>
            </w:r>
          </w:p>
        </w:tc>
      </w:tr>
      <w:tr>
        <w:trPr>
          <w:trHeight w:val="976" w:hRule="atLeast"/>
        </w:trPr>
        <w:tc>
          <w:tcPr>
            <w:tcW w:w="3923" w:type="dxa"/>
            <w:tcBorders>
              <w:bottom w:val="single" w:sz="4" w:space="0" w:color="000000"/>
            </w:tcBorders>
          </w:tcPr>
          <w:p>
            <w:pPr>
              <w:pStyle w:val="TableParagraph"/>
              <w:spacing w:line="225" w:lineRule="auto" w:before="102"/>
              <w:ind w:left="61"/>
              <w:jc w:val="left"/>
              <w:rPr>
                <w:sz w:val="24"/>
              </w:rPr>
            </w:pPr>
            <w:r>
              <w:rPr>
                <w:sz w:val="24"/>
              </w:rPr>
              <w:t>медицинскими</w:t>
            </w:r>
            <w:r>
              <w:rPr>
                <w:spacing w:val="-15"/>
                <w:sz w:val="24"/>
              </w:rPr>
              <w:t> </w:t>
            </w:r>
            <w:r>
              <w:rPr>
                <w:sz w:val="24"/>
              </w:rPr>
              <w:t>организациями</w:t>
            </w:r>
            <w:r>
              <w:rPr>
                <w:spacing w:val="-15"/>
                <w:sz w:val="24"/>
              </w:rPr>
              <w:t> </w:t>
            </w:r>
            <w:r>
              <w:rPr>
                <w:sz w:val="24"/>
              </w:rPr>
              <w:t>(за исключением федеральных медицинских организаций)</w:t>
            </w:r>
          </w:p>
        </w:tc>
        <w:tc>
          <w:tcPr>
            <w:tcW w:w="1615" w:type="dxa"/>
            <w:tcBorders>
              <w:bottom w:val="single" w:sz="4" w:space="0" w:color="000000"/>
            </w:tcBorders>
          </w:tcPr>
          <w:p>
            <w:pPr>
              <w:pStyle w:val="TableParagraph"/>
              <w:spacing w:line="225" w:lineRule="auto" w:before="102"/>
              <w:ind w:left="222" w:right="149" w:firstLine="2"/>
              <w:rPr>
                <w:sz w:val="24"/>
              </w:rPr>
            </w:pPr>
            <w:r>
              <w:rPr>
                <w:spacing w:val="-2"/>
                <w:sz w:val="24"/>
              </w:rPr>
              <w:t>случаев госпитализа </w:t>
            </w:r>
            <w:r>
              <w:rPr>
                <w:spacing w:val="-4"/>
                <w:sz w:val="24"/>
              </w:rPr>
              <w:t>ции</w:t>
            </w:r>
          </w:p>
        </w:tc>
        <w:tc>
          <w:tcPr>
            <w:tcW w:w="1287" w:type="dxa"/>
            <w:tcBorders>
              <w:bottom w:val="single" w:sz="4" w:space="0" w:color="000000"/>
            </w:tcBorders>
          </w:tcPr>
          <w:p>
            <w:pPr>
              <w:pStyle w:val="TableParagraph"/>
              <w:ind w:right="83"/>
              <w:rPr>
                <w:sz w:val="24"/>
              </w:rPr>
            </w:pPr>
            <w:r>
              <w:rPr>
                <w:spacing w:val="-2"/>
                <w:sz w:val="24"/>
              </w:rPr>
              <w:t>0,005869</w:t>
            </w:r>
          </w:p>
        </w:tc>
        <w:tc>
          <w:tcPr>
            <w:tcW w:w="1372" w:type="dxa"/>
            <w:tcBorders>
              <w:bottom w:val="single" w:sz="4" w:space="0" w:color="000000"/>
            </w:tcBorders>
          </w:tcPr>
          <w:p>
            <w:pPr>
              <w:pStyle w:val="TableParagraph"/>
              <w:ind w:left="7" w:right="7"/>
              <w:rPr>
                <w:sz w:val="24"/>
              </w:rPr>
            </w:pPr>
            <w:r>
              <w:rPr>
                <w:spacing w:val="-2"/>
                <w:sz w:val="24"/>
              </w:rPr>
              <w:t>57836,7</w:t>
            </w:r>
          </w:p>
        </w:tc>
        <w:tc>
          <w:tcPr>
            <w:tcW w:w="1372" w:type="dxa"/>
            <w:tcBorders>
              <w:bottom w:val="single" w:sz="4" w:space="0" w:color="000000"/>
            </w:tcBorders>
          </w:tcPr>
          <w:p>
            <w:pPr>
              <w:pStyle w:val="TableParagraph"/>
              <w:ind w:left="7" w:right="7"/>
              <w:rPr>
                <w:sz w:val="24"/>
              </w:rPr>
            </w:pPr>
            <w:r>
              <w:rPr>
                <w:spacing w:val="-2"/>
                <w:sz w:val="24"/>
              </w:rPr>
              <w:t>0,006104</w:t>
            </w:r>
          </w:p>
        </w:tc>
        <w:tc>
          <w:tcPr>
            <w:tcW w:w="1372" w:type="dxa"/>
            <w:tcBorders>
              <w:bottom w:val="single" w:sz="4" w:space="0" w:color="000000"/>
            </w:tcBorders>
          </w:tcPr>
          <w:p>
            <w:pPr>
              <w:pStyle w:val="TableParagraph"/>
              <w:ind w:left="7" w:right="7"/>
              <w:rPr>
                <w:sz w:val="24"/>
              </w:rPr>
            </w:pPr>
            <w:r>
              <w:rPr>
                <w:spacing w:val="-2"/>
                <w:sz w:val="24"/>
              </w:rPr>
              <w:t>61712</w:t>
            </w:r>
          </w:p>
        </w:tc>
        <w:tc>
          <w:tcPr>
            <w:tcW w:w="1373" w:type="dxa"/>
            <w:tcBorders>
              <w:bottom w:val="single" w:sz="4" w:space="0" w:color="000000"/>
            </w:tcBorders>
          </w:tcPr>
          <w:p>
            <w:pPr>
              <w:pStyle w:val="TableParagraph"/>
              <w:ind w:left="118" w:right="119"/>
              <w:rPr>
                <w:sz w:val="24"/>
              </w:rPr>
            </w:pPr>
            <w:r>
              <w:rPr>
                <w:spacing w:val="-2"/>
                <w:sz w:val="24"/>
              </w:rPr>
              <w:t>0,006350</w:t>
            </w:r>
          </w:p>
        </w:tc>
        <w:tc>
          <w:tcPr>
            <w:tcW w:w="1376" w:type="dxa"/>
            <w:tcBorders>
              <w:bottom w:val="single" w:sz="4" w:space="0" w:color="000000"/>
            </w:tcBorders>
          </w:tcPr>
          <w:p>
            <w:pPr>
              <w:pStyle w:val="TableParagraph"/>
              <w:ind w:right="1"/>
              <w:rPr>
                <w:sz w:val="24"/>
              </w:rPr>
            </w:pPr>
            <w:r>
              <w:rPr>
                <w:spacing w:val="-2"/>
                <w:sz w:val="24"/>
              </w:rPr>
              <w:t>65567,4</w:t>
            </w:r>
          </w:p>
        </w:tc>
      </w:tr>
    </w:tbl>
    <w:p>
      <w:pPr>
        <w:pStyle w:val="TableParagraph"/>
        <w:spacing w:after="0"/>
        <w:rPr>
          <w:sz w:val="24"/>
        </w:rPr>
        <w:sectPr>
          <w:pgSz w:w="16840" w:h="11910" w:orient="landscape"/>
          <w:pgMar w:header="365" w:footer="1011" w:top="1320" w:bottom="1200" w:left="1559" w:right="1559"/>
        </w:sectPr>
      </w:pPr>
    </w:p>
    <w:p>
      <w:pPr>
        <w:pStyle w:val="BodyText"/>
        <w:spacing w:before="0"/>
        <w:ind w:left="0" w:firstLine="0"/>
        <w:jc w:val="left"/>
        <w:rPr>
          <w:sz w:val="20"/>
        </w:rPr>
      </w:pPr>
    </w:p>
    <w:p>
      <w:pPr>
        <w:pStyle w:val="BodyText"/>
        <w:spacing w:before="50"/>
        <w:ind w:left="0" w:firstLine="0"/>
        <w:jc w:val="left"/>
        <w:rPr>
          <w:sz w:val="20"/>
        </w:rPr>
      </w:pPr>
    </w:p>
    <w:p>
      <w:pPr>
        <w:pStyle w:val="BodyText"/>
        <w:spacing w:line="20" w:lineRule="exact" w:before="0"/>
        <w:ind w:left="627" w:firstLine="0"/>
        <w:jc w:val="left"/>
        <w:rPr>
          <w:sz w:val="2"/>
        </w:rPr>
      </w:pPr>
      <w:r>
        <w:rPr>
          <w:sz w:val="2"/>
        </w:rPr>
        <mc:AlternateContent>
          <mc:Choice Requires="wps">
            <w:drawing>
              <wp:inline distT="0" distB="0" distL="0" distR="0">
                <wp:extent cx="1624330" cy="11430"/>
                <wp:effectExtent l="9525" t="0" r="4444" b="7620"/>
                <wp:docPr id="41" name="Group 41"/>
                <wp:cNvGraphicFramePr>
                  <a:graphicFrameLocks/>
                </wp:cNvGraphicFramePr>
                <a:graphic>
                  <a:graphicData uri="http://schemas.microsoft.com/office/word/2010/wordprocessingGroup">
                    <wpg:wgp>
                      <wpg:cNvPr id="41" name="Group 41"/>
                      <wpg:cNvGrpSpPr/>
                      <wpg:grpSpPr>
                        <a:xfrm>
                          <a:off x="0" y="0"/>
                          <a:ext cx="1624330" cy="11430"/>
                          <a:chExt cx="1624330" cy="11430"/>
                        </a:xfrm>
                      </wpg:grpSpPr>
                      <wps:wsp>
                        <wps:cNvPr id="42" name="Graphic 42"/>
                        <wps:cNvSpPr/>
                        <wps:spPr>
                          <a:xfrm>
                            <a:off x="0" y="5623"/>
                            <a:ext cx="1624330" cy="1270"/>
                          </a:xfrm>
                          <a:custGeom>
                            <a:avLst/>
                            <a:gdLst/>
                            <a:ahLst/>
                            <a:cxnLst/>
                            <a:rect l="l" t="t" r="r" b="b"/>
                            <a:pathLst>
                              <a:path w="1624330" h="0">
                                <a:moveTo>
                                  <a:pt x="0" y="0"/>
                                </a:moveTo>
                                <a:lnTo>
                                  <a:pt x="1623974" y="0"/>
                                </a:lnTo>
                              </a:path>
                            </a:pathLst>
                          </a:custGeom>
                          <a:ln w="11246">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27.9pt;height:.9pt;mso-position-horizontal-relative:char;mso-position-vertical-relative:line" id="docshapegroup31" coordorigin="0,0" coordsize="2558,18">
                <v:line style="position:absolute" from="0,9" to="2557,9" stroked="true" strokeweight=".885563pt" strokecolor="#000000">
                  <v:stroke dashstyle="dash"/>
                </v:line>
              </v:group>
            </w:pict>
          </mc:Fallback>
        </mc:AlternateContent>
      </w:r>
      <w:r>
        <w:rPr>
          <w:sz w:val="2"/>
        </w:rPr>
      </w:r>
    </w:p>
    <w:p>
      <w:pPr>
        <w:pStyle w:val="BodyText"/>
        <w:spacing w:before="47"/>
        <w:ind w:left="0" w:firstLine="0"/>
        <w:jc w:val="left"/>
      </w:pPr>
    </w:p>
    <w:p>
      <w:pPr>
        <w:pStyle w:val="BodyText"/>
        <w:spacing w:line="225" w:lineRule="auto" w:before="0"/>
        <w:ind w:left="87" w:right="46"/>
      </w:pPr>
      <w:bookmarkStart w:name="_bookmark14" w:id="45"/>
      <w:bookmarkEnd w:id="45"/>
      <w:r>
        <w:rPr/>
      </w:r>
      <w:r>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w:t>
      </w:r>
      <w:r>
        <w:rPr>
          <w:spacing w:val="40"/>
        </w:rPr>
        <w:t> </w:t>
      </w:r>
      <w:r>
        <w:rPr/>
        <w:t>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pPr>
        <w:pStyle w:val="BodyText"/>
        <w:spacing w:line="225" w:lineRule="auto" w:before="249"/>
        <w:ind w:left="87" w:right="45"/>
      </w:pPr>
      <w:r>
        <w:rP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w:t>
      </w:r>
      <w:r>
        <w:rPr>
          <w:spacing w:val="-5"/>
        </w:rPr>
        <w:t> </w:t>
      </w:r>
      <w:r>
        <w:rPr/>
        <w:t>скорой</w:t>
      </w:r>
      <w:r>
        <w:rPr>
          <w:spacing w:val="-5"/>
        </w:rPr>
        <w:t> </w:t>
      </w:r>
      <w:r>
        <w:rPr/>
        <w:t>медицинской</w:t>
      </w:r>
      <w:r>
        <w:rPr>
          <w:spacing w:val="-5"/>
        </w:rPr>
        <w:t> </w:t>
      </w:r>
      <w:r>
        <w:rPr/>
        <w:t>помощи</w:t>
      </w:r>
      <w:r>
        <w:rPr>
          <w:spacing w:val="-5"/>
        </w:rPr>
        <w:t> </w:t>
      </w:r>
      <w:r>
        <w:rPr/>
        <w:t>при</w:t>
      </w:r>
      <w:r>
        <w:rPr>
          <w:spacing w:val="-5"/>
        </w:rPr>
        <w:t> </w:t>
      </w:r>
      <w:r>
        <w:rPr/>
        <w:t>санитарно-авиационной</w:t>
      </w:r>
      <w:r>
        <w:rPr>
          <w:spacing w:val="-5"/>
        </w:rPr>
        <w:t> </w:t>
      </w:r>
      <w:r>
        <w:rPr/>
        <w:t>эвакуации,</w:t>
      </w:r>
      <w:r>
        <w:rPr>
          <w:spacing w:val="-5"/>
        </w:rPr>
        <w:t> </w:t>
      </w:r>
      <w:r>
        <w:rPr/>
        <w:t>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29">
        <w:r>
          <w:rPr>
            <w:color w:val="0000FF"/>
          </w:rPr>
          <w:t>проекта</w:t>
        </w:r>
      </w:hyperlink>
      <w:r>
        <w:rPr>
          <w:color w:val="0000FF"/>
        </w:rPr>
        <w:t> </w:t>
      </w:r>
      <w:r>
        <w:rPr/>
        <w:t>"Совершенствование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pPr>
        <w:pStyle w:val="BodyText"/>
        <w:spacing w:line="225" w:lineRule="auto" w:before="251"/>
        <w:ind w:left="87" w:right="46"/>
      </w:pPr>
      <w:r>
        <w:rPr/>
        <w:t>&lt;3&gt;</w:t>
      </w:r>
      <w:r>
        <w:rPr>
          <w:spacing w:val="-2"/>
        </w:rPr>
        <w:t> </w:t>
      </w:r>
      <w:r>
        <w:rPr/>
        <w:t>Нормативы</w:t>
      </w:r>
      <w:r>
        <w:rPr>
          <w:spacing w:val="-2"/>
        </w:rPr>
        <w:t> </w:t>
      </w:r>
      <w:r>
        <w:rPr/>
        <w:t>объема</w:t>
      </w:r>
      <w:r>
        <w:rPr>
          <w:spacing w:val="-2"/>
        </w:rPr>
        <w:t> </w:t>
      </w:r>
      <w:r>
        <w:rPr/>
        <w:t>медицинской</w:t>
      </w:r>
      <w:r>
        <w:rPr>
          <w:spacing w:val="-2"/>
        </w:rPr>
        <w:t> </w:t>
      </w:r>
      <w:r>
        <w:rPr/>
        <w:t>помощи</w:t>
      </w:r>
      <w:r>
        <w:rPr>
          <w:spacing w:val="-2"/>
        </w:rPr>
        <w:t> </w:t>
      </w:r>
      <w:r>
        <w:rPr/>
        <w:t>включают</w:t>
      </w:r>
      <w:r>
        <w:rPr>
          <w:spacing w:val="-2"/>
        </w:rPr>
        <w:t> </w:t>
      </w:r>
      <w:r>
        <w:rPr/>
        <w:t>в</w:t>
      </w:r>
      <w:r>
        <w:rPr>
          <w:spacing w:val="-2"/>
        </w:rPr>
        <w:t> </w:t>
      </w:r>
      <w:r>
        <w:rPr/>
        <w:t>числе</w:t>
      </w:r>
      <w:r>
        <w:rPr>
          <w:spacing w:val="-2"/>
        </w:rPr>
        <w:t> </w:t>
      </w:r>
      <w:r>
        <w:rPr/>
        <w:t>прочих</w:t>
      </w:r>
      <w:r>
        <w:rPr>
          <w:spacing w:val="-2"/>
        </w:rPr>
        <w:t> </w:t>
      </w:r>
      <w:r>
        <w:rPr/>
        <w:t>разовые</w:t>
      </w:r>
      <w:r>
        <w:rPr>
          <w:spacing w:val="-2"/>
        </w:rPr>
        <w:t> </w:t>
      </w:r>
      <w:r>
        <w:rPr/>
        <w:t>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w:t>
      </w:r>
      <w:r>
        <w:rPr>
          <w:spacing w:val="-5"/>
        </w:rPr>
        <w:t> </w:t>
      </w:r>
      <w:r>
        <w:rPr/>
        <w:t>проведении</w:t>
      </w:r>
      <w:r>
        <w:rPr>
          <w:spacing w:val="-5"/>
        </w:rPr>
        <w:t> </w:t>
      </w:r>
      <w:r>
        <w:rPr/>
        <w:t>профилактических</w:t>
      </w:r>
      <w:r>
        <w:rPr>
          <w:spacing w:val="-5"/>
        </w:rPr>
        <w:t> </w:t>
      </w:r>
      <w:r>
        <w:rPr/>
        <w:t>медицинских</w:t>
      </w:r>
      <w:r>
        <w:rPr>
          <w:spacing w:val="-5"/>
        </w:rPr>
        <w:t> </w:t>
      </w:r>
      <w:r>
        <w:rPr/>
        <w:t>осмотров</w:t>
      </w:r>
      <w:r>
        <w:rPr>
          <w:spacing w:val="-5"/>
        </w:rPr>
        <w:t> </w:t>
      </w:r>
      <w:r>
        <w:rPr/>
        <w:t>обучающихся</w:t>
      </w:r>
      <w:r>
        <w:rPr>
          <w:spacing w:val="-5"/>
        </w:rPr>
        <w:t> </w:t>
      </w:r>
      <w:r>
        <w:rPr/>
        <w:t>в</w:t>
      </w:r>
      <w:r>
        <w:rPr>
          <w:spacing w:val="-5"/>
        </w:rPr>
        <w:t> </w:t>
      </w:r>
      <w:r>
        <w:rPr/>
        <w:t>общеобразовательных организациях и профессиональных образовательных организациях, а также в </w:t>
      </w:r>
      <w:r>
        <w:rPr/>
        <w:t>образовательных организациях</w:t>
      </w:r>
      <w:r>
        <w:rPr>
          <w:spacing w:val="80"/>
        </w:rPr>
        <w:t> </w:t>
      </w:r>
      <w:r>
        <w:rPr/>
        <w:t>высшего</w:t>
      </w:r>
      <w:r>
        <w:rPr>
          <w:spacing w:val="80"/>
        </w:rPr>
        <w:t> </w:t>
      </w:r>
      <w:r>
        <w:rPr/>
        <w:t>образования</w:t>
      </w:r>
      <w:r>
        <w:rPr>
          <w:spacing w:val="80"/>
        </w:rPr>
        <w:t> </w:t>
      </w:r>
      <w:r>
        <w:rPr/>
        <w:t>(включая</w:t>
      </w:r>
      <w:r>
        <w:rPr>
          <w:spacing w:val="80"/>
        </w:rPr>
        <w:t> </w:t>
      </w:r>
      <w:r>
        <w:rPr/>
        <w:t>посещения,</w:t>
      </w:r>
      <w:r>
        <w:rPr>
          <w:spacing w:val="80"/>
        </w:rPr>
        <w:t> </w:t>
      </w:r>
      <w:r>
        <w:rPr/>
        <w:t>связанные</w:t>
      </w:r>
      <w:r>
        <w:rPr>
          <w:spacing w:val="80"/>
        </w:rPr>
        <w:t> </w:t>
      </w:r>
      <w:r>
        <w:rPr/>
        <w:t>с</w:t>
      </w:r>
      <w:r>
        <w:rPr>
          <w:spacing w:val="80"/>
        </w:rPr>
        <w:t> </w:t>
      </w:r>
      <w:r>
        <w:rPr/>
        <w:t>проведением</w:t>
      </w:r>
      <w:r>
        <w:rPr>
          <w:spacing w:val="80"/>
        </w:rPr>
        <w:t> </w:t>
      </w:r>
      <w:r>
        <w:rPr/>
        <w:t>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w:t>
      </w:r>
      <w:r>
        <w:rPr>
          <w:spacing w:val="-1"/>
        </w:rPr>
        <w:t> </w:t>
      </w:r>
      <w:r>
        <w:rPr/>
        <w:t>и</w:t>
      </w:r>
      <w:r>
        <w:rPr>
          <w:spacing w:val="-1"/>
        </w:rPr>
        <w:t> </w:t>
      </w:r>
      <w:r>
        <w:rPr/>
        <w:t>получения</w:t>
      </w:r>
      <w:r>
        <w:rPr>
          <w:spacing w:val="-1"/>
        </w:rPr>
        <w:t> </w:t>
      </w:r>
      <w:r>
        <w:rPr/>
        <w:t>психологических</w:t>
      </w:r>
      <w:r>
        <w:rPr>
          <w:spacing w:val="-1"/>
        </w:rPr>
        <w:t> </w:t>
      </w:r>
      <w:r>
        <w:rPr/>
        <w:t>рекомендаций</w:t>
      </w:r>
      <w:r>
        <w:rPr>
          <w:spacing w:val="-1"/>
        </w:rPr>
        <w:t> </w:t>
      </w:r>
      <w:r>
        <w:rPr/>
        <w:t>при</w:t>
      </w:r>
      <w:r>
        <w:rPr>
          <w:spacing w:val="-1"/>
        </w:rPr>
        <w:t> </w:t>
      </w:r>
      <w:r>
        <w:rPr/>
        <w:t>заболеваниях,</w:t>
      </w:r>
      <w:r>
        <w:rPr>
          <w:spacing w:val="-1"/>
        </w:rPr>
        <w:t> </w:t>
      </w:r>
      <w:r>
        <w:rPr/>
        <w:t>не</w:t>
      </w:r>
      <w:r>
        <w:rPr>
          <w:spacing w:val="-1"/>
        </w:rPr>
        <w:t> </w:t>
      </w:r>
      <w:r>
        <w:rPr/>
        <w:t>входящих</w:t>
      </w:r>
      <w:r>
        <w:rPr>
          <w:spacing w:val="-1"/>
        </w:rPr>
        <w:t> </w:t>
      </w:r>
      <w:r>
        <w:rPr/>
        <w:t>в базовую программу обязательного медицинского страхования.</w:t>
      </w:r>
    </w:p>
    <w:p>
      <w:pPr>
        <w:pStyle w:val="BodyText"/>
        <w:spacing w:after="0" w:line="225" w:lineRule="auto"/>
        <w:sectPr>
          <w:headerReference w:type="default" r:id="rId68"/>
          <w:footerReference w:type="default" r:id="rId69"/>
          <w:pgSz w:w="11910" w:h="16840"/>
          <w:pgMar w:header="492" w:footer="1504" w:top="1760" w:bottom="1700" w:left="1133" w:right="566"/>
        </w:sectPr>
      </w:pPr>
    </w:p>
    <w:p>
      <w:pPr>
        <w:pStyle w:val="BodyText"/>
        <w:spacing w:before="57"/>
        <w:ind w:left="0" w:firstLine="0"/>
        <w:jc w:val="left"/>
      </w:pPr>
    </w:p>
    <w:p>
      <w:pPr>
        <w:pStyle w:val="BodyText"/>
        <w:spacing w:line="225" w:lineRule="auto" w:before="0"/>
        <w:ind w:left="87" w:right="50"/>
      </w:pPr>
      <w:bookmarkStart w:name="_bookmark15" w:id="46"/>
      <w:bookmarkEnd w:id="46"/>
      <w:r>
        <w:rPr/>
      </w:r>
      <w:r>
        <w:rP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pPr>
        <w:pStyle w:val="BodyText"/>
        <w:spacing w:line="225" w:lineRule="auto" w:before="242"/>
        <w:ind w:left="87" w:right="49"/>
      </w:pPr>
      <w:r>
        <w:rP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r>
        <w:rPr>
          <w:color w:val="0000FF"/>
        </w:rPr>
        <w:t>позиции 3</w:t>
      </w:r>
      <w:r>
        <w:rPr/>
        <w:t>, а отражаются в дополнительной позиции 6.3 "паллиативная медицинская помощь в условиях дневного стационара" раздела I настоящего приложения.</w:t>
      </w:r>
    </w:p>
    <w:p>
      <w:pPr>
        <w:pStyle w:val="BodyText"/>
        <w:spacing w:line="225" w:lineRule="auto" w:before="246"/>
        <w:ind w:left="87" w:right="48"/>
      </w:pPr>
      <w:r>
        <w:rP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w:t>
      </w:r>
      <w:r>
        <w:rPr>
          <w:spacing w:val="40"/>
        </w:rPr>
        <w:t> </w:t>
      </w:r>
      <w:r>
        <w:rPr/>
        <w:t>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pPr>
        <w:pStyle w:val="BodyText"/>
        <w:spacing w:line="225" w:lineRule="auto" w:before="246"/>
        <w:ind w:left="87" w:right="49"/>
      </w:pPr>
      <w:r>
        <w:rP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w:t>
      </w:r>
      <w:r>
        <w:rPr>
          <w:spacing w:val="40"/>
        </w:rPr>
        <w:t> </w:t>
      </w:r>
      <w:r>
        <w:rPr/>
        <w:t>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r>
        <w:rPr>
          <w:color w:val="0000FF"/>
        </w:rPr>
        <w:t>позиции 2.1 раздела I</w:t>
      </w:r>
      <w:r>
        <w:rPr>
          <w:color w:val="0000FF"/>
        </w:rPr>
        <w:t> </w:t>
      </w:r>
      <w:r>
        <w:rPr/>
        <w:t>настоящего приложения.</w:t>
      </w:r>
    </w:p>
    <w:p>
      <w:pPr>
        <w:pStyle w:val="BodyText"/>
        <w:spacing w:line="225" w:lineRule="auto" w:before="243"/>
        <w:ind w:left="87" w:right="50"/>
      </w:pPr>
      <w:r>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w:t>
      </w:r>
      <w:r>
        <w:rPr>
          <w:spacing w:val="-2"/>
        </w:rPr>
        <w:t>родственникам.</w:t>
      </w:r>
    </w:p>
    <w:p>
      <w:pPr>
        <w:pStyle w:val="BodyText"/>
        <w:spacing w:line="225" w:lineRule="auto" w:before="243"/>
        <w:ind w:left="87" w:right="47"/>
      </w:pPr>
      <w:r>
        <w:rP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BodyText"/>
        <w:spacing w:after="0" w:line="225" w:lineRule="auto"/>
        <w:sectPr>
          <w:pgSz w:w="11910" w:h="16840"/>
          <w:pgMar w:header="492" w:footer="1504" w:top="1760" w:bottom="1700" w:left="1133" w:right="566"/>
        </w:sectPr>
      </w:pPr>
    </w:p>
    <w:p>
      <w:pPr>
        <w:pStyle w:val="BodyText"/>
        <w:spacing w:before="57"/>
        <w:ind w:left="0" w:firstLine="0"/>
        <w:jc w:val="left"/>
      </w:pPr>
    </w:p>
    <w:p>
      <w:pPr>
        <w:pStyle w:val="BodyText"/>
        <w:spacing w:line="225" w:lineRule="auto" w:before="0"/>
        <w:ind w:left="87" w:right="49"/>
      </w:pPr>
      <w:bookmarkStart w:name="Приложение N 3. Положение об установлени" w:id="47"/>
      <w:bookmarkEnd w:id="47"/>
      <w:r>
        <w:rPr/>
      </w:r>
      <w:bookmarkStart w:name="_bookmark16" w:id="48"/>
      <w:bookmarkEnd w:id="48"/>
      <w:r>
        <w:rPr/>
      </w:r>
      <w:r>
        <w:rP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98"/>
        <w:ind w:left="0" w:firstLine="0"/>
        <w:jc w:val="left"/>
      </w:pPr>
    </w:p>
    <w:p>
      <w:pPr>
        <w:pStyle w:val="BodyText"/>
        <w:spacing w:line="225" w:lineRule="auto" w:before="0"/>
        <w:ind w:left="6729" w:right="51" w:firstLine="1713"/>
        <w:jc w:val="right"/>
      </w:pPr>
      <w:r>
        <w:rPr/>
        <w:t>Приложение</w:t>
      </w:r>
      <w:r>
        <w:rPr>
          <w:spacing w:val="-15"/>
        </w:rPr>
        <w:t> </w:t>
      </w:r>
      <w:r>
        <w:rPr/>
        <w:t>N</w:t>
      </w:r>
      <w:r>
        <w:rPr>
          <w:spacing w:val="-15"/>
        </w:rPr>
        <w:t> </w:t>
      </w:r>
      <w:r>
        <w:rPr/>
        <w:t>3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spacing w:line="268" w:lineRule="exact" w:before="252"/>
        <w:ind w:left="862" w:right="830" w:firstLine="0"/>
        <w:jc w:val="center"/>
        <w:rPr>
          <w:rFonts w:ascii="Arial" w:hAnsi="Arial"/>
          <w:b/>
          <w:sz w:val="24"/>
        </w:rPr>
      </w:pPr>
      <w:r>
        <w:rPr>
          <w:rFonts w:ascii="Arial" w:hAnsi="Arial"/>
          <w:b/>
          <w:spacing w:val="-2"/>
          <w:sz w:val="24"/>
        </w:rPr>
        <w:t>ПОЛОЖЕНИЕ</w:t>
      </w:r>
    </w:p>
    <w:p>
      <w:pPr>
        <w:spacing w:line="225" w:lineRule="auto" w:before="6"/>
        <w:ind w:left="862" w:right="827" w:firstLine="0"/>
        <w:jc w:val="center"/>
        <w:rPr>
          <w:rFonts w:ascii="Arial" w:hAnsi="Arial"/>
          <w:b/>
          <w:sz w:val="24"/>
        </w:rPr>
      </w:pPr>
      <w:r>
        <w:rPr>
          <w:rFonts w:ascii="Arial" w:hAnsi="Arial"/>
          <w:b/>
          <w:sz w:val="24"/>
        </w:rPr>
        <w:t>ОБ</w:t>
      </w:r>
      <w:r>
        <w:rPr>
          <w:rFonts w:ascii="Arial" w:hAnsi="Arial"/>
          <w:b/>
          <w:spacing w:val="-9"/>
          <w:sz w:val="24"/>
        </w:rPr>
        <w:t> </w:t>
      </w:r>
      <w:r>
        <w:rPr>
          <w:rFonts w:ascii="Arial" w:hAnsi="Arial"/>
          <w:b/>
          <w:sz w:val="24"/>
        </w:rPr>
        <w:t>УСТАНОВЛЕНИИ</w:t>
      </w:r>
      <w:r>
        <w:rPr>
          <w:rFonts w:ascii="Arial" w:hAnsi="Arial"/>
          <w:b/>
          <w:spacing w:val="-9"/>
          <w:sz w:val="24"/>
        </w:rPr>
        <w:t> </w:t>
      </w:r>
      <w:r>
        <w:rPr>
          <w:rFonts w:ascii="Arial" w:hAnsi="Arial"/>
          <w:b/>
          <w:sz w:val="24"/>
        </w:rPr>
        <w:t>ТАРИФОВ</w:t>
      </w:r>
      <w:r>
        <w:rPr>
          <w:rFonts w:ascii="Arial" w:hAnsi="Arial"/>
          <w:b/>
          <w:spacing w:val="-9"/>
          <w:sz w:val="24"/>
        </w:rPr>
        <w:t> </w:t>
      </w:r>
      <w:r>
        <w:rPr>
          <w:rFonts w:ascii="Arial" w:hAnsi="Arial"/>
          <w:b/>
          <w:sz w:val="24"/>
        </w:rPr>
        <w:t>НА</w:t>
      </w:r>
      <w:r>
        <w:rPr>
          <w:rFonts w:ascii="Arial" w:hAnsi="Arial"/>
          <w:b/>
          <w:spacing w:val="-9"/>
          <w:sz w:val="24"/>
        </w:rPr>
        <w:t> </w:t>
      </w:r>
      <w:r>
        <w:rPr>
          <w:rFonts w:ascii="Arial" w:hAnsi="Arial"/>
          <w:b/>
          <w:sz w:val="24"/>
        </w:rPr>
        <w:t>ОПЛАТУ</w:t>
      </w:r>
      <w:r>
        <w:rPr>
          <w:rFonts w:ascii="Arial" w:hAnsi="Arial"/>
          <w:b/>
          <w:spacing w:val="-9"/>
          <w:sz w:val="24"/>
        </w:rPr>
        <w:t> </w:t>
      </w:r>
      <w:r>
        <w:rPr>
          <w:rFonts w:ascii="Arial" w:hAnsi="Arial"/>
          <w:b/>
          <w:sz w:val="24"/>
        </w:rPr>
        <w:t>СПЕЦИАЛИЗИРОВАННОЙ, В ТОМ ЧИСЛЕ ВЫСОКОТЕХНОЛОГИЧНОЙ, МЕДИЦИНСКОЙ ПОМОЩИ,</w:t>
      </w:r>
    </w:p>
    <w:p>
      <w:pPr>
        <w:spacing w:line="225" w:lineRule="auto" w:before="1"/>
        <w:ind w:left="131" w:right="100" w:firstLine="0"/>
        <w:jc w:val="center"/>
        <w:rPr>
          <w:rFonts w:ascii="Arial" w:hAnsi="Arial"/>
          <w:b/>
          <w:sz w:val="24"/>
        </w:rPr>
      </w:pPr>
      <w:r>
        <w:rPr>
          <w:rFonts w:ascii="Arial" w:hAnsi="Arial"/>
          <w:b/>
          <w:sz w:val="24"/>
        </w:rPr>
        <w:t>ОКАЗЫВАЕМОЙ</w:t>
      </w:r>
      <w:r>
        <w:rPr>
          <w:rFonts w:ascii="Arial" w:hAnsi="Arial"/>
          <w:b/>
          <w:spacing w:val="-9"/>
          <w:sz w:val="24"/>
        </w:rPr>
        <w:t> </w:t>
      </w:r>
      <w:r>
        <w:rPr>
          <w:rFonts w:ascii="Arial" w:hAnsi="Arial"/>
          <w:b/>
          <w:sz w:val="24"/>
        </w:rPr>
        <w:t>МЕДИЦИНСКИМИ</w:t>
      </w:r>
      <w:r>
        <w:rPr>
          <w:rFonts w:ascii="Arial" w:hAnsi="Arial"/>
          <w:b/>
          <w:spacing w:val="-9"/>
          <w:sz w:val="24"/>
        </w:rPr>
        <w:t> </w:t>
      </w:r>
      <w:r>
        <w:rPr>
          <w:rFonts w:ascii="Arial" w:hAnsi="Arial"/>
          <w:b/>
          <w:sz w:val="24"/>
        </w:rPr>
        <w:t>ОРГАНИЗАЦИЯМИ,</w:t>
      </w:r>
      <w:r>
        <w:rPr>
          <w:rFonts w:ascii="Arial" w:hAnsi="Arial"/>
          <w:b/>
          <w:spacing w:val="-9"/>
          <w:sz w:val="24"/>
        </w:rPr>
        <w:t> </w:t>
      </w:r>
      <w:r>
        <w:rPr>
          <w:rFonts w:ascii="Arial" w:hAnsi="Arial"/>
          <w:b/>
          <w:sz w:val="24"/>
        </w:rPr>
        <w:t>ФУНКЦИИ</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ListParagraph"/>
        <w:numPr>
          <w:ilvl w:val="0"/>
          <w:numId w:val="2"/>
        </w:numPr>
        <w:tabs>
          <w:tab w:pos="1044" w:val="left" w:leader="none"/>
        </w:tabs>
        <w:spacing w:line="225" w:lineRule="auto" w:before="261" w:after="0"/>
        <w:ind w:left="87" w:right="48" w:firstLine="540"/>
        <w:jc w:val="both"/>
        <w:rPr>
          <w:sz w:val="24"/>
        </w:rPr>
      </w:pPr>
      <w:r>
        <w:rPr>
          <w:sz w:val="24"/>
        </w:rPr>
        <w:t>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w:t>
      </w:r>
      <w:r>
        <w:rPr>
          <w:spacing w:val="40"/>
          <w:sz w:val="24"/>
        </w:rPr>
        <w:t> </w:t>
      </w:r>
      <w:r>
        <w:rPr>
          <w:sz w:val="24"/>
        </w:rPr>
        <w:t>медицинского страхования (далее соответственно - федеральная медицинская организация,</w:t>
      </w:r>
      <w:r>
        <w:rPr>
          <w:spacing w:val="40"/>
          <w:sz w:val="24"/>
        </w:rPr>
        <w:t> </w:t>
      </w:r>
      <w:r>
        <w:rPr>
          <w:sz w:val="24"/>
        </w:rPr>
        <w:t>тариф на оплату медицинской помощи).</w:t>
      </w:r>
    </w:p>
    <w:p>
      <w:pPr>
        <w:pStyle w:val="ListParagraph"/>
        <w:numPr>
          <w:ilvl w:val="0"/>
          <w:numId w:val="2"/>
        </w:numPr>
        <w:tabs>
          <w:tab w:pos="963" w:val="left" w:leader="none"/>
        </w:tabs>
        <w:spacing w:line="225" w:lineRule="auto" w:before="244" w:after="0"/>
        <w:ind w:left="87" w:right="46" w:firstLine="540"/>
        <w:jc w:val="both"/>
        <w:rPr>
          <w:sz w:val="24"/>
        </w:rPr>
      </w:pPr>
      <w:r>
        <w:rPr>
          <w:sz w:val="24"/>
        </w:rPr>
        <w:t>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pPr>
        <w:pStyle w:val="ListParagraph"/>
        <w:numPr>
          <w:ilvl w:val="0"/>
          <w:numId w:val="2"/>
        </w:numPr>
        <w:tabs>
          <w:tab w:pos="942" w:val="left" w:leader="none"/>
        </w:tabs>
        <w:spacing w:line="225" w:lineRule="auto" w:before="244" w:after="0"/>
        <w:ind w:left="87" w:right="47" w:firstLine="540"/>
        <w:jc w:val="both"/>
        <w:rPr>
          <w:sz w:val="24"/>
        </w:rPr>
      </w:pPr>
      <w:r>
        <w:rPr>
          <w:sz w:val="24"/>
        </w:rPr>
        <w:t>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18"/>
        </w:rPr>
        <w:t>ijz</w:t>
      </w:r>
      <w:r>
        <w:rPr>
          <w:sz w:val="24"/>
        </w:rPr>
        <w:t>), определяется по формуле:</w:t>
      </w:r>
    </w:p>
    <w:p>
      <w:pPr>
        <w:pStyle w:val="ListParagraph"/>
        <w:spacing w:after="0" w:line="225" w:lineRule="auto"/>
        <w:jc w:val="both"/>
        <w:rPr>
          <w:sz w:val="24"/>
        </w:rPr>
        <w:sectPr>
          <w:pgSz w:w="11910" w:h="16840"/>
          <w:pgMar w:header="492" w:footer="1504" w:top="1760" w:bottom="1700" w:left="1133" w:right="566"/>
        </w:sectPr>
      </w:pPr>
    </w:p>
    <w:p>
      <w:pPr>
        <w:pStyle w:val="BodyText"/>
        <w:spacing w:before="4" w:after="1"/>
        <w:ind w:left="0" w:firstLine="0"/>
        <w:jc w:val="left"/>
        <w:rPr>
          <w:sz w:val="13"/>
        </w:rPr>
      </w:pPr>
    </w:p>
    <w:p>
      <w:pPr>
        <w:pStyle w:val="BodyText"/>
        <w:spacing w:before="0"/>
        <w:ind w:left="2394" w:firstLine="0"/>
        <w:jc w:val="left"/>
        <w:rPr>
          <w:sz w:val="20"/>
        </w:rPr>
      </w:pPr>
      <w:r>
        <w:rPr>
          <w:sz w:val="20"/>
        </w:rPr>
        <w:drawing>
          <wp:inline distT="0" distB="0" distL="0" distR="0">
            <wp:extent cx="3468692" cy="245173"/>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70" cstate="print"/>
                    <a:stretch>
                      <a:fillRect/>
                    </a:stretch>
                  </pic:blipFill>
                  <pic:spPr>
                    <a:xfrm>
                      <a:off x="0" y="0"/>
                      <a:ext cx="3468692" cy="245173"/>
                    </a:xfrm>
                    <a:prstGeom prst="rect">
                      <a:avLst/>
                    </a:prstGeom>
                  </pic:spPr>
                </pic:pic>
              </a:graphicData>
            </a:graphic>
          </wp:inline>
        </w:drawing>
      </w:r>
      <w:r>
        <w:rPr>
          <w:sz w:val="20"/>
        </w:rPr>
      </w:r>
    </w:p>
    <w:p>
      <w:pPr>
        <w:pStyle w:val="BodyText"/>
        <w:spacing w:before="42"/>
        <w:ind w:left="0" w:firstLine="0"/>
        <w:jc w:val="left"/>
      </w:pPr>
    </w:p>
    <w:p>
      <w:pPr>
        <w:pStyle w:val="BodyText"/>
        <w:spacing w:before="0"/>
        <w:ind w:left="627" w:firstLine="0"/>
        <w:jc w:val="left"/>
      </w:pPr>
      <w:r>
        <w:rPr>
          <w:spacing w:val="-4"/>
        </w:rPr>
        <w:t>где:</w:t>
      </w:r>
    </w:p>
    <w:p>
      <w:pPr>
        <w:pStyle w:val="BodyText"/>
        <w:spacing w:line="225" w:lineRule="auto"/>
        <w:ind w:left="87" w:right="47"/>
      </w:pPr>
      <w:r>
        <w:rPr/>
        <w:t>НФЗ</w:t>
      </w:r>
      <w:r>
        <w:rPr>
          <w:sz w:val="18"/>
        </w:rPr>
        <w:t>z </w:t>
      </w:r>
      <w:r>
        <w:rPr/>
        <w:t>- средний норматив финансовых затрат на единицу объема предоставления медицинской помощи в z-х условиях, оказываемой федеральными медицинскими</w:t>
      </w:r>
      <w:r>
        <w:rPr>
          <w:spacing w:val="80"/>
        </w:rPr>
        <w:t> </w:t>
      </w:r>
      <w:r>
        <w:rPr/>
        <w:t>организациями, предусмотренный </w:t>
      </w:r>
      <w:r>
        <w:rPr>
          <w:color w:val="0000FF"/>
        </w:rPr>
        <w:t>приложением N 2</w:t>
      </w:r>
      <w:r>
        <w:rPr>
          <w:color w:val="0000FF"/>
        </w:rPr>
        <w:t> </w:t>
      </w:r>
      <w:r>
        <w:rPr/>
        <w:t>к Программе;</w:t>
      </w:r>
    </w:p>
    <w:p>
      <w:pPr>
        <w:pStyle w:val="BodyText"/>
        <w:spacing w:line="225" w:lineRule="auto" w:before="242"/>
        <w:ind w:left="87" w:right="49"/>
      </w:pPr>
      <w:r>
        <w:rPr/>
        <w:t>КБС</w:t>
      </w:r>
      <w:r>
        <w:rPr>
          <w:sz w:val="18"/>
        </w:rPr>
        <w:t>z </w:t>
      </w:r>
      <w:r>
        <w:rPr/>
        <w:t>-</w:t>
      </w:r>
      <w:r>
        <w:rPr>
          <w:spacing w:val="-2"/>
        </w:rPr>
        <w:t> </w:t>
      </w:r>
      <w:r>
        <w:rPr/>
        <w:t>коэффициент</w:t>
      </w:r>
      <w:r>
        <w:rPr>
          <w:spacing w:val="-2"/>
        </w:rPr>
        <w:t> </w:t>
      </w:r>
      <w:r>
        <w:rPr/>
        <w:t>приведения</w:t>
      </w:r>
      <w:r>
        <w:rPr>
          <w:spacing w:val="-2"/>
        </w:rPr>
        <w:t> </w:t>
      </w:r>
      <w:r>
        <w:rPr/>
        <w:t>среднего</w:t>
      </w:r>
      <w:r>
        <w:rPr>
          <w:spacing w:val="-2"/>
        </w:rPr>
        <w:t> </w:t>
      </w:r>
      <w:r>
        <w:rPr/>
        <w:t>норматива</w:t>
      </w:r>
      <w:r>
        <w:rPr>
          <w:spacing w:val="-2"/>
        </w:rPr>
        <w:t> </w:t>
      </w:r>
      <w:r>
        <w:rPr/>
        <w:t>финансовых</w:t>
      </w:r>
      <w:r>
        <w:rPr>
          <w:spacing w:val="-2"/>
        </w:rPr>
        <w:t> </w:t>
      </w:r>
      <w:r>
        <w:rPr/>
        <w:t>затрат</w:t>
      </w:r>
      <w:r>
        <w:rPr>
          <w:spacing w:val="-2"/>
        </w:rPr>
        <w:t> </w:t>
      </w:r>
      <w:r>
        <w:rPr/>
        <w:t>на</w:t>
      </w:r>
      <w:r>
        <w:rPr>
          <w:spacing w:val="-2"/>
        </w:rPr>
        <w:t> </w:t>
      </w:r>
      <w:r>
        <w:rPr/>
        <w:t>единицу</w:t>
      </w:r>
      <w:r>
        <w:rPr>
          <w:spacing w:val="-2"/>
        </w:rPr>
        <w:t> </w:t>
      </w:r>
      <w:r>
        <w:rPr/>
        <w:t>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w:t>
      </w:r>
      <w:r>
        <w:rPr>
          <w:spacing w:val="40"/>
        </w:rPr>
        <w:t> </w:t>
      </w:r>
      <w:r>
        <w:rPr/>
        <w:t>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BodyText"/>
        <w:spacing w:before="229"/>
        <w:ind w:left="627" w:firstLine="0"/>
        <w:jc w:val="left"/>
      </w:pPr>
      <w:r>
        <w:rPr/>
        <w:t>КД</w:t>
      </w:r>
      <w:r>
        <w:rPr>
          <w:sz w:val="18"/>
        </w:rPr>
        <w:t>i</w:t>
      </w:r>
      <w:r>
        <w:rPr>
          <w:spacing w:val="11"/>
          <w:sz w:val="18"/>
        </w:rPr>
        <w:t> </w:t>
      </w:r>
      <w:r>
        <w:rPr/>
        <w:t>- коэффициент</w:t>
      </w:r>
      <w:r>
        <w:rPr>
          <w:spacing w:val="-1"/>
        </w:rPr>
        <w:t> </w:t>
      </w:r>
      <w:r>
        <w:rPr/>
        <w:t>дифференциации, </w:t>
      </w:r>
      <w:r>
        <w:rPr>
          <w:spacing w:val="-2"/>
        </w:rPr>
        <w:t>устанавливаемый:</w:t>
      </w:r>
    </w:p>
    <w:p>
      <w:pPr>
        <w:pStyle w:val="BodyText"/>
        <w:spacing w:line="225" w:lineRule="auto" w:before="234"/>
        <w:ind w:left="87" w:right="47"/>
      </w:pPr>
      <w:r>
        <w:rPr/>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1">
        <w:r>
          <w:rPr>
            <w:color w:val="0000FF"/>
          </w:rPr>
          <w:t>методикой</w:t>
        </w:r>
      </w:hyperlink>
      <w:r>
        <w:rPr>
          <w:color w:val="0000FF"/>
        </w:rPr>
        <w:t> </w:t>
      </w:r>
      <w:r>
        <w:rPr/>
        <w:t>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BodyText"/>
        <w:spacing w:line="225" w:lineRule="auto" w:before="250"/>
        <w:ind w:left="87" w:right="50"/>
      </w:pPr>
      <w:r>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BodyText"/>
        <w:spacing w:line="225" w:lineRule="auto" w:before="244"/>
        <w:ind w:left="87" w:right="49"/>
      </w:pPr>
      <w:r>
        <w:rPr/>
        <w:t>КЗ</w:t>
      </w:r>
      <w:r>
        <w:rPr>
          <w:sz w:val="18"/>
        </w:rPr>
        <w:t>jz </w:t>
      </w:r>
      <w:r>
        <w:rPr/>
        <w:t>-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w:t>
      </w:r>
      <w:r>
        <w:rPr>
          <w:spacing w:val="40"/>
        </w:rPr>
        <w:t> </w:t>
      </w:r>
      <w:r>
        <w:rPr/>
        <w:t>в соответствии с приложением N 4 к Программе;</w:t>
      </w:r>
    </w:p>
    <w:p>
      <w:pPr>
        <w:pStyle w:val="BodyText"/>
        <w:spacing w:line="225" w:lineRule="auto" w:before="242"/>
        <w:ind w:left="87" w:right="49"/>
      </w:pPr>
      <w:r>
        <w:rPr/>
        <w:t>КС</w:t>
      </w:r>
      <w:r>
        <w:rPr>
          <w:sz w:val="18"/>
        </w:rPr>
        <w:t>ij </w:t>
      </w:r>
      <w:r>
        <w:rPr/>
        <w:t>- коэффициент специфики оказания j-й медицинской помощи i-й федеральной медицинской организацией, значение которого принимается в соответствии с </w:t>
      </w:r>
      <w:r>
        <w:rPr>
          <w:color w:val="0000FF"/>
        </w:rPr>
        <w:t>пунктом 5</w:t>
      </w:r>
      <w:r>
        <w:rPr>
          <w:color w:val="0000FF"/>
        </w:rPr>
        <w:t> </w:t>
      </w:r>
      <w:r>
        <w:rPr/>
        <w:t>настоящего Положения;</w:t>
      </w:r>
    </w:p>
    <w:p>
      <w:pPr>
        <w:pStyle w:val="BodyText"/>
        <w:spacing w:line="225" w:lineRule="auto" w:before="238"/>
        <w:ind w:left="87" w:right="50"/>
      </w:pPr>
      <w:r>
        <w:rPr/>
        <w:t>КСЛП - коэффициент сложности лечения пациента, значение которого принимается в соответствии с </w:t>
      </w:r>
      <w:r>
        <w:rPr>
          <w:color w:val="0000FF"/>
        </w:rPr>
        <w:t>пунктом 6</w:t>
      </w:r>
      <w:r>
        <w:rPr>
          <w:color w:val="0000FF"/>
        </w:rPr>
        <w:t> </w:t>
      </w:r>
      <w:r>
        <w:rPr/>
        <w:t>настоящего Положения. При определении тарифа на оплату случая лечения с применением коэффициента сложности лечения пациента, предусмотренного </w:t>
      </w:r>
      <w:r>
        <w:rPr>
          <w:color w:val="0000FF"/>
        </w:rPr>
        <w:t>подпунктом</w:t>
      </w:r>
      <w:r>
        <w:rPr>
          <w:color w:val="0000FF"/>
          <w:spacing w:val="40"/>
        </w:rPr>
        <w:t> </w:t>
      </w:r>
      <w:r>
        <w:rPr>
          <w:color w:val="0000FF"/>
        </w:rPr>
        <w:t>"з"</w:t>
      </w:r>
      <w:r>
        <w:rPr>
          <w:color w:val="0000FF"/>
          <w:spacing w:val="40"/>
        </w:rPr>
        <w:t> </w:t>
      </w:r>
      <w:r>
        <w:rPr>
          <w:color w:val="0000FF"/>
        </w:rPr>
        <w:t>пункта</w:t>
      </w:r>
      <w:r>
        <w:rPr>
          <w:color w:val="0000FF"/>
          <w:spacing w:val="40"/>
        </w:rPr>
        <w:t> </w:t>
      </w:r>
      <w:r>
        <w:rPr>
          <w:color w:val="0000FF"/>
        </w:rPr>
        <w:t>6</w:t>
      </w:r>
      <w:r>
        <w:rPr>
          <w:color w:val="0000FF"/>
          <w:spacing w:val="40"/>
        </w:rPr>
        <w:t> </w:t>
      </w:r>
      <w:r>
        <w:rPr/>
        <w:t>настоящего</w:t>
      </w:r>
      <w:r>
        <w:rPr>
          <w:spacing w:val="40"/>
        </w:rPr>
        <w:t> </w:t>
      </w:r>
      <w:r>
        <w:rPr/>
        <w:t>Положения,</w:t>
      </w:r>
      <w:r>
        <w:rPr>
          <w:spacing w:val="40"/>
        </w:rPr>
        <w:t> </w:t>
      </w:r>
      <w:r>
        <w:rPr/>
        <w:t>значение</w:t>
      </w:r>
      <w:r>
        <w:rPr>
          <w:spacing w:val="40"/>
        </w:rPr>
        <w:t> </w:t>
      </w:r>
      <w:r>
        <w:rPr/>
        <w:t>коэффициента</w:t>
      </w:r>
      <w:r>
        <w:rPr>
          <w:spacing w:val="40"/>
        </w:rPr>
        <w:t> </w:t>
      </w:r>
      <w:r>
        <w:rPr/>
        <w:t>сложности</w:t>
      </w:r>
      <w:r>
        <w:rPr>
          <w:spacing w:val="40"/>
        </w:rPr>
        <w:t> </w:t>
      </w:r>
      <w:r>
        <w:rPr/>
        <w:t>лечения</w:t>
      </w:r>
    </w:p>
    <w:p>
      <w:pPr>
        <w:pStyle w:val="BodyText"/>
        <w:spacing w:after="0" w:line="225" w:lineRule="auto"/>
        <w:sectPr>
          <w:pgSz w:w="11910" w:h="16840"/>
          <w:pgMar w:header="492" w:footer="1504" w:top="1760" w:bottom="1700" w:left="1133" w:right="566"/>
        </w:sectPr>
      </w:pPr>
    </w:p>
    <w:p>
      <w:pPr>
        <w:pStyle w:val="BodyText"/>
        <w:spacing w:before="171"/>
        <w:ind w:left="87" w:firstLine="0"/>
      </w:pPr>
      <w:bookmarkStart w:name="_bookmark17" w:id="49"/>
      <w:bookmarkEnd w:id="49"/>
      <w:r>
        <w:rPr/>
      </w:r>
      <w:r>
        <w:rPr/>
        <w:t>пациента</w:t>
      </w:r>
      <w:r>
        <w:rPr>
          <w:spacing w:val="-6"/>
        </w:rPr>
        <w:t> </w:t>
      </w:r>
      <w:r>
        <w:rPr/>
        <w:t>принимается</w:t>
      </w:r>
      <w:r>
        <w:rPr>
          <w:spacing w:val="-5"/>
        </w:rPr>
        <w:t> </w:t>
      </w:r>
      <w:r>
        <w:rPr/>
        <w:t>равным</w:t>
      </w:r>
      <w:r>
        <w:rPr>
          <w:spacing w:val="40"/>
        </w:rPr>
        <w:t> </w:t>
      </w:r>
      <w:r>
        <w:rPr>
          <w:spacing w:val="-12"/>
          <w:position w:val="-25"/>
        </w:rPr>
        <w:drawing>
          <wp:inline distT="0" distB="0" distL="0" distR="0">
            <wp:extent cx="529508" cy="42427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72" cstate="print"/>
                    <a:stretch>
                      <a:fillRect/>
                    </a:stretch>
                  </pic:blipFill>
                  <pic:spPr>
                    <a:xfrm>
                      <a:off x="0" y="0"/>
                      <a:ext cx="529508" cy="424274"/>
                    </a:xfrm>
                    <a:prstGeom prst="rect">
                      <a:avLst/>
                    </a:prstGeom>
                  </pic:spPr>
                </pic:pic>
              </a:graphicData>
            </a:graphic>
          </wp:inline>
        </w:drawing>
      </w:r>
      <w:r>
        <w:rPr>
          <w:spacing w:val="-12"/>
          <w:position w:val="-25"/>
        </w:rPr>
      </w:r>
      <w:r>
        <w:rPr>
          <w:spacing w:val="7"/>
        </w:rPr>
        <w:t> </w:t>
      </w:r>
      <w:r>
        <w:rPr>
          <w:spacing w:val="-10"/>
        </w:rPr>
        <w:t>.</w:t>
      </w:r>
    </w:p>
    <w:p>
      <w:pPr>
        <w:pStyle w:val="BodyText"/>
        <w:spacing w:before="98"/>
        <w:ind w:left="0" w:firstLine="0"/>
        <w:jc w:val="left"/>
      </w:pPr>
    </w:p>
    <w:p>
      <w:pPr>
        <w:pStyle w:val="BodyText"/>
        <w:spacing w:line="225" w:lineRule="auto" w:before="0"/>
        <w:ind w:left="87" w:right="51"/>
      </w:pPr>
      <w:r>
        <w:rPr/>
        <w:t>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r>
        <w:rPr>
          <w:color w:val="0000FF"/>
        </w:rPr>
        <w:t>разделом IV</w:t>
      </w:r>
      <w:r>
        <w:rPr>
          <w:color w:val="0000FF"/>
        </w:rPr>
        <w:t> </w:t>
      </w:r>
      <w:r>
        <w:rPr/>
        <w:t>Программы.</w:t>
      </w:r>
    </w:p>
    <w:p>
      <w:pPr>
        <w:pStyle w:val="ListParagraph"/>
        <w:numPr>
          <w:ilvl w:val="0"/>
          <w:numId w:val="2"/>
        </w:numPr>
        <w:tabs>
          <w:tab w:pos="878" w:val="left" w:leader="none"/>
        </w:tabs>
        <w:spacing w:line="225" w:lineRule="auto" w:before="245" w:after="0"/>
        <w:ind w:left="87" w:right="48" w:firstLine="540"/>
        <w:jc w:val="both"/>
        <w:rPr>
          <w:sz w:val="24"/>
        </w:rPr>
      </w:pPr>
      <w:r>
        <w:rPr>
          <w:sz w:val="24"/>
        </w:rPr>
        <w:t>Тариф на оплату j</w:t>
      </w:r>
      <w:r>
        <w:rPr>
          <w:sz w:val="18"/>
        </w:rPr>
        <w:t>LT</w:t>
      </w:r>
      <w:r>
        <w:rPr>
          <w:sz w:val="24"/>
        </w:rP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spacing w:val="2"/>
          <w:position w:val="-13"/>
          <w:sz w:val="24"/>
        </w:rPr>
        <w:drawing>
          <wp:inline distT="0" distB="0" distL="0" distR="0">
            <wp:extent cx="368300" cy="29210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73" cstate="print"/>
                    <a:stretch>
                      <a:fillRect/>
                    </a:stretch>
                  </pic:blipFill>
                  <pic:spPr>
                    <a:xfrm>
                      <a:off x="0" y="0"/>
                      <a:ext cx="368300" cy="292100"/>
                    </a:xfrm>
                    <a:prstGeom prst="rect">
                      <a:avLst/>
                    </a:prstGeom>
                  </pic:spPr>
                </pic:pic>
              </a:graphicData>
            </a:graphic>
          </wp:inline>
        </w:drawing>
      </w:r>
      <w:r>
        <w:rPr>
          <w:spacing w:val="2"/>
          <w:position w:val="-13"/>
          <w:sz w:val="24"/>
        </w:rPr>
      </w:r>
      <w:r>
        <w:rPr>
          <w:sz w:val="24"/>
        </w:rPr>
        <w:t>), определяется по формуле:</w:t>
      </w:r>
    </w:p>
    <w:p>
      <w:pPr>
        <w:pStyle w:val="BodyText"/>
        <w:spacing w:before="143"/>
        <w:ind w:left="0" w:firstLine="0"/>
        <w:jc w:val="left"/>
        <w:rPr>
          <w:sz w:val="20"/>
        </w:rPr>
      </w:pPr>
      <w:r>
        <w:rPr>
          <w:sz w:val="20"/>
        </w:rPr>
        <w:drawing>
          <wp:anchor distT="0" distB="0" distL="0" distR="0" allowOverlap="1" layoutInCell="1" locked="0" behindDoc="1" simplePos="0" relativeHeight="487589376">
            <wp:simplePos x="0" y="0"/>
            <wp:positionH relativeFrom="page">
              <wp:posOffset>1554290</wp:posOffset>
            </wp:positionH>
            <wp:positionV relativeFrom="paragraph">
              <wp:posOffset>252350</wp:posOffset>
            </wp:positionV>
            <wp:extent cx="4844667" cy="500252"/>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74" cstate="print"/>
                    <a:stretch>
                      <a:fillRect/>
                    </a:stretch>
                  </pic:blipFill>
                  <pic:spPr>
                    <a:xfrm>
                      <a:off x="0" y="0"/>
                      <a:ext cx="4844667" cy="500252"/>
                    </a:xfrm>
                    <a:prstGeom prst="rect">
                      <a:avLst/>
                    </a:prstGeom>
                  </pic:spPr>
                </pic:pic>
              </a:graphicData>
            </a:graphic>
          </wp:anchor>
        </w:drawing>
      </w:r>
    </w:p>
    <w:p>
      <w:pPr>
        <w:pStyle w:val="BodyText"/>
        <w:spacing w:before="40"/>
        <w:ind w:left="0" w:firstLine="0"/>
        <w:jc w:val="left"/>
      </w:pPr>
    </w:p>
    <w:p>
      <w:pPr>
        <w:pStyle w:val="BodyText"/>
        <w:spacing w:before="0"/>
        <w:ind w:left="627" w:firstLine="0"/>
        <w:jc w:val="left"/>
      </w:pPr>
      <w:r>
        <w:rPr>
          <w:spacing w:val="-4"/>
        </w:rPr>
        <w:t>где:</w:t>
      </w:r>
    </w:p>
    <w:p>
      <w:pPr>
        <w:pStyle w:val="BodyText"/>
        <w:spacing w:before="51"/>
        <w:ind w:left="0" w:firstLine="0"/>
        <w:jc w:val="left"/>
      </w:pPr>
    </w:p>
    <w:p>
      <w:pPr>
        <w:pStyle w:val="ListParagraph"/>
        <w:numPr>
          <w:ilvl w:val="1"/>
          <w:numId w:val="2"/>
        </w:numPr>
        <w:tabs>
          <w:tab w:pos="1598" w:val="left" w:leader="none"/>
        </w:tabs>
        <w:spacing w:line="362" w:lineRule="auto" w:before="1" w:after="0"/>
        <w:ind w:left="87" w:right="51" w:firstLine="1356"/>
        <w:jc w:val="left"/>
        <w:rPr>
          <w:sz w:val="24"/>
        </w:rPr>
      </w:pPr>
      <w:r>
        <w:rPr>
          <w:sz w:val="24"/>
        </w:rPr>
        <w:drawing>
          <wp:anchor distT="0" distB="0" distL="0" distR="0" allowOverlap="1" layoutInCell="1" locked="0" behindDoc="0" simplePos="0" relativeHeight="15730688">
            <wp:simplePos x="0" y="0"/>
            <wp:positionH relativeFrom="page">
              <wp:posOffset>1136779</wp:posOffset>
            </wp:positionH>
            <wp:positionV relativeFrom="paragraph">
              <wp:posOffset>3298</wp:posOffset>
            </wp:positionV>
            <wp:extent cx="431540" cy="194733"/>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5" cstate="print"/>
                    <a:stretch>
                      <a:fillRect/>
                    </a:stretch>
                  </pic:blipFill>
                  <pic:spPr>
                    <a:xfrm>
                      <a:off x="0" y="0"/>
                      <a:ext cx="431540" cy="194733"/>
                    </a:xfrm>
                    <a:prstGeom prst="rect">
                      <a:avLst/>
                    </a:prstGeom>
                  </pic:spPr>
                </pic:pic>
              </a:graphicData>
            </a:graphic>
          </wp:anchor>
        </w:drawing>
      </w:r>
      <w:r>
        <w:rPr>
          <w:sz w:val="24"/>
        </w:rPr>
        <w:t>коэффициент относительной затратоемкости оказания j</w:t>
      </w:r>
      <w:r>
        <w:rPr>
          <w:sz w:val="18"/>
        </w:rPr>
        <w:t>LT</w:t>
      </w:r>
      <w:r>
        <w:rPr>
          <w:sz w:val="24"/>
        </w:rPr>
        <w:t>-й медицинской помощи в z-х условиях, значение которого принимается в соответствии с приложением N 4 к Программе;</w:t>
      </w:r>
    </w:p>
    <w:p>
      <w:pPr>
        <w:pStyle w:val="ListParagraph"/>
        <w:numPr>
          <w:ilvl w:val="1"/>
          <w:numId w:val="2"/>
        </w:numPr>
        <w:tabs>
          <w:tab w:pos="1646" w:val="left" w:leader="none"/>
        </w:tabs>
        <w:spacing w:line="240" w:lineRule="auto" w:before="193" w:after="0"/>
        <w:ind w:left="1646" w:right="0" w:hanging="139"/>
        <w:jc w:val="left"/>
        <w:rPr>
          <w:sz w:val="24"/>
        </w:rPr>
      </w:pPr>
      <w:r>
        <w:rPr>
          <w:sz w:val="24"/>
        </w:rPr>
        <w:drawing>
          <wp:anchor distT="0" distB="0" distL="0" distR="0" allowOverlap="1" layoutInCell="1" locked="0" behindDoc="0" simplePos="0" relativeHeight="15731200">
            <wp:simplePos x="0" y="0"/>
            <wp:positionH relativeFrom="page">
              <wp:posOffset>1146527</wp:posOffset>
            </wp:positionH>
            <wp:positionV relativeFrom="paragraph">
              <wp:posOffset>119641</wp:posOffset>
            </wp:positionV>
            <wp:extent cx="472487" cy="20955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76" cstate="print"/>
                    <a:stretch>
                      <a:fillRect/>
                    </a:stretch>
                  </pic:blipFill>
                  <pic:spPr>
                    <a:xfrm>
                      <a:off x="0" y="0"/>
                      <a:ext cx="472487" cy="209550"/>
                    </a:xfrm>
                    <a:prstGeom prst="rect">
                      <a:avLst/>
                    </a:prstGeom>
                  </pic:spPr>
                </pic:pic>
              </a:graphicData>
            </a:graphic>
          </wp:anchor>
        </w:drawing>
      </w:r>
      <w:r>
        <w:rPr>
          <w:sz w:val="24"/>
        </w:rPr>
        <w:t>доля</w:t>
      </w:r>
      <w:r>
        <w:rPr>
          <w:spacing w:val="-6"/>
          <w:sz w:val="24"/>
        </w:rPr>
        <w:t> </w:t>
      </w:r>
      <w:r>
        <w:rPr>
          <w:sz w:val="24"/>
        </w:rPr>
        <w:t>заработной</w:t>
      </w:r>
      <w:r>
        <w:rPr>
          <w:spacing w:val="-4"/>
          <w:sz w:val="24"/>
        </w:rPr>
        <w:t> </w:t>
      </w:r>
      <w:r>
        <w:rPr>
          <w:sz w:val="24"/>
        </w:rPr>
        <w:t>платы</w:t>
      </w:r>
      <w:r>
        <w:rPr>
          <w:spacing w:val="-4"/>
          <w:sz w:val="24"/>
        </w:rPr>
        <w:t> </w:t>
      </w:r>
      <w:r>
        <w:rPr>
          <w:sz w:val="24"/>
        </w:rPr>
        <w:t>и</w:t>
      </w:r>
      <w:r>
        <w:rPr>
          <w:spacing w:val="-3"/>
          <w:sz w:val="24"/>
        </w:rPr>
        <w:t> </w:t>
      </w:r>
      <w:r>
        <w:rPr>
          <w:sz w:val="24"/>
        </w:rPr>
        <w:t>прочих</w:t>
      </w:r>
      <w:r>
        <w:rPr>
          <w:spacing w:val="-4"/>
          <w:sz w:val="24"/>
        </w:rPr>
        <w:t> </w:t>
      </w:r>
      <w:r>
        <w:rPr>
          <w:sz w:val="24"/>
        </w:rPr>
        <w:t>расходов</w:t>
      </w:r>
      <w:r>
        <w:rPr>
          <w:spacing w:val="-4"/>
          <w:sz w:val="24"/>
        </w:rPr>
        <w:t> </w:t>
      </w:r>
      <w:r>
        <w:rPr>
          <w:sz w:val="24"/>
        </w:rPr>
        <w:t>в</w:t>
      </w:r>
      <w:r>
        <w:rPr>
          <w:spacing w:val="-3"/>
          <w:sz w:val="24"/>
        </w:rPr>
        <w:t> </w:t>
      </w:r>
      <w:r>
        <w:rPr>
          <w:sz w:val="24"/>
        </w:rPr>
        <w:t>составе</w:t>
      </w:r>
      <w:r>
        <w:rPr>
          <w:spacing w:val="-4"/>
          <w:sz w:val="24"/>
        </w:rPr>
        <w:t> </w:t>
      </w:r>
      <w:r>
        <w:rPr>
          <w:sz w:val="24"/>
        </w:rPr>
        <w:t>норматива</w:t>
      </w:r>
      <w:r>
        <w:rPr>
          <w:spacing w:val="-4"/>
          <w:sz w:val="24"/>
        </w:rPr>
        <w:t> </w:t>
      </w:r>
      <w:r>
        <w:rPr>
          <w:sz w:val="24"/>
        </w:rPr>
        <w:t>финансовых</w:t>
      </w:r>
      <w:r>
        <w:rPr>
          <w:spacing w:val="-3"/>
          <w:sz w:val="24"/>
        </w:rPr>
        <w:t> </w:t>
      </w:r>
      <w:r>
        <w:rPr>
          <w:spacing w:val="-2"/>
          <w:sz w:val="24"/>
        </w:rPr>
        <w:t>затрат</w:t>
      </w:r>
    </w:p>
    <w:p>
      <w:pPr>
        <w:pStyle w:val="BodyText"/>
        <w:spacing w:line="225" w:lineRule="auto" w:before="171"/>
        <w:ind w:left="87" w:right="51" w:firstLine="0"/>
      </w:pPr>
      <w:r>
        <w:rPr/>
        <w:t>на оказание J</w:t>
      </w:r>
      <w:r>
        <w:rPr>
          <w:sz w:val="18"/>
        </w:rPr>
        <w:t>lt</w:t>
      </w:r>
      <w:r>
        <w:rP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BodyText"/>
        <w:spacing w:before="52"/>
        <w:ind w:left="0" w:firstLine="0"/>
        <w:jc w:val="left"/>
      </w:pPr>
    </w:p>
    <w:p>
      <w:pPr>
        <w:pStyle w:val="ListParagraph"/>
        <w:numPr>
          <w:ilvl w:val="1"/>
          <w:numId w:val="2"/>
        </w:numPr>
        <w:tabs>
          <w:tab w:pos="1668" w:val="left" w:leader="none"/>
        </w:tabs>
        <w:spacing w:line="240" w:lineRule="auto" w:before="1" w:after="0"/>
        <w:ind w:left="1668" w:right="0" w:hanging="190"/>
        <w:jc w:val="left"/>
        <w:rPr>
          <w:sz w:val="24"/>
        </w:rPr>
      </w:pPr>
      <w:r>
        <w:rPr>
          <w:sz w:val="24"/>
        </w:rPr>
        <w:drawing>
          <wp:anchor distT="0" distB="0" distL="0" distR="0" allowOverlap="1" layoutInCell="1" locked="0" behindDoc="0" simplePos="0" relativeHeight="15731712">
            <wp:simplePos x="0" y="0"/>
            <wp:positionH relativeFrom="page">
              <wp:posOffset>1136779</wp:posOffset>
            </wp:positionH>
            <wp:positionV relativeFrom="paragraph">
              <wp:posOffset>3250</wp:posOffset>
            </wp:positionV>
            <wp:extent cx="402771" cy="194733"/>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77" cstate="print"/>
                    <a:stretch>
                      <a:fillRect/>
                    </a:stretch>
                  </pic:blipFill>
                  <pic:spPr>
                    <a:xfrm>
                      <a:off x="0" y="0"/>
                      <a:ext cx="402771" cy="194733"/>
                    </a:xfrm>
                    <a:prstGeom prst="rect">
                      <a:avLst/>
                    </a:prstGeom>
                  </pic:spPr>
                </pic:pic>
              </a:graphicData>
            </a:graphic>
          </wp:anchor>
        </w:drawing>
      </w:r>
      <w:r>
        <w:rPr>
          <w:sz w:val="24"/>
        </w:rPr>
        <w:t>коэффициент</w:t>
      </w:r>
      <w:r>
        <w:rPr>
          <w:spacing w:val="45"/>
          <w:sz w:val="24"/>
        </w:rPr>
        <w:t> </w:t>
      </w:r>
      <w:r>
        <w:rPr>
          <w:sz w:val="24"/>
        </w:rPr>
        <w:t>специфики</w:t>
      </w:r>
      <w:r>
        <w:rPr>
          <w:spacing w:val="46"/>
          <w:sz w:val="24"/>
        </w:rPr>
        <w:t> </w:t>
      </w:r>
      <w:r>
        <w:rPr>
          <w:sz w:val="24"/>
        </w:rPr>
        <w:t>оказания</w:t>
      </w:r>
      <w:r>
        <w:rPr>
          <w:spacing w:val="46"/>
          <w:sz w:val="24"/>
        </w:rPr>
        <w:t> </w:t>
      </w:r>
      <w:r>
        <w:rPr>
          <w:sz w:val="24"/>
        </w:rPr>
        <w:t>j</w:t>
      </w:r>
      <w:r>
        <w:rPr>
          <w:sz w:val="18"/>
        </w:rPr>
        <w:t>LT</w:t>
      </w:r>
      <w:r>
        <w:rPr>
          <w:sz w:val="24"/>
        </w:rPr>
        <w:t>-й</w:t>
      </w:r>
      <w:r>
        <w:rPr>
          <w:spacing w:val="46"/>
          <w:sz w:val="24"/>
        </w:rPr>
        <w:t> </w:t>
      </w:r>
      <w:r>
        <w:rPr>
          <w:sz w:val="24"/>
        </w:rPr>
        <w:t>медицинской</w:t>
      </w:r>
      <w:r>
        <w:rPr>
          <w:spacing w:val="46"/>
          <w:sz w:val="24"/>
        </w:rPr>
        <w:t> </w:t>
      </w:r>
      <w:r>
        <w:rPr>
          <w:sz w:val="24"/>
        </w:rPr>
        <w:t>помощи</w:t>
      </w:r>
      <w:r>
        <w:rPr>
          <w:spacing w:val="46"/>
          <w:sz w:val="24"/>
        </w:rPr>
        <w:t> </w:t>
      </w:r>
      <w:r>
        <w:rPr>
          <w:sz w:val="24"/>
        </w:rPr>
        <w:t>i-й</w:t>
      </w:r>
      <w:r>
        <w:rPr>
          <w:spacing w:val="46"/>
          <w:sz w:val="24"/>
        </w:rPr>
        <w:t> </w:t>
      </w:r>
      <w:r>
        <w:rPr>
          <w:spacing w:val="-2"/>
          <w:sz w:val="24"/>
        </w:rPr>
        <w:t>федеральной</w:t>
      </w:r>
    </w:p>
    <w:p>
      <w:pPr>
        <w:pStyle w:val="BodyText"/>
        <w:spacing w:line="225" w:lineRule="auto" w:before="154"/>
        <w:ind w:left="87" w:right="52" w:firstLine="0"/>
      </w:pPr>
      <w:r>
        <w:rPr/>
        <w:t>медицинской организацией, значение которого принимается в соответствии с </w:t>
      </w:r>
      <w:r>
        <w:rPr>
          <w:color w:val="0000FF"/>
        </w:rPr>
        <w:t>пунктом 5</w:t>
      </w:r>
      <w:r>
        <w:rPr>
          <w:color w:val="0000FF"/>
        </w:rPr>
        <w:t> </w:t>
      </w:r>
      <w:r>
        <w:rPr/>
        <w:t>настоящего Положения.</w:t>
      </w:r>
    </w:p>
    <w:p>
      <w:pPr>
        <w:pStyle w:val="ListParagraph"/>
        <w:numPr>
          <w:ilvl w:val="0"/>
          <w:numId w:val="2"/>
        </w:numPr>
        <w:tabs>
          <w:tab w:pos="900" w:val="left" w:leader="none"/>
        </w:tabs>
        <w:spacing w:line="225" w:lineRule="auto" w:before="241" w:after="0"/>
        <w:ind w:left="87" w:right="48" w:firstLine="540"/>
        <w:jc w:val="both"/>
        <w:rPr>
          <w:sz w:val="24"/>
        </w:rPr>
      </w:pPr>
      <w:r>
        <w:rPr>
          <w:sz w:val="24"/>
        </w:rPr>
        <w:t>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pPr>
        <w:pStyle w:val="BodyText"/>
        <w:spacing w:line="225" w:lineRule="auto" w:before="242"/>
        <w:ind w:left="87" w:right="47"/>
      </w:pPr>
      <w:r>
        <w:rPr/>
        <w:t>а) 1,3 - при оплате по группам заболеваний, состояний, включенным в профиль групп заболеваний,</w:t>
      </w:r>
      <w:r>
        <w:rPr>
          <w:spacing w:val="-3"/>
        </w:rPr>
        <w:t> </w:t>
      </w:r>
      <w:r>
        <w:rPr/>
        <w:t>состояний</w:t>
      </w:r>
      <w:r>
        <w:rPr>
          <w:spacing w:val="-3"/>
        </w:rPr>
        <w:t> </w:t>
      </w:r>
      <w:r>
        <w:rPr/>
        <w:t>"акушерство</w:t>
      </w:r>
      <w:r>
        <w:rPr>
          <w:spacing w:val="-3"/>
        </w:rPr>
        <w:t> </w:t>
      </w:r>
      <w:r>
        <w:rPr/>
        <w:t>и</w:t>
      </w:r>
      <w:r>
        <w:rPr>
          <w:spacing w:val="-3"/>
        </w:rPr>
        <w:t> </w:t>
      </w:r>
      <w:r>
        <w:rPr/>
        <w:t>гинекология",</w:t>
      </w:r>
      <w:r>
        <w:rPr>
          <w:spacing w:val="-3"/>
        </w:rPr>
        <w:t> </w:t>
      </w:r>
      <w:r>
        <w:rPr/>
        <w:t>при</w:t>
      </w:r>
      <w:r>
        <w:rPr>
          <w:spacing w:val="-3"/>
        </w:rPr>
        <w:t> </w:t>
      </w:r>
      <w:r>
        <w:rPr/>
        <w:t>значении</w:t>
      </w:r>
      <w:r>
        <w:rPr>
          <w:spacing w:val="-3"/>
        </w:rPr>
        <w:t> </w:t>
      </w:r>
      <w:r>
        <w:rPr/>
        <w:t>коэффициента</w:t>
      </w:r>
      <w:r>
        <w:rPr>
          <w:spacing w:val="-4"/>
        </w:rPr>
        <w:t> </w:t>
      </w:r>
      <w:r>
        <w:rPr/>
        <w:t>относительной затратоемкости, равном 2 и более для медицинской помощи, оказанной в стационарных</w:t>
      </w:r>
      <w:r>
        <w:rPr>
          <w:spacing w:val="40"/>
        </w:rPr>
        <w:t> </w:t>
      </w:r>
      <w:r>
        <w:rPr/>
        <w:t>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w:t>
      </w:r>
      <w:r>
        <w:rPr>
          <w:spacing w:val="76"/>
          <w:w w:val="150"/>
        </w:rPr>
        <w:t> </w:t>
      </w:r>
      <w:r>
        <w:rPr/>
        <w:t>в</w:t>
      </w:r>
      <w:r>
        <w:rPr>
          <w:spacing w:val="76"/>
          <w:w w:val="150"/>
        </w:rPr>
        <w:t> </w:t>
      </w:r>
      <w:r>
        <w:rPr/>
        <w:t>профиль</w:t>
      </w:r>
      <w:r>
        <w:rPr>
          <w:spacing w:val="76"/>
          <w:w w:val="150"/>
        </w:rPr>
        <w:t> </w:t>
      </w:r>
      <w:r>
        <w:rPr/>
        <w:t>групп</w:t>
      </w:r>
      <w:r>
        <w:rPr>
          <w:spacing w:val="76"/>
          <w:w w:val="150"/>
        </w:rPr>
        <w:t> </w:t>
      </w:r>
      <w:r>
        <w:rPr/>
        <w:t>заболеваний,</w:t>
      </w:r>
      <w:r>
        <w:rPr>
          <w:spacing w:val="76"/>
          <w:w w:val="150"/>
        </w:rPr>
        <w:t> </w:t>
      </w:r>
      <w:r>
        <w:rPr/>
        <w:t>состояний</w:t>
      </w:r>
      <w:r>
        <w:rPr>
          <w:spacing w:val="76"/>
          <w:w w:val="150"/>
        </w:rPr>
        <w:t> </w:t>
      </w:r>
      <w:r>
        <w:rPr/>
        <w:t>"акушерство</w:t>
      </w:r>
      <w:r>
        <w:rPr>
          <w:spacing w:val="76"/>
          <w:w w:val="150"/>
        </w:rPr>
        <w:t> </w:t>
      </w:r>
      <w:r>
        <w:rPr/>
        <w:t>и</w:t>
      </w:r>
      <w:r>
        <w:rPr>
          <w:spacing w:val="76"/>
          <w:w w:val="150"/>
        </w:rPr>
        <w:t> </w:t>
      </w:r>
      <w:r>
        <w:rPr/>
        <w:t>гинекология",</w:t>
      </w:r>
      <w:r>
        <w:rPr>
          <w:spacing w:val="76"/>
          <w:w w:val="150"/>
        </w:rPr>
        <w:t> </w:t>
      </w:r>
      <w:r>
        <w:rPr/>
        <w:t>при</w:t>
      </w:r>
    </w:p>
    <w:p>
      <w:pPr>
        <w:pStyle w:val="BodyText"/>
        <w:spacing w:after="0" w:line="225" w:lineRule="auto"/>
        <w:sectPr>
          <w:pgSz w:w="11910" w:h="16840"/>
          <w:pgMar w:header="492" w:footer="1504" w:top="1760" w:bottom="1700" w:left="1133" w:right="566"/>
        </w:sectPr>
      </w:pPr>
    </w:p>
    <w:p>
      <w:pPr>
        <w:pStyle w:val="BodyText"/>
        <w:spacing w:line="225" w:lineRule="auto" w:before="93"/>
        <w:ind w:left="87" w:right="50" w:firstLine="0"/>
      </w:pPr>
      <w:bookmarkStart w:name="_bookmark18" w:id="50"/>
      <w:bookmarkEnd w:id="50"/>
      <w:r>
        <w:rPr/>
      </w:r>
      <w:r>
        <w:rPr/>
        <w:t>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BodyText"/>
        <w:spacing w:line="225" w:lineRule="auto" w:before="242"/>
        <w:ind w:left="87" w:right="47"/>
      </w:pPr>
      <w:r>
        <w:rPr/>
        <w:t>б) 1,2 - при оплате по группам заболеваний, состояний, не включенным в профиль групп заболеваний,</w:t>
      </w:r>
      <w:r>
        <w:rPr>
          <w:spacing w:val="-3"/>
        </w:rPr>
        <w:t> </w:t>
      </w:r>
      <w:r>
        <w:rPr/>
        <w:t>состояний</w:t>
      </w:r>
      <w:r>
        <w:rPr>
          <w:spacing w:val="-3"/>
        </w:rPr>
        <w:t> </w:t>
      </w:r>
      <w:r>
        <w:rPr/>
        <w:t>"акушерство</w:t>
      </w:r>
      <w:r>
        <w:rPr>
          <w:spacing w:val="-3"/>
        </w:rPr>
        <w:t> </w:t>
      </w:r>
      <w:r>
        <w:rPr/>
        <w:t>и</w:t>
      </w:r>
      <w:r>
        <w:rPr>
          <w:spacing w:val="-3"/>
        </w:rPr>
        <w:t> </w:t>
      </w:r>
      <w:r>
        <w:rPr/>
        <w:t>гинекология",</w:t>
      </w:r>
      <w:r>
        <w:rPr>
          <w:spacing w:val="-3"/>
        </w:rPr>
        <w:t> </w:t>
      </w:r>
      <w:r>
        <w:rPr/>
        <w:t>при</w:t>
      </w:r>
      <w:r>
        <w:rPr>
          <w:spacing w:val="-3"/>
        </w:rPr>
        <w:t> </w:t>
      </w:r>
      <w:r>
        <w:rPr/>
        <w:t>значении</w:t>
      </w:r>
      <w:r>
        <w:rPr>
          <w:spacing w:val="-3"/>
        </w:rPr>
        <w:t> </w:t>
      </w:r>
      <w:r>
        <w:rPr/>
        <w:t>коэффициента</w:t>
      </w:r>
      <w:r>
        <w:rPr>
          <w:spacing w:val="-4"/>
        </w:rPr>
        <w:t> </w:t>
      </w:r>
      <w:r>
        <w:rPr/>
        <w:t>относительной затратоемкости, равном 2 и более для медицинской помощи, оказанной в стационарных</w:t>
      </w:r>
      <w:r>
        <w:rPr>
          <w:spacing w:val="40"/>
        </w:rPr>
        <w:t> </w:t>
      </w:r>
      <w:r>
        <w:rPr/>
        <w:t>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w:t>
      </w:r>
      <w:r>
        <w:rPr>
          <w:spacing w:val="40"/>
        </w:rPr>
        <w:t> </w:t>
      </w:r>
      <w:r>
        <w:rPr/>
        <w:t>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BodyText"/>
        <w:spacing w:line="225" w:lineRule="auto" w:before="246"/>
        <w:ind w:left="87" w:right="48"/>
      </w:pPr>
      <w:r>
        <w:rP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BodyText"/>
        <w:spacing w:before="230"/>
        <w:ind w:left="627" w:firstLine="0"/>
        <w:jc w:val="left"/>
      </w:pPr>
      <w:r>
        <w:rPr/>
        <w:t>г) </w:t>
      </w:r>
      <w:r>
        <w:rPr>
          <w:spacing w:val="-5"/>
        </w:rPr>
        <w:t>1:</w:t>
      </w:r>
    </w:p>
    <w:p>
      <w:pPr>
        <w:pStyle w:val="BodyText"/>
        <w:spacing w:line="225" w:lineRule="auto" w:before="238"/>
        <w:ind w:left="87" w:right="48"/>
      </w:pPr>
      <w:r>
        <w:rP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w:t>
      </w:r>
      <w:r>
        <w:rPr>
          <w:spacing w:val="40"/>
        </w:rPr>
        <w:t> </w:t>
      </w:r>
      <w:r>
        <w:rPr/>
        <w:t>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BodyText"/>
        <w:spacing w:line="225" w:lineRule="auto" w:before="244"/>
        <w:ind w:left="87" w:right="48"/>
      </w:pPr>
      <w:r>
        <w:rPr/>
        <w:t>при значении коэффициента относительной затратоемкости менее 1,7 для медицинской помощи,</w:t>
      </w:r>
      <w:r>
        <w:rPr>
          <w:spacing w:val="-1"/>
        </w:rPr>
        <w:t> </w:t>
      </w:r>
      <w:r>
        <w:rPr/>
        <w:t>оказанной</w:t>
      </w:r>
      <w:r>
        <w:rPr>
          <w:spacing w:val="-1"/>
        </w:rPr>
        <w:t> </w:t>
      </w:r>
      <w:r>
        <w:rPr/>
        <w:t>в</w:t>
      </w:r>
      <w:r>
        <w:rPr>
          <w:spacing w:val="-1"/>
        </w:rPr>
        <w:t> </w:t>
      </w:r>
      <w:r>
        <w:rPr/>
        <w:t>стационарных</w:t>
      </w:r>
      <w:r>
        <w:rPr>
          <w:spacing w:val="-1"/>
        </w:rPr>
        <w:t> </w:t>
      </w:r>
      <w:r>
        <w:rPr/>
        <w:t>условиях,</w:t>
      </w:r>
      <w:r>
        <w:rPr>
          <w:spacing w:val="-1"/>
        </w:rPr>
        <w:t> </w:t>
      </w:r>
      <w:r>
        <w:rPr/>
        <w:t>и</w:t>
      </w:r>
      <w:r>
        <w:rPr>
          <w:spacing w:val="-1"/>
        </w:rPr>
        <w:t> </w:t>
      </w:r>
      <w:r>
        <w:rPr/>
        <w:t>менее</w:t>
      </w:r>
      <w:r>
        <w:rPr>
          <w:spacing w:val="-1"/>
        </w:rPr>
        <w:t> </w:t>
      </w:r>
      <w:r>
        <w:rPr/>
        <w:t>2,7</w:t>
      </w:r>
      <w:r>
        <w:rPr>
          <w:spacing w:val="-1"/>
        </w:rPr>
        <w:t> </w:t>
      </w:r>
      <w:r>
        <w:rPr/>
        <w:t>для</w:t>
      </w:r>
      <w:r>
        <w:rPr>
          <w:spacing w:val="-1"/>
        </w:rPr>
        <w:t> </w:t>
      </w:r>
      <w:r>
        <w:rPr/>
        <w:t>медицинской</w:t>
      </w:r>
      <w:r>
        <w:rPr>
          <w:spacing w:val="-1"/>
        </w:rPr>
        <w:t> </w:t>
      </w:r>
      <w:r>
        <w:rPr/>
        <w:t>помощи,</w:t>
      </w:r>
      <w:r>
        <w:rPr>
          <w:spacing w:val="-1"/>
        </w:rPr>
        <w:t> </w:t>
      </w:r>
      <w:r>
        <w:rPr/>
        <w:t>оказанной</w:t>
      </w:r>
      <w:r>
        <w:rPr>
          <w:spacing w:val="-1"/>
        </w:rPr>
        <w:t> </w:t>
      </w:r>
      <w:r>
        <w:rPr/>
        <w:t>в условиях дневного стационара для медицинских организаций, подведомственных Управлению делами Президента Российской Федерации;</w:t>
      </w:r>
    </w:p>
    <w:p>
      <w:pPr>
        <w:pStyle w:val="BodyText"/>
        <w:spacing w:line="225" w:lineRule="auto" w:before="243"/>
        <w:ind w:left="87" w:right="49"/>
      </w:pPr>
      <w:r>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BodyText"/>
        <w:spacing w:before="227"/>
        <w:ind w:left="627" w:firstLine="0"/>
        <w:jc w:val="left"/>
      </w:pPr>
      <w:r>
        <w:rPr/>
        <w:t>группа</w:t>
      </w:r>
      <w:r>
        <w:rPr>
          <w:spacing w:val="-5"/>
        </w:rPr>
        <w:t> </w:t>
      </w:r>
      <w:r>
        <w:rPr/>
        <w:t>st02.006</w:t>
      </w:r>
      <w:r>
        <w:rPr>
          <w:spacing w:val="-4"/>
        </w:rPr>
        <w:t> </w:t>
      </w:r>
      <w:r>
        <w:rPr/>
        <w:t>-</w:t>
      </w:r>
      <w:r>
        <w:rPr>
          <w:spacing w:val="-5"/>
        </w:rPr>
        <w:t> </w:t>
      </w:r>
      <w:r>
        <w:rPr/>
        <w:t>послеродовой</w:t>
      </w:r>
      <w:r>
        <w:rPr>
          <w:spacing w:val="-4"/>
        </w:rPr>
        <w:t> </w:t>
      </w:r>
      <w:r>
        <w:rPr>
          <w:spacing w:val="-2"/>
        </w:rPr>
        <w:t>сепсис;</w:t>
      </w:r>
    </w:p>
    <w:p>
      <w:pPr>
        <w:pStyle w:val="BodyText"/>
        <w:spacing w:before="224"/>
        <w:ind w:left="627" w:firstLine="0"/>
        <w:jc w:val="left"/>
      </w:pPr>
      <w:r>
        <w:rPr/>
        <w:t>группа</w:t>
      </w:r>
      <w:r>
        <w:rPr>
          <w:spacing w:val="-6"/>
        </w:rPr>
        <w:t> </w:t>
      </w:r>
      <w:r>
        <w:rPr/>
        <w:t>st09.004</w:t>
      </w:r>
      <w:r>
        <w:rPr>
          <w:spacing w:val="-2"/>
        </w:rPr>
        <w:t> </w:t>
      </w:r>
      <w:r>
        <w:rPr/>
        <w:t>-</w:t>
      </w:r>
      <w:r>
        <w:rPr>
          <w:spacing w:val="-2"/>
        </w:rPr>
        <w:t> </w:t>
      </w:r>
      <w:r>
        <w:rPr/>
        <w:t>операции</w:t>
      </w:r>
      <w:r>
        <w:rPr>
          <w:spacing w:val="-4"/>
        </w:rPr>
        <w:t> </w:t>
      </w:r>
      <w:r>
        <w:rPr/>
        <w:t>на</w:t>
      </w:r>
      <w:r>
        <w:rPr>
          <w:spacing w:val="-3"/>
        </w:rPr>
        <w:t> </w:t>
      </w:r>
      <w:r>
        <w:rPr/>
        <w:t>мужских</w:t>
      </w:r>
      <w:r>
        <w:rPr>
          <w:spacing w:val="-2"/>
        </w:rPr>
        <w:t> </w:t>
      </w:r>
      <w:r>
        <w:rPr/>
        <w:t>половых</w:t>
      </w:r>
      <w:r>
        <w:rPr>
          <w:spacing w:val="-3"/>
        </w:rPr>
        <w:t> </w:t>
      </w:r>
      <w:r>
        <w:rPr/>
        <w:t>органах,</w:t>
      </w:r>
      <w:r>
        <w:rPr>
          <w:spacing w:val="-2"/>
        </w:rPr>
        <w:t> </w:t>
      </w:r>
      <w:r>
        <w:rPr/>
        <w:t>дети</w:t>
      </w:r>
      <w:r>
        <w:rPr>
          <w:spacing w:val="-3"/>
        </w:rPr>
        <w:t> </w:t>
      </w:r>
      <w:r>
        <w:rPr/>
        <w:t>(уровень</w:t>
      </w:r>
      <w:r>
        <w:rPr>
          <w:spacing w:val="-3"/>
        </w:rPr>
        <w:t> </w:t>
      </w:r>
      <w:r>
        <w:rPr>
          <w:spacing w:val="-5"/>
        </w:rPr>
        <w:t>4);</w:t>
      </w:r>
    </w:p>
    <w:p>
      <w:pPr>
        <w:pStyle w:val="BodyText"/>
        <w:spacing w:line="434" w:lineRule="auto" w:before="224"/>
        <w:ind w:left="627" w:right="740" w:firstLine="0"/>
        <w:jc w:val="left"/>
      </w:pPr>
      <w:r>
        <w:rPr/>
        <w:t>группа</w:t>
      </w:r>
      <w:r>
        <w:rPr>
          <w:spacing w:val="-4"/>
        </w:rPr>
        <w:t> </w:t>
      </w:r>
      <w:r>
        <w:rPr/>
        <w:t>st09.008</w:t>
      </w:r>
      <w:r>
        <w:rPr>
          <w:spacing w:val="-3"/>
        </w:rPr>
        <w:t> </w:t>
      </w:r>
      <w:r>
        <w:rPr/>
        <w:t>-</w:t>
      </w:r>
      <w:r>
        <w:rPr>
          <w:spacing w:val="-3"/>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дети</w:t>
      </w:r>
      <w:r>
        <w:rPr>
          <w:spacing w:val="-4"/>
        </w:rPr>
        <w:t> </w:t>
      </w:r>
      <w:r>
        <w:rPr/>
        <w:t>(уровень</w:t>
      </w:r>
      <w:r>
        <w:rPr>
          <w:spacing w:val="-4"/>
        </w:rPr>
        <w:t> </w:t>
      </w:r>
      <w:r>
        <w:rPr/>
        <w:t>4); группа</w:t>
      </w:r>
      <w:r>
        <w:rPr>
          <w:spacing w:val="-7"/>
        </w:rPr>
        <w:t> </w:t>
      </w:r>
      <w:r>
        <w:rPr/>
        <w:t>st09.009</w:t>
      </w:r>
      <w:r>
        <w:rPr>
          <w:spacing w:val="-4"/>
        </w:rPr>
        <w:t> </w:t>
      </w:r>
      <w:r>
        <w:rPr/>
        <w:t>-</w:t>
      </w:r>
      <w:r>
        <w:rPr>
          <w:spacing w:val="-4"/>
        </w:rPr>
        <w:t> </w:t>
      </w:r>
      <w:r>
        <w:rPr/>
        <w:t>операции</w:t>
      </w:r>
      <w:r>
        <w:rPr>
          <w:spacing w:val="-5"/>
        </w:rPr>
        <w:t> </w:t>
      </w:r>
      <w:r>
        <w:rPr/>
        <w:t>на</w:t>
      </w:r>
      <w:r>
        <w:rPr>
          <w:spacing w:val="-5"/>
        </w:rPr>
        <w:t> </w:t>
      </w:r>
      <w:r>
        <w:rPr/>
        <w:t>почке</w:t>
      </w:r>
      <w:r>
        <w:rPr>
          <w:spacing w:val="-5"/>
        </w:rPr>
        <w:t> </w:t>
      </w:r>
      <w:r>
        <w:rPr/>
        <w:t>и</w:t>
      </w:r>
      <w:r>
        <w:rPr>
          <w:spacing w:val="-5"/>
        </w:rPr>
        <w:t> </w:t>
      </w:r>
      <w:r>
        <w:rPr/>
        <w:t>мочевыделительной</w:t>
      </w:r>
      <w:r>
        <w:rPr>
          <w:spacing w:val="-5"/>
        </w:rPr>
        <w:t> </w:t>
      </w:r>
      <w:r>
        <w:rPr/>
        <w:t>системе,</w:t>
      </w:r>
      <w:r>
        <w:rPr>
          <w:spacing w:val="-4"/>
        </w:rPr>
        <w:t> </w:t>
      </w:r>
      <w:r>
        <w:rPr/>
        <w:t>дети</w:t>
      </w:r>
      <w:r>
        <w:rPr>
          <w:spacing w:val="-5"/>
        </w:rPr>
        <w:t> </w:t>
      </w:r>
      <w:r>
        <w:rPr/>
        <w:t>(уровень</w:t>
      </w:r>
      <w:r>
        <w:rPr>
          <w:spacing w:val="-4"/>
        </w:rPr>
        <w:t> </w:t>
      </w:r>
      <w:r>
        <w:rPr>
          <w:spacing w:val="-5"/>
        </w:rPr>
        <w:t>5);</w:t>
      </w:r>
    </w:p>
    <w:p>
      <w:pPr>
        <w:pStyle w:val="BodyText"/>
        <w:spacing w:after="0" w:line="434" w:lineRule="auto"/>
        <w:jc w:val="left"/>
        <w:sectPr>
          <w:pgSz w:w="11910" w:h="16840"/>
          <w:pgMar w:header="492" w:footer="1504" w:top="1760" w:bottom="1700" w:left="1133" w:right="566"/>
        </w:sectPr>
      </w:pPr>
    </w:p>
    <w:p>
      <w:pPr>
        <w:pStyle w:val="BodyText"/>
        <w:spacing w:before="43"/>
        <w:ind w:left="0" w:firstLine="0"/>
        <w:jc w:val="left"/>
      </w:pPr>
    </w:p>
    <w:p>
      <w:pPr>
        <w:pStyle w:val="BodyText"/>
        <w:spacing w:before="1"/>
        <w:ind w:left="627" w:firstLine="0"/>
        <w:jc w:val="left"/>
      </w:pPr>
      <w:r>
        <w:rPr/>
        <w:t>группа</w:t>
      </w:r>
      <w:r>
        <w:rPr>
          <w:spacing w:val="-7"/>
        </w:rPr>
        <w:t> </w:t>
      </w:r>
      <w:r>
        <w:rPr/>
        <w:t>st09.010</w:t>
      </w:r>
      <w:r>
        <w:rPr>
          <w:spacing w:val="-4"/>
        </w:rPr>
        <w:t> </w:t>
      </w:r>
      <w:r>
        <w:rPr/>
        <w:t>-</w:t>
      </w:r>
      <w:r>
        <w:rPr>
          <w:spacing w:val="-4"/>
        </w:rPr>
        <w:t> </w:t>
      </w:r>
      <w:r>
        <w:rPr/>
        <w:t>операции</w:t>
      </w:r>
      <w:r>
        <w:rPr>
          <w:spacing w:val="-5"/>
        </w:rPr>
        <w:t> </w:t>
      </w:r>
      <w:r>
        <w:rPr/>
        <w:t>на</w:t>
      </w:r>
      <w:r>
        <w:rPr>
          <w:spacing w:val="-5"/>
        </w:rPr>
        <w:t> </w:t>
      </w:r>
      <w:r>
        <w:rPr/>
        <w:t>почке</w:t>
      </w:r>
      <w:r>
        <w:rPr>
          <w:spacing w:val="-5"/>
        </w:rPr>
        <w:t> </w:t>
      </w:r>
      <w:r>
        <w:rPr/>
        <w:t>и</w:t>
      </w:r>
      <w:r>
        <w:rPr>
          <w:spacing w:val="-5"/>
        </w:rPr>
        <w:t> </w:t>
      </w:r>
      <w:r>
        <w:rPr/>
        <w:t>мочевыделительной</w:t>
      </w:r>
      <w:r>
        <w:rPr>
          <w:spacing w:val="-5"/>
        </w:rPr>
        <w:t> </w:t>
      </w:r>
      <w:r>
        <w:rPr/>
        <w:t>системе,</w:t>
      </w:r>
      <w:r>
        <w:rPr>
          <w:spacing w:val="-4"/>
        </w:rPr>
        <w:t> </w:t>
      </w:r>
      <w:r>
        <w:rPr/>
        <w:t>дети</w:t>
      </w:r>
      <w:r>
        <w:rPr>
          <w:spacing w:val="-5"/>
        </w:rPr>
        <w:t> </w:t>
      </w:r>
      <w:r>
        <w:rPr/>
        <w:t>(уровень</w:t>
      </w:r>
      <w:r>
        <w:rPr>
          <w:spacing w:val="-4"/>
        </w:rPr>
        <w:t> </w:t>
      </w:r>
      <w:r>
        <w:rPr>
          <w:spacing w:val="-5"/>
        </w:rPr>
        <w:t>6);</w:t>
      </w:r>
    </w:p>
    <w:p>
      <w:pPr>
        <w:pStyle w:val="BodyText"/>
        <w:spacing w:line="225" w:lineRule="auto" w:before="237"/>
        <w:ind w:left="87"/>
        <w:jc w:val="left"/>
      </w:pPr>
      <w:r>
        <w:rPr/>
        <w:t>группа</w:t>
      </w:r>
      <w:r>
        <w:rPr>
          <w:spacing w:val="40"/>
        </w:rPr>
        <w:t> </w:t>
      </w:r>
      <w:r>
        <w:rPr/>
        <w:t>st15.009</w:t>
      </w:r>
      <w:r>
        <w:rPr>
          <w:spacing w:val="40"/>
        </w:rPr>
        <w:t> </w:t>
      </w:r>
      <w:r>
        <w:rPr/>
        <w:t>-</w:t>
      </w:r>
      <w:r>
        <w:rPr>
          <w:spacing w:val="40"/>
        </w:rPr>
        <w:t> </w:t>
      </w:r>
      <w:r>
        <w:rPr/>
        <w:t>неврологические</w:t>
      </w:r>
      <w:r>
        <w:rPr>
          <w:spacing w:val="40"/>
        </w:rPr>
        <w:t> </w:t>
      </w:r>
      <w:r>
        <w:rPr/>
        <w:t>заболевания,</w:t>
      </w:r>
      <w:r>
        <w:rPr>
          <w:spacing w:val="40"/>
        </w:rPr>
        <w:t> </w:t>
      </w:r>
      <w:r>
        <w:rPr/>
        <w:t>лечение</w:t>
      </w:r>
      <w:r>
        <w:rPr>
          <w:spacing w:val="40"/>
        </w:rPr>
        <w:t> </w:t>
      </w:r>
      <w:r>
        <w:rPr/>
        <w:t>с</w:t>
      </w:r>
      <w:r>
        <w:rPr>
          <w:spacing w:val="40"/>
        </w:rPr>
        <w:t> </w:t>
      </w:r>
      <w:r>
        <w:rPr/>
        <w:t>применением</w:t>
      </w:r>
      <w:r>
        <w:rPr>
          <w:spacing w:val="40"/>
        </w:rPr>
        <w:t> </w:t>
      </w:r>
      <w:r>
        <w:rPr/>
        <w:t>ботулотоксина (уровень 2);</w:t>
      </w:r>
    </w:p>
    <w:p>
      <w:pPr>
        <w:pStyle w:val="BodyText"/>
        <w:spacing w:line="434" w:lineRule="auto" w:before="228"/>
        <w:ind w:left="627" w:right="1610" w:firstLine="0"/>
        <w:jc w:val="left"/>
      </w:pPr>
      <w:r>
        <w:rPr/>
        <w:t>группа stl6.010 - операции на периферической нервной системе (уровень 2); группа</w:t>
      </w:r>
      <w:r>
        <w:rPr>
          <w:spacing w:val="-5"/>
        </w:rPr>
        <w:t> </w:t>
      </w:r>
      <w:r>
        <w:rPr/>
        <w:t>st16.011</w:t>
      </w:r>
      <w:r>
        <w:rPr>
          <w:spacing w:val="-4"/>
        </w:rPr>
        <w:t> </w:t>
      </w:r>
      <w:r>
        <w:rPr/>
        <w:t>-</w:t>
      </w:r>
      <w:r>
        <w:rPr>
          <w:spacing w:val="-4"/>
        </w:rPr>
        <w:t> </w:t>
      </w:r>
      <w:r>
        <w:rPr/>
        <w:t>операции</w:t>
      </w:r>
      <w:r>
        <w:rPr>
          <w:spacing w:val="-5"/>
        </w:rPr>
        <w:t> </w:t>
      </w:r>
      <w:r>
        <w:rPr/>
        <w:t>на</w:t>
      </w:r>
      <w:r>
        <w:rPr>
          <w:spacing w:val="-5"/>
        </w:rPr>
        <w:t> </w:t>
      </w:r>
      <w:r>
        <w:rPr/>
        <w:t>периферической</w:t>
      </w:r>
      <w:r>
        <w:rPr>
          <w:spacing w:val="-5"/>
        </w:rPr>
        <w:t> </w:t>
      </w:r>
      <w:r>
        <w:rPr/>
        <w:t>нервной</w:t>
      </w:r>
      <w:r>
        <w:rPr>
          <w:spacing w:val="-5"/>
        </w:rPr>
        <w:t> </w:t>
      </w:r>
      <w:r>
        <w:rPr/>
        <w:t>системе</w:t>
      </w:r>
      <w:r>
        <w:rPr>
          <w:spacing w:val="-5"/>
        </w:rPr>
        <w:t> </w:t>
      </w:r>
      <w:r>
        <w:rPr/>
        <w:t>(уровень</w:t>
      </w:r>
      <w:r>
        <w:rPr>
          <w:spacing w:val="-5"/>
        </w:rPr>
        <w:t> </w:t>
      </w:r>
      <w:r>
        <w:rPr/>
        <w:t>3);</w:t>
      </w:r>
    </w:p>
    <w:p>
      <w:pPr>
        <w:pStyle w:val="BodyText"/>
        <w:spacing w:line="434" w:lineRule="auto" w:before="1"/>
        <w:ind w:left="627" w:right="740" w:firstLine="0"/>
        <w:jc w:val="left"/>
      </w:pPr>
      <w:r>
        <w:rPr/>
        <w:t>группа</w:t>
      </w:r>
      <w:r>
        <w:rPr>
          <w:spacing w:val="-6"/>
        </w:rPr>
        <w:t> </w:t>
      </w:r>
      <w:r>
        <w:rPr/>
        <w:t>stl9.122</w:t>
      </w:r>
      <w:r>
        <w:rPr>
          <w:spacing w:val="-5"/>
        </w:rPr>
        <w:t> </w:t>
      </w:r>
      <w:r>
        <w:rPr/>
        <w:t>-</w:t>
      </w:r>
      <w:r>
        <w:rPr>
          <w:spacing w:val="-5"/>
        </w:rPr>
        <w:t> </w:t>
      </w:r>
      <w:r>
        <w:rPr/>
        <w:t>посттрансплантационный</w:t>
      </w:r>
      <w:r>
        <w:rPr>
          <w:spacing w:val="-6"/>
        </w:rPr>
        <w:t> </w:t>
      </w:r>
      <w:r>
        <w:rPr/>
        <w:t>период</w:t>
      </w:r>
      <w:r>
        <w:rPr>
          <w:spacing w:val="-6"/>
        </w:rPr>
        <w:t> </w:t>
      </w:r>
      <w:r>
        <w:rPr/>
        <w:t>после</w:t>
      </w:r>
      <w:r>
        <w:rPr>
          <w:spacing w:val="-6"/>
        </w:rPr>
        <w:t> </w:t>
      </w:r>
      <w:r>
        <w:rPr/>
        <w:t>пересадки</w:t>
      </w:r>
      <w:r>
        <w:rPr>
          <w:spacing w:val="-6"/>
        </w:rPr>
        <w:t> </w:t>
      </w:r>
      <w:r>
        <w:rPr/>
        <w:t>костного</w:t>
      </w:r>
      <w:r>
        <w:rPr>
          <w:spacing w:val="-5"/>
        </w:rPr>
        <w:t> </w:t>
      </w:r>
      <w:r>
        <w:rPr/>
        <w:t>мозга; группа st20.010 - замена речевого процессора;</w:t>
      </w:r>
    </w:p>
    <w:p>
      <w:pPr>
        <w:pStyle w:val="BodyText"/>
        <w:spacing w:before="1"/>
        <w:ind w:left="627" w:firstLine="0"/>
        <w:jc w:val="left"/>
      </w:pPr>
      <w:r>
        <w:rPr/>
        <w:t>группа</w:t>
      </w:r>
      <w:r>
        <w:rPr>
          <w:spacing w:val="-5"/>
        </w:rPr>
        <w:t> </w:t>
      </w:r>
      <w:r>
        <w:rPr/>
        <w:t>st21.006</w:t>
      </w:r>
      <w:r>
        <w:rPr>
          <w:spacing w:val="-4"/>
        </w:rPr>
        <w:t> </w:t>
      </w:r>
      <w:r>
        <w:rPr/>
        <w:t>-</w:t>
      </w:r>
      <w:r>
        <w:rPr>
          <w:spacing w:val="-4"/>
        </w:rPr>
        <w:t> </w:t>
      </w:r>
      <w:r>
        <w:rPr/>
        <w:t>операции</w:t>
      </w:r>
      <w:r>
        <w:rPr>
          <w:spacing w:val="-5"/>
        </w:rPr>
        <w:t> </w:t>
      </w:r>
      <w:r>
        <w:rPr/>
        <w:t>на</w:t>
      </w:r>
      <w:r>
        <w:rPr>
          <w:spacing w:val="-4"/>
        </w:rPr>
        <w:t> </w:t>
      </w:r>
      <w:r>
        <w:rPr/>
        <w:t>органе</w:t>
      </w:r>
      <w:r>
        <w:rPr>
          <w:spacing w:val="-5"/>
        </w:rPr>
        <w:t> </w:t>
      </w:r>
      <w:r>
        <w:rPr/>
        <w:t>зрения</w:t>
      </w:r>
      <w:r>
        <w:rPr>
          <w:spacing w:val="-5"/>
        </w:rPr>
        <w:t> </w:t>
      </w:r>
      <w:r>
        <w:rPr/>
        <w:t>(уровень</w:t>
      </w:r>
      <w:r>
        <w:rPr>
          <w:spacing w:val="-4"/>
        </w:rPr>
        <w:t> </w:t>
      </w:r>
      <w:r>
        <w:rPr>
          <w:spacing w:val="-5"/>
        </w:rPr>
        <w:t>6);</w:t>
      </w:r>
    </w:p>
    <w:p>
      <w:pPr>
        <w:pStyle w:val="BodyText"/>
        <w:spacing w:line="225" w:lineRule="auto" w:before="237"/>
        <w:ind w:left="87"/>
        <w:jc w:val="left"/>
      </w:pPr>
      <w:r>
        <w:rPr/>
        <w:t>группа</w:t>
      </w:r>
      <w:r>
        <w:rPr>
          <w:spacing w:val="80"/>
        </w:rPr>
        <w:t> </w:t>
      </w:r>
      <w:r>
        <w:rPr/>
        <w:t>st21.009</w:t>
      </w:r>
      <w:r>
        <w:rPr>
          <w:spacing w:val="80"/>
        </w:rPr>
        <w:t> </w:t>
      </w:r>
      <w:r>
        <w:rPr/>
        <w:t>-</w:t>
      </w:r>
      <w:r>
        <w:rPr>
          <w:spacing w:val="80"/>
        </w:rPr>
        <w:t> </w:t>
      </w:r>
      <w:r>
        <w:rPr/>
        <w:t>операции</w:t>
      </w:r>
      <w:r>
        <w:rPr>
          <w:spacing w:val="80"/>
        </w:rPr>
        <w:t> </w:t>
      </w:r>
      <w:r>
        <w:rPr/>
        <w:t>на</w:t>
      </w:r>
      <w:r>
        <w:rPr>
          <w:spacing w:val="80"/>
        </w:rPr>
        <w:t> </w:t>
      </w:r>
      <w:r>
        <w:rPr/>
        <w:t>органе</w:t>
      </w:r>
      <w:r>
        <w:rPr>
          <w:spacing w:val="80"/>
        </w:rPr>
        <w:t> </w:t>
      </w:r>
      <w:r>
        <w:rPr/>
        <w:t>зрения</w:t>
      </w:r>
      <w:r>
        <w:rPr>
          <w:spacing w:val="80"/>
        </w:rPr>
        <w:t> </w:t>
      </w:r>
      <w:r>
        <w:rPr/>
        <w:t>(факоэмульсификация</w:t>
      </w:r>
      <w:r>
        <w:rPr>
          <w:spacing w:val="80"/>
        </w:rPr>
        <w:t> </w:t>
      </w:r>
      <w:r>
        <w:rPr/>
        <w:t>с</w:t>
      </w:r>
      <w:r>
        <w:rPr>
          <w:spacing w:val="80"/>
        </w:rPr>
        <w:t> </w:t>
      </w:r>
      <w:r>
        <w:rPr/>
        <w:t>имплантацией интраокулярной линзы);</w:t>
      </w:r>
    </w:p>
    <w:p>
      <w:pPr>
        <w:pStyle w:val="BodyText"/>
        <w:spacing w:line="434" w:lineRule="auto" w:before="228"/>
        <w:ind w:left="627" w:right="740" w:firstLine="0"/>
        <w:jc w:val="left"/>
      </w:pPr>
      <w:r>
        <w:rPr/>
        <w:t>группа</w:t>
      </w:r>
      <w:r>
        <w:rPr>
          <w:spacing w:val="-5"/>
        </w:rPr>
        <w:t> </w:t>
      </w:r>
      <w:r>
        <w:rPr/>
        <w:t>st29.012</w:t>
      </w:r>
      <w:r>
        <w:rPr>
          <w:spacing w:val="-4"/>
        </w:rPr>
        <w:t> </w:t>
      </w:r>
      <w:r>
        <w:rPr/>
        <w:t>-</w:t>
      </w:r>
      <w:r>
        <w:rPr>
          <w:spacing w:val="-4"/>
        </w:rPr>
        <w:t> </w:t>
      </w:r>
      <w:r>
        <w:rPr/>
        <w:t>операции</w:t>
      </w:r>
      <w:r>
        <w:rPr>
          <w:spacing w:val="-5"/>
        </w:rPr>
        <w:t> </w:t>
      </w:r>
      <w:r>
        <w:rPr/>
        <w:t>на</w:t>
      </w:r>
      <w:r>
        <w:rPr>
          <w:spacing w:val="-5"/>
        </w:rPr>
        <w:t> </w:t>
      </w:r>
      <w:r>
        <w:rPr/>
        <w:t>костно-мышечной</w:t>
      </w:r>
      <w:r>
        <w:rPr>
          <w:spacing w:val="-5"/>
        </w:rPr>
        <w:t> </w:t>
      </w:r>
      <w:r>
        <w:rPr/>
        <w:t>системе</w:t>
      </w:r>
      <w:r>
        <w:rPr>
          <w:spacing w:val="-5"/>
        </w:rPr>
        <w:t> </w:t>
      </w:r>
      <w:r>
        <w:rPr/>
        <w:t>и</w:t>
      </w:r>
      <w:r>
        <w:rPr>
          <w:spacing w:val="-5"/>
        </w:rPr>
        <w:t> </w:t>
      </w:r>
      <w:r>
        <w:rPr/>
        <w:t>суставах</w:t>
      </w:r>
      <w:r>
        <w:rPr>
          <w:spacing w:val="-4"/>
        </w:rPr>
        <w:t> </w:t>
      </w:r>
      <w:r>
        <w:rPr/>
        <w:t>(уровень</w:t>
      </w:r>
      <w:r>
        <w:rPr>
          <w:spacing w:val="-5"/>
        </w:rPr>
        <w:t> </w:t>
      </w:r>
      <w:r>
        <w:rPr/>
        <w:t>4); группа</w:t>
      </w:r>
      <w:r>
        <w:rPr>
          <w:spacing w:val="-5"/>
        </w:rPr>
        <w:t> </w:t>
      </w:r>
      <w:r>
        <w:rPr/>
        <w:t>st29.013</w:t>
      </w:r>
      <w:r>
        <w:rPr>
          <w:spacing w:val="-4"/>
        </w:rPr>
        <w:t> </w:t>
      </w:r>
      <w:r>
        <w:rPr/>
        <w:t>-</w:t>
      </w:r>
      <w:r>
        <w:rPr>
          <w:spacing w:val="-4"/>
        </w:rPr>
        <w:t> </w:t>
      </w:r>
      <w:r>
        <w:rPr/>
        <w:t>операции</w:t>
      </w:r>
      <w:r>
        <w:rPr>
          <w:spacing w:val="-5"/>
        </w:rPr>
        <w:t> </w:t>
      </w:r>
      <w:r>
        <w:rPr/>
        <w:t>на</w:t>
      </w:r>
      <w:r>
        <w:rPr>
          <w:spacing w:val="-5"/>
        </w:rPr>
        <w:t> </w:t>
      </w:r>
      <w:r>
        <w:rPr/>
        <w:t>костно-мышечной</w:t>
      </w:r>
      <w:r>
        <w:rPr>
          <w:spacing w:val="-5"/>
        </w:rPr>
        <w:t> </w:t>
      </w:r>
      <w:r>
        <w:rPr/>
        <w:t>системе</w:t>
      </w:r>
      <w:r>
        <w:rPr>
          <w:spacing w:val="-5"/>
        </w:rPr>
        <w:t> </w:t>
      </w:r>
      <w:r>
        <w:rPr/>
        <w:t>и</w:t>
      </w:r>
      <w:r>
        <w:rPr>
          <w:spacing w:val="-5"/>
        </w:rPr>
        <w:t> </w:t>
      </w:r>
      <w:r>
        <w:rPr/>
        <w:t>суставах</w:t>
      </w:r>
      <w:r>
        <w:rPr>
          <w:spacing w:val="-4"/>
        </w:rPr>
        <w:t> </w:t>
      </w:r>
      <w:r>
        <w:rPr/>
        <w:t>(уровень</w:t>
      </w:r>
      <w:r>
        <w:rPr>
          <w:spacing w:val="-5"/>
        </w:rPr>
        <w:t> </w:t>
      </w:r>
      <w:r>
        <w:rPr/>
        <w:t>5); группа st30.008 - операции на мужских половых органах, взрослые (уровень 3); группа st30.009 - операции на мужских половых органах, взрослые (уровень 4);</w:t>
      </w:r>
    </w:p>
    <w:p>
      <w:pPr>
        <w:pStyle w:val="BodyText"/>
        <w:spacing w:line="434" w:lineRule="auto" w:before="2"/>
        <w:ind w:left="627" w:firstLine="0"/>
        <w:jc w:val="left"/>
      </w:pPr>
      <w:r>
        <w:rPr/>
        <w:t>группа</w:t>
      </w:r>
      <w:r>
        <w:rPr>
          <w:spacing w:val="-4"/>
        </w:rPr>
        <w:t> </w:t>
      </w:r>
      <w:r>
        <w:rPr/>
        <w:t>st30.015</w:t>
      </w:r>
      <w:r>
        <w:rPr>
          <w:spacing w:val="-3"/>
        </w:rPr>
        <w:t> </w:t>
      </w:r>
      <w:r>
        <w:rPr/>
        <w:t>-</w:t>
      </w:r>
      <w:r>
        <w:rPr>
          <w:spacing w:val="-3"/>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6); группа st31.010 - операции на эндокринных железах, кроме гипофиза (уровень 2);</w:t>
      </w:r>
    </w:p>
    <w:p>
      <w:pPr>
        <w:pStyle w:val="BodyText"/>
        <w:spacing w:line="434" w:lineRule="auto" w:before="1"/>
        <w:ind w:left="627" w:right="125" w:firstLine="0"/>
        <w:jc w:val="left"/>
      </w:pPr>
      <w:r>
        <w:rPr/>
        <w:t>группа st32.004 - операции на желчном пузыре и желчевыводящих путях (уровень 4); группа</w:t>
      </w:r>
      <w:r>
        <w:rPr>
          <w:spacing w:val="-5"/>
        </w:rPr>
        <w:t> </w:t>
      </w:r>
      <w:r>
        <w:rPr/>
        <w:t>st32.010</w:t>
      </w:r>
      <w:r>
        <w:rPr>
          <w:spacing w:val="-4"/>
        </w:rPr>
        <w:t> </w:t>
      </w:r>
      <w:r>
        <w:rPr/>
        <w:t>-</w:t>
      </w:r>
      <w:r>
        <w:rPr>
          <w:spacing w:val="-4"/>
        </w:rPr>
        <w:t> </w:t>
      </w:r>
      <w:r>
        <w:rPr/>
        <w:t>операции</w:t>
      </w:r>
      <w:r>
        <w:rPr>
          <w:spacing w:val="-5"/>
        </w:rPr>
        <w:t> </w:t>
      </w:r>
      <w:r>
        <w:rPr/>
        <w:t>на</w:t>
      </w:r>
      <w:r>
        <w:rPr>
          <w:spacing w:val="-5"/>
        </w:rPr>
        <w:t> </w:t>
      </w:r>
      <w:r>
        <w:rPr/>
        <w:t>пищеводе,</w:t>
      </w:r>
      <w:r>
        <w:rPr>
          <w:spacing w:val="-4"/>
        </w:rPr>
        <w:t> </w:t>
      </w:r>
      <w:r>
        <w:rPr/>
        <w:t>желудке,</w:t>
      </w:r>
      <w:r>
        <w:rPr>
          <w:spacing w:val="-4"/>
        </w:rPr>
        <w:t> </w:t>
      </w:r>
      <w:r>
        <w:rPr/>
        <w:t>двенадцатиперстной</w:t>
      </w:r>
      <w:r>
        <w:rPr>
          <w:spacing w:val="-5"/>
        </w:rPr>
        <w:t> </w:t>
      </w:r>
      <w:r>
        <w:rPr/>
        <w:t>кишке</w:t>
      </w:r>
      <w:r>
        <w:rPr>
          <w:spacing w:val="-5"/>
        </w:rPr>
        <w:t> </w:t>
      </w:r>
      <w:r>
        <w:rPr/>
        <w:t>(уровень</w:t>
      </w:r>
      <w:r>
        <w:rPr>
          <w:spacing w:val="-5"/>
        </w:rPr>
        <w:t> </w:t>
      </w:r>
      <w:r>
        <w:rPr/>
        <w:t>3); группа st36.001 - комплексное лечение с применением препаратов иммуноглобулина; группа st36.007 - установка, замена, заправка помп для лекарственных препаратов;</w:t>
      </w:r>
    </w:p>
    <w:p>
      <w:pPr>
        <w:pStyle w:val="BodyText"/>
        <w:spacing w:before="2"/>
        <w:ind w:left="627" w:firstLine="0"/>
        <w:jc w:val="left"/>
      </w:pPr>
      <w:r>
        <w:rPr/>
        <w:t>группа</w:t>
      </w:r>
      <w:r>
        <w:rPr>
          <w:spacing w:val="-5"/>
        </w:rPr>
        <w:t> </w:t>
      </w:r>
      <w:r>
        <w:rPr/>
        <w:t>st36.009</w:t>
      </w:r>
      <w:r>
        <w:rPr>
          <w:spacing w:val="-3"/>
        </w:rPr>
        <w:t> </w:t>
      </w:r>
      <w:r>
        <w:rPr/>
        <w:t>-</w:t>
      </w:r>
      <w:r>
        <w:rPr>
          <w:spacing w:val="-3"/>
        </w:rPr>
        <w:t> </w:t>
      </w:r>
      <w:r>
        <w:rPr/>
        <w:t>реинфузия</w:t>
      </w:r>
      <w:r>
        <w:rPr>
          <w:spacing w:val="-4"/>
        </w:rPr>
        <w:t> </w:t>
      </w:r>
      <w:r>
        <w:rPr>
          <w:spacing w:val="-2"/>
        </w:rPr>
        <w:t>аутокрови;</w:t>
      </w:r>
    </w:p>
    <w:p>
      <w:pPr>
        <w:pStyle w:val="BodyText"/>
        <w:spacing w:line="434" w:lineRule="auto" w:before="224"/>
        <w:ind w:left="627" w:right="3043" w:firstLine="0"/>
      </w:pPr>
      <w:r>
        <w:rPr/>
        <w:t>группа</w:t>
      </w:r>
      <w:r>
        <w:rPr>
          <w:spacing w:val="-6"/>
        </w:rPr>
        <w:t> </w:t>
      </w:r>
      <w:r>
        <w:rPr/>
        <w:t>st36.010</w:t>
      </w:r>
      <w:r>
        <w:rPr>
          <w:spacing w:val="-5"/>
        </w:rPr>
        <w:t> </w:t>
      </w:r>
      <w:r>
        <w:rPr/>
        <w:t>-</w:t>
      </w:r>
      <w:r>
        <w:rPr>
          <w:spacing w:val="-5"/>
        </w:rPr>
        <w:t> </w:t>
      </w:r>
      <w:r>
        <w:rPr/>
        <w:t>баллонная</w:t>
      </w:r>
      <w:r>
        <w:rPr>
          <w:spacing w:val="-6"/>
        </w:rPr>
        <w:t> </w:t>
      </w:r>
      <w:r>
        <w:rPr/>
        <w:t>внутриаортальная</w:t>
      </w:r>
      <w:r>
        <w:rPr>
          <w:spacing w:val="-6"/>
        </w:rPr>
        <w:t> </w:t>
      </w:r>
      <w:r>
        <w:rPr/>
        <w:t>контрпульсация; группа</w:t>
      </w:r>
      <w:r>
        <w:rPr>
          <w:spacing w:val="-9"/>
        </w:rPr>
        <w:t> </w:t>
      </w:r>
      <w:r>
        <w:rPr/>
        <w:t>st36.011</w:t>
      </w:r>
      <w:r>
        <w:rPr>
          <w:spacing w:val="-9"/>
        </w:rPr>
        <w:t> </w:t>
      </w:r>
      <w:r>
        <w:rPr/>
        <w:t>-</w:t>
      </w:r>
      <w:r>
        <w:rPr>
          <w:spacing w:val="-9"/>
        </w:rPr>
        <w:t> </w:t>
      </w:r>
      <w:r>
        <w:rPr/>
        <w:t>экстракорпоральная</w:t>
      </w:r>
      <w:r>
        <w:rPr>
          <w:spacing w:val="-9"/>
        </w:rPr>
        <w:t> </w:t>
      </w:r>
      <w:r>
        <w:rPr/>
        <w:t>мембранная</w:t>
      </w:r>
      <w:r>
        <w:rPr>
          <w:spacing w:val="-9"/>
        </w:rPr>
        <w:t> </w:t>
      </w:r>
      <w:r>
        <w:rPr/>
        <w:t>оксигенация; группа st36.024 - радиойодтерапия;</w:t>
      </w:r>
    </w:p>
    <w:p>
      <w:pPr>
        <w:pStyle w:val="BodyText"/>
        <w:spacing w:line="225" w:lineRule="auto" w:before="15"/>
        <w:ind w:left="87" w:right="51"/>
      </w:pPr>
      <w:r>
        <w:rP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BodyText"/>
        <w:spacing w:before="227"/>
        <w:ind w:left="627" w:firstLine="0"/>
        <w:jc w:val="left"/>
      </w:pPr>
      <w:r>
        <w:rPr/>
        <w:t>группа</w:t>
      </w:r>
      <w:r>
        <w:rPr>
          <w:spacing w:val="29"/>
        </w:rPr>
        <w:t> </w:t>
      </w:r>
      <w:r>
        <w:rPr/>
        <w:t>st36.028</w:t>
      </w:r>
      <w:r>
        <w:rPr>
          <w:spacing w:val="31"/>
        </w:rPr>
        <w:t> </w:t>
      </w:r>
      <w:r>
        <w:rPr/>
        <w:t>-</w:t>
      </w:r>
      <w:r>
        <w:rPr>
          <w:spacing w:val="30"/>
        </w:rPr>
        <w:t> </w:t>
      </w:r>
      <w:r>
        <w:rPr/>
        <w:t>лечение</w:t>
      </w:r>
      <w:r>
        <w:rPr>
          <w:spacing w:val="30"/>
        </w:rPr>
        <w:t> </w:t>
      </w:r>
      <w:r>
        <w:rPr/>
        <w:t>с</w:t>
      </w:r>
      <w:r>
        <w:rPr>
          <w:spacing w:val="30"/>
        </w:rPr>
        <w:t> </w:t>
      </w:r>
      <w:r>
        <w:rPr/>
        <w:t>применением</w:t>
      </w:r>
      <w:r>
        <w:rPr>
          <w:spacing w:val="30"/>
        </w:rPr>
        <w:t> </w:t>
      </w:r>
      <w:r>
        <w:rPr/>
        <w:t>генно-инженерных</w:t>
      </w:r>
      <w:r>
        <w:rPr>
          <w:spacing w:val="30"/>
        </w:rPr>
        <w:t> </w:t>
      </w:r>
      <w:r>
        <w:rPr/>
        <w:t>биологических</w:t>
      </w:r>
      <w:r>
        <w:rPr>
          <w:spacing w:val="31"/>
        </w:rPr>
        <w:t> </w:t>
      </w:r>
      <w:r>
        <w:rPr/>
        <w:t>препаратов</w:t>
      </w:r>
      <w:r>
        <w:rPr>
          <w:spacing w:val="30"/>
        </w:rPr>
        <w:t> </w:t>
      </w:r>
      <w:r>
        <w:rPr>
          <w:spacing w:val="-10"/>
        </w:rPr>
        <w:t>и</w:t>
      </w:r>
    </w:p>
    <w:p>
      <w:pPr>
        <w:pStyle w:val="BodyText"/>
        <w:spacing w:after="0"/>
        <w:jc w:val="left"/>
        <w:sectPr>
          <w:pgSz w:w="11910" w:h="16840"/>
          <w:pgMar w:header="492" w:footer="1504" w:top="1760" w:bottom="1700" w:left="1133" w:right="566"/>
        </w:sectPr>
      </w:pPr>
    </w:p>
    <w:p>
      <w:pPr>
        <w:pStyle w:val="BodyText"/>
        <w:spacing w:before="80"/>
        <w:ind w:left="87" w:firstLine="0"/>
        <w:jc w:val="left"/>
      </w:pPr>
      <w:r>
        <w:rPr/>
        <w:t>селективных</w:t>
      </w:r>
      <w:r>
        <w:rPr>
          <w:spacing w:val="-6"/>
        </w:rPr>
        <w:t> </w:t>
      </w:r>
      <w:r>
        <w:rPr/>
        <w:t>иммунодепрессантов</w:t>
      </w:r>
      <w:r>
        <w:rPr>
          <w:spacing w:val="-7"/>
        </w:rPr>
        <w:t> </w:t>
      </w:r>
      <w:r>
        <w:rPr/>
        <w:t>и</w:t>
      </w:r>
      <w:r>
        <w:rPr>
          <w:spacing w:val="-6"/>
        </w:rPr>
        <w:t> </w:t>
      </w:r>
      <w:r>
        <w:rPr/>
        <w:t>ингибиторов</w:t>
      </w:r>
      <w:r>
        <w:rPr>
          <w:spacing w:val="-7"/>
        </w:rPr>
        <w:t> </w:t>
      </w:r>
      <w:r>
        <w:rPr/>
        <w:t>янус-киназ</w:t>
      </w:r>
      <w:r>
        <w:rPr>
          <w:spacing w:val="-6"/>
        </w:rPr>
        <w:t> </w:t>
      </w:r>
      <w:r>
        <w:rPr/>
        <w:t>(уровень</w:t>
      </w:r>
      <w:r>
        <w:rPr>
          <w:spacing w:val="-6"/>
        </w:rPr>
        <w:t> </w:t>
      </w:r>
      <w:r>
        <w:rPr>
          <w:spacing w:val="-5"/>
        </w:rPr>
        <w:t>1);</w:t>
      </w:r>
    </w:p>
    <w:p>
      <w:pPr>
        <w:pStyle w:val="BodyText"/>
        <w:spacing w:line="225" w:lineRule="auto" w:before="237"/>
        <w:ind w:left="87"/>
        <w:jc w:val="left"/>
      </w:pPr>
      <w:r>
        <w:rPr/>
        <w:t>группа</w:t>
      </w:r>
      <w:r>
        <w:rPr>
          <w:spacing w:val="29"/>
        </w:rPr>
        <w:t> </w:t>
      </w:r>
      <w:r>
        <w:rPr/>
        <w:t>st36.029</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2);</w:t>
      </w:r>
    </w:p>
    <w:p>
      <w:pPr>
        <w:pStyle w:val="BodyText"/>
        <w:spacing w:line="225" w:lineRule="auto"/>
        <w:ind w:left="87"/>
        <w:jc w:val="left"/>
      </w:pPr>
      <w:r>
        <w:rPr/>
        <w:t>группа</w:t>
      </w:r>
      <w:r>
        <w:rPr>
          <w:spacing w:val="29"/>
        </w:rPr>
        <w:t> </w:t>
      </w:r>
      <w:r>
        <w:rPr/>
        <w:t>st36.030</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3);</w:t>
      </w:r>
    </w:p>
    <w:p>
      <w:pPr>
        <w:pStyle w:val="BodyText"/>
        <w:spacing w:line="225" w:lineRule="auto"/>
        <w:ind w:left="87"/>
        <w:jc w:val="left"/>
      </w:pPr>
      <w:r>
        <w:rPr/>
        <w:t>группа</w:t>
      </w:r>
      <w:r>
        <w:rPr>
          <w:spacing w:val="29"/>
        </w:rPr>
        <w:t> </w:t>
      </w:r>
      <w:r>
        <w:rPr/>
        <w:t>st36.031</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4);</w:t>
      </w:r>
    </w:p>
    <w:p>
      <w:pPr>
        <w:pStyle w:val="BodyText"/>
        <w:spacing w:line="225" w:lineRule="auto" w:before="242"/>
        <w:ind w:left="87"/>
        <w:jc w:val="left"/>
      </w:pPr>
      <w:r>
        <w:rPr/>
        <w:t>группа</w:t>
      </w:r>
      <w:r>
        <w:rPr>
          <w:spacing w:val="29"/>
        </w:rPr>
        <w:t> </w:t>
      </w:r>
      <w:r>
        <w:rPr/>
        <w:t>st36.032</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5);</w:t>
      </w:r>
    </w:p>
    <w:p>
      <w:pPr>
        <w:pStyle w:val="BodyText"/>
        <w:spacing w:line="225" w:lineRule="auto"/>
        <w:ind w:left="87"/>
        <w:jc w:val="left"/>
      </w:pPr>
      <w:r>
        <w:rPr/>
        <w:t>группа</w:t>
      </w:r>
      <w:r>
        <w:rPr>
          <w:spacing w:val="29"/>
        </w:rPr>
        <w:t> </w:t>
      </w:r>
      <w:r>
        <w:rPr/>
        <w:t>st36.033</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6);</w:t>
      </w:r>
    </w:p>
    <w:p>
      <w:pPr>
        <w:pStyle w:val="BodyText"/>
        <w:spacing w:line="225" w:lineRule="auto"/>
        <w:ind w:left="87"/>
        <w:jc w:val="left"/>
      </w:pPr>
      <w:r>
        <w:rPr/>
        <w:t>группа</w:t>
      </w:r>
      <w:r>
        <w:rPr>
          <w:spacing w:val="29"/>
        </w:rPr>
        <w:t> </w:t>
      </w:r>
      <w:r>
        <w:rPr/>
        <w:t>st36.034</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7);</w:t>
      </w:r>
    </w:p>
    <w:p>
      <w:pPr>
        <w:pStyle w:val="BodyText"/>
        <w:spacing w:line="225" w:lineRule="auto"/>
        <w:ind w:left="87"/>
        <w:jc w:val="left"/>
      </w:pPr>
      <w:r>
        <w:rPr/>
        <w:t>группа</w:t>
      </w:r>
      <w:r>
        <w:rPr>
          <w:spacing w:val="29"/>
        </w:rPr>
        <w:t> </w:t>
      </w:r>
      <w:r>
        <w:rPr/>
        <w:t>st36.035</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8);</w:t>
      </w:r>
    </w:p>
    <w:p>
      <w:pPr>
        <w:pStyle w:val="BodyText"/>
        <w:spacing w:line="225" w:lineRule="auto"/>
        <w:ind w:left="87"/>
        <w:jc w:val="left"/>
      </w:pPr>
      <w:r>
        <w:rPr/>
        <w:t>группа</w:t>
      </w:r>
      <w:r>
        <w:rPr>
          <w:spacing w:val="29"/>
        </w:rPr>
        <w:t> </w:t>
      </w:r>
      <w:r>
        <w:rPr/>
        <w:t>st36.036</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9);</w:t>
      </w:r>
    </w:p>
    <w:p>
      <w:pPr>
        <w:pStyle w:val="BodyText"/>
        <w:spacing w:line="225" w:lineRule="auto"/>
        <w:ind w:left="87"/>
        <w:jc w:val="left"/>
      </w:pPr>
      <w:r>
        <w:rPr/>
        <w:t>группа</w:t>
      </w:r>
      <w:r>
        <w:rPr>
          <w:spacing w:val="29"/>
        </w:rPr>
        <w:t> </w:t>
      </w:r>
      <w:r>
        <w:rPr/>
        <w:t>st36.037</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10);</w:t>
      </w:r>
    </w:p>
    <w:p>
      <w:pPr>
        <w:pStyle w:val="BodyText"/>
        <w:spacing w:line="225" w:lineRule="auto"/>
        <w:ind w:left="87"/>
        <w:jc w:val="left"/>
      </w:pPr>
      <w:r>
        <w:rPr/>
        <w:t>группа</w:t>
      </w:r>
      <w:r>
        <w:rPr>
          <w:spacing w:val="29"/>
        </w:rPr>
        <w:t> </w:t>
      </w:r>
      <w:r>
        <w:rPr/>
        <w:t>st36.038</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11);</w:t>
      </w:r>
    </w:p>
    <w:p>
      <w:pPr>
        <w:pStyle w:val="BodyText"/>
        <w:spacing w:line="225" w:lineRule="auto" w:before="242"/>
        <w:ind w:left="87"/>
        <w:jc w:val="left"/>
      </w:pPr>
      <w:r>
        <w:rPr/>
        <w:t>группа</w:t>
      </w:r>
      <w:r>
        <w:rPr>
          <w:spacing w:val="29"/>
        </w:rPr>
        <w:t> </w:t>
      </w:r>
      <w:r>
        <w:rPr/>
        <w:t>st36.039</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12);</w:t>
      </w:r>
    </w:p>
    <w:p>
      <w:pPr>
        <w:pStyle w:val="BodyText"/>
        <w:spacing w:line="225" w:lineRule="auto"/>
        <w:ind w:left="87"/>
        <w:jc w:val="left"/>
      </w:pPr>
      <w:r>
        <w:rPr/>
        <w:t>группа</w:t>
      </w:r>
      <w:r>
        <w:rPr>
          <w:spacing w:val="29"/>
        </w:rPr>
        <w:t> </w:t>
      </w:r>
      <w:r>
        <w:rPr/>
        <w:t>st36.040</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13);</w:t>
      </w:r>
    </w:p>
    <w:p>
      <w:pPr>
        <w:pStyle w:val="BodyText"/>
        <w:spacing w:line="225" w:lineRule="auto"/>
        <w:ind w:left="87"/>
        <w:jc w:val="left"/>
      </w:pPr>
      <w:r>
        <w:rPr/>
        <w:t>группа</w:t>
      </w:r>
      <w:r>
        <w:rPr>
          <w:spacing w:val="29"/>
        </w:rPr>
        <w:t> </w:t>
      </w:r>
      <w:r>
        <w:rPr/>
        <w:t>st36.041</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14);</w:t>
      </w:r>
    </w:p>
    <w:p>
      <w:pPr>
        <w:pStyle w:val="BodyText"/>
        <w:spacing w:line="225" w:lineRule="auto"/>
        <w:ind w:left="87"/>
        <w:jc w:val="left"/>
      </w:pPr>
      <w:r>
        <w:rPr/>
        <w:t>группа</w:t>
      </w:r>
      <w:r>
        <w:rPr>
          <w:spacing w:val="29"/>
        </w:rPr>
        <w:t> </w:t>
      </w:r>
      <w:r>
        <w:rPr/>
        <w:t>st36.042</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15);</w:t>
      </w:r>
    </w:p>
    <w:p>
      <w:pPr>
        <w:pStyle w:val="BodyText"/>
        <w:spacing w:line="225" w:lineRule="auto"/>
        <w:ind w:left="87"/>
        <w:jc w:val="left"/>
      </w:pPr>
      <w:r>
        <w:rPr/>
        <w:t>группа</w:t>
      </w:r>
      <w:r>
        <w:rPr>
          <w:spacing w:val="29"/>
        </w:rPr>
        <w:t> </w:t>
      </w:r>
      <w:r>
        <w:rPr/>
        <w:t>st36.043</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16);</w:t>
      </w:r>
    </w:p>
    <w:p>
      <w:pPr>
        <w:pStyle w:val="BodyText"/>
        <w:spacing w:line="225" w:lineRule="auto"/>
        <w:ind w:left="87"/>
        <w:jc w:val="left"/>
      </w:pPr>
      <w:r>
        <w:rPr/>
        <w:t>группа</w:t>
      </w:r>
      <w:r>
        <w:rPr>
          <w:spacing w:val="29"/>
        </w:rPr>
        <w:t> </w:t>
      </w:r>
      <w:r>
        <w:rPr/>
        <w:t>st36.044</w:t>
      </w:r>
      <w:r>
        <w:rPr>
          <w:spacing w:val="30"/>
        </w:rPr>
        <w:t> </w:t>
      </w:r>
      <w:r>
        <w:rPr/>
        <w:t>-</w:t>
      </w:r>
      <w:r>
        <w:rPr>
          <w:spacing w:val="30"/>
        </w:rPr>
        <w:t> </w:t>
      </w:r>
      <w:r>
        <w:rPr/>
        <w:t>лечение</w:t>
      </w:r>
      <w:r>
        <w:rPr>
          <w:spacing w:val="29"/>
        </w:rPr>
        <w:t> </w:t>
      </w:r>
      <w:r>
        <w:rPr/>
        <w:t>с</w:t>
      </w:r>
      <w:r>
        <w:rPr>
          <w:spacing w:val="29"/>
        </w:rPr>
        <w:t> </w:t>
      </w:r>
      <w:r>
        <w:rPr/>
        <w:t>применением</w:t>
      </w:r>
      <w:r>
        <w:rPr>
          <w:spacing w:val="29"/>
        </w:rPr>
        <w:t> </w:t>
      </w:r>
      <w:r>
        <w:rPr/>
        <w:t>генно-инженерных</w:t>
      </w:r>
      <w:r>
        <w:rPr>
          <w:spacing w:val="30"/>
        </w:rPr>
        <w:t> </w:t>
      </w:r>
      <w:r>
        <w:rPr/>
        <w:t>биологических</w:t>
      </w:r>
      <w:r>
        <w:rPr>
          <w:spacing w:val="30"/>
        </w:rPr>
        <w:t> </w:t>
      </w:r>
      <w:r>
        <w:rPr/>
        <w:t>препаратов</w:t>
      </w:r>
      <w:r>
        <w:rPr>
          <w:spacing w:val="29"/>
        </w:rPr>
        <w:t> </w:t>
      </w:r>
      <w:r>
        <w:rPr/>
        <w:t>и селективных иммунодепрессантов и ингибиторов янус-киназ (уровень 17);</w:t>
      </w:r>
    </w:p>
    <w:p>
      <w:pPr>
        <w:pStyle w:val="BodyText"/>
        <w:spacing w:before="228"/>
        <w:ind w:left="627" w:firstLine="0"/>
        <w:jc w:val="left"/>
      </w:pPr>
      <w:r>
        <w:rPr/>
        <w:t>группа</w:t>
      </w:r>
      <w:r>
        <w:rPr>
          <w:spacing w:val="29"/>
        </w:rPr>
        <w:t> </w:t>
      </w:r>
      <w:r>
        <w:rPr/>
        <w:t>st36.045</w:t>
      </w:r>
      <w:r>
        <w:rPr>
          <w:spacing w:val="31"/>
        </w:rPr>
        <w:t> </w:t>
      </w:r>
      <w:r>
        <w:rPr/>
        <w:t>-</w:t>
      </w:r>
      <w:r>
        <w:rPr>
          <w:spacing w:val="30"/>
        </w:rPr>
        <w:t> </w:t>
      </w:r>
      <w:r>
        <w:rPr/>
        <w:t>лечение</w:t>
      </w:r>
      <w:r>
        <w:rPr>
          <w:spacing w:val="30"/>
        </w:rPr>
        <w:t> </w:t>
      </w:r>
      <w:r>
        <w:rPr/>
        <w:t>с</w:t>
      </w:r>
      <w:r>
        <w:rPr>
          <w:spacing w:val="30"/>
        </w:rPr>
        <w:t> </w:t>
      </w:r>
      <w:r>
        <w:rPr/>
        <w:t>применением</w:t>
      </w:r>
      <w:r>
        <w:rPr>
          <w:spacing w:val="30"/>
        </w:rPr>
        <w:t> </w:t>
      </w:r>
      <w:r>
        <w:rPr/>
        <w:t>генно-инженерных</w:t>
      </w:r>
      <w:r>
        <w:rPr>
          <w:spacing w:val="30"/>
        </w:rPr>
        <w:t> </w:t>
      </w:r>
      <w:r>
        <w:rPr/>
        <w:t>биологических</w:t>
      </w:r>
      <w:r>
        <w:rPr>
          <w:spacing w:val="31"/>
        </w:rPr>
        <w:t> </w:t>
      </w:r>
      <w:r>
        <w:rPr/>
        <w:t>препаратов</w:t>
      </w:r>
      <w:r>
        <w:rPr>
          <w:spacing w:val="30"/>
        </w:rPr>
        <w:t> </w:t>
      </w:r>
      <w:r>
        <w:rPr>
          <w:spacing w:val="-10"/>
        </w:rPr>
        <w:t>и</w:t>
      </w:r>
    </w:p>
    <w:p>
      <w:pPr>
        <w:pStyle w:val="BodyText"/>
        <w:spacing w:after="0"/>
        <w:jc w:val="left"/>
        <w:sectPr>
          <w:pgSz w:w="11910" w:h="16840"/>
          <w:pgMar w:header="492" w:footer="1504" w:top="1760" w:bottom="1700" w:left="1133" w:right="566"/>
        </w:sectPr>
      </w:pPr>
    </w:p>
    <w:p>
      <w:pPr>
        <w:pStyle w:val="BodyText"/>
        <w:spacing w:before="80"/>
        <w:ind w:left="87" w:firstLine="0"/>
        <w:jc w:val="left"/>
      </w:pPr>
      <w:r>
        <w:rPr/>
        <w:t>селективных</w:t>
      </w:r>
      <w:r>
        <w:rPr>
          <w:spacing w:val="-6"/>
        </w:rPr>
        <w:t> </w:t>
      </w:r>
      <w:r>
        <w:rPr/>
        <w:t>иммунодепрессантов</w:t>
      </w:r>
      <w:r>
        <w:rPr>
          <w:spacing w:val="-7"/>
        </w:rPr>
        <w:t> </w:t>
      </w:r>
      <w:r>
        <w:rPr/>
        <w:t>и</w:t>
      </w:r>
      <w:r>
        <w:rPr>
          <w:spacing w:val="-6"/>
        </w:rPr>
        <w:t> </w:t>
      </w:r>
      <w:r>
        <w:rPr/>
        <w:t>ингибиторов</w:t>
      </w:r>
      <w:r>
        <w:rPr>
          <w:spacing w:val="-7"/>
        </w:rPr>
        <w:t> </w:t>
      </w:r>
      <w:r>
        <w:rPr/>
        <w:t>янус-киназ</w:t>
      </w:r>
      <w:r>
        <w:rPr>
          <w:spacing w:val="-6"/>
        </w:rPr>
        <w:t> </w:t>
      </w:r>
      <w:r>
        <w:rPr/>
        <w:t>(уровень</w:t>
      </w:r>
      <w:r>
        <w:rPr>
          <w:spacing w:val="-6"/>
        </w:rPr>
        <w:t> </w:t>
      </w:r>
      <w:r>
        <w:rPr>
          <w:spacing w:val="-4"/>
        </w:rPr>
        <w:t>18);</w:t>
      </w:r>
    </w:p>
    <w:p>
      <w:pPr>
        <w:pStyle w:val="BodyText"/>
        <w:spacing w:line="225" w:lineRule="auto" w:before="237"/>
        <w:ind w:left="87" w:right="51"/>
      </w:pPr>
      <w:r>
        <w:rP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BodyText"/>
        <w:spacing w:line="225" w:lineRule="auto"/>
        <w:ind w:left="87" w:right="51"/>
      </w:pPr>
      <w:r>
        <w:rP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BodyText"/>
        <w:spacing w:before="228"/>
        <w:ind w:left="627" w:firstLine="0"/>
      </w:pPr>
      <w:r>
        <w:rPr/>
        <w:t>группа</w:t>
      </w:r>
      <w:r>
        <w:rPr>
          <w:spacing w:val="-7"/>
        </w:rPr>
        <w:t> </w:t>
      </w:r>
      <w:r>
        <w:rPr/>
        <w:t>st36.048</w:t>
      </w:r>
      <w:r>
        <w:rPr>
          <w:spacing w:val="-4"/>
        </w:rPr>
        <w:t> </w:t>
      </w:r>
      <w:r>
        <w:rPr/>
        <w:t>-</w:t>
      </w:r>
      <w:r>
        <w:rPr>
          <w:spacing w:val="-4"/>
        </w:rPr>
        <w:t> </w:t>
      </w:r>
      <w:r>
        <w:rPr/>
        <w:t>досуточная</w:t>
      </w:r>
      <w:r>
        <w:rPr>
          <w:spacing w:val="-5"/>
        </w:rPr>
        <w:t> </w:t>
      </w:r>
      <w:r>
        <w:rPr/>
        <w:t>госпитализация</w:t>
      </w:r>
      <w:r>
        <w:rPr>
          <w:spacing w:val="-5"/>
        </w:rPr>
        <w:t> </w:t>
      </w:r>
      <w:r>
        <w:rPr/>
        <w:t>в</w:t>
      </w:r>
      <w:r>
        <w:rPr>
          <w:spacing w:val="-5"/>
        </w:rPr>
        <w:t> </w:t>
      </w:r>
      <w:r>
        <w:rPr/>
        <w:t>диагностических</w:t>
      </w:r>
      <w:r>
        <w:rPr>
          <w:spacing w:val="-3"/>
        </w:rPr>
        <w:t> </w:t>
      </w:r>
      <w:r>
        <w:rPr>
          <w:spacing w:val="-2"/>
        </w:rPr>
        <w:t>целях;</w:t>
      </w:r>
    </w:p>
    <w:p>
      <w:pPr>
        <w:pStyle w:val="BodyText"/>
        <w:spacing w:line="225" w:lineRule="auto" w:before="237"/>
        <w:ind w:left="87" w:right="53"/>
      </w:pPr>
      <w:r>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BodyText"/>
        <w:spacing w:line="225" w:lineRule="auto" w:before="242"/>
        <w:ind w:left="87" w:right="56"/>
      </w:pPr>
      <w:r>
        <w:rPr/>
        <w:t>группа st37.024 - продолжительная медицинская реабилитация пациентов с заболеваниями центральной нервной системы;</w:t>
      </w:r>
    </w:p>
    <w:p>
      <w:pPr>
        <w:pStyle w:val="BodyText"/>
        <w:spacing w:line="225" w:lineRule="auto"/>
        <w:ind w:left="87" w:right="56"/>
      </w:pPr>
      <w:r>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BodyText"/>
        <w:spacing w:line="225" w:lineRule="auto"/>
        <w:ind w:left="87" w:right="51"/>
      </w:pPr>
      <w:r>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BodyText"/>
        <w:spacing w:line="225" w:lineRule="auto" w:before="242"/>
        <w:ind w:left="87" w:right="51"/>
      </w:pPr>
      <w:r>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BodyText"/>
        <w:spacing w:line="225" w:lineRule="auto"/>
        <w:ind w:left="87" w:right="51"/>
      </w:pPr>
      <w:r>
        <w:rPr/>
        <w:t>группа ds12.020 - вирусный гепатит B хронический без дельтаагента, лекарственная</w:t>
      </w:r>
      <w:r>
        <w:rPr>
          <w:spacing w:val="40"/>
        </w:rPr>
        <w:t> </w:t>
      </w:r>
      <w:r>
        <w:rPr>
          <w:spacing w:val="-2"/>
        </w:rPr>
        <w:t>терапия;</w:t>
      </w:r>
    </w:p>
    <w:p>
      <w:pPr>
        <w:pStyle w:val="BodyText"/>
        <w:spacing w:line="225" w:lineRule="auto"/>
        <w:ind w:left="87" w:right="51"/>
      </w:pPr>
      <w:r>
        <w:rPr/>
        <w:t>группа dsl2.021 - вирусный гепатит B хронический с дельта-агентом, лекарственная</w:t>
      </w:r>
      <w:r>
        <w:rPr>
          <w:spacing w:val="40"/>
        </w:rPr>
        <w:t> </w:t>
      </w:r>
      <w:r>
        <w:rPr>
          <w:spacing w:val="-2"/>
        </w:rPr>
        <w:t>терапия;</w:t>
      </w:r>
    </w:p>
    <w:p>
      <w:pPr>
        <w:pStyle w:val="BodyText"/>
        <w:spacing w:line="434" w:lineRule="auto" w:before="228"/>
        <w:ind w:left="627" w:right="1900" w:firstLine="0"/>
      </w:pPr>
      <w:r>
        <w:rPr/>
        <w:t>группа</w:t>
      </w:r>
      <w:r>
        <w:rPr>
          <w:spacing w:val="-5"/>
        </w:rPr>
        <w:t> </w:t>
      </w:r>
      <w:r>
        <w:rPr/>
        <w:t>ds12.022</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1); группа</w:t>
      </w:r>
      <w:r>
        <w:rPr>
          <w:spacing w:val="-5"/>
        </w:rPr>
        <w:t> </w:t>
      </w:r>
      <w:r>
        <w:rPr/>
        <w:t>ds12.023</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2); группа</w:t>
      </w:r>
      <w:r>
        <w:rPr>
          <w:spacing w:val="-5"/>
        </w:rPr>
        <w:t> </w:t>
      </w:r>
      <w:r>
        <w:rPr/>
        <w:t>ds12.024</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3); группа</w:t>
      </w:r>
      <w:r>
        <w:rPr>
          <w:spacing w:val="-5"/>
        </w:rPr>
        <w:t> </w:t>
      </w:r>
      <w:r>
        <w:rPr/>
        <w:t>ds12.025</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4); группа</w:t>
      </w:r>
      <w:r>
        <w:rPr>
          <w:spacing w:val="-5"/>
        </w:rPr>
        <w:t> </w:t>
      </w:r>
      <w:r>
        <w:rPr/>
        <w:t>ds12.026</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5); группа</w:t>
      </w:r>
      <w:r>
        <w:rPr>
          <w:spacing w:val="-5"/>
        </w:rPr>
        <w:t> </w:t>
      </w:r>
      <w:r>
        <w:rPr/>
        <w:t>ds12.027</w:t>
      </w:r>
      <w:r>
        <w:rPr>
          <w:spacing w:val="-4"/>
        </w:rPr>
        <w:t> </w:t>
      </w:r>
      <w:r>
        <w:rPr/>
        <w:t>-</w:t>
      </w:r>
      <w:r>
        <w:rPr>
          <w:spacing w:val="-4"/>
        </w:rPr>
        <w:t> </w:t>
      </w:r>
      <w:r>
        <w:rPr/>
        <w:t>лечение</w:t>
      </w:r>
      <w:r>
        <w:rPr>
          <w:spacing w:val="-5"/>
        </w:rPr>
        <w:t> </w:t>
      </w:r>
      <w:r>
        <w:rPr/>
        <w:t>хронического</w:t>
      </w:r>
      <w:r>
        <w:rPr>
          <w:spacing w:val="-4"/>
        </w:rPr>
        <w:t> </w:t>
      </w:r>
      <w:r>
        <w:rPr/>
        <w:t>вирусного</w:t>
      </w:r>
      <w:r>
        <w:rPr>
          <w:spacing w:val="-4"/>
        </w:rPr>
        <w:t> </w:t>
      </w:r>
      <w:r>
        <w:rPr/>
        <w:t>гепатита</w:t>
      </w:r>
      <w:r>
        <w:rPr>
          <w:spacing w:val="-5"/>
        </w:rPr>
        <w:t> </w:t>
      </w:r>
      <w:r>
        <w:rPr/>
        <w:t>C</w:t>
      </w:r>
      <w:r>
        <w:rPr>
          <w:spacing w:val="-5"/>
        </w:rPr>
        <w:t> </w:t>
      </w:r>
      <w:r>
        <w:rPr/>
        <w:t>(уровень</w:t>
      </w:r>
      <w:r>
        <w:rPr>
          <w:spacing w:val="-5"/>
        </w:rPr>
        <w:t> </w:t>
      </w:r>
      <w:r>
        <w:rPr/>
        <w:t>6); группа</w:t>
      </w:r>
      <w:r>
        <w:rPr>
          <w:spacing w:val="-6"/>
        </w:rPr>
        <w:t> </w:t>
      </w:r>
      <w:r>
        <w:rPr/>
        <w:t>ds12.028</w:t>
      </w:r>
      <w:r>
        <w:rPr>
          <w:spacing w:val="-3"/>
        </w:rPr>
        <w:t> </w:t>
      </w:r>
      <w:r>
        <w:rPr/>
        <w:t>-</w:t>
      </w:r>
      <w:r>
        <w:rPr>
          <w:spacing w:val="-3"/>
        </w:rPr>
        <w:t> </w:t>
      </w:r>
      <w:r>
        <w:rPr/>
        <w:t>лечение</w:t>
      </w:r>
      <w:r>
        <w:rPr>
          <w:spacing w:val="-4"/>
        </w:rPr>
        <w:t> </w:t>
      </w:r>
      <w:r>
        <w:rPr/>
        <w:t>хронического</w:t>
      </w:r>
      <w:r>
        <w:rPr>
          <w:spacing w:val="-2"/>
        </w:rPr>
        <w:t> </w:t>
      </w:r>
      <w:r>
        <w:rPr/>
        <w:t>вирусного</w:t>
      </w:r>
      <w:r>
        <w:rPr>
          <w:spacing w:val="-3"/>
        </w:rPr>
        <w:t> </w:t>
      </w:r>
      <w:r>
        <w:rPr/>
        <w:t>гепатита</w:t>
      </w:r>
      <w:r>
        <w:rPr>
          <w:spacing w:val="-4"/>
        </w:rPr>
        <w:t> </w:t>
      </w:r>
      <w:r>
        <w:rPr/>
        <w:t>C</w:t>
      </w:r>
      <w:r>
        <w:rPr>
          <w:spacing w:val="-4"/>
        </w:rPr>
        <w:t> </w:t>
      </w:r>
      <w:r>
        <w:rPr/>
        <w:t>(уровень</w:t>
      </w:r>
      <w:r>
        <w:rPr>
          <w:spacing w:val="-3"/>
        </w:rPr>
        <w:t> </w:t>
      </w:r>
      <w:r>
        <w:rPr>
          <w:spacing w:val="-5"/>
        </w:rPr>
        <w:t>7);</w:t>
      </w:r>
    </w:p>
    <w:p>
      <w:pPr>
        <w:pStyle w:val="BodyText"/>
        <w:spacing w:line="225" w:lineRule="auto" w:before="16"/>
        <w:ind w:left="87" w:right="47"/>
      </w:pPr>
      <w:r>
        <w:rPr/>
        <w:t>группа</w:t>
      </w:r>
      <w:r>
        <w:rPr>
          <w:spacing w:val="-5"/>
        </w:rPr>
        <w:t> </w:t>
      </w:r>
      <w:r>
        <w:rPr/>
        <w:t>ds19.029</w:t>
      </w:r>
      <w:r>
        <w:rPr>
          <w:spacing w:val="-4"/>
        </w:rPr>
        <w:t> </w:t>
      </w:r>
      <w:r>
        <w:rPr/>
        <w:t>-</w:t>
      </w:r>
      <w:r>
        <w:rPr>
          <w:spacing w:val="-4"/>
        </w:rPr>
        <w:t> </w:t>
      </w:r>
      <w:r>
        <w:rPr/>
        <w:t>госпитализация</w:t>
      </w:r>
      <w:r>
        <w:rPr>
          <w:spacing w:val="-5"/>
        </w:rPr>
        <w:t> </w:t>
      </w:r>
      <w:r>
        <w:rPr/>
        <w:t>в</w:t>
      </w:r>
      <w:r>
        <w:rPr>
          <w:spacing w:val="-4"/>
        </w:rPr>
        <w:t> </w:t>
      </w:r>
      <w:r>
        <w:rPr/>
        <w:t>диагностических</w:t>
      </w:r>
      <w:r>
        <w:rPr>
          <w:spacing w:val="-4"/>
        </w:rPr>
        <w:t> </w:t>
      </w:r>
      <w:r>
        <w:rPr/>
        <w:t>целях</w:t>
      </w:r>
      <w:r>
        <w:rPr>
          <w:spacing w:val="-4"/>
        </w:rPr>
        <w:t> </w:t>
      </w:r>
      <w:r>
        <w:rPr/>
        <w:t>с</w:t>
      </w:r>
      <w:r>
        <w:rPr>
          <w:spacing w:val="-5"/>
        </w:rPr>
        <w:t> </w:t>
      </w:r>
      <w:r>
        <w:rPr/>
        <w:t>постановкой</w:t>
      </w:r>
      <w:r>
        <w:rPr>
          <w:spacing w:val="-4"/>
        </w:rPr>
        <w:t> </w:t>
      </w:r>
      <w:r>
        <w:rPr/>
        <w:t>(подтверждением)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w:t>
      </w:r>
      <w:r>
        <w:rPr>
          <w:spacing w:val="-2"/>
        </w:rPr>
        <w:t>организаций);</w:t>
      </w:r>
    </w:p>
    <w:p>
      <w:pPr>
        <w:pStyle w:val="BodyText"/>
        <w:spacing w:after="0" w:line="225" w:lineRule="auto"/>
        <w:sectPr>
          <w:pgSz w:w="11910" w:h="16840"/>
          <w:pgMar w:header="492" w:footer="1504" w:top="1760" w:bottom="1700" w:left="1133" w:right="566"/>
        </w:sectPr>
      </w:pPr>
    </w:p>
    <w:p>
      <w:pPr>
        <w:pStyle w:val="BodyText"/>
        <w:spacing w:before="57"/>
        <w:ind w:left="0" w:firstLine="0"/>
        <w:jc w:val="left"/>
      </w:pPr>
    </w:p>
    <w:p>
      <w:pPr>
        <w:pStyle w:val="BodyText"/>
        <w:spacing w:line="225" w:lineRule="auto" w:before="0"/>
        <w:ind w:left="87" w:right="56"/>
      </w:pPr>
      <w:bookmarkStart w:name="_bookmark19" w:id="51"/>
      <w:bookmarkEnd w:id="51"/>
      <w:r>
        <w:rPr/>
      </w:r>
      <w:r>
        <w:rPr/>
        <w:t>группа ds21.007 - операции на органе зрения (факоэмульсификация с имплантацией интраокулярной линзы);</w:t>
      </w:r>
    </w:p>
    <w:p>
      <w:pPr>
        <w:pStyle w:val="BodyText"/>
        <w:spacing w:before="228"/>
        <w:ind w:left="627" w:firstLine="0"/>
        <w:jc w:val="left"/>
      </w:pPr>
      <w:r>
        <w:rPr/>
        <w:t>д)</w:t>
      </w:r>
      <w:r>
        <w:rPr>
          <w:spacing w:val="-1"/>
        </w:rPr>
        <w:t> </w:t>
      </w:r>
      <w:r>
        <w:rPr/>
        <w:t>0,7</w:t>
      </w:r>
      <w:r>
        <w:rPr>
          <w:spacing w:val="-1"/>
        </w:rPr>
        <w:t> </w:t>
      </w:r>
      <w:r>
        <w:rPr/>
        <w:t>- для</w:t>
      </w:r>
      <w:r>
        <w:rPr>
          <w:spacing w:val="-2"/>
        </w:rPr>
        <w:t> </w:t>
      </w:r>
      <w:r>
        <w:rPr/>
        <w:t>случаев, не</w:t>
      </w:r>
      <w:r>
        <w:rPr>
          <w:spacing w:val="-2"/>
        </w:rPr>
        <w:t> </w:t>
      </w:r>
      <w:r>
        <w:rPr/>
        <w:t>указанных в</w:t>
      </w:r>
      <w:r>
        <w:rPr>
          <w:spacing w:val="-3"/>
        </w:rPr>
        <w:t> </w:t>
      </w:r>
      <w:r>
        <w:rPr>
          <w:color w:val="0000FF"/>
        </w:rPr>
        <w:t>подпунктах "а"</w:t>
      </w:r>
      <w:r>
        <w:rPr>
          <w:color w:val="0000FF"/>
          <w:spacing w:val="-2"/>
        </w:rPr>
        <w:t> </w:t>
      </w:r>
      <w:r>
        <w:rPr/>
        <w:t>- </w:t>
      </w:r>
      <w:r>
        <w:rPr>
          <w:color w:val="0000FF"/>
        </w:rPr>
        <w:t>"г"</w:t>
      </w:r>
      <w:r>
        <w:rPr>
          <w:color w:val="0000FF"/>
          <w:spacing w:val="-2"/>
        </w:rPr>
        <w:t> </w:t>
      </w:r>
      <w:r>
        <w:rPr/>
        <w:t>настоящего </w:t>
      </w:r>
      <w:r>
        <w:rPr>
          <w:spacing w:val="-2"/>
        </w:rPr>
        <w:t>пункта.</w:t>
      </w:r>
    </w:p>
    <w:p>
      <w:pPr>
        <w:pStyle w:val="ListParagraph"/>
        <w:numPr>
          <w:ilvl w:val="0"/>
          <w:numId w:val="2"/>
        </w:numPr>
        <w:tabs>
          <w:tab w:pos="933" w:val="left" w:leader="none"/>
        </w:tabs>
        <w:spacing w:line="225" w:lineRule="auto" w:before="237" w:after="0"/>
        <w:ind w:left="87" w:right="51" w:firstLine="540"/>
        <w:jc w:val="left"/>
        <w:rPr>
          <w:sz w:val="24"/>
        </w:rPr>
      </w:pPr>
      <w:r>
        <w:rPr>
          <w:sz w:val="24"/>
        </w:rPr>
        <w:t>Коэффициент</w:t>
      </w:r>
      <w:r>
        <w:rPr>
          <w:spacing w:val="40"/>
          <w:sz w:val="24"/>
        </w:rPr>
        <w:t> </w:t>
      </w:r>
      <w:r>
        <w:rPr>
          <w:sz w:val="24"/>
        </w:rPr>
        <w:t>сложности</w:t>
      </w:r>
      <w:r>
        <w:rPr>
          <w:spacing w:val="40"/>
          <w:sz w:val="24"/>
        </w:rPr>
        <w:t> </w:t>
      </w:r>
      <w:r>
        <w:rPr>
          <w:sz w:val="24"/>
        </w:rPr>
        <w:t>лечения</w:t>
      </w:r>
      <w:r>
        <w:rPr>
          <w:spacing w:val="40"/>
          <w:sz w:val="24"/>
        </w:rPr>
        <w:t> </w:t>
      </w:r>
      <w:r>
        <w:rPr>
          <w:sz w:val="24"/>
        </w:rPr>
        <w:t>пациента</w:t>
      </w:r>
      <w:r>
        <w:rPr>
          <w:spacing w:val="40"/>
          <w:sz w:val="24"/>
        </w:rPr>
        <w:t> </w:t>
      </w:r>
      <w:r>
        <w:rPr>
          <w:sz w:val="24"/>
        </w:rPr>
        <w:t>в</w:t>
      </w:r>
      <w:r>
        <w:rPr>
          <w:spacing w:val="40"/>
          <w:sz w:val="24"/>
        </w:rPr>
        <w:t> </w:t>
      </w:r>
      <w:r>
        <w:rPr>
          <w:sz w:val="24"/>
        </w:rPr>
        <w:t>зависимости</w:t>
      </w:r>
      <w:r>
        <w:rPr>
          <w:spacing w:val="40"/>
          <w:sz w:val="24"/>
        </w:rPr>
        <w:t> </w:t>
      </w:r>
      <w:r>
        <w:rPr>
          <w:sz w:val="24"/>
        </w:rPr>
        <w:t>от</w:t>
      </w:r>
      <w:r>
        <w:rPr>
          <w:spacing w:val="40"/>
          <w:sz w:val="24"/>
        </w:rPr>
        <w:t> </w:t>
      </w:r>
      <w:r>
        <w:rPr>
          <w:sz w:val="24"/>
        </w:rPr>
        <w:t>особенностей</w:t>
      </w:r>
      <w:r>
        <w:rPr>
          <w:spacing w:val="40"/>
          <w:sz w:val="24"/>
        </w:rPr>
        <w:t> </w:t>
      </w:r>
      <w:r>
        <w:rPr>
          <w:sz w:val="24"/>
        </w:rPr>
        <w:t>оказания медицинской помощи принимает следующие значения:</w:t>
      </w:r>
    </w:p>
    <w:p>
      <w:pPr>
        <w:pStyle w:val="BodyText"/>
        <w:spacing w:line="225" w:lineRule="auto"/>
        <w:ind w:left="87" w:right="48"/>
      </w:pPr>
      <w:r>
        <w:rP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w:t>
      </w:r>
      <w:r>
        <w:rPr>
          <w:spacing w:val="-1"/>
        </w:rPr>
        <w:t> </w:t>
      </w:r>
      <w:r>
        <w:rPr/>
        <w:t>имеют</w:t>
      </w:r>
      <w:r>
        <w:rPr>
          <w:spacing w:val="-1"/>
        </w:rPr>
        <w:t> </w:t>
      </w:r>
      <w:r>
        <w:rPr/>
        <w:t>ограничения</w:t>
      </w:r>
      <w:r>
        <w:rPr>
          <w:spacing w:val="-1"/>
        </w:rPr>
        <w:t> </w:t>
      </w:r>
      <w:r>
        <w:rPr/>
        <w:t>основных</w:t>
      </w:r>
      <w:r>
        <w:rPr>
          <w:spacing w:val="-1"/>
        </w:rPr>
        <w:t> </w:t>
      </w:r>
      <w:r>
        <w:rPr/>
        <w:t>категорий</w:t>
      </w:r>
      <w:r>
        <w:rPr>
          <w:spacing w:val="-1"/>
        </w:rPr>
        <w:t> </w:t>
      </w:r>
      <w:r>
        <w:rPr/>
        <w:t>жизнедеятельности</w:t>
      </w:r>
      <w:r>
        <w:rPr>
          <w:spacing w:val="-1"/>
        </w:rPr>
        <w:t> </w:t>
      </w:r>
      <w:r>
        <w:rPr/>
        <w:t>человека</w:t>
      </w:r>
      <w:r>
        <w:rPr>
          <w:spacing w:val="-1"/>
        </w:rPr>
        <w:t> </w:t>
      </w:r>
      <w:r>
        <w:rPr/>
        <w:t>второй</w:t>
      </w:r>
      <w:r>
        <w:rPr>
          <w:spacing w:val="-1"/>
        </w:rPr>
        <w:t> </w:t>
      </w:r>
      <w:r>
        <w:rPr/>
        <w:t>и</w:t>
      </w:r>
      <w:r>
        <w:rPr>
          <w:spacing w:val="-1"/>
        </w:rPr>
        <w:t> </w:t>
      </w:r>
      <w:r>
        <w:rPr/>
        <w:t>(или)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w:t>
      </w:r>
      <w:r>
        <w:rPr/>
        <w:t>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r>
        <w:rPr>
          <w:color w:val="0000FF"/>
        </w:rPr>
        <w:t>подпункте "б"</w:t>
      </w:r>
      <w:r>
        <w:rPr>
          <w:color w:val="0000FF"/>
        </w:rPr>
        <w:t> </w:t>
      </w:r>
      <w:r>
        <w:rPr/>
        <w:t>настоящего пункта, - 0,2;</w:t>
      </w:r>
    </w:p>
    <w:p>
      <w:pPr>
        <w:pStyle w:val="BodyText"/>
        <w:spacing w:line="225" w:lineRule="auto" w:before="247"/>
        <w:ind w:left="87" w:right="48"/>
      </w:pPr>
      <w:r>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w:t>
      </w:r>
      <w:r>
        <w:rPr>
          <w:spacing w:val="-1"/>
        </w:rPr>
        <w:t> </w:t>
      </w:r>
      <w:r>
        <w:rPr/>
        <w:t>имеют</w:t>
      </w:r>
      <w:r>
        <w:rPr>
          <w:spacing w:val="-1"/>
        </w:rPr>
        <w:t> </w:t>
      </w:r>
      <w:r>
        <w:rPr/>
        <w:t>ограничения</w:t>
      </w:r>
      <w:r>
        <w:rPr>
          <w:spacing w:val="-1"/>
        </w:rPr>
        <w:t> </w:t>
      </w:r>
      <w:r>
        <w:rPr/>
        <w:t>основных</w:t>
      </w:r>
      <w:r>
        <w:rPr>
          <w:spacing w:val="-1"/>
        </w:rPr>
        <w:t> </w:t>
      </w:r>
      <w:r>
        <w:rPr/>
        <w:t>категорий</w:t>
      </w:r>
      <w:r>
        <w:rPr>
          <w:spacing w:val="-1"/>
        </w:rPr>
        <w:t> </w:t>
      </w:r>
      <w:r>
        <w:rPr/>
        <w:t>жизнедеятельности</w:t>
      </w:r>
      <w:r>
        <w:rPr>
          <w:spacing w:val="-1"/>
        </w:rPr>
        <w:t> </w:t>
      </w:r>
      <w:r>
        <w:rPr/>
        <w:t>человека</w:t>
      </w:r>
      <w:r>
        <w:rPr>
          <w:spacing w:val="-1"/>
        </w:rPr>
        <w:t> </w:t>
      </w:r>
      <w:r>
        <w:rPr/>
        <w:t>второй</w:t>
      </w:r>
      <w:r>
        <w:rPr>
          <w:spacing w:val="-1"/>
        </w:rPr>
        <w:t> </w:t>
      </w:r>
      <w:r>
        <w:rPr/>
        <w:t>и</w:t>
      </w:r>
      <w:r>
        <w:rPr>
          <w:spacing w:val="-1"/>
        </w:rPr>
        <w:t> </w:t>
      </w:r>
      <w:r>
        <w:rPr/>
        <w:t>(или)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w:t>
      </w:r>
      <w:r>
        <w:rPr/>
        <w:t>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BodyText"/>
        <w:spacing w:line="225" w:lineRule="auto" w:before="246"/>
        <w:ind w:left="87" w:right="51"/>
      </w:pPr>
      <w:r>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BodyText"/>
        <w:spacing w:before="228"/>
        <w:ind w:left="627" w:firstLine="0"/>
        <w:jc w:val="left"/>
      </w:pPr>
      <w:r>
        <w:rPr/>
        <w:t>г)</w:t>
      </w:r>
      <w:r>
        <w:rPr>
          <w:spacing w:val="-4"/>
        </w:rPr>
        <w:t> </w:t>
      </w:r>
      <w:r>
        <w:rPr/>
        <w:t>при</w:t>
      </w:r>
      <w:r>
        <w:rPr>
          <w:spacing w:val="-3"/>
        </w:rPr>
        <w:t> </w:t>
      </w:r>
      <w:r>
        <w:rPr/>
        <w:t>развертывании</w:t>
      </w:r>
      <w:r>
        <w:rPr>
          <w:spacing w:val="-4"/>
        </w:rPr>
        <w:t> </w:t>
      </w:r>
      <w:r>
        <w:rPr/>
        <w:t>индивидуального</w:t>
      </w:r>
      <w:r>
        <w:rPr>
          <w:spacing w:val="-3"/>
        </w:rPr>
        <w:t> </w:t>
      </w:r>
      <w:r>
        <w:rPr/>
        <w:t>поста</w:t>
      </w:r>
      <w:r>
        <w:rPr>
          <w:spacing w:val="-4"/>
        </w:rPr>
        <w:t> </w:t>
      </w:r>
      <w:r>
        <w:rPr/>
        <w:t>-</w:t>
      </w:r>
      <w:r>
        <w:rPr>
          <w:spacing w:val="-3"/>
        </w:rPr>
        <w:t> </w:t>
      </w:r>
      <w:r>
        <w:rPr>
          <w:spacing w:val="-4"/>
        </w:rPr>
        <w:t>0,2;</w:t>
      </w:r>
    </w:p>
    <w:p>
      <w:pPr>
        <w:pStyle w:val="BodyText"/>
        <w:spacing w:line="225" w:lineRule="auto" w:before="238"/>
        <w:ind w:left="87" w:right="51"/>
      </w:pPr>
      <w:r>
        <w:rPr/>
        <w:t>д) при наличии у пациента тяжелой сопутствующей патологии, требующей оказания медицинской помощи в период госпитализации, - 0,6;</w:t>
      </w:r>
    </w:p>
    <w:p>
      <w:pPr>
        <w:pStyle w:val="BodyText"/>
        <w:spacing w:line="225" w:lineRule="auto"/>
        <w:ind w:left="87" w:right="47"/>
      </w:pPr>
      <w:r>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BodyText"/>
        <w:spacing w:before="228"/>
        <w:ind w:left="627" w:firstLine="0"/>
        <w:jc w:val="left"/>
      </w:pPr>
      <w:r>
        <w:rPr/>
        <w:t>уровень</w:t>
      </w:r>
      <w:r>
        <w:rPr>
          <w:spacing w:val="-3"/>
        </w:rPr>
        <w:t> </w:t>
      </w:r>
      <w:r>
        <w:rPr/>
        <w:t>1</w:t>
      </w:r>
      <w:r>
        <w:rPr>
          <w:spacing w:val="-2"/>
        </w:rPr>
        <w:t> </w:t>
      </w:r>
      <w:r>
        <w:rPr/>
        <w:t>-</w:t>
      </w:r>
      <w:r>
        <w:rPr>
          <w:spacing w:val="-2"/>
        </w:rPr>
        <w:t> 0,05;</w:t>
      </w:r>
    </w:p>
    <w:p>
      <w:pPr>
        <w:pStyle w:val="BodyText"/>
        <w:spacing w:before="224"/>
        <w:ind w:left="627" w:firstLine="0"/>
        <w:jc w:val="left"/>
      </w:pPr>
      <w:r>
        <w:rPr/>
        <w:t>уровень</w:t>
      </w:r>
      <w:r>
        <w:rPr>
          <w:spacing w:val="-3"/>
        </w:rPr>
        <w:t> </w:t>
      </w:r>
      <w:r>
        <w:rPr/>
        <w:t>2</w:t>
      </w:r>
      <w:r>
        <w:rPr>
          <w:spacing w:val="-2"/>
        </w:rPr>
        <w:t> </w:t>
      </w:r>
      <w:r>
        <w:rPr/>
        <w:t>-</w:t>
      </w:r>
      <w:r>
        <w:rPr>
          <w:spacing w:val="-2"/>
        </w:rPr>
        <w:t> 0,47;</w:t>
      </w:r>
    </w:p>
    <w:p>
      <w:pPr>
        <w:pStyle w:val="BodyText"/>
        <w:spacing w:before="224"/>
        <w:ind w:left="627" w:firstLine="0"/>
        <w:jc w:val="left"/>
      </w:pPr>
      <w:r>
        <w:rPr/>
        <w:t>уровень</w:t>
      </w:r>
      <w:r>
        <w:rPr>
          <w:spacing w:val="-3"/>
        </w:rPr>
        <w:t> </w:t>
      </w:r>
      <w:r>
        <w:rPr/>
        <w:t>3</w:t>
      </w:r>
      <w:r>
        <w:rPr>
          <w:spacing w:val="-2"/>
        </w:rPr>
        <w:t> </w:t>
      </w:r>
      <w:r>
        <w:rPr/>
        <w:t>-</w:t>
      </w:r>
      <w:r>
        <w:rPr>
          <w:spacing w:val="-2"/>
        </w:rPr>
        <w:t> 1,16;</w:t>
      </w:r>
    </w:p>
    <w:p>
      <w:pPr>
        <w:pStyle w:val="BodyText"/>
        <w:spacing w:after="0"/>
        <w:jc w:val="left"/>
        <w:sectPr>
          <w:pgSz w:w="11910" w:h="16840"/>
          <w:pgMar w:header="492" w:footer="1504" w:top="1760" w:bottom="1700" w:left="1133" w:right="566"/>
        </w:sectPr>
      </w:pPr>
    </w:p>
    <w:p>
      <w:pPr>
        <w:pStyle w:val="BodyText"/>
        <w:spacing w:before="43"/>
        <w:ind w:left="0" w:firstLine="0"/>
        <w:jc w:val="left"/>
      </w:pPr>
    </w:p>
    <w:p>
      <w:pPr>
        <w:pStyle w:val="BodyText"/>
        <w:spacing w:before="1"/>
        <w:ind w:left="627" w:firstLine="0"/>
        <w:jc w:val="left"/>
      </w:pPr>
      <w:bookmarkStart w:name="_bookmark20" w:id="52"/>
      <w:bookmarkEnd w:id="52"/>
      <w:r>
        <w:rPr/>
      </w:r>
      <w:r>
        <w:rPr/>
        <w:t>уровень</w:t>
      </w:r>
      <w:r>
        <w:rPr>
          <w:spacing w:val="-3"/>
        </w:rPr>
        <w:t> </w:t>
      </w:r>
      <w:r>
        <w:rPr/>
        <w:t>4</w:t>
      </w:r>
      <w:r>
        <w:rPr>
          <w:spacing w:val="-2"/>
        </w:rPr>
        <w:t> </w:t>
      </w:r>
      <w:r>
        <w:rPr/>
        <w:t>-</w:t>
      </w:r>
      <w:r>
        <w:rPr>
          <w:spacing w:val="-2"/>
        </w:rPr>
        <w:t> 2,07;</w:t>
      </w:r>
    </w:p>
    <w:p>
      <w:pPr>
        <w:pStyle w:val="BodyText"/>
        <w:spacing w:before="224"/>
        <w:ind w:left="627" w:firstLine="0"/>
        <w:jc w:val="left"/>
      </w:pPr>
      <w:r>
        <w:rPr/>
        <w:t>уровень</w:t>
      </w:r>
      <w:r>
        <w:rPr>
          <w:spacing w:val="-3"/>
        </w:rPr>
        <w:t> </w:t>
      </w:r>
      <w:r>
        <w:rPr/>
        <w:t>5</w:t>
      </w:r>
      <w:r>
        <w:rPr>
          <w:spacing w:val="-2"/>
        </w:rPr>
        <w:t> </w:t>
      </w:r>
      <w:r>
        <w:rPr/>
        <w:t>-</w:t>
      </w:r>
      <w:r>
        <w:rPr>
          <w:spacing w:val="-2"/>
        </w:rPr>
        <w:t> 3,49;</w:t>
      </w:r>
    </w:p>
    <w:p>
      <w:pPr>
        <w:pStyle w:val="BodyText"/>
        <w:spacing w:line="225" w:lineRule="auto" w:before="237"/>
        <w:ind w:left="87" w:right="49"/>
      </w:pPr>
      <w:r>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w:t>
      </w:r>
      <w:r>
        <w:rPr>
          <w:spacing w:val="-1"/>
        </w:rPr>
        <w:t> </w:t>
      </w:r>
      <w:r>
        <w:rPr/>
        <w:t>в</w:t>
      </w:r>
      <w:r>
        <w:rPr>
          <w:spacing w:val="-1"/>
        </w:rPr>
        <w:t> </w:t>
      </w:r>
      <w:r>
        <w:rPr/>
        <w:t>отделение</w:t>
      </w:r>
      <w:r>
        <w:rPr>
          <w:spacing w:val="-1"/>
        </w:rPr>
        <w:t> </w:t>
      </w:r>
      <w:r>
        <w:rPr/>
        <w:t>реанимации</w:t>
      </w:r>
      <w:r>
        <w:rPr>
          <w:spacing w:val="-1"/>
        </w:rPr>
        <w:t> </w:t>
      </w:r>
      <w:r>
        <w:rPr/>
        <w:t>или</w:t>
      </w:r>
      <w:r>
        <w:rPr>
          <w:spacing w:val="-1"/>
        </w:rPr>
        <w:t> </w:t>
      </w:r>
      <w:r>
        <w:rPr/>
        <w:t>на</w:t>
      </w:r>
      <w:r>
        <w:rPr>
          <w:spacing w:val="-1"/>
        </w:rPr>
        <w:t> </w:t>
      </w:r>
      <w:r>
        <w:rPr/>
        <w:t>койку интенсивной</w:t>
      </w:r>
      <w:r>
        <w:rPr>
          <w:spacing w:val="-1"/>
        </w:rPr>
        <w:t> </w:t>
      </w:r>
      <w:r>
        <w:rPr/>
        <w:t>терапии</w:t>
      </w:r>
      <w:r>
        <w:rPr>
          <w:spacing w:val="-1"/>
        </w:rPr>
        <w:t> </w:t>
      </w:r>
      <w:r>
        <w:rPr/>
        <w:t>с</w:t>
      </w:r>
      <w:r>
        <w:rPr>
          <w:spacing w:val="-1"/>
        </w:rPr>
        <w:t> </w:t>
      </w:r>
      <w:r>
        <w:rPr/>
        <w:t>общей</w:t>
      </w:r>
      <w:r>
        <w:rPr>
          <w:spacing w:val="-1"/>
        </w:rPr>
        <w:t> </w:t>
      </w:r>
      <w:r>
        <w:rPr/>
        <w:t>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pPr>
        <w:pStyle w:val="BodyText"/>
        <w:spacing w:line="225" w:lineRule="auto" w:before="246"/>
        <w:ind w:left="87" w:right="48"/>
      </w:pPr>
      <w:r>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BodyText"/>
        <w:spacing w:before="228"/>
        <w:ind w:left="627" w:firstLine="0"/>
        <w:jc w:val="left"/>
      </w:pPr>
      <w:r>
        <w:rPr/>
        <w:t>в</w:t>
      </w:r>
      <w:r>
        <w:rPr>
          <w:spacing w:val="-1"/>
        </w:rPr>
        <w:t> </w:t>
      </w:r>
      <w:r>
        <w:rPr/>
        <w:t>стационарных </w:t>
      </w:r>
      <w:r>
        <w:rPr>
          <w:spacing w:val="-2"/>
        </w:rPr>
        <w:t>условиях:</w:t>
      </w:r>
    </w:p>
    <w:p>
      <w:pPr>
        <w:pStyle w:val="BodyText"/>
        <w:spacing w:before="224"/>
        <w:ind w:left="627" w:firstLine="0"/>
        <w:jc w:val="left"/>
      </w:pPr>
      <w:r>
        <w:rPr/>
        <w:t>уровень</w:t>
      </w:r>
      <w:r>
        <w:rPr>
          <w:spacing w:val="-3"/>
        </w:rPr>
        <w:t> </w:t>
      </w:r>
      <w:r>
        <w:rPr/>
        <w:t>1</w:t>
      </w:r>
      <w:r>
        <w:rPr>
          <w:spacing w:val="-2"/>
        </w:rPr>
        <w:t> </w:t>
      </w:r>
      <w:r>
        <w:rPr/>
        <w:t>-</w:t>
      </w:r>
      <w:r>
        <w:rPr>
          <w:spacing w:val="-2"/>
        </w:rPr>
        <w:t> 0,14;</w:t>
      </w:r>
    </w:p>
    <w:p>
      <w:pPr>
        <w:pStyle w:val="BodyText"/>
        <w:spacing w:before="224"/>
        <w:ind w:left="627" w:firstLine="0"/>
        <w:jc w:val="left"/>
      </w:pPr>
      <w:r>
        <w:rPr/>
        <w:t>уровень</w:t>
      </w:r>
      <w:r>
        <w:rPr>
          <w:spacing w:val="-3"/>
        </w:rPr>
        <w:t> </w:t>
      </w:r>
      <w:r>
        <w:rPr/>
        <w:t>2</w:t>
      </w:r>
      <w:r>
        <w:rPr>
          <w:spacing w:val="-2"/>
        </w:rPr>
        <w:t> </w:t>
      </w:r>
      <w:r>
        <w:rPr/>
        <w:t>-</w:t>
      </w:r>
      <w:r>
        <w:rPr>
          <w:spacing w:val="-2"/>
        </w:rPr>
        <w:t> 0,34;</w:t>
      </w:r>
    </w:p>
    <w:p>
      <w:pPr>
        <w:pStyle w:val="BodyText"/>
        <w:spacing w:before="224"/>
        <w:ind w:left="627" w:firstLine="0"/>
        <w:jc w:val="left"/>
      </w:pPr>
      <w:r>
        <w:rPr/>
        <w:t>уровень</w:t>
      </w:r>
      <w:r>
        <w:rPr>
          <w:spacing w:val="-3"/>
        </w:rPr>
        <w:t> </w:t>
      </w:r>
      <w:r>
        <w:rPr/>
        <w:t>3</w:t>
      </w:r>
      <w:r>
        <w:rPr>
          <w:spacing w:val="-2"/>
        </w:rPr>
        <w:t> </w:t>
      </w:r>
      <w:r>
        <w:rPr/>
        <w:t>-</w:t>
      </w:r>
      <w:r>
        <w:rPr>
          <w:spacing w:val="-2"/>
        </w:rPr>
        <w:t> 1,28;</w:t>
      </w:r>
    </w:p>
    <w:p>
      <w:pPr>
        <w:pStyle w:val="BodyText"/>
        <w:spacing w:before="224"/>
        <w:ind w:left="627" w:firstLine="0"/>
        <w:jc w:val="left"/>
      </w:pPr>
      <w:r>
        <w:rPr/>
        <w:t>в</w:t>
      </w:r>
      <w:r>
        <w:rPr>
          <w:spacing w:val="-3"/>
        </w:rPr>
        <w:t> </w:t>
      </w:r>
      <w:r>
        <w:rPr/>
        <w:t>условиях дневного </w:t>
      </w:r>
      <w:r>
        <w:rPr>
          <w:spacing w:val="-2"/>
        </w:rPr>
        <w:t>стационара:</w:t>
      </w:r>
    </w:p>
    <w:p>
      <w:pPr>
        <w:pStyle w:val="BodyText"/>
        <w:spacing w:before="224"/>
        <w:ind w:left="627" w:firstLine="0"/>
        <w:jc w:val="left"/>
      </w:pPr>
      <w:r>
        <w:rPr/>
        <w:t>уровень</w:t>
      </w:r>
      <w:r>
        <w:rPr>
          <w:spacing w:val="-3"/>
        </w:rPr>
        <w:t> </w:t>
      </w:r>
      <w:r>
        <w:rPr/>
        <w:t>1</w:t>
      </w:r>
      <w:r>
        <w:rPr>
          <w:spacing w:val="-2"/>
        </w:rPr>
        <w:t> </w:t>
      </w:r>
      <w:r>
        <w:rPr/>
        <w:t>-</w:t>
      </w:r>
      <w:r>
        <w:rPr>
          <w:spacing w:val="-2"/>
        </w:rPr>
        <w:t> 0,26;</w:t>
      </w:r>
    </w:p>
    <w:p>
      <w:pPr>
        <w:pStyle w:val="BodyText"/>
        <w:spacing w:before="224"/>
        <w:ind w:left="627" w:firstLine="0"/>
        <w:jc w:val="left"/>
      </w:pPr>
      <w:r>
        <w:rPr/>
        <w:t>уровень</w:t>
      </w:r>
      <w:r>
        <w:rPr>
          <w:spacing w:val="-3"/>
        </w:rPr>
        <w:t> </w:t>
      </w:r>
      <w:r>
        <w:rPr/>
        <w:t>2</w:t>
      </w:r>
      <w:r>
        <w:rPr>
          <w:spacing w:val="-2"/>
        </w:rPr>
        <w:t> </w:t>
      </w:r>
      <w:r>
        <w:rPr/>
        <w:t>-</w:t>
      </w:r>
      <w:r>
        <w:rPr>
          <w:spacing w:val="-2"/>
        </w:rPr>
        <w:t> 1,07;</w:t>
      </w:r>
    </w:p>
    <w:p>
      <w:pPr>
        <w:pStyle w:val="BodyText"/>
        <w:spacing w:before="224"/>
        <w:ind w:left="627" w:firstLine="0"/>
        <w:jc w:val="left"/>
      </w:pPr>
      <w:r>
        <w:rPr/>
        <w:t>уровень</w:t>
      </w:r>
      <w:r>
        <w:rPr>
          <w:spacing w:val="-3"/>
        </w:rPr>
        <w:t> </w:t>
      </w:r>
      <w:r>
        <w:rPr/>
        <w:t>3</w:t>
      </w:r>
      <w:r>
        <w:rPr>
          <w:spacing w:val="-2"/>
        </w:rPr>
        <w:t> </w:t>
      </w:r>
      <w:r>
        <w:rPr/>
        <w:t>-</w:t>
      </w:r>
      <w:r>
        <w:rPr>
          <w:spacing w:val="-2"/>
        </w:rPr>
        <w:t> </w:t>
      </w:r>
      <w:r>
        <w:rPr>
          <w:spacing w:val="-4"/>
        </w:rPr>
        <w:t>2,3;</w:t>
      </w:r>
    </w:p>
    <w:p>
      <w:pPr>
        <w:pStyle w:val="BodyText"/>
        <w:spacing w:line="225" w:lineRule="auto" w:before="237"/>
        <w:ind w:left="87" w:right="48"/>
      </w:pPr>
      <w:r>
        <w:rPr/>
        <w:t>и) при осуществлении силами федеральной медицинской организации медицинской эвакуации для проведения лечения - 0,05;</w:t>
      </w:r>
    </w:p>
    <w:p>
      <w:pPr>
        <w:pStyle w:val="BodyText"/>
        <w:spacing w:line="225" w:lineRule="auto"/>
        <w:ind w:left="87" w:right="52"/>
      </w:pPr>
      <w:r>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BodyText"/>
        <w:spacing w:before="228"/>
        <w:ind w:left="627" w:firstLine="0"/>
        <w:jc w:val="left"/>
      </w:pPr>
      <w:r>
        <w:rPr/>
        <w:t>л)</w:t>
      </w:r>
      <w:r>
        <w:rPr>
          <w:spacing w:val="-1"/>
        </w:rPr>
        <w:t> </w:t>
      </w:r>
      <w:r>
        <w:rPr/>
        <w:t>для</w:t>
      </w:r>
      <w:r>
        <w:rPr>
          <w:spacing w:val="-2"/>
        </w:rPr>
        <w:t> </w:t>
      </w:r>
      <w:r>
        <w:rPr/>
        <w:t>случаев, не</w:t>
      </w:r>
      <w:r>
        <w:rPr>
          <w:spacing w:val="-2"/>
        </w:rPr>
        <w:t> </w:t>
      </w:r>
      <w:r>
        <w:rPr/>
        <w:t>указанных в</w:t>
      </w:r>
      <w:r>
        <w:rPr>
          <w:spacing w:val="-3"/>
        </w:rPr>
        <w:t> </w:t>
      </w:r>
      <w:r>
        <w:rPr>
          <w:color w:val="0000FF"/>
        </w:rPr>
        <w:t>подпунктах "а"</w:t>
      </w:r>
      <w:r>
        <w:rPr>
          <w:color w:val="0000FF"/>
          <w:spacing w:val="-2"/>
        </w:rPr>
        <w:t> </w:t>
      </w:r>
      <w:r>
        <w:rPr/>
        <w:t>- </w:t>
      </w:r>
      <w:r>
        <w:rPr>
          <w:color w:val="0000FF"/>
        </w:rPr>
        <w:t>"к"</w:t>
      </w:r>
      <w:r>
        <w:rPr>
          <w:color w:val="0000FF"/>
          <w:spacing w:val="-2"/>
        </w:rPr>
        <w:t> </w:t>
      </w:r>
      <w:r>
        <w:rPr/>
        <w:t>настоящего пункта,</w:t>
      </w:r>
      <w:r>
        <w:rPr>
          <w:spacing w:val="-1"/>
        </w:rPr>
        <w:t> </w:t>
      </w:r>
      <w:r>
        <w:rPr/>
        <w:t>- </w:t>
      </w:r>
      <w:r>
        <w:rPr>
          <w:spacing w:val="-5"/>
        </w:rPr>
        <w:t>0.</w:t>
      </w:r>
    </w:p>
    <w:p>
      <w:pPr>
        <w:pStyle w:val="ListParagraph"/>
        <w:numPr>
          <w:ilvl w:val="0"/>
          <w:numId w:val="2"/>
        </w:numPr>
        <w:tabs>
          <w:tab w:pos="880" w:val="left" w:leader="none"/>
        </w:tabs>
        <w:spacing w:line="225" w:lineRule="auto" w:before="238" w:after="0"/>
        <w:ind w:left="87" w:right="52" w:firstLine="540"/>
        <w:jc w:val="left"/>
        <w:rPr>
          <w:sz w:val="24"/>
        </w:rPr>
      </w:pPr>
      <w:r>
        <w:rPr>
          <w:sz w:val="24"/>
        </w:rPr>
        <w:t>Тарифы на оплату медицинской помощи, определенные в соответствии с </w:t>
      </w:r>
      <w:r>
        <w:rPr>
          <w:color w:val="0000FF"/>
          <w:sz w:val="24"/>
        </w:rPr>
        <w:t>пунктами 3</w:t>
      </w:r>
      <w:r>
        <w:rPr>
          <w:color w:val="0000FF"/>
          <w:sz w:val="24"/>
        </w:rPr>
        <w:t> </w:t>
      </w:r>
      <w:r>
        <w:rPr>
          <w:sz w:val="24"/>
        </w:rPr>
        <w:t>и </w:t>
      </w:r>
      <w:r>
        <w:rPr>
          <w:color w:val="0000FF"/>
          <w:sz w:val="24"/>
        </w:rPr>
        <w:t>4</w:t>
      </w:r>
      <w:r>
        <w:rPr>
          <w:color w:val="0000FF"/>
          <w:sz w:val="24"/>
        </w:rPr>
        <w:t> </w:t>
      </w:r>
      <w:r>
        <w:rPr>
          <w:sz w:val="24"/>
        </w:rPr>
        <w:t>настоящего Положения, при прерывании случая оказания медицинской помощи уменьшаются:</w:t>
      </w:r>
    </w:p>
    <w:p>
      <w:pPr>
        <w:pStyle w:val="BodyText"/>
        <w:spacing w:before="227"/>
        <w:ind w:left="627" w:firstLine="0"/>
        <w:jc w:val="left"/>
      </w:pPr>
      <w:r>
        <w:rPr/>
        <w:t>а)</w:t>
      </w:r>
      <w:r>
        <w:rPr>
          <w:spacing w:val="-3"/>
        </w:rPr>
        <w:t> </w:t>
      </w:r>
      <w:r>
        <w:rPr/>
        <w:t>на</w:t>
      </w:r>
      <w:r>
        <w:rPr>
          <w:spacing w:val="-4"/>
        </w:rPr>
        <w:t> </w:t>
      </w:r>
      <w:r>
        <w:rPr/>
        <w:t>70</w:t>
      </w:r>
      <w:r>
        <w:rPr>
          <w:spacing w:val="-3"/>
        </w:rPr>
        <w:t> </w:t>
      </w:r>
      <w:r>
        <w:rPr/>
        <w:t>процентов</w:t>
      </w:r>
      <w:r>
        <w:rPr>
          <w:spacing w:val="-4"/>
        </w:rPr>
        <w:t> </w:t>
      </w:r>
      <w:r>
        <w:rPr/>
        <w:t>-</w:t>
      </w:r>
      <w:r>
        <w:rPr>
          <w:spacing w:val="-3"/>
        </w:rPr>
        <w:t> </w:t>
      </w:r>
      <w:r>
        <w:rPr/>
        <w:t>при</w:t>
      </w:r>
      <w:r>
        <w:rPr>
          <w:spacing w:val="-3"/>
        </w:rPr>
        <w:t> </w:t>
      </w:r>
      <w:r>
        <w:rPr/>
        <w:t>длительности</w:t>
      </w:r>
      <w:r>
        <w:rPr>
          <w:spacing w:val="-4"/>
        </w:rPr>
        <w:t> </w:t>
      </w:r>
      <w:r>
        <w:rPr/>
        <w:t>лечения</w:t>
      </w:r>
      <w:r>
        <w:rPr>
          <w:spacing w:val="-4"/>
        </w:rPr>
        <w:t> </w:t>
      </w:r>
      <w:r>
        <w:rPr/>
        <w:t>до</w:t>
      </w:r>
      <w:r>
        <w:rPr>
          <w:spacing w:val="-3"/>
        </w:rPr>
        <w:t> </w:t>
      </w:r>
      <w:r>
        <w:rPr/>
        <w:t>3</w:t>
      </w:r>
      <w:r>
        <w:rPr>
          <w:spacing w:val="-2"/>
        </w:rPr>
        <w:t> дней;</w:t>
      </w:r>
    </w:p>
    <w:p>
      <w:pPr>
        <w:pStyle w:val="BodyText"/>
        <w:spacing w:line="434" w:lineRule="auto" w:before="224"/>
        <w:ind w:left="627" w:right="1610" w:firstLine="0"/>
        <w:jc w:val="left"/>
      </w:pPr>
      <w:r>
        <w:rPr/>
        <w:t>б)</w:t>
      </w:r>
      <w:r>
        <w:rPr>
          <w:spacing w:val="-3"/>
        </w:rPr>
        <w:t> </w:t>
      </w:r>
      <w:r>
        <w:rPr/>
        <w:t>на</w:t>
      </w:r>
      <w:r>
        <w:rPr>
          <w:spacing w:val="-4"/>
        </w:rPr>
        <w:t> </w:t>
      </w:r>
      <w:r>
        <w:rPr/>
        <w:t>50</w:t>
      </w:r>
      <w:r>
        <w:rPr>
          <w:spacing w:val="-3"/>
        </w:rPr>
        <w:t> </w:t>
      </w:r>
      <w:r>
        <w:rPr/>
        <w:t>процентов</w:t>
      </w:r>
      <w:r>
        <w:rPr>
          <w:spacing w:val="-4"/>
        </w:rPr>
        <w:t> </w:t>
      </w:r>
      <w:r>
        <w:rPr/>
        <w:t>-</w:t>
      </w:r>
      <w:r>
        <w:rPr>
          <w:spacing w:val="-3"/>
        </w:rPr>
        <w:t> </w:t>
      </w:r>
      <w:r>
        <w:rPr/>
        <w:t>при</w:t>
      </w:r>
      <w:r>
        <w:rPr>
          <w:spacing w:val="-4"/>
        </w:rPr>
        <w:t> </w:t>
      </w:r>
      <w:r>
        <w:rPr/>
        <w:t>длительности</w:t>
      </w:r>
      <w:r>
        <w:rPr>
          <w:spacing w:val="-4"/>
        </w:rPr>
        <w:t> </w:t>
      </w:r>
      <w:r>
        <w:rPr/>
        <w:t>лечения</w:t>
      </w:r>
      <w:r>
        <w:rPr>
          <w:spacing w:val="-4"/>
        </w:rPr>
        <w:t> </w:t>
      </w:r>
      <w:r>
        <w:rPr/>
        <w:t>от</w:t>
      </w:r>
      <w:r>
        <w:rPr>
          <w:spacing w:val="-3"/>
        </w:rPr>
        <w:t> </w:t>
      </w:r>
      <w:r>
        <w:rPr/>
        <w:t>3</w:t>
      </w:r>
      <w:r>
        <w:rPr>
          <w:spacing w:val="-3"/>
        </w:rPr>
        <w:t> </w:t>
      </w:r>
      <w:r>
        <w:rPr/>
        <w:t>до</w:t>
      </w:r>
      <w:r>
        <w:rPr>
          <w:spacing w:val="-3"/>
        </w:rPr>
        <w:t> </w:t>
      </w:r>
      <w:r>
        <w:rPr/>
        <w:t>5</w:t>
      </w:r>
      <w:r>
        <w:rPr>
          <w:spacing w:val="-3"/>
        </w:rPr>
        <w:t> </w:t>
      </w:r>
      <w:r>
        <w:rPr/>
        <w:t>дней</w:t>
      </w:r>
      <w:r>
        <w:rPr>
          <w:spacing w:val="-4"/>
        </w:rPr>
        <w:t> </w:t>
      </w:r>
      <w:r>
        <w:rPr/>
        <w:t>включительно; в) на 20 процентов - при длительности лечения более 5 дней;</w:t>
      </w:r>
    </w:p>
    <w:p>
      <w:pPr>
        <w:pStyle w:val="BodyText"/>
        <w:spacing w:after="0" w:line="434" w:lineRule="auto"/>
        <w:jc w:val="left"/>
        <w:sectPr>
          <w:pgSz w:w="11910" w:h="16840"/>
          <w:pgMar w:header="492" w:footer="1504" w:top="1760" w:bottom="1700" w:left="1133" w:right="566"/>
        </w:sectPr>
      </w:pPr>
    </w:p>
    <w:p>
      <w:pPr>
        <w:pStyle w:val="BodyText"/>
        <w:spacing w:before="57"/>
        <w:ind w:left="0" w:firstLine="0"/>
        <w:jc w:val="left"/>
      </w:pPr>
    </w:p>
    <w:p>
      <w:pPr>
        <w:pStyle w:val="BodyText"/>
        <w:spacing w:line="225" w:lineRule="auto" w:before="0"/>
        <w:ind w:left="87" w:right="53"/>
      </w:pPr>
      <w:r>
        <w:rP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ListParagraph"/>
        <w:numPr>
          <w:ilvl w:val="0"/>
          <w:numId w:val="2"/>
        </w:numPr>
        <w:tabs>
          <w:tab w:pos="937" w:val="left" w:leader="none"/>
        </w:tabs>
        <w:spacing w:line="225" w:lineRule="auto" w:before="241" w:after="0"/>
        <w:ind w:left="87" w:right="53" w:firstLine="540"/>
        <w:jc w:val="both"/>
        <w:rPr>
          <w:sz w:val="24"/>
        </w:rPr>
      </w:pPr>
      <w:r>
        <w:rPr>
          <w:sz w:val="24"/>
        </w:rPr>
        <w:t>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BodyText"/>
        <w:spacing w:line="225" w:lineRule="auto" w:before="243"/>
        <w:ind w:left="87" w:right="51"/>
      </w:pPr>
      <w:r>
        <w:rPr/>
        <w:t>а) возникновение (наличие) нового заболевания или состояния (заболеваний или</w:t>
      </w:r>
      <w:r>
        <w:rPr>
          <w:spacing w:val="40"/>
        </w:rPr>
        <w:t> </w:t>
      </w:r>
      <w:r>
        <w:rPr/>
        <w:t>состояний), входящего в другой класс Международной статистической </w:t>
      </w:r>
      <w:hyperlink r:id="rId78">
        <w:r>
          <w:rPr>
            <w:color w:val="0000FF"/>
          </w:rPr>
          <w:t>классификации</w:t>
        </w:r>
      </w:hyperlink>
      <w:r>
        <w:rPr>
          <w:color w:val="0000FF"/>
        </w:rPr>
        <w:t> </w:t>
      </w:r>
      <w:r>
        <w:rPr/>
        <w:t>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BodyText"/>
        <w:spacing w:line="225" w:lineRule="auto" w:before="242"/>
        <w:ind w:left="87" w:right="53"/>
      </w:pPr>
      <w:r>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w:t>
      </w:r>
      <w:r>
        <w:rPr>
          <w:spacing w:val="-2"/>
        </w:rPr>
        <w:t>родоразрешением;</w:t>
      </w:r>
    </w:p>
    <w:p>
      <w:pPr>
        <w:pStyle w:val="BodyText"/>
        <w:spacing w:line="225" w:lineRule="auto" w:before="242"/>
        <w:ind w:left="87" w:right="55"/>
      </w:pPr>
      <w:r>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BodyText"/>
        <w:spacing w:line="225" w:lineRule="auto"/>
        <w:ind w:left="87" w:right="49"/>
      </w:pPr>
      <w:r>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w:t>
      </w:r>
      <w:r>
        <w:rPr>
          <w:spacing w:val="-2"/>
        </w:rPr>
        <w:t>госпитализации;</w:t>
      </w:r>
    </w:p>
    <w:p>
      <w:pPr>
        <w:pStyle w:val="BodyText"/>
        <w:spacing w:line="225" w:lineRule="auto" w:before="242"/>
        <w:ind w:left="87" w:right="52"/>
      </w:pPr>
      <w:r>
        <w:rPr/>
        <w:t>д) этапное хирургическое лечение при злокачественных новообразованиях, не предусматривающих выписку пациента из стационара;</w:t>
      </w:r>
    </w:p>
    <w:p>
      <w:pPr>
        <w:pStyle w:val="BodyText"/>
        <w:spacing w:line="225" w:lineRule="auto"/>
        <w:ind w:left="87" w:right="51"/>
      </w:pPr>
      <w:r>
        <w:rPr/>
        <w:t>е)</w:t>
      </w:r>
      <w:r>
        <w:rPr>
          <w:spacing w:val="-4"/>
        </w:rPr>
        <w:t> </w:t>
      </w:r>
      <w:r>
        <w:rPr/>
        <w:t>проведение</w:t>
      </w:r>
      <w:r>
        <w:rPr>
          <w:spacing w:val="-4"/>
        </w:rPr>
        <w:t> </w:t>
      </w:r>
      <w:r>
        <w:rPr/>
        <w:t>реинфузии</w:t>
      </w:r>
      <w:r>
        <w:rPr>
          <w:spacing w:val="-4"/>
        </w:rPr>
        <w:t> </w:t>
      </w:r>
      <w:r>
        <w:rPr/>
        <w:t>аутокрови,</w:t>
      </w:r>
      <w:r>
        <w:rPr>
          <w:spacing w:val="-4"/>
        </w:rPr>
        <w:t> </w:t>
      </w:r>
      <w:r>
        <w:rPr/>
        <w:t>или</w:t>
      </w:r>
      <w:r>
        <w:rPr>
          <w:spacing w:val="-4"/>
        </w:rPr>
        <w:t> </w:t>
      </w:r>
      <w:r>
        <w:rPr/>
        <w:t>баллонной</w:t>
      </w:r>
      <w:r>
        <w:rPr>
          <w:spacing w:val="-4"/>
        </w:rPr>
        <w:t> </w:t>
      </w:r>
      <w:r>
        <w:rPr/>
        <w:t>внутриаортальной</w:t>
      </w:r>
      <w:r>
        <w:rPr>
          <w:spacing w:val="-4"/>
        </w:rPr>
        <w:t> </w:t>
      </w:r>
      <w:r>
        <w:rPr/>
        <w:t>контрпульсации,</w:t>
      </w:r>
      <w:r>
        <w:rPr>
          <w:spacing w:val="-4"/>
        </w:rPr>
        <w:t> </w:t>
      </w:r>
      <w:r>
        <w:rPr/>
        <w:t>или экстракорпоральной мембранной оксигенации на фоне лечения основного заболевания;</w:t>
      </w:r>
    </w:p>
    <w:p>
      <w:pPr>
        <w:pStyle w:val="BodyText"/>
        <w:spacing w:line="225" w:lineRule="auto"/>
        <w:ind w:left="87" w:right="51"/>
      </w:pPr>
      <w:r>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w:t>
      </w:r>
      <w:r>
        <w:rPr>
          <w:spacing w:val="-2"/>
        </w:rPr>
        <w:t>изделия;</w:t>
      </w:r>
    </w:p>
    <w:p>
      <w:pPr>
        <w:pStyle w:val="BodyText"/>
        <w:spacing w:before="229"/>
        <w:ind w:left="627" w:firstLine="0"/>
        <w:jc w:val="left"/>
      </w:pPr>
      <w:r>
        <w:rPr/>
        <w:t>з)</w:t>
      </w:r>
      <w:r>
        <w:rPr>
          <w:spacing w:val="-5"/>
        </w:rPr>
        <w:t> </w:t>
      </w:r>
      <w:r>
        <w:rPr/>
        <w:t>проведение</w:t>
      </w:r>
      <w:r>
        <w:rPr>
          <w:spacing w:val="-5"/>
        </w:rPr>
        <w:t> </w:t>
      </w:r>
      <w:r>
        <w:rPr>
          <w:spacing w:val="-2"/>
        </w:rPr>
        <w:t>диализа;</w:t>
      </w:r>
    </w:p>
    <w:p>
      <w:pPr>
        <w:pStyle w:val="BodyText"/>
        <w:spacing w:line="225" w:lineRule="auto" w:before="237"/>
        <w:ind w:left="87" w:right="51"/>
      </w:pPr>
      <w:r>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BodyText"/>
        <w:spacing w:line="225" w:lineRule="auto" w:before="242"/>
        <w:ind w:left="87" w:right="49"/>
      </w:pPr>
      <w:r>
        <w:rPr/>
        <w:t>к) проведение антимикробной терапии инфекций, вызванных полирезистентными </w:t>
      </w:r>
      <w:r>
        <w:rPr>
          <w:spacing w:val="-2"/>
        </w:rPr>
        <w:t>микроорганизмами;</w:t>
      </w:r>
    </w:p>
    <w:p>
      <w:pPr>
        <w:pStyle w:val="BodyText"/>
        <w:spacing w:line="225" w:lineRule="auto"/>
        <w:ind w:left="87" w:right="50"/>
      </w:pPr>
      <w:r>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BodyText"/>
        <w:spacing w:line="225" w:lineRule="auto"/>
        <w:ind w:left="87" w:right="52"/>
      </w:pPr>
      <w:r>
        <w:rPr/>
        <w:t>м) определение необходимости госпитализации по результатам госпитализации маломобильных граждан в целях прохождения диспансеризации.</w:t>
      </w:r>
    </w:p>
    <w:p>
      <w:pPr>
        <w:pStyle w:val="BodyText"/>
        <w:spacing w:after="0" w:line="225" w:lineRule="auto"/>
        <w:sectPr>
          <w:pgSz w:w="11910" w:h="16840"/>
          <w:pgMar w:header="492" w:footer="1504" w:top="1760" w:bottom="1700" w:left="1133" w:right="566"/>
        </w:sectPr>
      </w:pPr>
    </w:p>
    <w:p>
      <w:pPr>
        <w:pStyle w:val="BodyText"/>
        <w:spacing w:before="52"/>
        <w:ind w:left="0" w:firstLine="0"/>
        <w:jc w:val="left"/>
      </w:pPr>
    </w:p>
    <w:p>
      <w:pPr>
        <w:pStyle w:val="ListParagraph"/>
        <w:numPr>
          <w:ilvl w:val="0"/>
          <w:numId w:val="2"/>
        </w:numPr>
        <w:tabs>
          <w:tab w:pos="956" w:val="left" w:leader="none"/>
        </w:tabs>
        <w:spacing w:line="230" w:lineRule="auto" w:before="1" w:after="0"/>
        <w:ind w:left="87" w:right="49" w:firstLine="540"/>
        <w:jc w:val="left"/>
        <w:rPr>
          <w:sz w:val="24"/>
        </w:rPr>
      </w:pPr>
      <w:bookmarkStart w:name="Приложение N 5. Перечень исследований и " w:id="53"/>
      <w:bookmarkEnd w:id="53"/>
      <w:r>
        <w:rPr/>
      </w:r>
      <w:bookmarkStart w:name="_bookmark21" w:id="54"/>
      <w:bookmarkEnd w:id="54"/>
      <w:r>
        <w:rPr/>
      </w:r>
      <w:r>
        <w:rPr>
          <w:sz w:val="24"/>
        </w:rPr>
        <w:t>Тариф</w:t>
      </w:r>
      <w:r>
        <w:rPr>
          <w:spacing w:val="80"/>
          <w:sz w:val="24"/>
        </w:rPr>
        <w:t> </w:t>
      </w:r>
      <w:r>
        <w:rPr>
          <w:sz w:val="24"/>
        </w:rPr>
        <w:t>на</w:t>
      </w:r>
      <w:r>
        <w:rPr>
          <w:spacing w:val="80"/>
          <w:sz w:val="24"/>
        </w:rPr>
        <w:t> </w:t>
      </w:r>
      <w:r>
        <w:rPr>
          <w:sz w:val="24"/>
        </w:rPr>
        <w:t>оплату</w:t>
      </w:r>
      <w:r>
        <w:rPr>
          <w:spacing w:val="80"/>
          <w:sz w:val="24"/>
        </w:rPr>
        <w:t> </w:t>
      </w:r>
      <w:r>
        <w:rPr>
          <w:sz w:val="24"/>
        </w:rPr>
        <w:t>j-й</w:t>
      </w:r>
      <w:r>
        <w:rPr>
          <w:spacing w:val="80"/>
          <w:sz w:val="24"/>
        </w:rPr>
        <w:t> </w:t>
      </w:r>
      <w:r>
        <w:rPr>
          <w:sz w:val="24"/>
        </w:rPr>
        <w:t>высокотехнологичной</w:t>
      </w:r>
      <w:r>
        <w:rPr>
          <w:spacing w:val="80"/>
          <w:sz w:val="24"/>
        </w:rPr>
        <w:t> </w:t>
      </w:r>
      <w:r>
        <w:rPr>
          <w:sz w:val="24"/>
        </w:rPr>
        <w:t>медицинской</w:t>
      </w:r>
      <w:r>
        <w:rPr>
          <w:spacing w:val="80"/>
          <w:sz w:val="24"/>
        </w:rPr>
        <w:t> </w:t>
      </w:r>
      <w:r>
        <w:rPr>
          <w:sz w:val="24"/>
        </w:rPr>
        <w:t>помощи,</w:t>
      </w:r>
      <w:r>
        <w:rPr>
          <w:spacing w:val="80"/>
          <w:sz w:val="24"/>
        </w:rPr>
        <w:t> </w:t>
      </w:r>
      <w:r>
        <w:rPr>
          <w:sz w:val="24"/>
        </w:rPr>
        <w:t>оказываемой</w:t>
      </w:r>
      <w:r>
        <w:rPr>
          <w:spacing w:val="80"/>
          <w:sz w:val="24"/>
        </w:rPr>
        <w:t> </w:t>
      </w:r>
      <w:r>
        <w:rPr>
          <w:sz w:val="24"/>
        </w:rPr>
        <w:t>i-й федеральной медицинской организацией (</w:t>
      </w:r>
      <w:r>
        <w:rPr>
          <w:spacing w:val="-2"/>
          <w:position w:val="-14"/>
          <w:sz w:val="24"/>
        </w:rPr>
        <w:drawing>
          <wp:inline distT="0" distB="0" distL="0" distR="0">
            <wp:extent cx="469900" cy="3048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79" cstate="print"/>
                    <a:stretch>
                      <a:fillRect/>
                    </a:stretch>
                  </pic:blipFill>
                  <pic:spPr>
                    <a:xfrm>
                      <a:off x="0" y="0"/>
                      <a:ext cx="469900" cy="304800"/>
                    </a:xfrm>
                    <a:prstGeom prst="rect">
                      <a:avLst/>
                    </a:prstGeom>
                  </pic:spPr>
                </pic:pic>
              </a:graphicData>
            </a:graphic>
          </wp:inline>
        </w:drawing>
      </w:r>
      <w:r>
        <w:rPr>
          <w:spacing w:val="-2"/>
          <w:position w:val="-14"/>
          <w:sz w:val="24"/>
        </w:rPr>
      </w:r>
      <w:r>
        <w:rPr>
          <w:sz w:val="24"/>
        </w:rPr>
        <w:t>), определяется по формуле:</w:t>
      </w:r>
    </w:p>
    <w:p>
      <w:pPr>
        <w:pStyle w:val="BodyText"/>
        <w:spacing w:before="153"/>
        <w:ind w:left="0" w:firstLine="0"/>
        <w:jc w:val="left"/>
        <w:rPr>
          <w:sz w:val="20"/>
        </w:rPr>
      </w:pPr>
      <w:r>
        <w:rPr>
          <w:sz w:val="20"/>
        </w:rPr>
        <w:drawing>
          <wp:anchor distT="0" distB="0" distL="0" distR="0" allowOverlap="1" layoutInCell="1" locked="0" behindDoc="1" simplePos="0" relativeHeight="487591424">
            <wp:simplePos x="0" y="0"/>
            <wp:positionH relativeFrom="page">
              <wp:posOffset>2424248</wp:posOffset>
            </wp:positionH>
            <wp:positionV relativeFrom="paragraph">
              <wp:posOffset>258566</wp:posOffset>
            </wp:positionV>
            <wp:extent cx="3092507" cy="219075"/>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80" cstate="print"/>
                    <a:stretch>
                      <a:fillRect/>
                    </a:stretch>
                  </pic:blipFill>
                  <pic:spPr>
                    <a:xfrm>
                      <a:off x="0" y="0"/>
                      <a:ext cx="3092507" cy="219075"/>
                    </a:xfrm>
                    <a:prstGeom prst="rect">
                      <a:avLst/>
                    </a:prstGeom>
                  </pic:spPr>
                </pic:pic>
              </a:graphicData>
            </a:graphic>
          </wp:anchor>
        </w:drawing>
      </w:r>
    </w:p>
    <w:p>
      <w:pPr>
        <w:pStyle w:val="BodyText"/>
        <w:spacing w:before="28"/>
        <w:ind w:left="0" w:firstLine="0"/>
        <w:jc w:val="left"/>
      </w:pPr>
    </w:p>
    <w:p>
      <w:pPr>
        <w:pStyle w:val="BodyText"/>
        <w:spacing w:before="1"/>
        <w:ind w:left="627" w:firstLine="0"/>
        <w:jc w:val="left"/>
      </w:pPr>
      <w:r>
        <w:rPr>
          <w:spacing w:val="-4"/>
        </w:rPr>
        <w:t>где:</w:t>
      </w:r>
    </w:p>
    <w:p>
      <w:pPr>
        <w:pStyle w:val="BodyText"/>
        <w:spacing w:before="57"/>
        <w:ind w:left="0" w:firstLine="0"/>
        <w:jc w:val="left"/>
      </w:pPr>
    </w:p>
    <w:p>
      <w:pPr>
        <w:pStyle w:val="ListParagraph"/>
        <w:numPr>
          <w:ilvl w:val="1"/>
          <w:numId w:val="2"/>
        </w:numPr>
        <w:tabs>
          <w:tab w:pos="268" w:val="left" w:leader="none"/>
        </w:tabs>
        <w:spacing w:line="240" w:lineRule="auto" w:before="1" w:after="0"/>
        <w:ind w:left="268" w:right="52" w:hanging="268"/>
        <w:jc w:val="right"/>
        <w:rPr>
          <w:sz w:val="24"/>
        </w:rPr>
      </w:pPr>
      <w:r>
        <w:rPr>
          <w:sz w:val="24"/>
        </w:rPr>
        <w:drawing>
          <wp:anchor distT="0" distB="0" distL="0" distR="0" allowOverlap="1" layoutInCell="1" locked="0" behindDoc="0" simplePos="0" relativeHeight="15733248">
            <wp:simplePos x="0" y="0"/>
            <wp:positionH relativeFrom="page">
              <wp:posOffset>1136650</wp:posOffset>
            </wp:positionH>
            <wp:positionV relativeFrom="paragraph">
              <wp:posOffset>-2495</wp:posOffset>
            </wp:positionV>
            <wp:extent cx="657225" cy="20955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81" cstate="print"/>
                    <a:stretch>
                      <a:fillRect/>
                    </a:stretch>
                  </pic:blipFill>
                  <pic:spPr>
                    <a:xfrm>
                      <a:off x="0" y="0"/>
                      <a:ext cx="657225" cy="209550"/>
                    </a:xfrm>
                    <a:prstGeom prst="rect">
                      <a:avLst/>
                    </a:prstGeom>
                  </pic:spPr>
                </pic:pic>
              </a:graphicData>
            </a:graphic>
          </wp:anchor>
        </w:drawing>
      </w:r>
      <w:r>
        <w:rPr>
          <w:sz w:val="24"/>
        </w:rPr>
        <w:t>норматив</w:t>
      </w:r>
      <w:r>
        <w:rPr>
          <w:spacing w:val="32"/>
          <w:sz w:val="24"/>
        </w:rPr>
        <w:t>  </w:t>
      </w:r>
      <w:r>
        <w:rPr>
          <w:sz w:val="24"/>
        </w:rPr>
        <w:t>финансовых</w:t>
      </w:r>
      <w:r>
        <w:rPr>
          <w:spacing w:val="33"/>
          <w:sz w:val="24"/>
        </w:rPr>
        <w:t>  </w:t>
      </w:r>
      <w:r>
        <w:rPr>
          <w:sz w:val="24"/>
        </w:rPr>
        <w:t>затрат</w:t>
      </w:r>
      <w:r>
        <w:rPr>
          <w:spacing w:val="32"/>
          <w:sz w:val="24"/>
        </w:rPr>
        <w:t>  </w:t>
      </w:r>
      <w:r>
        <w:rPr>
          <w:sz w:val="24"/>
        </w:rPr>
        <w:t>на</w:t>
      </w:r>
      <w:r>
        <w:rPr>
          <w:spacing w:val="33"/>
          <w:sz w:val="24"/>
        </w:rPr>
        <w:t>  </w:t>
      </w:r>
      <w:r>
        <w:rPr>
          <w:sz w:val="24"/>
        </w:rPr>
        <w:t>единицу</w:t>
      </w:r>
      <w:r>
        <w:rPr>
          <w:spacing w:val="32"/>
          <w:sz w:val="24"/>
        </w:rPr>
        <w:t>  </w:t>
      </w:r>
      <w:r>
        <w:rPr>
          <w:sz w:val="24"/>
        </w:rPr>
        <w:t>объема</w:t>
      </w:r>
      <w:r>
        <w:rPr>
          <w:spacing w:val="33"/>
          <w:sz w:val="24"/>
        </w:rPr>
        <w:t>  </w:t>
      </w:r>
      <w:r>
        <w:rPr>
          <w:sz w:val="24"/>
        </w:rPr>
        <w:t>предоставления</w:t>
      </w:r>
      <w:r>
        <w:rPr>
          <w:spacing w:val="32"/>
          <w:sz w:val="24"/>
        </w:rPr>
        <w:t>  </w:t>
      </w:r>
      <w:r>
        <w:rPr>
          <w:sz w:val="24"/>
        </w:rPr>
        <w:t>j-</w:t>
      </w:r>
      <w:r>
        <w:rPr>
          <w:spacing w:val="-10"/>
          <w:sz w:val="24"/>
        </w:rPr>
        <w:t>й</w:t>
      </w:r>
    </w:p>
    <w:p>
      <w:pPr>
        <w:pStyle w:val="BodyText"/>
        <w:spacing w:line="225" w:lineRule="auto" w:before="167"/>
        <w:ind w:left="87" w:firstLine="0"/>
        <w:jc w:val="left"/>
      </w:pPr>
      <w:r>
        <w:rPr/>
        <w:t>высокотехнологичной медицинской помощи, значения которого принимаются в соответствии с разделом I приложения N 1 к Программе;</w:t>
      </w:r>
    </w:p>
    <w:p>
      <w:pPr>
        <w:pStyle w:val="BodyText"/>
        <w:spacing w:before="62"/>
        <w:ind w:left="0" w:firstLine="0"/>
        <w:jc w:val="left"/>
      </w:pPr>
    </w:p>
    <w:p>
      <w:pPr>
        <w:pStyle w:val="BodyText"/>
        <w:spacing w:before="0"/>
        <w:ind w:left="0" w:right="51" w:firstLine="0"/>
        <w:jc w:val="right"/>
      </w:pPr>
      <w:r>
        <w:rPr/>
        <w:drawing>
          <wp:anchor distT="0" distB="0" distL="0" distR="0" allowOverlap="1" layoutInCell="1" locked="0" behindDoc="0" simplePos="0" relativeHeight="15733760">
            <wp:simplePos x="0" y="0"/>
            <wp:positionH relativeFrom="page">
              <wp:posOffset>1146676</wp:posOffset>
            </wp:positionH>
            <wp:positionV relativeFrom="paragraph">
              <wp:posOffset>-2996</wp:posOffset>
            </wp:positionV>
            <wp:extent cx="300455" cy="20955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82" cstate="print"/>
                    <a:stretch>
                      <a:fillRect/>
                    </a:stretch>
                  </pic:blipFill>
                  <pic:spPr>
                    <a:xfrm>
                      <a:off x="0" y="0"/>
                      <a:ext cx="300455" cy="209550"/>
                    </a:xfrm>
                    <a:prstGeom prst="rect">
                      <a:avLst/>
                    </a:prstGeom>
                  </pic:spPr>
                </pic:pic>
              </a:graphicData>
            </a:graphic>
          </wp:anchor>
        </w:drawing>
      </w:r>
      <w:r>
        <w:rPr/>
        <w:t>-</w:t>
      </w:r>
      <w:r>
        <w:rPr>
          <w:spacing w:val="48"/>
        </w:rPr>
        <w:t> </w:t>
      </w:r>
      <w:r>
        <w:rPr/>
        <w:t>доля</w:t>
      </w:r>
      <w:r>
        <w:rPr>
          <w:spacing w:val="47"/>
        </w:rPr>
        <w:t> </w:t>
      </w:r>
      <w:r>
        <w:rPr/>
        <w:t>заработной</w:t>
      </w:r>
      <w:r>
        <w:rPr>
          <w:spacing w:val="49"/>
        </w:rPr>
        <w:t> </w:t>
      </w:r>
      <w:r>
        <w:rPr/>
        <w:t>платы</w:t>
      </w:r>
      <w:r>
        <w:rPr>
          <w:spacing w:val="47"/>
        </w:rPr>
        <w:t> </w:t>
      </w:r>
      <w:r>
        <w:rPr/>
        <w:t>в</w:t>
      </w:r>
      <w:r>
        <w:rPr>
          <w:spacing w:val="48"/>
        </w:rPr>
        <w:t> </w:t>
      </w:r>
      <w:r>
        <w:rPr/>
        <w:t>составе</w:t>
      </w:r>
      <w:r>
        <w:rPr>
          <w:spacing w:val="48"/>
        </w:rPr>
        <w:t> </w:t>
      </w:r>
      <w:r>
        <w:rPr/>
        <w:t>норматива</w:t>
      </w:r>
      <w:r>
        <w:rPr>
          <w:spacing w:val="47"/>
        </w:rPr>
        <w:t> </w:t>
      </w:r>
      <w:r>
        <w:rPr/>
        <w:t>финансовых</w:t>
      </w:r>
      <w:r>
        <w:rPr>
          <w:spacing w:val="48"/>
        </w:rPr>
        <w:t> </w:t>
      </w:r>
      <w:r>
        <w:rPr/>
        <w:t>затрат</w:t>
      </w:r>
      <w:r>
        <w:rPr>
          <w:spacing w:val="49"/>
        </w:rPr>
        <w:t> </w:t>
      </w:r>
      <w:r>
        <w:rPr/>
        <w:t>на</w:t>
      </w:r>
      <w:r>
        <w:rPr>
          <w:spacing w:val="47"/>
        </w:rPr>
        <w:t> </w:t>
      </w:r>
      <w:r>
        <w:rPr/>
        <w:t>оказание</w:t>
      </w:r>
      <w:r>
        <w:rPr>
          <w:spacing w:val="48"/>
        </w:rPr>
        <w:t> </w:t>
      </w:r>
      <w:r>
        <w:rPr/>
        <w:t>j-</w:t>
      </w:r>
      <w:r>
        <w:rPr>
          <w:spacing w:val="-10"/>
        </w:rPr>
        <w:t>й</w:t>
      </w:r>
    </w:p>
    <w:p>
      <w:pPr>
        <w:pStyle w:val="BodyText"/>
        <w:spacing w:line="225" w:lineRule="auto" w:before="167"/>
        <w:ind w:left="87" w:firstLine="0"/>
        <w:jc w:val="left"/>
      </w:pPr>
      <w:r>
        <w:rPr/>
        <w:t>высокотехнологичной</w:t>
      </w:r>
      <w:r>
        <w:rPr>
          <w:spacing w:val="40"/>
        </w:rPr>
        <w:t> </w:t>
      </w:r>
      <w:r>
        <w:rPr/>
        <w:t>медицинской</w:t>
      </w:r>
      <w:r>
        <w:rPr>
          <w:spacing w:val="40"/>
        </w:rPr>
        <w:t> </w:t>
      </w:r>
      <w:r>
        <w:rPr/>
        <w:t>помощи,</w:t>
      </w:r>
      <w:r>
        <w:rPr>
          <w:spacing w:val="40"/>
        </w:rPr>
        <w:t> </w:t>
      </w:r>
      <w:r>
        <w:rPr/>
        <w:t>значение</w:t>
      </w:r>
      <w:r>
        <w:rPr>
          <w:spacing w:val="40"/>
        </w:rPr>
        <w:t> </w:t>
      </w:r>
      <w:r>
        <w:rPr/>
        <w:t>которой</w:t>
      </w:r>
      <w:r>
        <w:rPr>
          <w:spacing w:val="40"/>
        </w:rPr>
        <w:t> </w:t>
      </w:r>
      <w:r>
        <w:rPr/>
        <w:t>принимается</w:t>
      </w:r>
      <w:r>
        <w:rPr>
          <w:spacing w:val="40"/>
        </w:rPr>
        <w:t> </w:t>
      </w:r>
      <w:r>
        <w:rPr/>
        <w:t>в</w:t>
      </w:r>
      <w:r>
        <w:rPr>
          <w:spacing w:val="40"/>
        </w:rPr>
        <w:t> </w:t>
      </w:r>
      <w:r>
        <w:rPr/>
        <w:t>соответствии</w:t>
      </w:r>
      <w:r>
        <w:rPr>
          <w:spacing w:val="40"/>
        </w:rPr>
        <w:t> </w:t>
      </w:r>
      <w:r>
        <w:rPr/>
        <w:t>с приложением N 1 к Программе.</w:t>
      </w:r>
    </w:p>
    <w:p>
      <w:pPr>
        <w:pStyle w:val="BodyText"/>
        <w:spacing w:before="5"/>
        <w:ind w:left="0" w:firstLine="0"/>
        <w:jc w:val="left"/>
        <w:rPr>
          <w:sz w:val="19"/>
        </w:rPr>
      </w:pPr>
      <w:r>
        <w:rPr>
          <w:sz w:val="19"/>
        </w:rPr>
        <mc:AlternateContent>
          <mc:Choice Requires="wps">
            <w:drawing>
              <wp:anchor distT="0" distB="0" distL="0" distR="0" allowOverlap="1" layoutInCell="1" locked="0" behindDoc="1" simplePos="0" relativeHeight="487591936">
                <wp:simplePos x="0" y="0"/>
                <wp:positionH relativeFrom="page">
                  <wp:posOffset>774700</wp:posOffset>
                </wp:positionH>
                <wp:positionV relativeFrom="paragraph">
                  <wp:posOffset>157777</wp:posOffset>
                </wp:positionV>
                <wp:extent cx="6391910" cy="63881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6391910" cy="638810"/>
                          <a:chExt cx="6391910" cy="638810"/>
                        </a:xfrm>
                      </wpg:grpSpPr>
                      <wps:wsp>
                        <wps:cNvPr id="55" name="Graphic 55"/>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56" name="Graphic 56"/>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57" name="Textbox 57"/>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Документ</w:t>
                              </w:r>
                              <w:r>
                                <w:rPr>
                                  <w:color w:val="392C68"/>
                                  <w:spacing w:val="28"/>
                                  <w:sz w:val="24"/>
                                </w:rPr>
                                <w:t> </w:t>
                              </w:r>
                              <w:r>
                                <w:rPr>
                                  <w:color w:val="392C68"/>
                                  <w:sz w:val="24"/>
                                </w:rPr>
                                <w:t>включен</w:t>
                              </w:r>
                              <w:r>
                                <w:rPr>
                                  <w:color w:val="392C68"/>
                                  <w:spacing w:val="28"/>
                                  <w:sz w:val="24"/>
                                </w:rPr>
                                <w:t> </w:t>
                              </w:r>
                              <w:r>
                                <w:rPr>
                                  <w:color w:val="392C68"/>
                                  <w:sz w:val="24"/>
                                </w:rPr>
                                <w:t>в</w:t>
                              </w:r>
                              <w:r>
                                <w:rPr>
                                  <w:color w:val="392C68"/>
                                  <w:spacing w:val="28"/>
                                  <w:sz w:val="24"/>
                                </w:rPr>
                                <w:t> </w:t>
                              </w:r>
                              <w:r>
                                <w:rPr>
                                  <w:color w:val="392C68"/>
                                  <w:sz w:val="24"/>
                                </w:rPr>
                                <w:t>информационный</w:t>
                              </w:r>
                              <w:r>
                                <w:rPr>
                                  <w:color w:val="392C68"/>
                                  <w:spacing w:val="28"/>
                                  <w:sz w:val="24"/>
                                </w:rPr>
                                <w:t> </w:t>
                              </w:r>
                              <w:r>
                                <w:rPr>
                                  <w:color w:val="392C68"/>
                                  <w:sz w:val="24"/>
                                </w:rPr>
                                <w:t>банк</w:t>
                              </w:r>
                              <w:r>
                                <w:rPr>
                                  <w:color w:val="392C68"/>
                                  <w:spacing w:val="28"/>
                                  <w:sz w:val="24"/>
                                </w:rPr>
                                <w:t> </w:t>
                              </w:r>
                              <w:r>
                                <w:rPr>
                                  <w:color w:val="392C68"/>
                                  <w:sz w:val="24"/>
                                </w:rPr>
                                <w:t>без</w:t>
                              </w:r>
                              <w:r>
                                <w:rPr>
                                  <w:color w:val="392C68"/>
                                  <w:spacing w:val="28"/>
                                  <w:sz w:val="24"/>
                                </w:rPr>
                                <w:t> </w:t>
                              </w:r>
                              <w:r>
                                <w:rPr>
                                  <w:color w:val="392C68"/>
                                  <w:sz w:val="24"/>
                                </w:rPr>
                                <w:t>части</w:t>
                              </w:r>
                              <w:r>
                                <w:rPr>
                                  <w:color w:val="392C68"/>
                                  <w:spacing w:val="28"/>
                                  <w:sz w:val="24"/>
                                </w:rPr>
                                <w:t> </w:t>
                              </w:r>
                              <w:r>
                                <w:rPr>
                                  <w:color w:val="392C68"/>
                                  <w:sz w:val="24"/>
                                </w:rPr>
                                <w:t>текста.</w:t>
                              </w:r>
                              <w:r>
                                <w:rPr>
                                  <w:color w:val="392C68"/>
                                  <w:spacing w:val="28"/>
                                  <w:sz w:val="24"/>
                                </w:rPr>
                                <w:t> </w:t>
                              </w:r>
                              <w:r>
                                <w:rPr>
                                  <w:color w:val="392C68"/>
                                  <w:sz w:val="24"/>
                                </w:rPr>
                                <w:t>Текст</w:t>
                              </w:r>
                              <w:r>
                                <w:rPr>
                                  <w:color w:val="392C68"/>
                                  <w:spacing w:val="28"/>
                                  <w:sz w:val="24"/>
                                </w:rPr>
                                <w:t> </w:t>
                              </w:r>
                              <w:r>
                                <w:rPr>
                                  <w:color w:val="392C68"/>
                                  <w:sz w:val="24"/>
                                </w:rPr>
                                <w:t>в</w:t>
                              </w:r>
                              <w:r>
                                <w:rPr>
                                  <w:color w:val="392C68"/>
                                  <w:spacing w:val="28"/>
                                  <w:sz w:val="24"/>
                                </w:rPr>
                                <w:t> </w:t>
                              </w:r>
                              <w:r>
                                <w:rPr>
                                  <w:color w:val="392C68"/>
                                  <w:sz w:val="24"/>
                                </w:rPr>
                                <w:t>полном</w:t>
                              </w:r>
                              <w:r>
                                <w:rPr>
                                  <w:color w:val="392C68"/>
                                  <w:spacing w:val="28"/>
                                  <w:sz w:val="24"/>
                                </w:rPr>
                                <w:t> </w:t>
                              </w:r>
                              <w:r>
                                <w:rPr>
                                  <w:color w:val="392C68"/>
                                  <w:sz w:val="24"/>
                                </w:rPr>
                                <w:t>объеме</w:t>
                              </w:r>
                              <w:r>
                                <w:rPr>
                                  <w:color w:val="392C68"/>
                                  <w:spacing w:val="28"/>
                                  <w:sz w:val="24"/>
                                </w:rPr>
                                <w:t> </w:t>
                              </w:r>
                              <w:r>
                                <w:rPr>
                                  <w:color w:val="392C68"/>
                                  <w:sz w:val="24"/>
                                </w:rPr>
                                <w:t>будет включен в информационный банк в ближайшее время.</w:t>
                              </w:r>
                            </w:p>
                          </w:txbxContent>
                        </wps:txbx>
                        <wps:bodyPr wrap="square" lIns="0" tIns="0" rIns="0" bIns="0" rtlCol="0">
                          <a:noAutofit/>
                        </wps:bodyPr>
                      </wps:wsp>
                    </wpg:wgp>
                  </a:graphicData>
                </a:graphic>
              </wp:anchor>
            </w:drawing>
          </mc:Choice>
          <mc:Fallback>
            <w:pict>
              <v:group style="position:absolute;margin-left:61pt;margin-top:12.423437pt;width:503.3pt;height:50.3pt;mso-position-horizontal-relative:page;mso-position-vertical-relative:paragraph;z-index:-15724544;mso-wrap-distance-left:0;mso-wrap-distance-right:0" id="docshapegroup32" coordorigin="1220,248" coordsize="10066,1006">
                <v:rect style="position:absolute;left:1220;top:248;width:60;height:1006" id="docshape33" filled="true" fillcolor="#cdd2f1" stroked="false">
                  <v:fill type="solid"/>
                </v:rect>
                <v:shape style="position:absolute;left:1279;top:248;width:10007;height:1006" id="docshape34" coordorigin="1279,248" coordsize="10007,1006" path="m11286,248l11174,248,1391,248,1279,248,1279,1254,1391,1254,11174,1254,11286,1254,11286,248xe" filled="true" fillcolor="#f3f2f8" stroked="false">
                  <v:path arrowok="t"/>
                  <v:fill type="solid"/>
                </v:shape>
                <v:shape style="position:absolute;left:1279;top:248;width:10007;height:1006" type="#_x0000_t202" id="docshape3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Документ</w:t>
                        </w:r>
                        <w:r>
                          <w:rPr>
                            <w:color w:val="392C68"/>
                            <w:spacing w:val="28"/>
                            <w:sz w:val="24"/>
                          </w:rPr>
                          <w:t> </w:t>
                        </w:r>
                        <w:r>
                          <w:rPr>
                            <w:color w:val="392C68"/>
                            <w:sz w:val="24"/>
                          </w:rPr>
                          <w:t>включен</w:t>
                        </w:r>
                        <w:r>
                          <w:rPr>
                            <w:color w:val="392C68"/>
                            <w:spacing w:val="28"/>
                            <w:sz w:val="24"/>
                          </w:rPr>
                          <w:t> </w:t>
                        </w:r>
                        <w:r>
                          <w:rPr>
                            <w:color w:val="392C68"/>
                            <w:sz w:val="24"/>
                          </w:rPr>
                          <w:t>в</w:t>
                        </w:r>
                        <w:r>
                          <w:rPr>
                            <w:color w:val="392C68"/>
                            <w:spacing w:val="28"/>
                            <w:sz w:val="24"/>
                          </w:rPr>
                          <w:t> </w:t>
                        </w:r>
                        <w:r>
                          <w:rPr>
                            <w:color w:val="392C68"/>
                            <w:sz w:val="24"/>
                          </w:rPr>
                          <w:t>информационный</w:t>
                        </w:r>
                        <w:r>
                          <w:rPr>
                            <w:color w:val="392C68"/>
                            <w:spacing w:val="28"/>
                            <w:sz w:val="24"/>
                          </w:rPr>
                          <w:t> </w:t>
                        </w:r>
                        <w:r>
                          <w:rPr>
                            <w:color w:val="392C68"/>
                            <w:sz w:val="24"/>
                          </w:rPr>
                          <w:t>банк</w:t>
                        </w:r>
                        <w:r>
                          <w:rPr>
                            <w:color w:val="392C68"/>
                            <w:spacing w:val="28"/>
                            <w:sz w:val="24"/>
                          </w:rPr>
                          <w:t> </w:t>
                        </w:r>
                        <w:r>
                          <w:rPr>
                            <w:color w:val="392C68"/>
                            <w:sz w:val="24"/>
                          </w:rPr>
                          <w:t>без</w:t>
                        </w:r>
                        <w:r>
                          <w:rPr>
                            <w:color w:val="392C68"/>
                            <w:spacing w:val="28"/>
                            <w:sz w:val="24"/>
                          </w:rPr>
                          <w:t> </w:t>
                        </w:r>
                        <w:r>
                          <w:rPr>
                            <w:color w:val="392C68"/>
                            <w:sz w:val="24"/>
                          </w:rPr>
                          <w:t>части</w:t>
                        </w:r>
                        <w:r>
                          <w:rPr>
                            <w:color w:val="392C68"/>
                            <w:spacing w:val="28"/>
                            <w:sz w:val="24"/>
                          </w:rPr>
                          <w:t> </w:t>
                        </w:r>
                        <w:r>
                          <w:rPr>
                            <w:color w:val="392C68"/>
                            <w:sz w:val="24"/>
                          </w:rPr>
                          <w:t>текста.</w:t>
                        </w:r>
                        <w:r>
                          <w:rPr>
                            <w:color w:val="392C68"/>
                            <w:spacing w:val="28"/>
                            <w:sz w:val="24"/>
                          </w:rPr>
                          <w:t> </w:t>
                        </w:r>
                        <w:r>
                          <w:rPr>
                            <w:color w:val="392C68"/>
                            <w:sz w:val="24"/>
                          </w:rPr>
                          <w:t>Текст</w:t>
                        </w:r>
                        <w:r>
                          <w:rPr>
                            <w:color w:val="392C68"/>
                            <w:spacing w:val="28"/>
                            <w:sz w:val="24"/>
                          </w:rPr>
                          <w:t> </w:t>
                        </w:r>
                        <w:r>
                          <w:rPr>
                            <w:color w:val="392C68"/>
                            <w:sz w:val="24"/>
                          </w:rPr>
                          <w:t>в</w:t>
                        </w:r>
                        <w:r>
                          <w:rPr>
                            <w:color w:val="392C68"/>
                            <w:spacing w:val="28"/>
                            <w:sz w:val="24"/>
                          </w:rPr>
                          <w:t> </w:t>
                        </w:r>
                        <w:r>
                          <w:rPr>
                            <w:color w:val="392C68"/>
                            <w:sz w:val="24"/>
                          </w:rPr>
                          <w:t>полном</w:t>
                        </w:r>
                        <w:r>
                          <w:rPr>
                            <w:color w:val="392C68"/>
                            <w:spacing w:val="28"/>
                            <w:sz w:val="24"/>
                          </w:rPr>
                          <w:t> </w:t>
                        </w:r>
                        <w:r>
                          <w:rPr>
                            <w:color w:val="392C68"/>
                            <w:sz w:val="24"/>
                          </w:rPr>
                          <w:t>объеме</w:t>
                        </w:r>
                        <w:r>
                          <w:rPr>
                            <w:color w:val="392C68"/>
                            <w:spacing w:val="28"/>
                            <w:sz w:val="24"/>
                          </w:rPr>
                          <w:t> </w:t>
                        </w:r>
                        <w:r>
                          <w:rPr>
                            <w:color w:val="392C68"/>
                            <w:sz w:val="24"/>
                          </w:rPr>
                          <w:t>будет включен в информационный банк в ближайшее время.</w:t>
                        </w:r>
                      </w:p>
                    </w:txbxContent>
                  </v:textbox>
                  <w10:wrap type="none"/>
                </v:shape>
                <w10:wrap type="topAndBottom"/>
              </v:group>
            </w:pict>
          </mc:Fallback>
        </mc:AlternateConten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209"/>
        <w:ind w:left="0" w:firstLine="0"/>
        <w:jc w:val="left"/>
      </w:pPr>
    </w:p>
    <w:p>
      <w:pPr>
        <w:pStyle w:val="BodyText"/>
        <w:spacing w:line="225" w:lineRule="auto" w:before="0"/>
        <w:ind w:left="6729" w:right="51" w:firstLine="1713"/>
        <w:jc w:val="right"/>
      </w:pPr>
      <w:r>
        <w:rPr/>
        <w:t>Приложение</w:t>
      </w:r>
      <w:r>
        <w:rPr>
          <w:spacing w:val="-15"/>
        </w:rPr>
        <w:t> </w:t>
      </w:r>
      <w:r>
        <w:rPr/>
        <w:t>N</w:t>
      </w:r>
      <w:r>
        <w:rPr>
          <w:spacing w:val="-15"/>
        </w:rPr>
        <w:t> </w:t>
      </w:r>
      <w:r>
        <w:rPr/>
        <w:t>5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spacing w:line="268" w:lineRule="exact" w:before="252"/>
        <w:ind w:left="862" w:right="829" w:firstLine="0"/>
        <w:jc w:val="center"/>
        <w:rPr>
          <w:rFonts w:ascii="Arial" w:hAnsi="Arial"/>
          <w:b/>
          <w:sz w:val="24"/>
        </w:rPr>
      </w:pPr>
      <w:r>
        <w:rPr>
          <w:rFonts w:ascii="Arial" w:hAnsi="Arial"/>
          <w:b/>
          <w:spacing w:val="-2"/>
          <w:sz w:val="24"/>
        </w:rPr>
        <w:t>ПЕРЕЧЕНЬ</w:t>
      </w:r>
    </w:p>
    <w:p>
      <w:pPr>
        <w:spacing w:line="225" w:lineRule="auto" w:before="6"/>
        <w:ind w:left="2250" w:right="396" w:hanging="1711"/>
        <w:jc w:val="left"/>
        <w:rPr>
          <w:rFonts w:ascii="Arial" w:hAnsi="Arial"/>
          <w:b/>
          <w:sz w:val="24"/>
        </w:rPr>
      </w:pPr>
      <w:r>
        <w:rPr>
          <w:rFonts w:ascii="Arial" w:hAnsi="Arial"/>
          <w:b/>
          <w:sz w:val="24"/>
        </w:rPr>
        <w:t>ИССЛЕДОВАНИЙ</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ИНЫХ</w:t>
      </w:r>
      <w:r>
        <w:rPr>
          <w:rFonts w:ascii="Arial" w:hAnsi="Arial"/>
          <w:b/>
          <w:spacing w:val="-9"/>
          <w:sz w:val="24"/>
        </w:rPr>
        <w:t> </w:t>
      </w:r>
      <w:r>
        <w:rPr>
          <w:rFonts w:ascii="Arial" w:hAnsi="Arial"/>
          <w:b/>
          <w:sz w:val="24"/>
        </w:rPr>
        <w:t>МЕДИЦИНСКИХ</w:t>
      </w:r>
      <w:r>
        <w:rPr>
          <w:rFonts w:ascii="Arial" w:hAnsi="Arial"/>
          <w:b/>
          <w:spacing w:val="-9"/>
          <w:sz w:val="24"/>
        </w:rPr>
        <w:t> </w:t>
      </w:r>
      <w:r>
        <w:rPr>
          <w:rFonts w:ascii="Arial" w:hAnsi="Arial"/>
          <w:b/>
          <w:sz w:val="24"/>
        </w:rPr>
        <w:t>ВМЕШАТЕЛЬСТВ,</w:t>
      </w:r>
      <w:r>
        <w:rPr>
          <w:rFonts w:ascii="Arial" w:hAnsi="Arial"/>
          <w:b/>
          <w:spacing w:val="-9"/>
          <w:sz w:val="24"/>
        </w:rPr>
        <w:t> </w:t>
      </w:r>
      <w:r>
        <w:rPr>
          <w:rFonts w:ascii="Arial" w:hAnsi="Arial"/>
          <w:b/>
          <w:sz w:val="24"/>
        </w:rPr>
        <w:t>ПРОВОДИМЫХ В РАМКАХ УГЛУБЛЕННОЙ ДИСПАНСЕРИЗАЦИИ</w:t>
      </w:r>
    </w:p>
    <w:p>
      <w:pPr>
        <w:pStyle w:val="ListParagraph"/>
        <w:numPr>
          <w:ilvl w:val="0"/>
          <w:numId w:val="3"/>
        </w:numPr>
        <w:tabs>
          <w:tab w:pos="999" w:val="left" w:leader="none"/>
        </w:tabs>
        <w:spacing w:line="225" w:lineRule="auto" w:before="259" w:after="0"/>
        <w:ind w:left="87" w:right="49" w:firstLine="540"/>
        <w:jc w:val="both"/>
        <w:rPr>
          <w:sz w:val="24"/>
        </w:rPr>
      </w:pPr>
      <w:r>
        <w:rPr>
          <w:sz w:val="24"/>
        </w:rPr>
        <w:t>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BodyText"/>
        <w:spacing w:before="230"/>
        <w:ind w:left="627" w:firstLine="0"/>
        <w:jc w:val="left"/>
      </w:pPr>
      <w:r>
        <w:rPr/>
        <w:t>а)</w:t>
      </w:r>
      <w:r>
        <w:rPr>
          <w:spacing w:val="-5"/>
        </w:rPr>
        <w:t> </w:t>
      </w:r>
      <w:r>
        <w:rPr/>
        <w:t>измерение</w:t>
      </w:r>
      <w:r>
        <w:rPr>
          <w:spacing w:val="-5"/>
        </w:rPr>
        <w:t> </w:t>
      </w:r>
      <w:r>
        <w:rPr/>
        <w:t>насыщения</w:t>
      </w:r>
      <w:r>
        <w:rPr>
          <w:spacing w:val="-5"/>
        </w:rPr>
        <w:t> </w:t>
      </w:r>
      <w:r>
        <w:rPr/>
        <w:t>крови</w:t>
      </w:r>
      <w:r>
        <w:rPr>
          <w:spacing w:val="-5"/>
        </w:rPr>
        <w:t> </w:t>
      </w:r>
      <w:r>
        <w:rPr/>
        <w:t>кислородом</w:t>
      </w:r>
      <w:r>
        <w:rPr>
          <w:spacing w:val="-5"/>
        </w:rPr>
        <w:t> </w:t>
      </w:r>
      <w:r>
        <w:rPr/>
        <w:t>(сатурация)</w:t>
      </w:r>
      <w:r>
        <w:rPr>
          <w:spacing w:val="-4"/>
        </w:rPr>
        <w:t> </w:t>
      </w:r>
      <w:r>
        <w:rPr/>
        <w:t>в</w:t>
      </w:r>
      <w:r>
        <w:rPr>
          <w:spacing w:val="-5"/>
        </w:rPr>
        <w:t> </w:t>
      </w:r>
      <w:r>
        <w:rPr>
          <w:spacing w:val="-2"/>
        </w:rPr>
        <w:t>покое;</w:t>
      </w:r>
    </w:p>
    <w:p>
      <w:pPr>
        <w:pStyle w:val="BodyText"/>
        <w:spacing w:before="224"/>
        <w:ind w:left="627" w:firstLine="0"/>
        <w:jc w:val="left"/>
      </w:pPr>
      <w:r>
        <w:rPr/>
        <w:t>б)</w:t>
      </w:r>
      <w:r>
        <w:rPr>
          <w:spacing w:val="32"/>
        </w:rPr>
        <w:t> </w:t>
      </w:r>
      <w:r>
        <w:rPr/>
        <w:t>тест</w:t>
      </w:r>
      <w:r>
        <w:rPr>
          <w:spacing w:val="33"/>
        </w:rPr>
        <w:t> </w:t>
      </w:r>
      <w:r>
        <w:rPr/>
        <w:t>с</w:t>
      </w:r>
      <w:r>
        <w:rPr>
          <w:spacing w:val="32"/>
        </w:rPr>
        <w:t> </w:t>
      </w:r>
      <w:r>
        <w:rPr/>
        <w:t>6-минутной</w:t>
      </w:r>
      <w:r>
        <w:rPr>
          <w:spacing w:val="33"/>
        </w:rPr>
        <w:t> </w:t>
      </w:r>
      <w:r>
        <w:rPr/>
        <w:t>ходьбой</w:t>
      </w:r>
      <w:r>
        <w:rPr>
          <w:spacing w:val="32"/>
        </w:rPr>
        <w:t> </w:t>
      </w:r>
      <w:r>
        <w:rPr/>
        <w:t>(при</w:t>
      </w:r>
      <w:r>
        <w:rPr>
          <w:spacing w:val="33"/>
        </w:rPr>
        <w:t> </w:t>
      </w:r>
      <w:r>
        <w:rPr/>
        <w:t>исходной</w:t>
      </w:r>
      <w:r>
        <w:rPr>
          <w:spacing w:val="33"/>
        </w:rPr>
        <w:t> </w:t>
      </w:r>
      <w:r>
        <w:rPr/>
        <w:t>сатурации</w:t>
      </w:r>
      <w:r>
        <w:rPr>
          <w:spacing w:val="32"/>
        </w:rPr>
        <w:t> </w:t>
      </w:r>
      <w:r>
        <w:rPr/>
        <w:t>кислорода</w:t>
      </w:r>
      <w:r>
        <w:rPr>
          <w:spacing w:val="33"/>
        </w:rPr>
        <w:t> </w:t>
      </w:r>
      <w:r>
        <w:rPr/>
        <w:t>крови</w:t>
      </w:r>
      <w:r>
        <w:rPr>
          <w:spacing w:val="32"/>
        </w:rPr>
        <w:t> </w:t>
      </w:r>
      <w:r>
        <w:rPr/>
        <w:t>95</w:t>
      </w:r>
      <w:r>
        <w:rPr>
          <w:spacing w:val="33"/>
        </w:rPr>
        <w:t> </w:t>
      </w:r>
      <w:r>
        <w:rPr/>
        <w:t>процентов</w:t>
      </w:r>
      <w:r>
        <w:rPr>
          <w:spacing w:val="33"/>
        </w:rPr>
        <w:t> </w:t>
      </w:r>
      <w:r>
        <w:rPr>
          <w:spacing w:val="-10"/>
        </w:rPr>
        <w:t>и</w:t>
      </w:r>
    </w:p>
    <w:p>
      <w:pPr>
        <w:pStyle w:val="BodyText"/>
        <w:spacing w:after="0"/>
        <w:jc w:val="left"/>
        <w:sectPr>
          <w:pgSz w:w="11910" w:h="16840"/>
          <w:pgMar w:header="492" w:footer="1504" w:top="1760" w:bottom="1700" w:left="1133" w:right="566"/>
        </w:sectPr>
      </w:pPr>
    </w:p>
    <w:p>
      <w:pPr>
        <w:pStyle w:val="BodyText"/>
        <w:spacing w:line="225" w:lineRule="auto" w:before="93"/>
        <w:ind w:left="87" w:firstLine="0"/>
        <w:jc w:val="left"/>
      </w:pPr>
      <w:bookmarkStart w:name="Приложение N 6. Перечень исследований и " w:id="55"/>
      <w:bookmarkEnd w:id="55"/>
      <w:r>
        <w:rPr/>
      </w:r>
      <w:bookmarkStart w:name="_bookmark22" w:id="56"/>
      <w:bookmarkEnd w:id="56"/>
      <w:r>
        <w:rPr/>
      </w:r>
      <w:r>
        <w:rPr/>
        <w:t>выше</w:t>
      </w:r>
      <w:r>
        <w:rPr>
          <w:spacing w:val="70"/>
        </w:rPr>
        <w:t> </w:t>
      </w:r>
      <w:r>
        <w:rPr/>
        <w:t>в</w:t>
      </w:r>
      <w:r>
        <w:rPr>
          <w:spacing w:val="71"/>
        </w:rPr>
        <w:t> </w:t>
      </w:r>
      <w:r>
        <w:rPr/>
        <w:t>сочетании</w:t>
      </w:r>
      <w:r>
        <w:rPr>
          <w:spacing w:val="71"/>
        </w:rPr>
        <w:t> </w:t>
      </w:r>
      <w:r>
        <w:rPr/>
        <w:t>с</w:t>
      </w:r>
      <w:r>
        <w:rPr>
          <w:spacing w:val="70"/>
        </w:rPr>
        <w:t> </w:t>
      </w:r>
      <w:r>
        <w:rPr/>
        <w:t>наличием</w:t>
      </w:r>
      <w:r>
        <w:rPr>
          <w:spacing w:val="70"/>
        </w:rPr>
        <w:t> </w:t>
      </w:r>
      <w:r>
        <w:rPr/>
        <w:t>у</w:t>
      </w:r>
      <w:r>
        <w:rPr>
          <w:spacing w:val="71"/>
        </w:rPr>
        <w:t> </w:t>
      </w:r>
      <w:r>
        <w:rPr/>
        <w:t>гражданина</w:t>
      </w:r>
      <w:r>
        <w:rPr>
          <w:spacing w:val="70"/>
        </w:rPr>
        <w:t> </w:t>
      </w:r>
      <w:r>
        <w:rPr/>
        <w:t>жалоб</w:t>
      </w:r>
      <w:r>
        <w:rPr>
          <w:spacing w:val="70"/>
        </w:rPr>
        <w:t> </w:t>
      </w:r>
      <w:r>
        <w:rPr/>
        <w:t>на</w:t>
      </w:r>
      <w:r>
        <w:rPr>
          <w:spacing w:val="70"/>
        </w:rPr>
        <w:t> </w:t>
      </w:r>
      <w:r>
        <w:rPr/>
        <w:t>одышку,</w:t>
      </w:r>
      <w:r>
        <w:rPr>
          <w:spacing w:val="71"/>
        </w:rPr>
        <w:t> </w:t>
      </w:r>
      <w:r>
        <w:rPr/>
        <w:t>отеки,</w:t>
      </w:r>
      <w:r>
        <w:rPr>
          <w:spacing w:val="71"/>
        </w:rPr>
        <w:t> </w:t>
      </w:r>
      <w:r>
        <w:rPr/>
        <w:t>которые</w:t>
      </w:r>
      <w:r>
        <w:rPr>
          <w:spacing w:val="70"/>
        </w:rPr>
        <w:t> </w:t>
      </w:r>
      <w:r>
        <w:rPr/>
        <w:t>появились впервые или интенсивность которых повысилась);</w:t>
      </w:r>
    </w:p>
    <w:p>
      <w:pPr>
        <w:pStyle w:val="BodyText"/>
        <w:spacing w:before="228"/>
        <w:ind w:left="627" w:firstLine="0"/>
        <w:jc w:val="left"/>
      </w:pPr>
      <w:r>
        <w:rPr/>
        <w:t>в)</w:t>
      </w:r>
      <w:r>
        <w:rPr>
          <w:spacing w:val="-6"/>
        </w:rPr>
        <w:t> </w:t>
      </w:r>
      <w:r>
        <w:rPr/>
        <w:t>проведение</w:t>
      </w:r>
      <w:r>
        <w:rPr>
          <w:spacing w:val="-6"/>
        </w:rPr>
        <w:t> </w:t>
      </w:r>
      <w:r>
        <w:rPr/>
        <w:t>спирометрии</w:t>
      </w:r>
      <w:r>
        <w:rPr>
          <w:spacing w:val="-6"/>
        </w:rPr>
        <w:t> </w:t>
      </w:r>
      <w:r>
        <w:rPr/>
        <w:t>или</w:t>
      </w:r>
      <w:r>
        <w:rPr>
          <w:spacing w:val="-6"/>
        </w:rPr>
        <w:t> </w:t>
      </w:r>
      <w:r>
        <w:rPr>
          <w:spacing w:val="-2"/>
        </w:rPr>
        <w:t>спирографии;</w:t>
      </w:r>
    </w:p>
    <w:p>
      <w:pPr>
        <w:pStyle w:val="BodyText"/>
        <w:spacing w:before="224"/>
        <w:ind w:left="627" w:firstLine="0"/>
        <w:jc w:val="left"/>
      </w:pPr>
      <w:r>
        <w:rPr/>
        <w:t>г)</w:t>
      </w:r>
      <w:r>
        <w:rPr>
          <w:spacing w:val="-2"/>
        </w:rPr>
        <w:t> </w:t>
      </w:r>
      <w:r>
        <w:rPr/>
        <w:t>общий</w:t>
      </w:r>
      <w:r>
        <w:rPr>
          <w:spacing w:val="-3"/>
        </w:rPr>
        <w:t> </w:t>
      </w:r>
      <w:r>
        <w:rPr/>
        <w:t>(клинический)</w:t>
      </w:r>
      <w:r>
        <w:rPr>
          <w:spacing w:val="-1"/>
        </w:rPr>
        <w:t> </w:t>
      </w:r>
      <w:r>
        <w:rPr/>
        <w:t>анализ</w:t>
      </w:r>
      <w:r>
        <w:rPr>
          <w:spacing w:val="-2"/>
        </w:rPr>
        <w:t> </w:t>
      </w:r>
      <w:r>
        <w:rPr/>
        <w:t>крови</w:t>
      </w:r>
      <w:r>
        <w:rPr>
          <w:spacing w:val="-2"/>
        </w:rPr>
        <w:t> развернутый;</w:t>
      </w:r>
    </w:p>
    <w:p>
      <w:pPr>
        <w:pStyle w:val="BodyText"/>
        <w:spacing w:line="225" w:lineRule="auto" w:before="237"/>
        <w:ind w:left="87" w:right="52"/>
      </w:pPr>
      <w:r>
        <w:rPr/>
        <w:t>д)</w:t>
      </w:r>
      <w:r>
        <w:rPr>
          <w:spacing w:val="-4"/>
        </w:rPr>
        <w:t> </w:t>
      </w:r>
      <w:r>
        <w:rPr/>
        <w:t>биохимический</w:t>
      </w:r>
      <w:r>
        <w:rPr>
          <w:spacing w:val="-4"/>
        </w:rPr>
        <w:t> </w:t>
      </w:r>
      <w:r>
        <w:rPr/>
        <w:t>анализ</w:t>
      </w:r>
      <w:r>
        <w:rPr>
          <w:spacing w:val="-4"/>
        </w:rPr>
        <w:t> </w:t>
      </w:r>
      <w:r>
        <w:rPr/>
        <w:t>крови</w:t>
      </w:r>
      <w:r>
        <w:rPr>
          <w:spacing w:val="-4"/>
        </w:rPr>
        <w:t> </w:t>
      </w:r>
      <w:r>
        <w:rPr/>
        <w:t>(включая</w:t>
      </w:r>
      <w:r>
        <w:rPr>
          <w:spacing w:val="-4"/>
        </w:rPr>
        <w:t> </w:t>
      </w:r>
      <w:r>
        <w:rPr/>
        <w:t>исследования</w:t>
      </w:r>
      <w:r>
        <w:rPr>
          <w:spacing w:val="-4"/>
        </w:rPr>
        <w:t> </w:t>
      </w:r>
      <w:r>
        <w:rPr/>
        <w:t>уровня</w:t>
      </w:r>
      <w:r>
        <w:rPr>
          <w:spacing w:val="-4"/>
        </w:rPr>
        <w:t> </w:t>
      </w:r>
      <w:r>
        <w:rPr/>
        <w:t>холестерина,</w:t>
      </w:r>
      <w:r>
        <w:rPr>
          <w:spacing w:val="-4"/>
        </w:rPr>
        <w:t> </w:t>
      </w:r>
      <w:r>
        <w:rPr/>
        <w:t>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BodyText"/>
        <w:spacing w:line="225" w:lineRule="auto" w:before="243"/>
        <w:ind w:left="87" w:right="51"/>
      </w:pPr>
      <w:r>
        <w:rPr/>
        <w:t>е) определение концентрации Д-димера в крови у граждан, перенесших новую коронавирусную инфекцию (COVID-19) средней степени тяжести и выше;</w:t>
      </w:r>
    </w:p>
    <w:p>
      <w:pPr>
        <w:pStyle w:val="BodyText"/>
        <w:spacing w:line="225" w:lineRule="auto"/>
        <w:ind w:left="87" w:right="51"/>
      </w:pPr>
      <w:r>
        <w:rPr/>
        <w:t>ж) проведение рентгенографии органов грудной клетки (если не выполнялась ранее в течение года);</w:t>
      </w:r>
    </w:p>
    <w:p>
      <w:pPr>
        <w:pStyle w:val="BodyText"/>
        <w:spacing w:before="227"/>
        <w:ind w:left="627" w:firstLine="0"/>
        <w:jc w:val="left"/>
      </w:pPr>
      <w:r>
        <w:rPr/>
        <w:t>з)</w:t>
      </w:r>
      <w:r>
        <w:rPr>
          <w:spacing w:val="-5"/>
        </w:rPr>
        <w:t> </w:t>
      </w:r>
      <w:r>
        <w:rPr/>
        <w:t>прием</w:t>
      </w:r>
      <w:r>
        <w:rPr>
          <w:spacing w:val="-6"/>
        </w:rPr>
        <w:t> </w:t>
      </w:r>
      <w:r>
        <w:rPr/>
        <w:t>(осмотр)</w:t>
      </w:r>
      <w:r>
        <w:rPr>
          <w:spacing w:val="-5"/>
        </w:rPr>
        <w:t> </w:t>
      </w:r>
      <w:r>
        <w:rPr/>
        <w:t>врачом-терапевтом</w:t>
      </w:r>
      <w:r>
        <w:rPr>
          <w:spacing w:val="-6"/>
        </w:rPr>
        <w:t> </w:t>
      </w:r>
      <w:r>
        <w:rPr/>
        <w:t>(участковым</w:t>
      </w:r>
      <w:r>
        <w:rPr>
          <w:spacing w:val="-6"/>
        </w:rPr>
        <w:t> </w:t>
      </w:r>
      <w:r>
        <w:rPr/>
        <w:t>терапевтом,</w:t>
      </w:r>
      <w:r>
        <w:rPr>
          <w:spacing w:val="-5"/>
        </w:rPr>
        <w:t> </w:t>
      </w:r>
      <w:r>
        <w:rPr/>
        <w:t>врачом</w:t>
      </w:r>
      <w:r>
        <w:rPr>
          <w:spacing w:val="-6"/>
        </w:rPr>
        <w:t> </w:t>
      </w:r>
      <w:r>
        <w:rPr/>
        <w:t>общей</w:t>
      </w:r>
      <w:r>
        <w:rPr>
          <w:spacing w:val="-5"/>
        </w:rPr>
        <w:t> </w:t>
      </w:r>
      <w:r>
        <w:rPr>
          <w:spacing w:val="-2"/>
        </w:rPr>
        <w:t>практики).</w:t>
      </w:r>
    </w:p>
    <w:p>
      <w:pPr>
        <w:pStyle w:val="ListParagraph"/>
        <w:numPr>
          <w:ilvl w:val="0"/>
          <w:numId w:val="3"/>
        </w:numPr>
        <w:tabs>
          <w:tab w:pos="965" w:val="left" w:leader="none"/>
        </w:tabs>
        <w:spacing w:line="225" w:lineRule="auto" w:before="238" w:after="0"/>
        <w:ind w:left="87" w:right="53" w:firstLine="540"/>
        <w:jc w:val="both"/>
        <w:rPr>
          <w:sz w:val="24"/>
        </w:rPr>
      </w:pPr>
      <w:r>
        <w:rPr>
          <w:sz w:val="24"/>
        </w:rPr>
        <w:t>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w:t>
      </w:r>
      <w:r>
        <w:rPr>
          <w:spacing w:val="-2"/>
          <w:sz w:val="24"/>
        </w:rPr>
        <w:t>(состояния):</w:t>
      </w:r>
    </w:p>
    <w:p>
      <w:pPr>
        <w:pStyle w:val="BodyText"/>
        <w:spacing w:line="225" w:lineRule="auto" w:before="242"/>
        <w:ind w:left="87" w:right="54"/>
      </w:pPr>
      <w:r>
        <w:rPr/>
        <w:t>а)</w:t>
      </w:r>
      <w:r>
        <w:rPr>
          <w:spacing w:val="-3"/>
        </w:rPr>
        <w:t> </w:t>
      </w:r>
      <w:r>
        <w:rPr/>
        <w:t>проведение</w:t>
      </w:r>
      <w:r>
        <w:rPr>
          <w:spacing w:val="-3"/>
        </w:rPr>
        <w:t> </w:t>
      </w:r>
      <w:r>
        <w:rPr/>
        <w:t>эхокардиографии</w:t>
      </w:r>
      <w:r>
        <w:rPr>
          <w:spacing w:val="-3"/>
        </w:rPr>
        <w:t> </w:t>
      </w:r>
      <w:r>
        <w:rPr/>
        <w:t>(в</w:t>
      </w:r>
      <w:r>
        <w:rPr>
          <w:spacing w:val="-3"/>
        </w:rPr>
        <w:t> </w:t>
      </w:r>
      <w:r>
        <w:rPr/>
        <w:t>случае</w:t>
      </w:r>
      <w:r>
        <w:rPr>
          <w:spacing w:val="-3"/>
        </w:rPr>
        <w:t> </w:t>
      </w:r>
      <w:r>
        <w:rPr/>
        <w:t>показателя</w:t>
      </w:r>
      <w:r>
        <w:rPr>
          <w:spacing w:val="-3"/>
        </w:rPr>
        <w:t> </w:t>
      </w:r>
      <w:r>
        <w:rPr/>
        <w:t>сатурации</w:t>
      </w:r>
      <w:r>
        <w:rPr>
          <w:spacing w:val="-3"/>
        </w:rPr>
        <w:t> </w:t>
      </w:r>
      <w:r>
        <w:rPr/>
        <w:t>в</w:t>
      </w:r>
      <w:r>
        <w:rPr>
          <w:spacing w:val="-3"/>
        </w:rPr>
        <w:t> </w:t>
      </w:r>
      <w:r>
        <w:rPr/>
        <w:t>покое</w:t>
      </w:r>
      <w:r>
        <w:rPr>
          <w:spacing w:val="-3"/>
        </w:rPr>
        <w:t> </w:t>
      </w:r>
      <w:r>
        <w:rPr/>
        <w:t>94</w:t>
      </w:r>
      <w:r>
        <w:rPr>
          <w:spacing w:val="-3"/>
        </w:rPr>
        <w:t> </w:t>
      </w:r>
      <w:r>
        <w:rPr/>
        <w:t>процента</w:t>
      </w:r>
      <w:r>
        <w:rPr>
          <w:spacing w:val="-3"/>
        </w:rPr>
        <w:t> </w:t>
      </w:r>
      <w:r>
        <w:rPr/>
        <w:t>и</w:t>
      </w:r>
      <w:r>
        <w:rPr>
          <w:spacing w:val="-3"/>
        </w:rPr>
        <w:t> </w:t>
      </w:r>
      <w:r>
        <w:rPr/>
        <w:t>ниже, а также по результатам проведения теста с 6-минутной ходьбой);</w:t>
      </w:r>
    </w:p>
    <w:p>
      <w:pPr>
        <w:pStyle w:val="BodyText"/>
        <w:spacing w:line="225" w:lineRule="auto"/>
        <w:ind w:left="87" w:right="53"/>
      </w:pPr>
      <w:r>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BodyText"/>
        <w:spacing w:line="225" w:lineRule="auto"/>
        <w:ind w:left="87" w:right="52"/>
      </w:pPr>
      <w:r>
        <w:rPr/>
        <w:t>в) дуплексное сканирование вен нижних конечностей (при наличии показаний по результатам определения концентрации Д-димера в крови).</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97"/>
        <w:ind w:left="0" w:firstLine="0"/>
        <w:jc w:val="left"/>
      </w:pPr>
    </w:p>
    <w:p>
      <w:pPr>
        <w:pStyle w:val="BodyText"/>
        <w:spacing w:line="225" w:lineRule="auto" w:before="0"/>
        <w:ind w:left="6729" w:right="51" w:firstLine="1713"/>
        <w:jc w:val="right"/>
      </w:pPr>
      <w:r>
        <w:rPr/>
        <w:t>Приложение</w:t>
      </w:r>
      <w:r>
        <w:rPr>
          <w:spacing w:val="-15"/>
        </w:rPr>
        <w:t> </w:t>
      </w:r>
      <w:r>
        <w:rPr/>
        <w:t>N</w:t>
      </w:r>
      <w:r>
        <w:rPr>
          <w:spacing w:val="-15"/>
        </w:rPr>
        <w:t> </w:t>
      </w:r>
      <w:r>
        <w:rPr/>
        <w:t>6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spacing w:line="268" w:lineRule="exact" w:before="253"/>
        <w:ind w:left="862" w:right="829" w:firstLine="0"/>
        <w:jc w:val="center"/>
        <w:rPr>
          <w:rFonts w:ascii="Arial" w:hAnsi="Arial"/>
          <w:b/>
          <w:sz w:val="24"/>
        </w:rPr>
      </w:pPr>
      <w:r>
        <w:rPr>
          <w:rFonts w:ascii="Arial" w:hAnsi="Arial"/>
          <w:b/>
          <w:spacing w:val="-2"/>
          <w:sz w:val="24"/>
        </w:rPr>
        <w:t>ПЕРЕЧЕНЬ</w:t>
      </w:r>
    </w:p>
    <w:p>
      <w:pPr>
        <w:spacing w:line="225" w:lineRule="auto" w:before="5"/>
        <w:ind w:left="326" w:right="311" w:firstLine="213"/>
        <w:jc w:val="left"/>
        <w:rPr>
          <w:rFonts w:ascii="Arial" w:hAnsi="Arial"/>
          <w:b/>
          <w:sz w:val="24"/>
        </w:rPr>
      </w:pPr>
      <w:r>
        <w:rPr>
          <w:rFonts w:ascii="Arial" w:hAnsi="Arial"/>
          <w:b/>
          <w:sz w:val="24"/>
        </w:rPr>
        <w:t>ИССЛЕДОВАНИЙ И ИНЫХ МЕДИЦИНСКИХ ВМЕШАТЕЛЬСТВ, ПРОВОДИМЫХ</w:t>
      </w:r>
      <w:r>
        <w:rPr>
          <w:rFonts w:ascii="Arial" w:hAnsi="Arial"/>
          <w:b/>
          <w:spacing w:val="40"/>
          <w:sz w:val="24"/>
        </w:rPr>
        <w:t> </w:t>
      </w:r>
      <w:r>
        <w:rPr>
          <w:rFonts w:ascii="Arial" w:hAnsi="Arial"/>
          <w:b/>
          <w:sz w:val="24"/>
        </w:rPr>
        <w:t>В</w:t>
      </w:r>
      <w:r>
        <w:rPr>
          <w:rFonts w:ascii="Arial" w:hAnsi="Arial"/>
          <w:b/>
          <w:spacing w:val="-9"/>
          <w:sz w:val="24"/>
        </w:rPr>
        <w:t> </w:t>
      </w:r>
      <w:r>
        <w:rPr>
          <w:rFonts w:ascii="Arial" w:hAnsi="Arial"/>
          <w:b/>
          <w:sz w:val="24"/>
        </w:rPr>
        <w:t>РАМКАХ</w:t>
      </w:r>
      <w:r>
        <w:rPr>
          <w:rFonts w:ascii="Arial" w:hAnsi="Arial"/>
          <w:b/>
          <w:spacing w:val="-9"/>
          <w:sz w:val="24"/>
        </w:rPr>
        <w:t> </w:t>
      </w:r>
      <w:r>
        <w:rPr>
          <w:rFonts w:ascii="Arial" w:hAnsi="Arial"/>
          <w:b/>
          <w:sz w:val="24"/>
        </w:rPr>
        <w:t>ДИСПАНСЕРИЗАЦИИ</w:t>
      </w:r>
      <w:r>
        <w:rPr>
          <w:rFonts w:ascii="Arial" w:hAnsi="Arial"/>
          <w:b/>
          <w:spacing w:val="-9"/>
          <w:sz w:val="24"/>
        </w:rPr>
        <w:t> </w:t>
      </w:r>
      <w:r>
        <w:rPr>
          <w:rFonts w:ascii="Arial" w:hAnsi="Arial"/>
          <w:b/>
          <w:sz w:val="24"/>
        </w:rPr>
        <w:t>ВЗРОСЛОГО</w:t>
      </w:r>
      <w:r>
        <w:rPr>
          <w:rFonts w:ascii="Arial" w:hAnsi="Arial"/>
          <w:b/>
          <w:spacing w:val="-9"/>
          <w:sz w:val="24"/>
        </w:rPr>
        <w:t> </w:t>
      </w:r>
      <w:r>
        <w:rPr>
          <w:rFonts w:ascii="Arial" w:hAnsi="Arial"/>
          <w:b/>
          <w:sz w:val="24"/>
        </w:rPr>
        <w:t>НАСЕЛЕНИЯ</w:t>
      </w:r>
      <w:r>
        <w:rPr>
          <w:rFonts w:ascii="Arial" w:hAnsi="Arial"/>
          <w:b/>
          <w:spacing w:val="-9"/>
          <w:sz w:val="24"/>
        </w:rPr>
        <w:t> </w:t>
      </w:r>
      <w:r>
        <w:rPr>
          <w:rFonts w:ascii="Arial" w:hAnsi="Arial"/>
          <w:b/>
          <w:sz w:val="24"/>
        </w:rPr>
        <w:t>РЕПРОДУКТИВНОГО</w:t>
      </w:r>
    </w:p>
    <w:p>
      <w:pPr>
        <w:spacing w:line="264" w:lineRule="exact" w:before="0"/>
        <w:ind w:left="1713" w:right="0" w:firstLine="0"/>
        <w:jc w:val="left"/>
        <w:rPr>
          <w:rFonts w:ascii="Arial" w:hAnsi="Arial"/>
          <w:b/>
          <w:sz w:val="24"/>
        </w:rPr>
      </w:pPr>
      <w:r>
        <w:rPr>
          <w:rFonts w:ascii="Arial" w:hAnsi="Arial"/>
          <w:b/>
          <w:sz w:val="24"/>
        </w:rPr>
        <w:t>ВОЗРАСТА</w:t>
      </w:r>
      <w:r>
        <w:rPr>
          <w:rFonts w:ascii="Arial" w:hAnsi="Arial"/>
          <w:b/>
          <w:spacing w:val="-8"/>
          <w:sz w:val="24"/>
        </w:rPr>
        <w:t> </w:t>
      </w:r>
      <w:r>
        <w:rPr>
          <w:rFonts w:ascii="Arial" w:hAnsi="Arial"/>
          <w:b/>
          <w:sz w:val="24"/>
        </w:rPr>
        <w:t>ПО</w:t>
      </w:r>
      <w:r>
        <w:rPr>
          <w:rFonts w:ascii="Arial" w:hAnsi="Arial"/>
          <w:b/>
          <w:spacing w:val="-8"/>
          <w:sz w:val="24"/>
        </w:rPr>
        <w:t> </w:t>
      </w:r>
      <w:r>
        <w:rPr>
          <w:rFonts w:ascii="Arial" w:hAnsi="Arial"/>
          <w:b/>
          <w:sz w:val="24"/>
        </w:rPr>
        <w:t>ОЦЕНКЕ</w:t>
      </w:r>
      <w:r>
        <w:rPr>
          <w:rFonts w:ascii="Arial" w:hAnsi="Arial"/>
          <w:b/>
          <w:spacing w:val="-8"/>
          <w:sz w:val="24"/>
        </w:rPr>
        <w:t> </w:t>
      </w:r>
      <w:r>
        <w:rPr>
          <w:rFonts w:ascii="Arial" w:hAnsi="Arial"/>
          <w:b/>
          <w:sz w:val="24"/>
        </w:rPr>
        <w:t>РЕПРОДУКТИВНОГО</w:t>
      </w:r>
      <w:r>
        <w:rPr>
          <w:rFonts w:ascii="Arial" w:hAnsi="Arial"/>
          <w:b/>
          <w:spacing w:val="-7"/>
          <w:sz w:val="24"/>
        </w:rPr>
        <w:t> </w:t>
      </w:r>
      <w:r>
        <w:rPr>
          <w:rFonts w:ascii="Arial" w:hAnsi="Arial"/>
          <w:b/>
          <w:spacing w:val="-2"/>
          <w:sz w:val="24"/>
        </w:rPr>
        <w:t>ЗДОРОВЬЯ</w:t>
      </w:r>
    </w:p>
    <w:p>
      <w:pPr>
        <w:pStyle w:val="ListParagraph"/>
        <w:numPr>
          <w:ilvl w:val="0"/>
          <w:numId w:val="4"/>
        </w:numPr>
        <w:tabs>
          <w:tab w:pos="1079" w:val="left" w:leader="none"/>
          <w:tab w:pos="3141" w:val="left" w:leader="none"/>
          <w:tab w:pos="4426" w:val="left" w:leader="none"/>
          <w:tab w:pos="5738" w:val="left" w:leader="none"/>
          <w:tab w:pos="7778" w:val="left" w:leader="none"/>
          <w:tab w:pos="8922" w:val="left" w:leader="none"/>
          <w:tab w:pos="9443" w:val="left" w:leader="none"/>
        </w:tabs>
        <w:spacing w:line="240" w:lineRule="auto" w:before="242" w:after="0"/>
        <w:ind w:left="1079" w:right="0" w:hanging="452"/>
        <w:jc w:val="left"/>
        <w:rPr>
          <w:sz w:val="24"/>
        </w:rPr>
      </w:pPr>
      <w:r>
        <w:rPr>
          <w:spacing w:val="-2"/>
          <w:sz w:val="24"/>
        </w:rPr>
        <w:t>Диспансеризация</w:t>
      </w:r>
      <w:r>
        <w:rPr>
          <w:sz w:val="24"/>
        </w:rPr>
        <w:tab/>
      </w:r>
      <w:r>
        <w:rPr>
          <w:spacing w:val="-2"/>
          <w:sz w:val="24"/>
        </w:rPr>
        <w:t>взрослого</w:t>
      </w:r>
      <w:r>
        <w:rPr>
          <w:sz w:val="24"/>
        </w:rPr>
        <w:tab/>
      </w:r>
      <w:r>
        <w:rPr>
          <w:spacing w:val="-2"/>
          <w:sz w:val="24"/>
        </w:rPr>
        <w:t>населения</w:t>
      </w:r>
      <w:r>
        <w:rPr>
          <w:sz w:val="24"/>
        </w:rPr>
        <w:tab/>
      </w:r>
      <w:r>
        <w:rPr>
          <w:spacing w:val="-2"/>
          <w:sz w:val="24"/>
        </w:rPr>
        <w:t>репродуктивного</w:t>
      </w:r>
      <w:r>
        <w:rPr>
          <w:sz w:val="24"/>
        </w:rPr>
        <w:tab/>
      </w:r>
      <w:r>
        <w:rPr>
          <w:spacing w:val="-2"/>
          <w:sz w:val="24"/>
        </w:rPr>
        <w:t>возраста</w:t>
      </w:r>
      <w:r>
        <w:rPr>
          <w:sz w:val="24"/>
        </w:rPr>
        <w:tab/>
      </w:r>
      <w:r>
        <w:rPr>
          <w:spacing w:val="-5"/>
          <w:sz w:val="24"/>
        </w:rPr>
        <w:t>по</w:t>
      </w:r>
      <w:r>
        <w:rPr>
          <w:sz w:val="24"/>
        </w:rPr>
        <w:tab/>
      </w:r>
      <w:r>
        <w:rPr>
          <w:spacing w:val="-2"/>
          <w:sz w:val="24"/>
        </w:rPr>
        <w:t>оценке</w:t>
      </w:r>
    </w:p>
    <w:p>
      <w:pPr>
        <w:pStyle w:val="ListParagraph"/>
        <w:spacing w:after="0" w:line="240" w:lineRule="auto"/>
        <w:jc w:val="left"/>
        <w:rPr>
          <w:sz w:val="24"/>
        </w:rPr>
        <w:sectPr>
          <w:pgSz w:w="11910" w:h="16840"/>
          <w:pgMar w:header="492" w:footer="1504" w:top="1760" w:bottom="1700" w:left="1133" w:right="566"/>
        </w:sectPr>
      </w:pPr>
    </w:p>
    <w:p>
      <w:pPr>
        <w:pStyle w:val="BodyText"/>
        <w:spacing w:line="225" w:lineRule="auto" w:before="93"/>
        <w:ind w:left="87" w:right="49" w:firstLine="0"/>
      </w:pPr>
      <w:r>
        <w:rPr/>
        <w:t>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w:t>
      </w:r>
      <w:r>
        <w:rPr>
          <w:spacing w:val="-2"/>
        </w:rPr>
        <w:t>развития.</w:t>
      </w:r>
    </w:p>
    <w:p>
      <w:pPr>
        <w:pStyle w:val="ListParagraph"/>
        <w:numPr>
          <w:ilvl w:val="0"/>
          <w:numId w:val="4"/>
        </w:numPr>
        <w:tabs>
          <w:tab w:pos="867" w:val="left" w:leader="none"/>
        </w:tabs>
        <w:spacing w:line="240" w:lineRule="auto" w:before="229" w:after="0"/>
        <w:ind w:left="867" w:right="0" w:hanging="240"/>
        <w:jc w:val="left"/>
        <w:rPr>
          <w:sz w:val="24"/>
        </w:rPr>
      </w:pPr>
      <w:r>
        <w:rPr>
          <w:sz w:val="24"/>
        </w:rPr>
        <w:t>Первый</w:t>
      </w:r>
      <w:r>
        <w:rPr>
          <w:spacing w:val="-9"/>
          <w:sz w:val="24"/>
        </w:rPr>
        <w:t> </w:t>
      </w:r>
      <w:r>
        <w:rPr>
          <w:sz w:val="24"/>
        </w:rPr>
        <w:t>этап</w:t>
      </w:r>
      <w:r>
        <w:rPr>
          <w:spacing w:val="-8"/>
          <w:sz w:val="24"/>
        </w:rPr>
        <w:t> </w:t>
      </w:r>
      <w:r>
        <w:rPr>
          <w:sz w:val="24"/>
        </w:rPr>
        <w:t>диспансеризации</w:t>
      </w:r>
      <w:r>
        <w:rPr>
          <w:spacing w:val="-8"/>
          <w:sz w:val="24"/>
        </w:rPr>
        <w:t> </w:t>
      </w:r>
      <w:r>
        <w:rPr>
          <w:spacing w:val="-2"/>
          <w:sz w:val="24"/>
        </w:rPr>
        <w:t>включает:</w:t>
      </w:r>
    </w:p>
    <w:p>
      <w:pPr>
        <w:pStyle w:val="BodyText"/>
        <w:spacing w:before="224"/>
        <w:ind w:left="627" w:firstLine="0"/>
        <w:jc w:val="left"/>
      </w:pPr>
      <w:r>
        <w:rPr/>
        <w:t>а) у </w:t>
      </w:r>
      <w:r>
        <w:rPr>
          <w:spacing w:val="-2"/>
        </w:rPr>
        <w:t>женщин:</w:t>
      </w:r>
    </w:p>
    <w:p>
      <w:pPr>
        <w:pStyle w:val="BodyText"/>
        <w:spacing w:line="434" w:lineRule="auto" w:before="224"/>
        <w:ind w:left="627" w:right="3458" w:firstLine="0"/>
        <w:jc w:val="left"/>
      </w:pPr>
      <w:r>
        <w:rPr/>
        <w:t>прием</w:t>
      </w:r>
      <w:r>
        <w:rPr>
          <w:spacing w:val="-11"/>
        </w:rPr>
        <w:t> </w:t>
      </w:r>
      <w:r>
        <w:rPr/>
        <w:t>(осмотр)</w:t>
      </w:r>
      <w:r>
        <w:rPr>
          <w:spacing w:val="-10"/>
        </w:rPr>
        <w:t> </w:t>
      </w:r>
      <w:r>
        <w:rPr/>
        <w:t>врачом</w:t>
      </w:r>
      <w:r>
        <w:rPr>
          <w:spacing w:val="-11"/>
        </w:rPr>
        <w:t> </w:t>
      </w:r>
      <w:r>
        <w:rPr/>
        <w:t>-</w:t>
      </w:r>
      <w:r>
        <w:rPr>
          <w:spacing w:val="-10"/>
        </w:rPr>
        <w:t> </w:t>
      </w:r>
      <w:r>
        <w:rPr/>
        <w:t>акушером-гинекологом; пальпацию молочных желез;</w:t>
      </w:r>
    </w:p>
    <w:p>
      <w:pPr>
        <w:pStyle w:val="BodyText"/>
        <w:spacing w:line="434" w:lineRule="auto" w:before="1"/>
        <w:ind w:left="627" w:right="740" w:firstLine="0"/>
        <w:jc w:val="left"/>
      </w:pPr>
      <w:r>
        <w:rPr/>
        <w:t>осмотр</w:t>
      </w:r>
      <w:r>
        <w:rPr>
          <w:spacing w:val="-4"/>
        </w:rPr>
        <w:t> </w:t>
      </w:r>
      <w:r>
        <w:rPr/>
        <w:t>шейки</w:t>
      </w:r>
      <w:r>
        <w:rPr>
          <w:spacing w:val="-5"/>
        </w:rPr>
        <w:t> </w:t>
      </w:r>
      <w:r>
        <w:rPr/>
        <w:t>матки</w:t>
      </w:r>
      <w:r>
        <w:rPr>
          <w:spacing w:val="-5"/>
        </w:rPr>
        <w:t> </w:t>
      </w:r>
      <w:r>
        <w:rPr/>
        <w:t>в</w:t>
      </w:r>
      <w:r>
        <w:rPr>
          <w:spacing w:val="-5"/>
        </w:rPr>
        <w:t> </w:t>
      </w:r>
      <w:r>
        <w:rPr/>
        <w:t>зеркалах</w:t>
      </w:r>
      <w:r>
        <w:rPr>
          <w:spacing w:val="-4"/>
        </w:rPr>
        <w:t> </w:t>
      </w:r>
      <w:r>
        <w:rPr/>
        <w:t>с</w:t>
      </w:r>
      <w:r>
        <w:rPr>
          <w:spacing w:val="-5"/>
        </w:rPr>
        <w:t> </w:t>
      </w:r>
      <w:r>
        <w:rPr/>
        <w:t>забором</w:t>
      </w:r>
      <w:r>
        <w:rPr>
          <w:spacing w:val="-5"/>
        </w:rPr>
        <w:t> </w:t>
      </w:r>
      <w:r>
        <w:rPr/>
        <w:t>материала</w:t>
      </w:r>
      <w:r>
        <w:rPr>
          <w:spacing w:val="-5"/>
        </w:rPr>
        <w:t> </w:t>
      </w:r>
      <w:r>
        <w:rPr/>
        <w:t>на</w:t>
      </w:r>
      <w:r>
        <w:rPr>
          <w:spacing w:val="-5"/>
        </w:rPr>
        <w:t> </w:t>
      </w:r>
      <w:r>
        <w:rPr/>
        <w:t>исследование; микроскопическое исследование влагалищных мазков;</w:t>
      </w:r>
    </w:p>
    <w:p>
      <w:pPr>
        <w:pStyle w:val="BodyText"/>
        <w:spacing w:line="225" w:lineRule="auto" w:before="14"/>
        <w:ind w:left="87" w:right="51"/>
      </w:pPr>
      <w:r>
        <w:rP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BodyText"/>
        <w:spacing w:line="225" w:lineRule="auto" w:before="243"/>
        <w:ind w:left="87" w:right="51"/>
      </w:pPr>
      <w:r>
        <w:rPr/>
        <w:t>у женщин в возрасте 18 - 29 лет - проведение лабораторных исследований мазков в целях выявления</w:t>
      </w:r>
      <w:r>
        <w:rPr>
          <w:spacing w:val="-3"/>
        </w:rPr>
        <w:t> </w:t>
      </w:r>
      <w:r>
        <w:rPr/>
        <w:t>возбудителей</w:t>
      </w:r>
      <w:r>
        <w:rPr>
          <w:spacing w:val="-3"/>
        </w:rPr>
        <w:t> </w:t>
      </w:r>
      <w:r>
        <w:rPr/>
        <w:t>инфекционных</w:t>
      </w:r>
      <w:r>
        <w:rPr>
          <w:spacing w:val="-3"/>
        </w:rPr>
        <w:t> </w:t>
      </w:r>
      <w:r>
        <w:rPr/>
        <w:t>заболеваний</w:t>
      </w:r>
      <w:r>
        <w:rPr>
          <w:spacing w:val="-3"/>
        </w:rPr>
        <w:t> </w:t>
      </w:r>
      <w:r>
        <w:rPr/>
        <w:t>органов</w:t>
      </w:r>
      <w:r>
        <w:rPr>
          <w:spacing w:val="-3"/>
        </w:rPr>
        <w:t> </w:t>
      </w:r>
      <w:r>
        <w:rPr/>
        <w:t>малого</w:t>
      </w:r>
      <w:r>
        <w:rPr>
          <w:spacing w:val="-3"/>
        </w:rPr>
        <w:t> </w:t>
      </w:r>
      <w:r>
        <w:rPr/>
        <w:t>таза</w:t>
      </w:r>
      <w:r>
        <w:rPr>
          <w:spacing w:val="-3"/>
        </w:rPr>
        <w:t> </w:t>
      </w:r>
      <w:r>
        <w:rPr/>
        <w:t>методом</w:t>
      </w:r>
      <w:r>
        <w:rPr>
          <w:spacing w:val="-3"/>
        </w:rPr>
        <w:t> </w:t>
      </w:r>
      <w:r>
        <w:rPr/>
        <w:t>полимеразной цепной реакции;</w:t>
      </w:r>
    </w:p>
    <w:p>
      <w:pPr>
        <w:pStyle w:val="BodyText"/>
        <w:spacing w:line="225" w:lineRule="auto" w:before="242"/>
        <w:ind w:left="87" w:right="52"/>
      </w:pPr>
      <w:r>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ListParagraph"/>
        <w:numPr>
          <w:ilvl w:val="0"/>
          <w:numId w:val="4"/>
        </w:numPr>
        <w:tabs>
          <w:tab w:pos="873" w:val="left" w:leader="none"/>
        </w:tabs>
        <w:spacing w:line="225" w:lineRule="auto" w:before="241" w:after="0"/>
        <w:ind w:left="87" w:right="53" w:firstLine="540"/>
        <w:jc w:val="both"/>
        <w:rPr>
          <w:sz w:val="24"/>
        </w:rPr>
      </w:pPr>
      <w:r>
        <w:rPr>
          <w:sz w:val="24"/>
        </w:rPr>
        <w:t>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BodyText"/>
        <w:spacing w:before="228"/>
        <w:ind w:left="627" w:firstLine="0"/>
        <w:jc w:val="left"/>
      </w:pPr>
      <w:r>
        <w:rPr/>
        <w:t>а) у </w:t>
      </w:r>
      <w:r>
        <w:rPr>
          <w:spacing w:val="-2"/>
        </w:rPr>
        <w:t>женщин:</w:t>
      </w:r>
    </w:p>
    <w:p>
      <w:pPr>
        <w:pStyle w:val="BodyText"/>
        <w:spacing w:line="225" w:lineRule="auto" w:before="238"/>
        <w:ind w:left="87" w:right="50"/>
      </w:pPr>
      <w:r>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w:t>
      </w:r>
      <w:r>
        <w:rPr>
          <w:spacing w:val="-2"/>
        </w:rPr>
        <w:t>реакции;</w:t>
      </w:r>
    </w:p>
    <w:p>
      <w:pPr>
        <w:pStyle w:val="BodyText"/>
        <w:spacing w:line="225" w:lineRule="auto" w:before="242"/>
        <w:ind w:left="87" w:right="55"/>
      </w:pPr>
      <w:r>
        <w:rPr/>
        <w:t>ультразвуковое исследование органов малого таза в начале или середине менструального </w:t>
      </w:r>
      <w:r>
        <w:rPr>
          <w:spacing w:val="-2"/>
        </w:rPr>
        <w:t>цикла;</w:t>
      </w:r>
    </w:p>
    <w:p>
      <w:pPr>
        <w:pStyle w:val="BodyText"/>
        <w:spacing w:before="227"/>
        <w:ind w:left="627" w:firstLine="0"/>
        <w:jc w:val="left"/>
      </w:pPr>
      <w:r>
        <w:rPr/>
        <w:t>ультразвуковое</w:t>
      </w:r>
      <w:r>
        <w:rPr>
          <w:spacing w:val="-9"/>
        </w:rPr>
        <w:t> </w:t>
      </w:r>
      <w:r>
        <w:rPr/>
        <w:t>исследование</w:t>
      </w:r>
      <w:r>
        <w:rPr>
          <w:spacing w:val="-9"/>
        </w:rPr>
        <w:t> </w:t>
      </w:r>
      <w:r>
        <w:rPr/>
        <w:t>молочных</w:t>
      </w:r>
      <w:r>
        <w:rPr>
          <w:spacing w:val="-8"/>
        </w:rPr>
        <w:t> </w:t>
      </w:r>
      <w:r>
        <w:rPr>
          <w:spacing w:val="-2"/>
        </w:rPr>
        <w:t>желез;</w:t>
      </w:r>
    </w:p>
    <w:p>
      <w:pPr>
        <w:pStyle w:val="BodyText"/>
        <w:spacing w:line="434" w:lineRule="auto" w:before="224"/>
        <w:ind w:left="627" w:right="3208" w:firstLine="0"/>
        <w:jc w:val="left"/>
      </w:pPr>
      <w:r>
        <w:rPr/>
        <w:t>повторный</w:t>
      </w:r>
      <w:r>
        <w:rPr>
          <w:spacing w:val="-9"/>
        </w:rPr>
        <w:t> </w:t>
      </w:r>
      <w:r>
        <w:rPr/>
        <w:t>прием</w:t>
      </w:r>
      <w:r>
        <w:rPr>
          <w:spacing w:val="-9"/>
        </w:rPr>
        <w:t> </w:t>
      </w:r>
      <w:r>
        <w:rPr/>
        <w:t>(осмотр)</w:t>
      </w:r>
      <w:r>
        <w:rPr>
          <w:spacing w:val="-8"/>
        </w:rPr>
        <w:t> </w:t>
      </w:r>
      <w:r>
        <w:rPr/>
        <w:t>врачом</w:t>
      </w:r>
      <w:r>
        <w:rPr>
          <w:spacing w:val="-9"/>
        </w:rPr>
        <w:t> </w:t>
      </w:r>
      <w:r>
        <w:rPr/>
        <w:t>-</w:t>
      </w:r>
      <w:r>
        <w:rPr>
          <w:spacing w:val="-8"/>
        </w:rPr>
        <w:t> </w:t>
      </w:r>
      <w:r>
        <w:rPr/>
        <w:t>акушером-гинекологом; б) у мужчин:</w:t>
      </w:r>
    </w:p>
    <w:p>
      <w:pPr>
        <w:pStyle w:val="BodyText"/>
        <w:spacing w:before="1"/>
        <w:ind w:left="627" w:firstLine="0"/>
        <w:jc w:val="left"/>
      </w:pPr>
      <w:r>
        <w:rPr>
          <w:spacing w:val="-2"/>
        </w:rPr>
        <w:t>спермограмму;</w:t>
      </w:r>
    </w:p>
    <w:p>
      <w:pPr>
        <w:pStyle w:val="BodyText"/>
        <w:spacing w:after="0"/>
        <w:jc w:val="left"/>
        <w:sectPr>
          <w:pgSz w:w="11910" w:h="16840"/>
          <w:pgMar w:header="492" w:footer="1504" w:top="1760" w:bottom="1700" w:left="1133" w:right="566"/>
        </w:sectPr>
      </w:pPr>
    </w:p>
    <w:p>
      <w:pPr>
        <w:pStyle w:val="BodyText"/>
        <w:spacing w:before="57"/>
        <w:ind w:left="0" w:firstLine="0"/>
        <w:jc w:val="left"/>
      </w:pPr>
    </w:p>
    <w:p>
      <w:pPr>
        <w:pStyle w:val="BodyText"/>
        <w:spacing w:line="225" w:lineRule="auto" w:before="0"/>
        <w:ind w:left="87" w:right="51"/>
      </w:pPr>
      <w:bookmarkStart w:name="Приложение N 7. Примерные программы иссл" w:id="57"/>
      <w:bookmarkEnd w:id="57"/>
      <w:r>
        <w:rPr/>
      </w:r>
      <w:bookmarkStart w:name="_bookmark23" w:id="58"/>
      <w:bookmarkEnd w:id="58"/>
      <w:r>
        <w:rPr/>
      </w:r>
      <w:r>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BodyText"/>
        <w:spacing w:before="228"/>
        <w:ind w:left="627" w:firstLine="0"/>
        <w:jc w:val="left"/>
      </w:pPr>
      <w:r>
        <w:rPr/>
        <w:t>ультразвуковое</w:t>
      </w:r>
      <w:r>
        <w:rPr>
          <w:spacing w:val="-11"/>
        </w:rPr>
        <w:t> </w:t>
      </w:r>
      <w:r>
        <w:rPr/>
        <w:t>исследование</w:t>
      </w:r>
      <w:r>
        <w:rPr>
          <w:spacing w:val="-9"/>
        </w:rPr>
        <w:t> </w:t>
      </w:r>
      <w:r>
        <w:rPr/>
        <w:t>предстательной</w:t>
      </w:r>
      <w:r>
        <w:rPr>
          <w:spacing w:val="-9"/>
        </w:rPr>
        <w:t> </w:t>
      </w:r>
      <w:r>
        <w:rPr/>
        <w:t>железы</w:t>
      </w:r>
      <w:r>
        <w:rPr>
          <w:spacing w:val="-9"/>
        </w:rPr>
        <w:t> </w:t>
      </w:r>
      <w:r>
        <w:rPr/>
        <w:t>и</w:t>
      </w:r>
      <w:r>
        <w:rPr>
          <w:spacing w:val="-9"/>
        </w:rPr>
        <w:t> </w:t>
      </w:r>
      <w:r>
        <w:rPr/>
        <w:t>органов</w:t>
      </w:r>
      <w:r>
        <w:rPr>
          <w:spacing w:val="-9"/>
        </w:rPr>
        <w:t> </w:t>
      </w:r>
      <w:r>
        <w:rPr>
          <w:spacing w:val="-2"/>
        </w:rPr>
        <w:t>мошонки;</w:t>
      </w:r>
    </w:p>
    <w:p>
      <w:pPr>
        <w:pStyle w:val="BodyText"/>
        <w:spacing w:line="225" w:lineRule="auto" w:before="238"/>
        <w:ind w:left="87" w:right="52"/>
      </w:pPr>
      <w:r>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97"/>
        <w:ind w:left="0" w:firstLine="0"/>
        <w:jc w:val="left"/>
      </w:pPr>
    </w:p>
    <w:p>
      <w:pPr>
        <w:pStyle w:val="BodyText"/>
        <w:spacing w:line="225" w:lineRule="auto" w:before="0"/>
        <w:ind w:left="6729" w:right="51" w:firstLine="1713"/>
        <w:jc w:val="right"/>
      </w:pPr>
      <w:r>
        <w:rPr/>
        <w:t>Приложение</w:t>
      </w:r>
      <w:r>
        <w:rPr>
          <w:spacing w:val="-15"/>
        </w:rPr>
        <w:t> </w:t>
      </w:r>
      <w:r>
        <w:rPr/>
        <w:t>N</w:t>
      </w:r>
      <w:r>
        <w:rPr>
          <w:spacing w:val="-15"/>
        </w:rPr>
        <w:t> </w:t>
      </w:r>
      <w:r>
        <w:rPr/>
        <w:t>7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spacing w:line="268" w:lineRule="exact" w:before="252"/>
        <w:ind w:left="862" w:right="829" w:firstLine="0"/>
        <w:jc w:val="center"/>
        <w:rPr>
          <w:rFonts w:ascii="Arial" w:hAnsi="Arial"/>
          <w:b/>
          <w:sz w:val="24"/>
        </w:rPr>
      </w:pPr>
      <w:r>
        <w:rPr>
          <w:rFonts w:ascii="Arial" w:hAnsi="Arial"/>
          <w:b/>
          <w:sz w:val="24"/>
        </w:rPr>
        <w:t>ПРИМЕРНЫЕ</w:t>
      </w:r>
      <w:r>
        <w:rPr>
          <w:rFonts w:ascii="Arial" w:hAnsi="Arial"/>
          <w:b/>
          <w:spacing w:val="-9"/>
          <w:sz w:val="24"/>
        </w:rPr>
        <w:t> </w:t>
      </w:r>
      <w:r>
        <w:rPr>
          <w:rFonts w:ascii="Arial" w:hAnsi="Arial"/>
          <w:b/>
          <w:spacing w:val="-2"/>
          <w:sz w:val="24"/>
        </w:rPr>
        <w:t>ПРОГРАММЫ</w:t>
      </w:r>
    </w:p>
    <w:p>
      <w:pPr>
        <w:spacing w:line="225" w:lineRule="auto" w:before="6"/>
        <w:ind w:left="448" w:right="414" w:hanging="4"/>
        <w:jc w:val="center"/>
        <w:rPr>
          <w:rFonts w:ascii="Arial" w:hAnsi="Arial"/>
          <w:b/>
          <w:sz w:val="24"/>
        </w:rPr>
      </w:pPr>
      <w:r>
        <w:rPr>
          <w:rFonts w:ascii="Arial" w:hAnsi="Arial"/>
          <w:b/>
          <w:sz w:val="24"/>
        </w:rPr>
        <w:t>ИССЛЕДОВАНИЙ, ПРОВОДИМЫХ В ЦЕНТРАХ ЗДОРОВЬЯ (ЦЕНТРАХ МЕДИЦИНЫ</w:t>
      </w:r>
      <w:r>
        <w:rPr>
          <w:rFonts w:ascii="Arial" w:hAnsi="Arial"/>
          <w:b/>
          <w:spacing w:val="-7"/>
          <w:sz w:val="24"/>
        </w:rPr>
        <w:t> </w:t>
      </w:r>
      <w:r>
        <w:rPr>
          <w:rFonts w:ascii="Arial" w:hAnsi="Arial"/>
          <w:b/>
          <w:sz w:val="24"/>
        </w:rPr>
        <w:t>ЗДОРОВОГО</w:t>
      </w:r>
      <w:r>
        <w:rPr>
          <w:rFonts w:ascii="Arial" w:hAnsi="Arial"/>
          <w:b/>
          <w:spacing w:val="-7"/>
          <w:sz w:val="24"/>
        </w:rPr>
        <w:t> </w:t>
      </w:r>
      <w:r>
        <w:rPr>
          <w:rFonts w:ascii="Arial" w:hAnsi="Arial"/>
          <w:b/>
          <w:sz w:val="24"/>
        </w:rPr>
        <w:t>ДОЛГОЛЕТИЯ)</w:t>
      </w:r>
      <w:r>
        <w:rPr>
          <w:rFonts w:ascii="Arial" w:hAnsi="Arial"/>
          <w:b/>
          <w:spacing w:val="-7"/>
          <w:sz w:val="24"/>
        </w:rPr>
        <w:t> </w:t>
      </w:r>
      <w:r>
        <w:rPr>
          <w:rFonts w:ascii="Arial" w:hAnsi="Arial"/>
          <w:b/>
          <w:sz w:val="24"/>
        </w:rPr>
        <w:t>И</w:t>
      </w:r>
      <w:r>
        <w:rPr>
          <w:rFonts w:ascii="Arial" w:hAnsi="Arial"/>
          <w:b/>
          <w:spacing w:val="-7"/>
          <w:sz w:val="24"/>
        </w:rPr>
        <w:t> </w:t>
      </w:r>
      <w:r>
        <w:rPr>
          <w:rFonts w:ascii="Arial" w:hAnsi="Arial"/>
          <w:b/>
          <w:sz w:val="24"/>
        </w:rPr>
        <w:t>НАПРАВЛЕННЫХ</w:t>
      </w:r>
      <w:r>
        <w:rPr>
          <w:rFonts w:ascii="Arial" w:hAnsi="Arial"/>
          <w:b/>
          <w:spacing w:val="-7"/>
          <w:sz w:val="24"/>
        </w:rPr>
        <w:t> </w:t>
      </w:r>
      <w:r>
        <w:rPr>
          <w:rFonts w:ascii="Arial" w:hAnsi="Arial"/>
          <w:b/>
          <w:sz w:val="24"/>
        </w:rPr>
        <w:t>НА</w:t>
      </w:r>
      <w:r>
        <w:rPr>
          <w:rFonts w:ascii="Arial" w:hAnsi="Arial"/>
          <w:b/>
          <w:spacing w:val="-7"/>
          <w:sz w:val="24"/>
        </w:rPr>
        <w:t> </w:t>
      </w:r>
      <w:r>
        <w:rPr>
          <w:rFonts w:ascii="Arial" w:hAnsi="Arial"/>
          <w:b/>
          <w:sz w:val="24"/>
        </w:rPr>
        <w:t>ВЫЯВЛЕНИЕ ИЗМЕНЕНИЙ В ОРГАНИЗМЕ ЧЕЛОВЕКА, КОТОРЫЕ МОГУТ ПРИВЕСТИ</w:t>
      </w:r>
    </w:p>
    <w:p>
      <w:pPr>
        <w:spacing w:line="256" w:lineRule="exact" w:before="0"/>
        <w:ind w:left="862" w:right="830" w:firstLine="0"/>
        <w:jc w:val="center"/>
        <w:rPr>
          <w:rFonts w:ascii="Arial" w:hAnsi="Arial"/>
          <w:b/>
          <w:sz w:val="24"/>
        </w:rPr>
      </w:pPr>
      <w:r>
        <w:rPr>
          <w:rFonts w:ascii="Arial" w:hAnsi="Arial"/>
          <w:b/>
          <w:sz w:val="24"/>
        </w:rPr>
        <w:t>К</w:t>
      </w:r>
      <w:r>
        <w:rPr>
          <w:rFonts w:ascii="Arial" w:hAnsi="Arial"/>
          <w:b/>
          <w:spacing w:val="-11"/>
          <w:sz w:val="24"/>
        </w:rPr>
        <w:t> </w:t>
      </w:r>
      <w:r>
        <w:rPr>
          <w:rFonts w:ascii="Arial" w:hAnsi="Arial"/>
          <w:b/>
          <w:sz w:val="24"/>
        </w:rPr>
        <w:t>ПРЕЖДЕВРЕМЕННОЙ</w:t>
      </w:r>
      <w:r>
        <w:rPr>
          <w:rFonts w:ascii="Arial" w:hAnsi="Arial"/>
          <w:b/>
          <w:spacing w:val="-9"/>
          <w:sz w:val="24"/>
        </w:rPr>
        <w:t> </w:t>
      </w:r>
      <w:r>
        <w:rPr>
          <w:rFonts w:ascii="Arial" w:hAnsi="Arial"/>
          <w:b/>
          <w:sz w:val="24"/>
        </w:rPr>
        <w:t>АКТИВАЦИИ</w:t>
      </w:r>
      <w:r>
        <w:rPr>
          <w:rFonts w:ascii="Arial" w:hAnsi="Arial"/>
          <w:b/>
          <w:spacing w:val="-9"/>
          <w:sz w:val="24"/>
        </w:rPr>
        <w:t> </w:t>
      </w:r>
      <w:r>
        <w:rPr>
          <w:rFonts w:ascii="Arial" w:hAnsi="Arial"/>
          <w:b/>
          <w:sz w:val="24"/>
        </w:rPr>
        <w:t>МЕХАНИЗМОВ</w:t>
      </w:r>
      <w:r>
        <w:rPr>
          <w:rFonts w:ascii="Arial" w:hAnsi="Arial"/>
          <w:b/>
          <w:spacing w:val="-8"/>
          <w:sz w:val="24"/>
        </w:rPr>
        <w:t> </w:t>
      </w:r>
      <w:r>
        <w:rPr>
          <w:rFonts w:ascii="Arial" w:hAnsi="Arial"/>
          <w:b/>
          <w:spacing w:val="-2"/>
          <w:sz w:val="24"/>
        </w:rPr>
        <w:t>СТАРЕНИЯ</w:t>
      </w:r>
    </w:p>
    <w:p>
      <w:pPr>
        <w:spacing w:line="268" w:lineRule="exact" w:before="0"/>
        <w:ind w:left="862" w:right="828" w:firstLine="0"/>
        <w:jc w:val="center"/>
        <w:rPr>
          <w:rFonts w:ascii="Arial" w:hAnsi="Arial"/>
          <w:b/>
          <w:sz w:val="24"/>
        </w:rPr>
      </w:pPr>
      <w:r>
        <w:rPr>
          <w:rFonts w:ascii="Arial" w:hAnsi="Arial"/>
          <w:b/>
          <w:sz w:val="24"/>
        </w:rPr>
        <w:t>И</w:t>
      </w:r>
      <w:r>
        <w:rPr>
          <w:rFonts w:ascii="Arial" w:hAnsi="Arial"/>
          <w:b/>
          <w:spacing w:val="-7"/>
          <w:sz w:val="24"/>
        </w:rPr>
        <w:t> </w:t>
      </w:r>
      <w:r>
        <w:rPr>
          <w:rFonts w:ascii="Arial" w:hAnsi="Arial"/>
          <w:b/>
          <w:sz w:val="24"/>
        </w:rPr>
        <w:t>ФОРМИРОВАНИЮ</w:t>
      </w:r>
      <w:r>
        <w:rPr>
          <w:rFonts w:ascii="Arial" w:hAnsi="Arial"/>
          <w:b/>
          <w:spacing w:val="-7"/>
          <w:sz w:val="24"/>
        </w:rPr>
        <w:t> </w:t>
      </w:r>
      <w:r>
        <w:rPr>
          <w:rFonts w:ascii="Arial" w:hAnsi="Arial"/>
          <w:b/>
          <w:sz w:val="24"/>
        </w:rPr>
        <w:t>ФАКТОРОВ</w:t>
      </w:r>
      <w:r>
        <w:rPr>
          <w:rFonts w:ascii="Arial" w:hAnsi="Arial"/>
          <w:b/>
          <w:spacing w:val="-7"/>
          <w:sz w:val="24"/>
        </w:rPr>
        <w:t> </w:t>
      </w:r>
      <w:r>
        <w:rPr>
          <w:rFonts w:ascii="Arial" w:hAnsi="Arial"/>
          <w:b/>
          <w:sz w:val="24"/>
        </w:rPr>
        <w:t>РИСКА</w:t>
      </w:r>
      <w:r>
        <w:rPr>
          <w:rFonts w:ascii="Arial" w:hAnsi="Arial"/>
          <w:b/>
          <w:spacing w:val="-7"/>
          <w:sz w:val="24"/>
        </w:rPr>
        <w:t> </w:t>
      </w:r>
      <w:r>
        <w:rPr>
          <w:rFonts w:ascii="Arial" w:hAnsi="Arial"/>
          <w:b/>
          <w:sz w:val="24"/>
        </w:rPr>
        <w:t>РАЗВИТИЯ</w:t>
      </w:r>
      <w:r>
        <w:rPr>
          <w:rFonts w:ascii="Arial" w:hAnsi="Arial"/>
          <w:b/>
          <w:spacing w:val="-6"/>
          <w:sz w:val="24"/>
        </w:rPr>
        <w:t> </w:t>
      </w:r>
      <w:r>
        <w:rPr>
          <w:rFonts w:ascii="Arial" w:hAnsi="Arial"/>
          <w:b/>
          <w:spacing w:val="-2"/>
          <w:sz w:val="24"/>
        </w:rPr>
        <w:t>ЗАБОЛЕВАНИЙ</w:t>
      </w:r>
    </w:p>
    <w:p>
      <w:pPr>
        <w:pStyle w:val="ListParagraph"/>
        <w:numPr>
          <w:ilvl w:val="0"/>
          <w:numId w:val="5"/>
        </w:numPr>
        <w:tabs>
          <w:tab w:pos="993" w:val="left" w:leader="none"/>
        </w:tabs>
        <w:spacing w:line="225" w:lineRule="auto" w:before="255" w:after="0"/>
        <w:ind w:left="87" w:right="51" w:firstLine="540"/>
        <w:jc w:val="both"/>
        <w:rPr>
          <w:sz w:val="24"/>
        </w:rPr>
      </w:pPr>
      <w:r>
        <w:rPr>
          <w:sz w:val="24"/>
        </w:rPr>
        <w:t>Для определения преждевременной активации иммуновоспалительного механизма старения проводятся следующие исследования:</w:t>
      </w:r>
    </w:p>
    <w:p>
      <w:pPr>
        <w:pStyle w:val="BodyText"/>
        <w:spacing w:line="434" w:lineRule="auto" w:before="228"/>
        <w:ind w:left="627" w:right="6062" w:firstLine="0"/>
      </w:pPr>
      <w:r>
        <w:rPr/>
        <w:t>клинический</w:t>
      </w:r>
      <w:r>
        <w:rPr>
          <w:spacing w:val="-9"/>
        </w:rPr>
        <w:t> </w:t>
      </w:r>
      <w:r>
        <w:rPr/>
        <w:t>анализ</w:t>
      </w:r>
      <w:r>
        <w:rPr>
          <w:spacing w:val="-9"/>
        </w:rPr>
        <w:t> </w:t>
      </w:r>
      <w:r>
        <w:rPr/>
        <w:t>крови</w:t>
      </w:r>
      <w:r>
        <w:rPr>
          <w:spacing w:val="-9"/>
        </w:rPr>
        <w:t> </w:t>
      </w:r>
      <w:r>
        <w:rPr/>
        <w:t>с</w:t>
      </w:r>
      <w:r>
        <w:rPr>
          <w:spacing w:val="-9"/>
        </w:rPr>
        <w:t> </w:t>
      </w:r>
      <w:r>
        <w:rPr/>
        <w:t>СОЭ; общий анализ мочи;</w:t>
      </w:r>
    </w:p>
    <w:p>
      <w:pPr>
        <w:pStyle w:val="BodyText"/>
        <w:spacing w:line="225" w:lineRule="auto" w:before="14"/>
        <w:ind w:left="87" w:right="53"/>
      </w:pPr>
      <w:r>
        <w:rP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ListParagraph"/>
        <w:numPr>
          <w:ilvl w:val="0"/>
          <w:numId w:val="5"/>
        </w:numPr>
        <w:tabs>
          <w:tab w:pos="888" w:val="left" w:leader="none"/>
        </w:tabs>
        <w:spacing w:line="225" w:lineRule="auto" w:before="242" w:after="0"/>
        <w:ind w:left="87" w:right="52" w:firstLine="540"/>
        <w:jc w:val="both"/>
        <w:rPr>
          <w:sz w:val="24"/>
        </w:rPr>
      </w:pPr>
      <w:r>
        <w:rPr>
          <w:sz w:val="24"/>
        </w:rPr>
        <w:t>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BodyText"/>
        <w:spacing w:line="434" w:lineRule="auto" w:before="228"/>
        <w:ind w:left="627" w:right="7647" w:firstLine="0"/>
        <w:jc w:val="left"/>
      </w:pPr>
      <w:r>
        <w:rPr>
          <w:spacing w:val="-2"/>
        </w:rPr>
        <w:t>инсулина; глюкозы;</w:t>
      </w:r>
    </w:p>
    <w:p>
      <w:pPr>
        <w:pStyle w:val="BodyText"/>
        <w:spacing w:before="1"/>
        <w:ind w:left="627" w:firstLine="0"/>
        <w:jc w:val="left"/>
      </w:pPr>
      <w:r>
        <w:rPr/>
        <w:t>гликозилированного</w:t>
      </w:r>
      <w:r>
        <w:rPr>
          <w:spacing w:val="-6"/>
        </w:rPr>
        <w:t> </w:t>
      </w:r>
      <w:r>
        <w:rPr/>
        <w:t>гемоглобина</w:t>
      </w:r>
      <w:r>
        <w:rPr>
          <w:spacing w:val="-5"/>
        </w:rPr>
        <w:t> </w:t>
      </w:r>
      <w:r>
        <w:rPr>
          <w:spacing w:val="-2"/>
        </w:rPr>
        <w:t>(HBA1c);</w:t>
      </w:r>
    </w:p>
    <w:p>
      <w:pPr>
        <w:pStyle w:val="BodyText"/>
        <w:spacing w:before="224"/>
        <w:ind w:left="627" w:firstLine="0"/>
        <w:jc w:val="left"/>
      </w:pPr>
      <w:r>
        <w:rPr/>
        <w:t>у</w:t>
      </w:r>
      <w:r>
        <w:rPr>
          <w:spacing w:val="-3"/>
        </w:rPr>
        <w:t> </w:t>
      </w:r>
      <w:r>
        <w:rPr/>
        <w:t>мужчин</w:t>
      </w:r>
      <w:r>
        <w:rPr>
          <w:spacing w:val="-4"/>
        </w:rPr>
        <w:t> </w:t>
      </w:r>
      <w:r>
        <w:rPr/>
        <w:t>-</w:t>
      </w:r>
      <w:r>
        <w:rPr>
          <w:spacing w:val="-3"/>
        </w:rPr>
        <w:t> </w:t>
      </w:r>
      <w:r>
        <w:rPr/>
        <w:t>тестостерона</w:t>
      </w:r>
      <w:r>
        <w:rPr>
          <w:spacing w:val="-3"/>
        </w:rPr>
        <w:t> </w:t>
      </w:r>
      <w:r>
        <w:rPr/>
        <w:t>общего</w:t>
      </w:r>
      <w:r>
        <w:rPr>
          <w:spacing w:val="-3"/>
        </w:rPr>
        <w:t> </w:t>
      </w:r>
      <w:r>
        <w:rPr/>
        <w:t>и</w:t>
      </w:r>
      <w:r>
        <w:rPr>
          <w:spacing w:val="-3"/>
        </w:rPr>
        <w:t> </w:t>
      </w:r>
      <w:r>
        <w:rPr>
          <w:spacing w:val="-2"/>
        </w:rPr>
        <w:t>свободного;</w:t>
      </w:r>
    </w:p>
    <w:p>
      <w:pPr>
        <w:pStyle w:val="BodyText"/>
        <w:spacing w:after="0"/>
        <w:jc w:val="left"/>
        <w:sectPr>
          <w:pgSz w:w="11910" w:h="16840"/>
          <w:pgMar w:header="492" w:footer="1504" w:top="1760" w:bottom="1700" w:left="1133" w:right="566"/>
        </w:sectPr>
      </w:pPr>
    </w:p>
    <w:p>
      <w:pPr>
        <w:pStyle w:val="BodyText"/>
        <w:spacing w:before="43"/>
        <w:ind w:left="0" w:firstLine="0"/>
        <w:jc w:val="left"/>
      </w:pPr>
    </w:p>
    <w:p>
      <w:pPr>
        <w:pStyle w:val="BodyText"/>
        <w:spacing w:before="1"/>
        <w:ind w:left="627" w:firstLine="0"/>
      </w:pPr>
      <w:bookmarkStart w:name="_bookmark24" w:id="59"/>
      <w:bookmarkEnd w:id="59"/>
      <w:r>
        <w:rPr/>
      </w:r>
      <w:r>
        <w:rPr/>
        <w:t>у</w:t>
      </w:r>
      <w:r>
        <w:rPr>
          <w:spacing w:val="-2"/>
        </w:rPr>
        <w:t> </w:t>
      </w:r>
      <w:r>
        <w:rPr/>
        <w:t>женщин</w:t>
      </w:r>
      <w:r>
        <w:rPr>
          <w:spacing w:val="-3"/>
        </w:rPr>
        <w:t> </w:t>
      </w:r>
      <w:r>
        <w:rPr/>
        <w:t>-</w:t>
      </w:r>
      <w:r>
        <w:rPr>
          <w:spacing w:val="-1"/>
        </w:rPr>
        <w:t> </w:t>
      </w:r>
      <w:r>
        <w:rPr>
          <w:spacing w:val="-2"/>
        </w:rPr>
        <w:t>эстрадиола;</w:t>
      </w:r>
    </w:p>
    <w:p>
      <w:pPr>
        <w:pStyle w:val="BodyText"/>
        <w:spacing w:line="434" w:lineRule="auto" w:before="224"/>
        <w:ind w:left="627" w:right="4945" w:firstLine="0"/>
      </w:pPr>
      <w:r>
        <w:rPr/>
        <w:t>глобулина,</w:t>
      </w:r>
      <w:r>
        <w:rPr>
          <w:spacing w:val="-12"/>
        </w:rPr>
        <w:t> </w:t>
      </w:r>
      <w:r>
        <w:rPr/>
        <w:t>связывающего</w:t>
      </w:r>
      <w:r>
        <w:rPr>
          <w:spacing w:val="-12"/>
        </w:rPr>
        <w:t> </w:t>
      </w:r>
      <w:r>
        <w:rPr/>
        <w:t>половые</w:t>
      </w:r>
      <w:r>
        <w:rPr>
          <w:spacing w:val="-13"/>
        </w:rPr>
        <w:t> </w:t>
      </w:r>
      <w:r>
        <w:rPr/>
        <w:t>гормоны; тиреотропного гормона (ТТГ);</w:t>
      </w:r>
    </w:p>
    <w:p>
      <w:pPr>
        <w:pStyle w:val="BodyText"/>
        <w:spacing w:line="225" w:lineRule="auto" w:before="14"/>
        <w:ind w:left="87" w:right="52"/>
      </w:pPr>
      <w:r>
        <w:rP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pPr>
        <w:pStyle w:val="ListParagraph"/>
        <w:numPr>
          <w:ilvl w:val="0"/>
          <w:numId w:val="5"/>
        </w:numPr>
        <w:tabs>
          <w:tab w:pos="886" w:val="left" w:leader="none"/>
        </w:tabs>
        <w:spacing w:line="225" w:lineRule="auto" w:before="242" w:after="0"/>
        <w:ind w:left="87" w:right="50" w:firstLine="540"/>
        <w:jc w:val="both"/>
        <w:rPr>
          <w:sz w:val="24"/>
        </w:rPr>
      </w:pPr>
      <w:r>
        <w:rPr>
          <w:sz w:val="24"/>
        </w:rPr>
        <w:t>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w:t>
      </w:r>
      <w:r>
        <w:rPr>
          <w:spacing w:val="40"/>
          <w:sz w:val="24"/>
        </w:rPr>
        <w:t> </w:t>
      </w:r>
      <w:r>
        <w:rPr>
          <w:sz w:val="24"/>
        </w:rPr>
        <w:t>старения</w:t>
      </w:r>
      <w:r>
        <w:rPr>
          <w:spacing w:val="40"/>
          <w:sz w:val="24"/>
        </w:rPr>
        <w:t> </w:t>
      </w:r>
      <w:r>
        <w:rPr>
          <w:sz w:val="24"/>
        </w:rPr>
        <w:t>и</w:t>
      </w:r>
      <w:r>
        <w:rPr>
          <w:spacing w:val="40"/>
          <w:sz w:val="24"/>
        </w:rPr>
        <w:t> </w:t>
      </w:r>
      <w:r>
        <w:rPr>
          <w:sz w:val="24"/>
        </w:rPr>
        <w:t>формированию</w:t>
      </w:r>
      <w:r>
        <w:rPr>
          <w:spacing w:val="40"/>
          <w:sz w:val="24"/>
        </w:rPr>
        <w:t> </w:t>
      </w:r>
      <w:r>
        <w:rPr>
          <w:sz w:val="24"/>
        </w:rPr>
        <w:t>факторов</w:t>
      </w:r>
      <w:r>
        <w:rPr>
          <w:spacing w:val="40"/>
          <w:sz w:val="24"/>
        </w:rPr>
        <w:t> </w:t>
      </w:r>
      <w:r>
        <w:rPr>
          <w:sz w:val="24"/>
        </w:rPr>
        <w:t>риска</w:t>
      </w:r>
      <w:r>
        <w:rPr>
          <w:spacing w:val="40"/>
          <w:sz w:val="24"/>
        </w:rPr>
        <w:t> </w:t>
      </w:r>
      <w:r>
        <w:rPr>
          <w:sz w:val="24"/>
        </w:rPr>
        <w:t>развития</w:t>
      </w:r>
      <w:r>
        <w:rPr>
          <w:spacing w:val="40"/>
          <w:sz w:val="24"/>
        </w:rPr>
        <w:t> </w:t>
      </w:r>
      <w:r>
        <w:rPr>
          <w:sz w:val="24"/>
        </w:rPr>
        <w:t>заболеваний</w:t>
      </w:r>
      <w:r>
        <w:rPr>
          <w:spacing w:val="40"/>
          <w:sz w:val="24"/>
        </w:rPr>
        <w:t> </w:t>
      </w:r>
      <w:r>
        <w:rPr>
          <w:sz w:val="24"/>
        </w:rPr>
        <w:t>(далее</w:t>
      </w:r>
      <w:r>
        <w:rPr>
          <w:spacing w:val="40"/>
          <w:sz w:val="24"/>
        </w:rPr>
        <w:t> </w:t>
      </w:r>
      <w:r>
        <w:rPr>
          <w:sz w:val="24"/>
        </w:rPr>
        <w:t>-</w:t>
      </w:r>
      <w:r>
        <w:rPr>
          <w:spacing w:val="40"/>
          <w:sz w:val="24"/>
        </w:rPr>
        <w:t> </w:t>
      </w:r>
      <w:r>
        <w:rPr>
          <w:sz w:val="24"/>
        </w:rPr>
        <w:t>предриски) сердечно-сосудистой системы), регенерации тканей проводится биохимическое исследование крови для определения уровня:</w:t>
      </w:r>
    </w:p>
    <w:p>
      <w:pPr>
        <w:pStyle w:val="BodyText"/>
        <w:spacing w:line="434" w:lineRule="auto" w:before="230"/>
        <w:ind w:left="627" w:right="3458" w:firstLine="0"/>
        <w:jc w:val="left"/>
      </w:pPr>
      <w:r>
        <w:rPr/>
        <w:t>малонового</w:t>
      </w:r>
      <w:r>
        <w:rPr>
          <w:spacing w:val="-12"/>
        </w:rPr>
        <w:t> </w:t>
      </w:r>
      <w:r>
        <w:rPr/>
        <w:t>диальдегида</w:t>
      </w:r>
      <w:r>
        <w:rPr>
          <w:spacing w:val="-13"/>
        </w:rPr>
        <w:t> </w:t>
      </w:r>
      <w:r>
        <w:rPr/>
        <w:t>(оксидативный</w:t>
      </w:r>
      <w:r>
        <w:rPr>
          <w:spacing w:val="-13"/>
        </w:rPr>
        <w:t> </w:t>
      </w:r>
      <w:r>
        <w:rPr/>
        <w:t>стресс); холестерина общего;</w:t>
      </w:r>
    </w:p>
    <w:p>
      <w:pPr>
        <w:pStyle w:val="BodyText"/>
        <w:spacing w:before="1"/>
        <w:ind w:left="627" w:firstLine="0"/>
        <w:jc w:val="left"/>
      </w:pPr>
      <w:r>
        <w:rPr>
          <w:spacing w:val="-2"/>
        </w:rPr>
        <w:t>триглицеридов;</w:t>
      </w:r>
    </w:p>
    <w:p>
      <w:pPr>
        <w:pStyle w:val="BodyText"/>
        <w:spacing w:line="434" w:lineRule="auto" w:before="224"/>
        <w:ind w:left="627" w:firstLine="0"/>
        <w:jc w:val="left"/>
      </w:pPr>
      <w:r>
        <w:rPr/>
        <w:t>холестерина</w:t>
      </w:r>
      <w:r>
        <w:rPr>
          <w:spacing w:val="-5"/>
        </w:rPr>
        <w:t> </w:t>
      </w:r>
      <w:r>
        <w:rPr/>
        <w:t>липопротеидов</w:t>
      </w:r>
      <w:r>
        <w:rPr>
          <w:spacing w:val="-5"/>
        </w:rPr>
        <w:t> </w:t>
      </w:r>
      <w:r>
        <w:rPr/>
        <w:t>низкой</w:t>
      </w:r>
      <w:r>
        <w:rPr>
          <w:spacing w:val="-5"/>
        </w:rPr>
        <w:t> </w:t>
      </w:r>
      <w:r>
        <w:rPr/>
        <w:t>плотности</w:t>
      </w:r>
      <w:r>
        <w:rPr>
          <w:spacing w:val="-5"/>
        </w:rPr>
        <w:t> </w:t>
      </w:r>
      <w:r>
        <w:rPr/>
        <w:t>и</w:t>
      </w:r>
      <w:r>
        <w:rPr>
          <w:spacing w:val="-5"/>
        </w:rPr>
        <w:t> </w:t>
      </w:r>
      <w:r>
        <w:rPr/>
        <w:t>липопротеидов</w:t>
      </w:r>
      <w:r>
        <w:rPr>
          <w:spacing w:val="-5"/>
        </w:rPr>
        <w:t> </w:t>
      </w:r>
      <w:r>
        <w:rPr/>
        <w:t>очень</w:t>
      </w:r>
      <w:r>
        <w:rPr>
          <w:spacing w:val="-5"/>
        </w:rPr>
        <w:t> </w:t>
      </w:r>
      <w:r>
        <w:rPr/>
        <w:t>низкой</w:t>
      </w:r>
      <w:r>
        <w:rPr>
          <w:spacing w:val="-5"/>
        </w:rPr>
        <w:t> </w:t>
      </w:r>
      <w:r>
        <w:rPr/>
        <w:t>плотности; холестерина липопротеидов высокой плотности;</w:t>
      </w:r>
    </w:p>
    <w:p>
      <w:pPr>
        <w:pStyle w:val="BodyText"/>
        <w:spacing w:line="434" w:lineRule="auto" w:before="1"/>
        <w:ind w:left="627" w:right="7539" w:firstLine="0"/>
        <w:jc w:val="left"/>
      </w:pPr>
      <w:r>
        <w:rPr/>
        <w:t>аполипопротеина</w:t>
      </w:r>
      <w:r>
        <w:rPr>
          <w:spacing w:val="-15"/>
        </w:rPr>
        <w:t> </w:t>
      </w:r>
      <w:r>
        <w:rPr/>
        <w:t>b; липопротеида (a); мочевой кислоты; </w:t>
      </w:r>
      <w:r>
        <w:rPr>
          <w:spacing w:val="-2"/>
        </w:rPr>
        <w:t>омега-3-индекса; гомоцистеина; </w:t>
      </w:r>
      <w:r>
        <w:rPr/>
        <w:t>витамина B12; фолиевой кислоты; </w:t>
      </w:r>
      <w:r>
        <w:rPr>
          <w:spacing w:val="-2"/>
        </w:rPr>
        <w:t>Д-димера;</w:t>
      </w:r>
    </w:p>
    <w:p>
      <w:pPr>
        <w:pStyle w:val="BodyText"/>
        <w:spacing w:line="434" w:lineRule="auto" w:before="4"/>
        <w:ind w:left="627" w:right="7647" w:firstLine="0"/>
        <w:jc w:val="left"/>
      </w:pPr>
      <w:r>
        <w:rPr>
          <w:spacing w:val="-2"/>
        </w:rPr>
        <w:t>железа; трансферрина; натрия;</w:t>
      </w:r>
    </w:p>
    <w:p>
      <w:pPr>
        <w:pStyle w:val="BodyText"/>
        <w:spacing w:before="1"/>
        <w:ind w:left="627" w:firstLine="0"/>
        <w:jc w:val="left"/>
      </w:pPr>
      <w:r>
        <w:rPr>
          <w:spacing w:val="-2"/>
        </w:rPr>
        <w:t>хлора;</w:t>
      </w:r>
    </w:p>
    <w:p>
      <w:pPr>
        <w:pStyle w:val="BodyText"/>
        <w:spacing w:after="0"/>
        <w:jc w:val="left"/>
        <w:sectPr>
          <w:pgSz w:w="11910" w:h="16840"/>
          <w:pgMar w:header="492" w:footer="1504" w:top="1760" w:bottom="1700" w:left="1133" w:right="566"/>
        </w:sectPr>
      </w:pPr>
    </w:p>
    <w:p>
      <w:pPr>
        <w:pStyle w:val="BodyText"/>
        <w:spacing w:before="43"/>
        <w:ind w:left="0" w:firstLine="0"/>
        <w:jc w:val="left"/>
      </w:pPr>
    </w:p>
    <w:p>
      <w:pPr>
        <w:pStyle w:val="BodyText"/>
        <w:spacing w:before="1"/>
        <w:ind w:left="627" w:firstLine="0"/>
        <w:jc w:val="left"/>
      </w:pPr>
      <w:bookmarkStart w:name="Приложение N 8. Перечень групп заболеван" w:id="60"/>
      <w:bookmarkEnd w:id="60"/>
      <w:r>
        <w:rPr/>
      </w:r>
      <w:r>
        <w:rPr>
          <w:spacing w:val="-2"/>
        </w:rPr>
        <w:t>калия;</w:t>
      </w:r>
    </w:p>
    <w:p>
      <w:pPr>
        <w:pStyle w:val="BodyText"/>
        <w:spacing w:line="225" w:lineRule="auto" w:before="237"/>
        <w:ind w:left="87"/>
        <w:jc w:val="left"/>
      </w:pPr>
      <w:r>
        <w:rPr/>
        <w:t>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ListParagraph"/>
        <w:numPr>
          <w:ilvl w:val="0"/>
          <w:numId w:val="5"/>
        </w:numPr>
        <w:tabs>
          <w:tab w:pos="1058" w:val="left" w:leader="none"/>
        </w:tabs>
        <w:spacing w:line="225" w:lineRule="auto" w:before="241" w:after="0"/>
        <w:ind w:left="87" w:right="49" w:firstLine="540"/>
        <w:jc w:val="both"/>
        <w:rPr>
          <w:sz w:val="24"/>
        </w:rPr>
      </w:pPr>
      <w:r>
        <w:rPr>
          <w:sz w:val="24"/>
        </w:rPr>
        <w:t>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ListParagraph"/>
        <w:numPr>
          <w:ilvl w:val="0"/>
          <w:numId w:val="5"/>
        </w:numPr>
        <w:tabs>
          <w:tab w:pos="916" w:val="left" w:leader="none"/>
        </w:tabs>
        <w:spacing w:line="225" w:lineRule="auto" w:before="242" w:after="0"/>
        <w:ind w:left="87" w:right="55" w:firstLine="540"/>
        <w:jc w:val="both"/>
        <w:rPr>
          <w:sz w:val="24"/>
        </w:rPr>
      </w:pPr>
      <w:r>
        <w:rPr>
          <w:sz w:val="24"/>
        </w:rPr>
        <w:t>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BodyText"/>
        <w:spacing w:line="434" w:lineRule="auto" w:before="228"/>
        <w:ind w:left="627" w:right="4976" w:firstLine="0"/>
        <w:jc w:val="left"/>
      </w:pPr>
      <w:r>
        <w:rPr/>
        <w:t>кальция</w:t>
      </w:r>
      <w:r>
        <w:rPr>
          <w:spacing w:val="-13"/>
        </w:rPr>
        <w:t> </w:t>
      </w:r>
      <w:r>
        <w:rPr/>
        <w:t>ионизированного</w:t>
      </w:r>
      <w:r>
        <w:rPr>
          <w:spacing w:val="-12"/>
        </w:rPr>
        <w:t> </w:t>
      </w:r>
      <w:r>
        <w:rPr/>
        <w:t>и</w:t>
      </w:r>
      <w:r>
        <w:rPr>
          <w:spacing w:val="-13"/>
        </w:rPr>
        <w:t> </w:t>
      </w:r>
      <w:r>
        <w:rPr/>
        <w:t>общего; </w:t>
      </w:r>
      <w:r>
        <w:rPr>
          <w:spacing w:val="-2"/>
        </w:rPr>
        <w:t>фосфора;</w:t>
      </w:r>
    </w:p>
    <w:p>
      <w:pPr>
        <w:pStyle w:val="BodyText"/>
        <w:spacing w:line="434" w:lineRule="auto" w:before="1"/>
        <w:ind w:left="627" w:right="6560" w:firstLine="0"/>
        <w:jc w:val="left"/>
      </w:pPr>
      <w:r>
        <w:rPr/>
        <w:t>25-OH-витамина D; щелочной</w:t>
      </w:r>
      <w:r>
        <w:rPr>
          <w:spacing w:val="-15"/>
        </w:rPr>
        <w:t> </w:t>
      </w:r>
      <w:r>
        <w:rPr/>
        <w:t>фосфатазы;</w:t>
      </w:r>
    </w:p>
    <w:p>
      <w:pPr>
        <w:pStyle w:val="BodyText"/>
        <w:spacing w:line="225" w:lineRule="auto" w:before="15"/>
        <w:ind w:left="87"/>
        <w:jc w:val="left"/>
      </w:pPr>
      <w:r>
        <w:rPr/>
        <w:t>C-терминального</w:t>
      </w:r>
      <w:r>
        <w:rPr>
          <w:spacing w:val="80"/>
        </w:rPr>
        <w:t> </w:t>
      </w:r>
      <w:r>
        <w:rPr/>
        <w:t>телопептида</w:t>
      </w:r>
      <w:r>
        <w:rPr>
          <w:spacing w:val="80"/>
        </w:rPr>
        <w:t> </w:t>
      </w:r>
      <w:r>
        <w:rPr/>
        <w:t>сыворотки</w:t>
      </w:r>
      <w:r>
        <w:rPr>
          <w:spacing w:val="80"/>
        </w:rPr>
        <w:t> </w:t>
      </w:r>
      <w:r>
        <w:rPr/>
        <w:t>(I</w:t>
      </w:r>
      <w:r>
        <w:rPr>
          <w:spacing w:val="80"/>
        </w:rPr>
        <w:t> </w:t>
      </w:r>
      <w:r>
        <w:rPr/>
        <w:t>типа)</w:t>
      </w:r>
      <w:r>
        <w:rPr>
          <w:spacing w:val="80"/>
        </w:rPr>
        <w:t> </w:t>
      </w:r>
      <w:r>
        <w:rPr/>
        <w:t>при</w:t>
      </w:r>
      <w:r>
        <w:rPr>
          <w:spacing w:val="80"/>
        </w:rPr>
        <w:t> </w:t>
      </w:r>
      <w:r>
        <w:rPr/>
        <w:t>наличии</w:t>
      </w:r>
      <w:r>
        <w:rPr>
          <w:spacing w:val="80"/>
        </w:rPr>
        <w:t> </w:t>
      </w:r>
      <w:r>
        <w:rPr/>
        <w:t>инфраструктуры</w:t>
      </w:r>
      <w:r>
        <w:rPr>
          <w:spacing w:val="80"/>
        </w:rPr>
        <w:t> </w:t>
      </w:r>
      <w:r>
        <w:rPr/>
        <w:t>для проведения исследования.</w:t>
      </w:r>
    </w:p>
    <w:p>
      <w:pPr>
        <w:pStyle w:val="ListParagraph"/>
        <w:numPr>
          <w:ilvl w:val="0"/>
          <w:numId w:val="5"/>
        </w:numPr>
        <w:tabs>
          <w:tab w:pos="913" w:val="left" w:leader="none"/>
        </w:tabs>
        <w:spacing w:line="225" w:lineRule="auto" w:before="241" w:after="0"/>
        <w:ind w:left="87" w:right="55" w:firstLine="540"/>
        <w:jc w:val="both"/>
        <w:rPr>
          <w:sz w:val="24"/>
        </w:rPr>
      </w:pPr>
      <w:r>
        <w:rPr>
          <w:sz w:val="24"/>
        </w:rPr>
        <w:t>Для раннего выявления предрисков развития нарушения обмена веществ, ожирения и связанных с этим заболеваний проводятся:</w:t>
      </w:r>
    </w:p>
    <w:p>
      <w:pPr>
        <w:pStyle w:val="BodyText"/>
        <w:spacing w:before="228"/>
        <w:ind w:left="627" w:firstLine="0"/>
        <w:jc w:val="left"/>
      </w:pPr>
      <w:r>
        <w:rPr>
          <w:spacing w:val="-2"/>
        </w:rPr>
        <w:t>биоимпедансометрия;</w:t>
      </w:r>
    </w:p>
    <w:p>
      <w:pPr>
        <w:pStyle w:val="BodyText"/>
        <w:spacing w:before="224"/>
        <w:ind w:left="627" w:firstLine="0"/>
        <w:jc w:val="left"/>
      </w:pPr>
      <w:r>
        <w:rPr/>
        <w:t>биохимическое</w:t>
      </w:r>
      <w:r>
        <w:rPr>
          <w:spacing w:val="-6"/>
        </w:rPr>
        <w:t> </w:t>
      </w:r>
      <w:r>
        <w:rPr/>
        <w:t>исследование</w:t>
      </w:r>
      <w:r>
        <w:rPr>
          <w:spacing w:val="-6"/>
        </w:rPr>
        <w:t> </w:t>
      </w:r>
      <w:r>
        <w:rPr/>
        <w:t>крови</w:t>
      </w:r>
      <w:r>
        <w:rPr>
          <w:spacing w:val="-6"/>
        </w:rPr>
        <w:t> </w:t>
      </w:r>
      <w:r>
        <w:rPr/>
        <w:t>в</w:t>
      </w:r>
      <w:r>
        <w:rPr>
          <w:spacing w:val="-6"/>
        </w:rPr>
        <w:t> </w:t>
      </w:r>
      <w:r>
        <w:rPr/>
        <w:t>соответствии</w:t>
      </w:r>
      <w:r>
        <w:rPr>
          <w:spacing w:val="-6"/>
        </w:rPr>
        <w:t> </w:t>
      </w:r>
      <w:r>
        <w:rPr/>
        <w:t>с</w:t>
      </w:r>
      <w:r>
        <w:rPr>
          <w:spacing w:val="-4"/>
        </w:rPr>
        <w:t> </w:t>
      </w:r>
      <w:r>
        <w:rPr>
          <w:color w:val="0000FF"/>
        </w:rPr>
        <w:t>пунктом</w:t>
      </w:r>
      <w:r>
        <w:rPr>
          <w:color w:val="0000FF"/>
          <w:spacing w:val="-6"/>
        </w:rPr>
        <w:t> </w:t>
      </w:r>
      <w:r>
        <w:rPr>
          <w:color w:val="0000FF"/>
        </w:rPr>
        <w:t>3</w:t>
      </w:r>
      <w:r>
        <w:rPr>
          <w:color w:val="0000FF"/>
          <w:spacing w:val="-5"/>
        </w:rPr>
        <w:t> </w:t>
      </w:r>
      <w:r>
        <w:rPr/>
        <w:t>настоящего</w:t>
      </w:r>
      <w:r>
        <w:rPr>
          <w:spacing w:val="-4"/>
        </w:rPr>
        <w:t> </w:t>
      </w:r>
      <w:r>
        <w:rPr>
          <w:spacing w:val="-2"/>
        </w:rPr>
        <w:t>приложения.</w:t>
      </w:r>
    </w:p>
    <w:p>
      <w:pPr>
        <w:pStyle w:val="ListParagraph"/>
        <w:numPr>
          <w:ilvl w:val="0"/>
          <w:numId w:val="5"/>
        </w:numPr>
        <w:tabs>
          <w:tab w:pos="969" w:val="left" w:leader="none"/>
        </w:tabs>
        <w:spacing w:line="225" w:lineRule="auto" w:before="237" w:after="0"/>
        <w:ind w:left="87" w:right="52" w:firstLine="540"/>
        <w:jc w:val="both"/>
        <w:rPr>
          <w:sz w:val="24"/>
        </w:rPr>
      </w:pPr>
      <w:r>
        <w:rPr>
          <w:sz w:val="24"/>
        </w:rPr>
        <w:t>Для раннего выявления признаков снижения когнитивных функций и нарушений психоэмоциального состояния проводятся:</w:t>
      </w:r>
    </w:p>
    <w:p>
      <w:pPr>
        <w:pStyle w:val="BodyText"/>
        <w:spacing w:line="225" w:lineRule="auto"/>
        <w:ind w:left="87"/>
        <w:jc w:val="left"/>
      </w:pPr>
      <w:r>
        <w:rPr/>
        <w:t>исследование</w:t>
      </w:r>
      <w:r>
        <w:rPr>
          <w:spacing w:val="34"/>
        </w:rPr>
        <w:t> </w:t>
      </w:r>
      <w:r>
        <w:rPr/>
        <w:t>с</w:t>
      </w:r>
      <w:r>
        <w:rPr>
          <w:spacing w:val="34"/>
        </w:rPr>
        <w:t> </w:t>
      </w:r>
      <w:r>
        <w:rPr/>
        <w:t>использованием</w:t>
      </w:r>
      <w:r>
        <w:rPr>
          <w:spacing w:val="34"/>
        </w:rPr>
        <w:t> </w:t>
      </w:r>
      <w:r>
        <w:rPr/>
        <w:t>зарегистрированных</w:t>
      </w:r>
      <w:r>
        <w:rPr>
          <w:spacing w:val="34"/>
        </w:rPr>
        <w:t> </w:t>
      </w:r>
      <w:r>
        <w:rPr/>
        <w:t>программных</w:t>
      </w:r>
      <w:r>
        <w:rPr>
          <w:spacing w:val="34"/>
        </w:rPr>
        <w:t> </w:t>
      </w:r>
      <w:r>
        <w:rPr/>
        <w:t>продуктов</w:t>
      </w:r>
      <w:r>
        <w:rPr>
          <w:spacing w:val="34"/>
        </w:rPr>
        <w:t> </w:t>
      </w:r>
      <w:r>
        <w:rPr/>
        <w:t>для</w:t>
      </w:r>
      <w:r>
        <w:rPr>
          <w:spacing w:val="34"/>
        </w:rPr>
        <w:t> </w:t>
      </w:r>
      <w:r>
        <w:rPr/>
        <w:t>оценки когнитивных функций и психоэмоционального состояния;</w:t>
      </w:r>
    </w:p>
    <w:p>
      <w:pPr>
        <w:pStyle w:val="BodyText"/>
        <w:spacing w:before="228"/>
        <w:ind w:left="627" w:firstLine="0"/>
        <w:jc w:val="left"/>
      </w:pPr>
      <w:r>
        <w:rPr/>
        <w:t>биохимическое</w:t>
      </w:r>
      <w:r>
        <w:rPr>
          <w:spacing w:val="-6"/>
        </w:rPr>
        <w:t> </w:t>
      </w:r>
      <w:r>
        <w:rPr/>
        <w:t>исследование</w:t>
      </w:r>
      <w:r>
        <w:rPr>
          <w:spacing w:val="-6"/>
        </w:rPr>
        <w:t> </w:t>
      </w:r>
      <w:r>
        <w:rPr/>
        <w:t>крови</w:t>
      </w:r>
      <w:r>
        <w:rPr>
          <w:spacing w:val="-6"/>
        </w:rPr>
        <w:t> </w:t>
      </w:r>
      <w:r>
        <w:rPr/>
        <w:t>в</w:t>
      </w:r>
      <w:r>
        <w:rPr>
          <w:spacing w:val="-6"/>
        </w:rPr>
        <w:t> </w:t>
      </w:r>
      <w:r>
        <w:rPr/>
        <w:t>соответствии</w:t>
      </w:r>
      <w:r>
        <w:rPr>
          <w:spacing w:val="-6"/>
        </w:rPr>
        <w:t> </w:t>
      </w:r>
      <w:r>
        <w:rPr/>
        <w:t>с</w:t>
      </w:r>
      <w:r>
        <w:rPr>
          <w:spacing w:val="-4"/>
        </w:rPr>
        <w:t> </w:t>
      </w:r>
      <w:r>
        <w:rPr>
          <w:color w:val="0000FF"/>
        </w:rPr>
        <w:t>пунктом</w:t>
      </w:r>
      <w:r>
        <w:rPr>
          <w:color w:val="0000FF"/>
          <w:spacing w:val="-6"/>
        </w:rPr>
        <w:t> </w:t>
      </w:r>
      <w:r>
        <w:rPr>
          <w:color w:val="0000FF"/>
        </w:rPr>
        <w:t>3</w:t>
      </w:r>
      <w:r>
        <w:rPr>
          <w:color w:val="0000FF"/>
          <w:spacing w:val="-5"/>
        </w:rPr>
        <w:t> </w:t>
      </w:r>
      <w:r>
        <w:rPr/>
        <w:t>настоящего</w:t>
      </w:r>
      <w:r>
        <w:rPr>
          <w:spacing w:val="-4"/>
        </w:rPr>
        <w:t> </w:t>
      </w:r>
      <w:r>
        <w:rPr>
          <w:spacing w:val="-2"/>
        </w:rPr>
        <w:t>приложения.</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93"/>
        <w:ind w:left="0" w:firstLine="0"/>
        <w:jc w:val="left"/>
      </w:pPr>
    </w:p>
    <w:p>
      <w:pPr>
        <w:pStyle w:val="BodyText"/>
        <w:spacing w:line="225" w:lineRule="auto" w:before="0"/>
        <w:ind w:left="6729" w:right="51" w:firstLine="1713"/>
        <w:jc w:val="right"/>
      </w:pPr>
      <w:r>
        <w:rPr/>
        <w:t>Приложение</w:t>
      </w:r>
      <w:r>
        <w:rPr>
          <w:spacing w:val="-15"/>
        </w:rPr>
        <w:t> </w:t>
      </w:r>
      <w:r>
        <w:rPr/>
        <w:t>N</w:t>
      </w:r>
      <w:r>
        <w:rPr>
          <w:spacing w:val="-15"/>
        </w:rPr>
        <w:t> </w:t>
      </w:r>
      <w:r>
        <w:rPr/>
        <w:t>8 к Программе государственных гарантий бесплатного оказания гражданам</w:t>
      </w:r>
      <w:r>
        <w:rPr>
          <w:spacing w:val="-15"/>
        </w:rPr>
        <w:t> </w:t>
      </w:r>
      <w:r>
        <w:rPr/>
        <w:t>медицинской</w:t>
      </w:r>
      <w:r>
        <w:rPr>
          <w:spacing w:val="-15"/>
        </w:rPr>
        <w:t> </w:t>
      </w:r>
      <w:r>
        <w:rPr/>
        <w:t>помощи на 2026 год и на плановый период 2027 и 2028 годов</w:t>
      </w:r>
    </w:p>
    <w:p>
      <w:pPr>
        <w:pStyle w:val="BodyText"/>
        <w:spacing w:after="0" w:line="225" w:lineRule="auto"/>
        <w:jc w:val="right"/>
        <w:sectPr>
          <w:pgSz w:w="11910" w:h="16840"/>
          <w:pgMar w:header="492" w:footer="1504" w:top="1760" w:bottom="1700" w:left="1133" w:right="566"/>
        </w:sectPr>
      </w:pPr>
    </w:p>
    <w:p>
      <w:pPr>
        <w:spacing w:line="268" w:lineRule="exact" w:before="82"/>
        <w:ind w:left="862" w:right="829" w:firstLine="0"/>
        <w:jc w:val="center"/>
        <w:rPr>
          <w:rFonts w:ascii="Arial" w:hAnsi="Arial"/>
          <w:b/>
          <w:sz w:val="24"/>
        </w:rPr>
      </w:pPr>
      <w:bookmarkStart w:name="I. В стационарных условиях" w:id="61"/>
      <w:bookmarkEnd w:id="61"/>
      <w:r>
        <w:rPr/>
      </w:r>
      <w:bookmarkStart w:name="_bookmark25" w:id="62"/>
      <w:bookmarkEnd w:id="62"/>
      <w:r>
        <w:rPr/>
      </w:r>
      <w:r>
        <w:rPr>
          <w:rFonts w:ascii="Arial" w:hAnsi="Arial"/>
          <w:b/>
          <w:spacing w:val="-2"/>
          <w:sz w:val="24"/>
        </w:rPr>
        <w:t>ПЕРЕЧЕНЬ</w:t>
      </w:r>
    </w:p>
    <w:p>
      <w:pPr>
        <w:spacing w:line="225" w:lineRule="auto" w:before="5"/>
        <w:ind w:left="134" w:right="100" w:firstLine="0"/>
        <w:jc w:val="center"/>
        <w:rPr>
          <w:rFonts w:ascii="Arial" w:hAnsi="Arial"/>
          <w:b/>
          <w:sz w:val="24"/>
        </w:rPr>
      </w:pPr>
      <w:r>
        <w:rPr>
          <w:rFonts w:ascii="Arial" w:hAnsi="Arial"/>
          <w:b/>
          <w:sz w:val="24"/>
        </w:rPr>
        <w:t>ГРУПП</w:t>
      </w:r>
      <w:r>
        <w:rPr>
          <w:rFonts w:ascii="Arial" w:hAnsi="Arial"/>
          <w:b/>
          <w:spacing w:val="-9"/>
          <w:sz w:val="24"/>
        </w:rPr>
        <w:t> </w:t>
      </w:r>
      <w:r>
        <w:rPr>
          <w:rFonts w:ascii="Arial" w:hAnsi="Arial"/>
          <w:b/>
          <w:sz w:val="24"/>
        </w:rPr>
        <w:t>ЗАБОЛЕВАНИЙ,</w:t>
      </w:r>
      <w:r>
        <w:rPr>
          <w:rFonts w:ascii="Arial" w:hAnsi="Arial"/>
          <w:b/>
          <w:spacing w:val="-9"/>
          <w:sz w:val="24"/>
        </w:rPr>
        <w:t> </w:t>
      </w:r>
      <w:r>
        <w:rPr>
          <w:rFonts w:ascii="Arial" w:hAnsi="Arial"/>
          <w:b/>
          <w:sz w:val="24"/>
        </w:rPr>
        <w:t>СОСТОЯНИЙ</w:t>
      </w:r>
      <w:r>
        <w:rPr>
          <w:rFonts w:ascii="Arial" w:hAnsi="Arial"/>
          <w:b/>
          <w:spacing w:val="-9"/>
          <w:sz w:val="24"/>
        </w:rPr>
        <w:t> </w:t>
      </w:r>
      <w:r>
        <w:rPr>
          <w:rFonts w:ascii="Arial" w:hAnsi="Arial"/>
          <w:b/>
          <w:sz w:val="24"/>
        </w:rPr>
        <w:t>С</w:t>
      </w:r>
      <w:r>
        <w:rPr>
          <w:rFonts w:ascii="Arial" w:hAnsi="Arial"/>
          <w:b/>
          <w:spacing w:val="-9"/>
          <w:sz w:val="24"/>
        </w:rPr>
        <w:t> </w:t>
      </w:r>
      <w:r>
        <w:rPr>
          <w:rFonts w:ascii="Arial" w:hAnsi="Arial"/>
          <w:b/>
          <w:sz w:val="24"/>
        </w:rPr>
        <w:t>ОПТИМАЛЬНОЙ</w:t>
      </w:r>
      <w:r>
        <w:rPr>
          <w:rFonts w:ascii="Arial" w:hAnsi="Arial"/>
          <w:b/>
          <w:spacing w:val="-9"/>
          <w:sz w:val="24"/>
        </w:rPr>
        <w:t> </w:t>
      </w:r>
      <w:r>
        <w:rPr>
          <w:rFonts w:ascii="Arial" w:hAnsi="Arial"/>
          <w:b/>
          <w:sz w:val="24"/>
        </w:rPr>
        <w:t>ДЛИТЕЛЬНОСТЬЮ ЛЕЧЕНИЯ ДО 3 ДНЕЙ (ВКЛЮЧИТЕЛЬНО)</w:t>
      </w:r>
    </w:p>
    <w:p>
      <w:pPr>
        <w:pStyle w:val="BodyText"/>
        <w:spacing w:before="10"/>
        <w:ind w:lef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593472">
                <wp:simplePos x="0" y="0"/>
                <wp:positionH relativeFrom="page">
                  <wp:posOffset>774700</wp:posOffset>
                </wp:positionH>
                <wp:positionV relativeFrom="paragraph">
                  <wp:posOffset>153188</wp:posOffset>
                </wp:positionV>
                <wp:extent cx="5744210" cy="31369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744210" cy="313690"/>
                          <a:chExt cx="5744210" cy="313690"/>
                        </a:xfrm>
                      </wpg:grpSpPr>
                      <wps:wsp>
                        <wps:cNvPr id="59" name="Graphic 59"/>
                        <wps:cNvSpPr/>
                        <wps:spPr>
                          <a:xfrm>
                            <a:off x="0" y="3175"/>
                            <a:ext cx="5744210" cy="307340"/>
                          </a:xfrm>
                          <a:custGeom>
                            <a:avLst/>
                            <a:gdLst/>
                            <a:ahLst/>
                            <a:cxnLst/>
                            <a:rect l="l" t="t" r="r" b="b"/>
                            <a:pathLst>
                              <a:path w="5744210" h="307340">
                                <a:moveTo>
                                  <a:pt x="0" y="0"/>
                                </a:moveTo>
                                <a:lnTo>
                                  <a:pt x="883920" y="0"/>
                                </a:lnTo>
                              </a:path>
                              <a:path w="5744210" h="307340">
                                <a:moveTo>
                                  <a:pt x="883920" y="0"/>
                                </a:moveTo>
                                <a:lnTo>
                                  <a:pt x="883920" y="307340"/>
                                </a:lnTo>
                              </a:path>
                              <a:path w="5744210" h="307340">
                                <a:moveTo>
                                  <a:pt x="0" y="307340"/>
                                </a:moveTo>
                                <a:lnTo>
                                  <a:pt x="883920" y="307340"/>
                                </a:lnTo>
                              </a:path>
                              <a:path w="5744210" h="307340">
                                <a:moveTo>
                                  <a:pt x="883920" y="0"/>
                                </a:moveTo>
                                <a:lnTo>
                                  <a:pt x="883920" y="307340"/>
                                </a:lnTo>
                              </a:path>
                              <a:path w="5744210" h="307340">
                                <a:moveTo>
                                  <a:pt x="883920" y="0"/>
                                </a:moveTo>
                                <a:lnTo>
                                  <a:pt x="5744210" y="0"/>
                                </a:lnTo>
                              </a:path>
                              <a:path w="5744210" h="307340">
                                <a:moveTo>
                                  <a:pt x="883920" y="307340"/>
                                </a:moveTo>
                                <a:lnTo>
                                  <a:pt x="5744210" y="307340"/>
                                </a:lnTo>
                              </a:path>
                              <a:path w="5744210" h="307340">
                                <a:moveTo>
                                  <a:pt x="0" y="307340"/>
                                </a:moveTo>
                                <a:lnTo>
                                  <a:pt x="5744209" y="307340"/>
                                </a:lnTo>
                              </a:path>
                            </a:pathLst>
                          </a:custGeom>
                          <a:ln w="6350">
                            <a:solidFill>
                              <a:srgbClr val="000000"/>
                            </a:solidFill>
                            <a:prstDash val="solid"/>
                          </a:ln>
                        </wps:spPr>
                        <wps:bodyPr wrap="square" lIns="0" tIns="0" rIns="0" bIns="0" rtlCol="0">
                          <a:prstTxWarp prst="textNoShape">
                            <a:avLst/>
                          </a:prstTxWarp>
                          <a:noAutofit/>
                        </wps:bodyPr>
                      </wps:wsp>
                      <wps:wsp>
                        <wps:cNvPr id="60" name="Textbox 60"/>
                        <wps:cNvSpPr txBox="1"/>
                        <wps:spPr>
                          <a:xfrm>
                            <a:off x="144193" y="80627"/>
                            <a:ext cx="601980" cy="168910"/>
                          </a:xfrm>
                          <a:prstGeom prst="rect">
                            <a:avLst/>
                          </a:prstGeom>
                        </wps:spPr>
                        <wps:txbx>
                          <w:txbxContent>
                            <w:p>
                              <w:pPr>
                                <w:spacing w:line="266" w:lineRule="exact" w:before="0"/>
                                <w:ind w:left="0" w:right="0" w:firstLine="0"/>
                                <w:jc w:val="left"/>
                                <w:rPr>
                                  <w:sz w:val="24"/>
                                </w:rPr>
                              </w:pPr>
                              <w:r>
                                <w:rPr>
                                  <w:sz w:val="24"/>
                                </w:rPr>
                                <w:t>Код</w:t>
                              </w:r>
                              <w:r>
                                <w:rPr>
                                  <w:spacing w:val="-5"/>
                                  <w:sz w:val="24"/>
                                </w:rPr>
                                <w:t> КСЕ</w:t>
                              </w:r>
                            </w:p>
                          </w:txbxContent>
                        </wps:txbx>
                        <wps:bodyPr wrap="square" lIns="0" tIns="0" rIns="0" bIns="0" rtlCol="0">
                          <a:noAutofit/>
                        </wps:bodyPr>
                      </wps:wsp>
                      <wps:wsp>
                        <wps:cNvPr id="61" name="Textbox 61"/>
                        <wps:cNvSpPr txBox="1"/>
                        <wps:spPr>
                          <a:xfrm>
                            <a:off x="2841903" y="80627"/>
                            <a:ext cx="962660" cy="168910"/>
                          </a:xfrm>
                          <a:prstGeom prst="rect">
                            <a:avLst/>
                          </a:prstGeom>
                        </wps:spPr>
                        <wps:txbx>
                          <w:txbxContent>
                            <w:p>
                              <w:pPr>
                                <w:spacing w:line="266" w:lineRule="exact" w:before="0"/>
                                <w:ind w:left="0" w:right="0" w:firstLine="0"/>
                                <w:jc w:val="left"/>
                                <w:rPr>
                                  <w:sz w:val="24"/>
                                </w:rPr>
                              </w:pPr>
                              <w:r>
                                <w:rPr>
                                  <w:spacing w:val="-2"/>
                                  <w:sz w:val="24"/>
                                </w:rPr>
                                <w:t>Наименование</w:t>
                              </w:r>
                            </w:p>
                          </w:txbxContent>
                        </wps:txbx>
                        <wps:bodyPr wrap="square" lIns="0" tIns="0" rIns="0" bIns="0" rtlCol="0">
                          <a:noAutofit/>
                        </wps:bodyPr>
                      </wps:wsp>
                    </wpg:wgp>
                  </a:graphicData>
                </a:graphic>
              </wp:anchor>
            </w:drawing>
          </mc:Choice>
          <mc:Fallback>
            <w:pict>
              <v:group style="position:absolute;margin-left:61pt;margin-top:12.06208pt;width:452.3pt;height:24.7pt;mso-position-horizontal-relative:page;mso-position-vertical-relative:paragraph;z-index:-15723008;mso-wrap-distance-left:0;mso-wrap-distance-right:0" id="docshapegroup36" coordorigin="1220,241" coordsize="9046,494">
                <v:shape style="position:absolute;left:1220;top:246;width:9046;height:484" id="docshape37" coordorigin="1220,246" coordsize="9046,484" path="m1220,246l2612,246m2612,246l2612,730m1220,730l2612,730m2612,246l2612,730m2612,246l10266,246m2612,730l10266,730m1220,730l10266,730e" filled="false" stroked="true" strokeweight=".5pt" strokecolor="#000000">
                  <v:path arrowok="t"/>
                  <v:stroke dashstyle="solid"/>
                </v:shape>
                <v:shape style="position:absolute;left:1447;top:368;width:948;height:266" type="#_x0000_t202" id="docshape38" filled="false" stroked="false">
                  <v:textbox inset="0,0,0,0">
                    <w:txbxContent>
                      <w:p>
                        <w:pPr>
                          <w:spacing w:line="266" w:lineRule="exact" w:before="0"/>
                          <w:ind w:left="0" w:right="0" w:firstLine="0"/>
                          <w:jc w:val="left"/>
                          <w:rPr>
                            <w:sz w:val="24"/>
                          </w:rPr>
                        </w:pPr>
                        <w:r>
                          <w:rPr>
                            <w:sz w:val="24"/>
                          </w:rPr>
                          <w:t>Код</w:t>
                        </w:r>
                        <w:r>
                          <w:rPr>
                            <w:spacing w:val="-5"/>
                            <w:sz w:val="24"/>
                          </w:rPr>
                          <w:t> КСЕ</w:t>
                        </w:r>
                      </w:p>
                    </w:txbxContent>
                  </v:textbox>
                  <w10:wrap type="none"/>
                </v:shape>
                <v:shape style="position:absolute;left:5695;top:368;width:1516;height:266" type="#_x0000_t202" id="docshape39" filled="false" stroked="false">
                  <v:textbox inset="0,0,0,0">
                    <w:txbxContent>
                      <w:p>
                        <w:pPr>
                          <w:spacing w:line="266" w:lineRule="exact" w:before="0"/>
                          <w:ind w:left="0" w:right="0" w:firstLine="0"/>
                          <w:jc w:val="left"/>
                          <w:rPr>
                            <w:sz w:val="24"/>
                          </w:rPr>
                        </w:pPr>
                        <w:r>
                          <w:rPr>
                            <w:spacing w:val="-2"/>
                            <w:sz w:val="24"/>
                          </w:rPr>
                          <w:t>Наименование</w:t>
                        </w:r>
                      </w:p>
                    </w:txbxContent>
                  </v:textbox>
                  <w10:wrap type="none"/>
                </v:shape>
                <w10:wrap type="topAndBottom"/>
              </v:group>
            </w:pict>
          </mc:Fallback>
        </mc:AlternateContent>
      </w:r>
    </w:p>
    <w:p>
      <w:pPr>
        <w:pStyle w:val="ListParagraph"/>
        <w:numPr>
          <w:ilvl w:val="1"/>
          <w:numId w:val="5"/>
        </w:numPr>
        <w:tabs>
          <w:tab w:pos="3370" w:val="left" w:leader="none"/>
        </w:tabs>
        <w:spacing w:line="403" w:lineRule="auto" w:before="106" w:after="0"/>
        <w:ind w:left="373" w:right="4154" w:firstLine="2798"/>
        <w:jc w:val="both"/>
        <w:rPr>
          <w:sz w:val="24"/>
        </w:rPr>
      </w:pPr>
      <w:r>
        <w:rPr>
          <w:sz w:val="24"/>
        </w:rPr>
        <w:t>В</w:t>
      </w:r>
      <w:r>
        <w:rPr>
          <w:spacing w:val="-15"/>
          <w:sz w:val="24"/>
        </w:rPr>
        <w:t> </w:t>
      </w:r>
      <w:r>
        <w:rPr>
          <w:sz w:val="24"/>
        </w:rPr>
        <w:t>стационарных</w:t>
      </w:r>
      <w:r>
        <w:rPr>
          <w:spacing w:val="-15"/>
          <w:sz w:val="24"/>
        </w:rPr>
        <w:t> </w:t>
      </w:r>
      <w:r>
        <w:rPr>
          <w:sz w:val="24"/>
        </w:rPr>
        <w:t>условиях st02.001</w:t>
      </w:r>
      <w:r>
        <w:rPr>
          <w:spacing w:val="80"/>
          <w:sz w:val="24"/>
        </w:rPr>
        <w:t>  </w:t>
      </w:r>
      <w:r>
        <w:rPr>
          <w:sz w:val="24"/>
        </w:rPr>
        <w:t>Осложнения, связанные с беременностью</w:t>
      </w:r>
    </w:p>
    <w:p>
      <w:pPr>
        <w:pStyle w:val="BodyText"/>
        <w:spacing w:line="403" w:lineRule="auto" w:before="1"/>
        <w:ind w:left="373" w:right="3329" w:firstLine="0"/>
      </w:pPr>
      <w:r>
        <w:rPr/>
        <w:t>st02.002</w:t>
      </w:r>
      <w:r>
        <w:rPr>
          <w:spacing w:val="80"/>
        </w:rPr>
        <w:t> </w:t>
      </w:r>
      <w:r>
        <w:rPr/>
        <w:t>Беременность,</w:t>
      </w:r>
      <w:r>
        <w:rPr>
          <w:spacing w:val="-5"/>
        </w:rPr>
        <w:t> </w:t>
      </w:r>
      <w:r>
        <w:rPr/>
        <w:t>закончившаяся</w:t>
      </w:r>
      <w:r>
        <w:rPr>
          <w:spacing w:val="-6"/>
        </w:rPr>
        <w:t> </w:t>
      </w:r>
      <w:r>
        <w:rPr/>
        <w:t>абортивным</w:t>
      </w:r>
      <w:r>
        <w:rPr>
          <w:spacing w:val="-6"/>
        </w:rPr>
        <w:t> </w:t>
      </w:r>
      <w:r>
        <w:rPr/>
        <w:t>исходом st02.003</w:t>
      </w:r>
      <w:r>
        <w:rPr>
          <w:spacing w:val="80"/>
        </w:rPr>
        <w:t>  </w:t>
      </w:r>
      <w:r>
        <w:rPr/>
        <w:t>Родоразрешение</w:t>
      </w:r>
    </w:p>
    <w:p>
      <w:pPr>
        <w:pStyle w:val="BodyText"/>
        <w:spacing w:before="1"/>
        <w:ind w:left="373" w:firstLine="0"/>
      </w:pPr>
      <w:r>
        <w:rPr/>
        <w:t>st02.004</w:t>
      </w:r>
      <w:r>
        <w:rPr>
          <w:spacing w:val="55"/>
        </w:rPr>
        <w:t>   </w:t>
      </w:r>
      <w:r>
        <w:rPr/>
        <w:t>Кесарево</w:t>
      </w:r>
      <w:r>
        <w:rPr>
          <w:spacing w:val="2"/>
        </w:rPr>
        <w:t> </w:t>
      </w:r>
      <w:r>
        <w:rPr>
          <w:spacing w:val="-2"/>
        </w:rPr>
        <w:t>сечение</w:t>
      </w:r>
    </w:p>
    <w:p>
      <w:pPr>
        <w:pStyle w:val="BodyText"/>
        <w:spacing w:line="403" w:lineRule="auto" w:before="188"/>
        <w:ind w:left="373" w:right="3396" w:firstLine="0"/>
      </w:pPr>
      <w:r>
        <w:rPr/>
        <w:t>st02.010</w:t>
      </w:r>
      <w:r>
        <w:rPr>
          <w:spacing w:val="80"/>
          <w:w w:val="150"/>
        </w:rPr>
        <w:t> </w:t>
      </w:r>
      <w:r>
        <w:rPr/>
        <w:t>Операции</w:t>
      </w:r>
      <w:r>
        <w:rPr>
          <w:spacing w:val="-4"/>
        </w:rPr>
        <w:t> </w:t>
      </w:r>
      <w:r>
        <w:rPr/>
        <w:t>на</w:t>
      </w:r>
      <w:r>
        <w:rPr>
          <w:spacing w:val="-4"/>
        </w:rPr>
        <w:t> </w:t>
      </w:r>
      <w:r>
        <w:rPr/>
        <w:t>женских</w:t>
      </w:r>
      <w:r>
        <w:rPr>
          <w:spacing w:val="-3"/>
        </w:rPr>
        <w:t> </w:t>
      </w:r>
      <w:r>
        <w:rPr/>
        <w:t>половых</w:t>
      </w:r>
      <w:r>
        <w:rPr>
          <w:spacing w:val="-3"/>
        </w:rPr>
        <w:t> </w:t>
      </w:r>
      <w:r>
        <w:rPr/>
        <w:t>органах</w:t>
      </w:r>
      <w:r>
        <w:rPr>
          <w:spacing w:val="-3"/>
        </w:rPr>
        <w:t> </w:t>
      </w:r>
      <w:r>
        <w:rPr/>
        <w:t>(уровень</w:t>
      </w:r>
      <w:r>
        <w:rPr>
          <w:spacing w:val="-4"/>
        </w:rPr>
        <w:t> </w:t>
      </w:r>
      <w:r>
        <w:rPr/>
        <w:t>1) st02.011</w:t>
      </w:r>
      <w:r>
        <w:rPr>
          <w:spacing w:val="80"/>
          <w:w w:val="150"/>
        </w:rPr>
        <w:t> </w:t>
      </w:r>
      <w:r>
        <w:rPr/>
        <w:t>Операции</w:t>
      </w:r>
      <w:r>
        <w:rPr>
          <w:spacing w:val="-4"/>
        </w:rPr>
        <w:t> </w:t>
      </w:r>
      <w:r>
        <w:rPr/>
        <w:t>на</w:t>
      </w:r>
      <w:r>
        <w:rPr>
          <w:spacing w:val="-4"/>
        </w:rPr>
        <w:t> </w:t>
      </w:r>
      <w:r>
        <w:rPr/>
        <w:t>женских</w:t>
      </w:r>
      <w:r>
        <w:rPr>
          <w:spacing w:val="-3"/>
        </w:rPr>
        <w:t> </w:t>
      </w:r>
      <w:r>
        <w:rPr/>
        <w:t>половых</w:t>
      </w:r>
      <w:r>
        <w:rPr>
          <w:spacing w:val="-3"/>
        </w:rPr>
        <w:t> </w:t>
      </w:r>
      <w:r>
        <w:rPr/>
        <w:t>органах</w:t>
      </w:r>
      <w:r>
        <w:rPr>
          <w:spacing w:val="-3"/>
        </w:rPr>
        <w:t> </w:t>
      </w:r>
      <w:r>
        <w:rPr/>
        <w:t>(уровень</w:t>
      </w:r>
      <w:r>
        <w:rPr>
          <w:spacing w:val="-4"/>
        </w:rPr>
        <w:t> </w:t>
      </w:r>
      <w:r>
        <w:rPr/>
        <w:t>2) st02.015</w:t>
      </w:r>
      <w:r>
        <w:rPr>
          <w:spacing w:val="80"/>
          <w:w w:val="150"/>
        </w:rPr>
        <w:t> </w:t>
      </w:r>
      <w:r>
        <w:rPr/>
        <w:t>Операции</w:t>
      </w:r>
      <w:r>
        <w:rPr>
          <w:spacing w:val="-4"/>
        </w:rPr>
        <w:t> </w:t>
      </w:r>
      <w:r>
        <w:rPr/>
        <w:t>на</w:t>
      </w:r>
      <w:r>
        <w:rPr>
          <w:spacing w:val="-4"/>
        </w:rPr>
        <w:t> </w:t>
      </w:r>
      <w:r>
        <w:rPr/>
        <w:t>женских</w:t>
      </w:r>
      <w:r>
        <w:rPr>
          <w:spacing w:val="-3"/>
        </w:rPr>
        <w:t> </w:t>
      </w:r>
      <w:r>
        <w:rPr/>
        <w:t>половых</w:t>
      </w:r>
      <w:r>
        <w:rPr>
          <w:spacing w:val="-3"/>
        </w:rPr>
        <w:t> </w:t>
      </w:r>
      <w:r>
        <w:rPr/>
        <w:t>органах</w:t>
      </w:r>
      <w:r>
        <w:rPr>
          <w:spacing w:val="-3"/>
        </w:rPr>
        <w:t> </w:t>
      </w:r>
      <w:r>
        <w:rPr/>
        <w:t>(уровень</w:t>
      </w:r>
      <w:r>
        <w:rPr>
          <w:spacing w:val="-4"/>
        </w:rPr>
        <w:t> </w:t>
      </w:r>
      <w:r>
        <w:rPr/>
        <w:t>5) st02.016</w:t>
      </w:r>
      <w:r>
        <w:rPr>
          <w:spacing w:val="80"/>
          <w:w w:val="150"/>
        </w:rPr>
        <w:t> </w:t>
      </w:r>
      <w:r>
        <w:rPr/>
        <w:t>Операции</w:t>
      </w:r>
      <w:r>
        <w:rPr>
          <w:spacing w:val="-4"/>
        </w:rPr>
        <w:t> </w:t>
      </w:r>
      <w:r>
        <w:rPr/>
        <w:t>на</w:t>
      </w:r>
      <w:r>
        <w:rPr>
          <w:spacing w:val="-4"/>
        </w:rPr>
        <w:t> </w:t>
      </w:r>
      <w:r>
        <w:rPr/>
        <w:t>женских</w:t>
      </w:r>
      <w:r>
        <w:rPr>
          <w:spacing w:val="-3"/>
        </w:rPr>
        <w:t> </w:t>
      </w:r>
      <w:r>
        <w:rPr/>
        <w:t>половых</w:t>
      </w:r>
      <w:r>
        <w:rPr>
          <w:spacing w:val="-3"/>
        </w:rPr>
        <w:t> </w:t>
      </w:r>
      <w:r>
        <w:rPr/>
        <w:t>органах</w:t>
      </w:r>
      <w:r>
        <w:rPr>
          <w:spacing w:val="-3"/>
        </w:rPr>
        <w:t> </w:t>
      </w:r>
      <w:r>
        <w:rPr/>
        <w:t>(уровень</w:t>
      </w:r>
      <w:r>
        <w:rPr>
          <w:spacing w:val="-4"/>
        </w:rPr>
        <w:t> </w:t>
      </w:r>
      <w:r>
        <w:rPr/>
        <w:t>6) st02.017</w:t>
      </w:r>
      <w:r>
        <w:rPr>
          <w:spacing w:val="80"/>
          <w:w w:val="150"/>
        </w:rPr>
        <w:t> </w:t>
      </w:r>
      <w:r>
        <w:rPr/>
        <w:t>Операции</w:t>
      </w:r>
      <w:r>
        <w:rPr>
          <w:spacing w:val="-4"/>
        </w:rPr>
        <w:t> </w:t>
      </w:r>
      <w:r>
        <w:rPr/>
        <w:t>на</w:t>
      </w:r>
      <w:r>
        <w:rPr>
          <w:spacing w:val="-4"/>
        </w:rPr>
        <w:t> </w:t>
      </w:r>
      <w:r>
        <w:rPr/>
        <w:t>женских</w:t>
      </w:r>
      <w:r>
        <w:rPr>
          <w:spacing w:val="-3"/>
        </w:rPr>
        <w:t> </w:t>
      </w:r>
      <w:r>
        <w:rPr/>
        <w:t>половых</w:t>
      </w:r>
      <w:r>
        <w:rPr>
          <w:spacing w:val="-3"/>
        </w:rPr>
        <w:t> </w:t>
      </w:r>
      <w:r>
        <w:rPr/>
        <w:t>органах</w:t>
      </w:r>
      <w:r>
        <w:rPr>
          <w:spacing w:val="-3"/>
        </w:rPr>
        <w:t> </w:t>
      </w:r>
      <w:r>
        <w:rPr/>
        <w:t>(уровень</w:t>
      </w:r>
      <w:r>
        <w:rPr>
          <w:spacing w:val="-4"/>
        </w:rPr>
        <w:t> </w:t>
      </w:r>
      <w:r>
        <w:rPr/>
        <w:t>7) st03.002</w:t>
      </w:r>
      <w:r>
        <w:rPr>
          <w:spacing w:val="80"/>
        </w:rPr>
        <w:t>  </w:t>
      </w:r>
      <w:r>
        <w:rPr/>
        <w:t>Ангионевротический отек, анафилактический шок</w:t>
      </w:r>
    </w:p>
    <w:p>
      <w:pPr>
        <w:pStyle w:val="BodyText"/>
        <w:spacing w:line="225" w:lineRule="auto" w:before="16"/>
        <w:ind w:left="1540" w:right="1481" w:hanging="1168"/>
      </w:pPr>
      <w:r>
        <w:rPr/>
        <w:t>st05.008</w:t>
      </w:r>
      <w:r>
        <w:rPr>
          <w:spacing w:val="80"/>
          <w:w w:val="150"/>
        </w:rPr>
        <w:t> </w:t>
      </w:r>
      <w:r>
        <w:rPr/>
        <w:t>Лекарственная</w:t>
      </w:r>
      <w:r>
        <w:rPr>
          <w:spacing w:val="-4"/>
        </w:rPr>
        <w:t> </w:t>
      </w:r>
      <w:r>
        <w:rPr/>
        <w:t>терапия</w:t>
      </w:r>
      <w:r>
        <w:rPr>
          <w:spacing w:val="-4"/>
        </w:rPr>
        <w:t> </w:t>
      </w:r>
      <w:r>
        <w:rPr/>
        <w:t>при</w:t>
      </w:r>
      <w:r>
        <w:rPr>
          <w:spacing w:val="-4"/>
        </w:rPr>
        <w:t> </w:t>
      </w:r>
      <w:r>
        <w:rPr/>
        <w:t>доброкачественных</w:t>
      </w:r>
      <w:r>
        <w:rPr>
          <w:spacing w:val="-3"/>
        </w:rPr>
        <w:t> </w:t>
      </w:r>
      <w:r>
        <w:rPr/>
        <w:t>заболеваниях</w:t>
      </w:r>
      <w:r>
        <w:rPr>
          <w:spacing w:val="-3"/>
        </w:rPr>
        <w:t> </w:t>
      </w:r>
      <w:r>
        <w:rPr/>
        <w:t>крови</w:t>
      </w:r>
      <w:r>
        <w:rPr>
          <w:spacing w:val="-4"/>
        </w:rPr>
        <w:t> </w:t>
      </w:r>
      <w:r>
        <w:rPr/>
        <w:t>и пузырном заносе </w:t>
      </w:r>
      <w:r>
        <w:rPr>
          <w:color w:val="0000FF"/>
        </w:rPr>
        <w:t>&lt;*&gt;</w:t>
      </w:r>
    </w:p>
    <w:p>
      <w:pPr>
        <w:pStyle w:val="BodyText"/>
        <w:tabs>
          <w:tab w:pos="1540" w:val="left" w:leader="none"/>
        </w:tabs>
        <w:spacing w:line="225" w:lineRule="auto" w:before="205"/>
        <w:ind w:left="1540" w:right="1333" w:hanging="1168"/>
        <w:jc w:val="left"/>
      </w:pPr>
      <w:r>
        <w:rPr>
          <w:spacing w:val="-2"/>
        </w:rPr>
        <w:t>st08.001</w:t>
      </w:r>
      <w:r>
        <w:rPr/>
        <w:tab/>
        <w:t>Лекарственная</w:t>
      </w:r>
      <w:r>
        <w:rPr>
          <w:spacing w:val="-8"/>
        </w:rPr>
        <w:t> </w:t>
      </w:r>
      <w:r>
        <w:rPr/>
        <w:t>терапия</w:t>
      </w:r>
      <w:r>
        <w:rPr>
          <w:spacing w:val="-8"/>
        </w:rPr>
        <w:t> </w:t>
      </w:r>
      <w:r>
        <w:rPr/>
        <w:t>при</w:t>
      </w:r>
      <w:r>
        <w:rPr>
          <w:spacing w:val="-8"/>
        </w:rPr>
        <w:t> </w:t>
      </w:r>
      <w:r>
        <w:rPr/>
        <w:t>злокачественных</w:t>
      </w:r>
      <w:r>
        <w:rPr>
          <w:spacing w:val="-7"/>
        </w:rPr>
        <w:t> </w:t>
      </w:r>
      <w:r>
        <w:rPr/>
        <w:t>новообразованиях</w:t>
      </w:r>
      <w:r>
        <w:rPr>
          <w:spacing w:val="-7"/>
        </w:rPr>
        <w:t> </w:t>
      </w:r>
      <w:r>
        <w:rPr/>
        <w:t>других локализаций (кроме лимфоидной и кроветворной тканей), дети </w:t>
      </w:r>
      <w:r>
        <w:rPr>
          <w:color w:val="0000FF"/>
        </w:rPr>
        <w:t>&lt;*&gt;</w:t>
      </w:r>
    </w:p>
    <w:p>
      <w:pPr>
        <w:pStyle w:val="BodyText"/>
        <w:spacing w:before="191"/>
        <w:ind w:left="373" w:firstLine="0"/>
      </w:pPr>
      <w:r>
        <w:rPr/>
        <w:t>st08.002</w:t>
      </w:r>
      <w:r>
        <w:rPr>
          <w:spacing w:val="76"/>
          <w:w w:val="150"/>
        </w:rPr>
        <w:t>  </w:t>
      </w:r>
      <w:r>
        <w:rPr/>
        <w:t>Лекарственная</w:t>
      </w:r>
      <w:r>
        <w:rPr>
          <w:spacing w:val="-3"/>
        </w:rPr>
        <w:t> </w:t>
      </w:r>
      <w:r>
        <w:rPr/>
        <w:t>терапия</w:t>
      </w:r>
      <w:r>
        <w:rPr>
          <w:spacing w:val="-3"/>
        </w:rPr>
        <w:t> </w:t>
      </w:r>
      <w:r>
        <w:rPr/>
        <w:t>при</w:t>
      </w:r>
      <w:r>
        <w:rPr>
          <w:spacing w:val="-3"/>
        </w:rPr>
        <w:t> </w:t>
      </w:r>
      <w:r>
        <w:rPr/>
        <w:t>остром</w:t>
      </w:r>
      <w:r>
        <w:rPr>
          <w:spacing w:val="-4"/>
        </w:rPr>
        <w:t> </w:t>
      </w:r>
      <w:r>
        <w:rPr/>
        <w:t>лейкозе,</w:t>
      </w:r>
      <w:r>
        <w:rPr>
          <w:spacing w:val="-2"/>
        </w:rPr>
        <w:t> </w:t>
      </w:r>
      <w:r>
        <w:rPr/>
        <w:t>дети </w:t>
      </w:r>
      <w:r>
        <w:rPr>
          <w:color w:val="0000FF"/>
          <w:spacing w:val="-5"/>
        </w:rPr>
        <w:t>&lt;*&gt;</w:t>
      </w:r>
    </w:p>
    <w:p>
      <w:pPr>
        <w:pStyle w:val="BodyText"/>
        <w:tabs>
          <w:tab w:pos="1540" w:val="left" w:leader="none"/>
        </w:tabs>
        <w:spacing w:line="225" w:lineRule="auto" w:before="202"/>
        <w:ind w:left="1540" w:right="1333" w:hanging="1168"/>
        <w:jc w:val="left"/>
      </w:pPr>
      <w:r>
        <w:rPr>
          <w:spacing w:val="-2"/>
        </w:rPr>
        <w:t>st08.003</w:t>
      </w:r>
      <w:r>
        <w:rPr/>
        <w:tab/>
        <w:t>Лекарственная</w:t>
      </w:r>
      <w:r>
        <w:rPr>
          <w:spacing w:val="-8"/>
        </w:rPr>
        <w:t> </w:t>
      </w:r>
      <w:r>
        <w:rPr/>
        <w:t>терапия</w:t>
      </w:r>
      <w:r>
        <w:rPr>
          <w:spacing w:val="-8"/>
        </w:rPr>
        <w:t> </w:t>
      </w:r>
      <w:r>
        <w:rPr/>
        <w:t>при</w:t>
      </w:r>
      <w:r>
        <w:rPr>
          <w:spacing w:val="-8"/>
        </w:rPr>
        <w:t> </w:t>
      </w:r>
      <w:r>
        <w:rPr/>
        <w:t>других</w:t>
      </w:r>
      <w:r>
        <w:rPr>
          <w:spacing w:val="-7"/>
        </w:rPr>
        <w:t> </w:t>
      </w:r>
      <w:r>
        <w:rPr/>
        <w:t>злокачественных</w:t>
      </w:r>
      <w:r>
        <w:rPr>
          <w:spacing w:val="-7"/>
        </w:rPr>
        <w:t> </w:t>
      </w:r>
      <w:r>
        <w:rPr/>
        <w:t>новообразованиях лимфоидной и кроветворной тканей, дети </w:t>
      </w:r>
      <w:r>
        <w:rPr>
          <w:color w:val="0000FF"/>
        </w:rPr>
        <w:t>&lt;*&gt;</w:t>
      </w:r>
    </w:p>
    <w:p>
      <w:pPr>
        <w:pStyle w:val="BodyText"/>
        <w:tabs>
          <w:tab w:pos="1540" w:val="left" w:leader="none"/>
        </w:tabs>
        <w:spacing w:line="403" w:lineRule="auto" w:before="192"/>
        <w:ind w:left="373" w:right="1711" w:firstLine="0"/>
        <w:jc w:val="left"/>
      </w:pPr>
      <w:r>
        <w:rPr>
          <w:spacing w:val="-2"/>
        </w:rPr>
        <w:t>st09.011</w:t>
      </w:r>
      <w:r>
        <w:rPr/>
        <w:tab/>
        <w:t>Операции</w:t>
      </w:r>
      <w:r>
        <w:rPr>
          <w:spacing w:val="-5"/>
        </w:rPr>
        <w:t> </w:t>
      </w:r>
      <w:r>
        <w:rPr/>
        <w:t>на</w:t>
      </w:r>
      <w:r>
        <w:rPr>
          <w:spacing w:val="-5"/>
        </w:rPr>
        <w:t> </w:t>
      </w:r>
      <w:r>
        <w:rPr/>
        <w:t>почке</w:t>
      </w:r>
      <w:r>
        <w:rPr>
          <w:spacing w:val="-5"/>
        </w:rPr>
        <w:t> </w:t>
      </w:r>
      <w:r>
        <w:rPr/>
        <w:t>и</w:t>
      </w:r>
      <w:r>
        <w:rPr>
          <w:spacing w:val="-5"/>
        </w:rPr>
        <w:t> </w:t>
      </w:r>
      <w:r>
        <w:rPr/>
        <w:t>мочевыделительной</w:t>
      </w:r>
      <w:r>
        <w:rPr>
          <w:spacing w:val="-5"/>
        </w:rPr>
        <w:t> </w:t>
      </w:r>
      <w:r>
        <w:rPr/>
        <w:t>системе,</w:t>
      </w:r>
      <w:r>
        <w:rPr>
          <w:spacing w:val="-4"/>
        </w:rPr>
        <w:t> </w:t>
      </w:r>
      <w:r>
        <w:rPr/>
        <w:t>дети</w:t>
      </w:r>
      <w:r>
        <w:rPr>
          <w:spacing w:val="-5"/>
        </w:rPr>
        <w:t> </w:t>
      </w:r>
      <w:r>
        <w:rPr/>
        <w:t>(уровень</w:t>
      </w:r>
      <w:r>
        <w:rPr>
          <w:spacing w:val="-5"/>
        </w:rPr>
        <w:t> </w:t>
      </w:r>
      <w:r>
        <w:rPr/>
        <w:t>7) </w:t>
      </w:r>
      <w:r>
        <w:rPr>
          <w:spacing w:val="-2"/>
        </w:rPr>
        <w:t>st10.008</w:t>
      </w:r>
      <w:r>
        <w:rPr/>
        <w:tab/>
        <w:t>Другие операции на органах брюшной полости, дети</w:t>
      </w:r>
    </w:p>
    <w:p>
      <w:pPr>
        <w:pStyle w:val="BodyText"/>
        <w:tabs>
          <w:tab w:pos="1540" w:val="left" w:leader="none"/>
        </w:tabs>
        <w:spacing w:line="225" w:lineRule="auto" w:before="14"/>
        <w:ind w:left="1540" w:right="1248" w:hanging="1168"/>
        <w:jc w:val="left"/>
      </w:pPr>
      <w:r>
        <w:rPr>
          <w:spacing w:val="-2"/>
        </w:rPr>
        <w:t>st12.010</w:t>
      </w:r>
      <w:r>
        <w:rPr/>
        <w:tab/>
        <w:t>Респираторные</w:t>
      </w:r>
      <w:r>
        <w:rPr>
          <w:spacing w:val="-7"/>
        </w:rPr>
        <w:t> </w:t>
      </w:r>
      <w:r>
        <w:rPr/>
        <w:t>инфекции</w:t>
      </w:r>
      <w:r>
        <w:rPr>
          <w:spacing w:val="-7"/>
        </w:rPr>
        <w:t> </w:t>
      </w:r>
      <w:r>
        <w:rPr/>
        <w:t>верхних</w:t>
      </w:r>
      <w:r>
        <w:rPr>
          <w:spacing w:val="-6"/>
        </w:rPr>
        <w:t> </w:t>
      </w:r>
      <w:r>
        <w:rPr/>
        <w:t>дыхательных</w:t>
      </w:r>
      <w:r>
        <w:rPr>
          <w:spacing w:val="-6"/>
        </w:rPr>
        <w:t> </w:t>
      </w:r>
      <w:r>
        <w:rPr/>
        <w:t>путей</w:t>
      </w:r>
      <w:r>
        <w:rPr>
          <w:spacing w:val="-7"/>
        </w:rPr>
        <w:t> </w:t>
      </w:r>
      <w:r>
        <w:rPr/>
        <w:t>с</w:t>
      </w:r>
      <w:r>
        <w:rPr>
          <w:spacing w:val="-7"/>
        </w:rPr>
        <w:t> </w:t>
      </w:r>
      <w:r>
        <w:rPr/>
        <w:t>осложнениями, </w:t>
      </w:r>
      <w:r>
        <w:rPr>
          <w:spacing w:val="-2"/>
        </w:rPr>
        <w:t>взрослые</w:t>
      </w:r>
    </w:p>
    <w:p>
      <w:pPr>
        <w:pStyle w:val="BodyText"/>
        <w:tabs>
          <w:tab w:pos="1540" w:val="left" w:leader="none"/>
        </w:tabs>
        <w:spacing w:line="403" w:lineRule="auto" w:before="191"/>
        <w:ind w:left="373" w:right="2467" w:firstLine="0"/>
        <w:jc w:val="left"/>
      </w:pPr>
      <w:r>
        <w:rPr>
          <w:spacing w:val="-2"/>
        </w:rPr>
        <w:t>st12.011</w:t>
      </w:r>
      <w:r>
        <w:rPr/>
        <w:tab/>
        <w:t>Респираторные</w:t>
      </w:r>
      <w:r>
        <w:rPr>
          <w:spacing w:val="-8"/>
        </w:rPr>
        <w:t> </w:t>
      </w:r>
      <w:r>
        <w:rPr/>
        <w:t>инфекции</w:t>
      </w:r>
      <w:r>
        <w:rPr>
          <w:spacing w:val="-8"/>
        </w:rPr>
        <w:t> </w:t>
      </w:r>
      <w:r>
        <w:rPr/>
        <w:t>верхних</w:t>
      </w:r>
      <w:r>
        <w:rPr>
          <w:spacing w:val="-7"/>
        </w:rPr>
        <w:t> </w:t>
      </w:r>
      <w:r>
        <w:rPr/>
        <w:t>дыхательных</w:t>
      </w:r>
      <w:r>
        <w:rPr>
          <w:spacing w:val="-7"/>
        </w:rPr>
        <w:t> </w:t>
      </w:r>
      <w:r>
        <w:rPr/>
        <w:t>путей,</w:t>
      </w:r>
      <w:r>
        <w:rPr>
          <w:spacing w:val="-7"/>
        </w:rPr>
        <w:t> </w:t>
      </w:r>
      <w:r>
        <w:rPr/>
        <w:t>дети </w:t>
      </w:r>
      <w:r>
        <w:rPr>
          <w:spacing w:val="-2"/>
        </w:rPr>
        <w:t>st14.002</w:t>
      </w:r>
      <w:r>
        <w:rPr/>
        <w:tab/>
        <w:t>Операции на кишечнике и анальной области (уровень 2) </w:t>
      </w:r>
      <w:r>
        <w:rPr>
          <w:spacing w:val="-2"/>
        </w:rPr>
        <w:t>st14.004</w:t>
      </w:r>
      <w:r>
        <w:rPr/>
        <w:tab/>
        <w:t>Операции на кишечнике и анальной области (уровень 4)</w:t>
      </w:r>
    </w:p>
    <w:p>
      <w:pPr>
        <w:pStyle w:val="BodyText"/>
        <w:spacing w:after="0" w:line="403"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443" w:hanging="1168"/>
        <w:jc w:val="left"/>
      </w:pPr>
      <w:r>
        <w:rPr>
          <w:spacing w:val="-2"/>
        </w:rPr>
        <w:t>st15.008</w:t>
      </w:r>
      <w:r>
        <w:rPr/>
        <w:tab/>
        <w:t>Неврологические</w:t>
      </w:r>
      <w:r>
        <w:rPr>
          <w:spacing w:val="-9"/>
        </w:rPr>
        <w:t> </w:t>
      </w:r>
      <w:r>
        <w:rPr/>
        <w:t>заболевания,</w:t>
      </w:r>
      <w:r>
        <w:rPr>
          <w:spacing w:val="-8"/>
        </w:rPr>
        <w:t> </w:t>
      </w:r>
      <w:r>
        <w:rPr/>
        <w:t>лечение</w:t>
      </w:r>
      <w:r>
        <w:rPr>
          <w:spacing w:val="-9"/>
        </w:rPr>
        <w:t> </w:t>
      </w:r>
      <w:r>
        <w:rPr/>
        <w:t>с</w:t>
      </w:r>
      <w:r>
        <w:rPr>
          <w:spacing w:val="-9"/>
        </w:rPr>
        <w:t> </w:t>
      </w:r>
      <w:r>
        <w:rPr/>
        <w:t>применением</w:t>
      </w:r>
      <w:r>
        <w:rPr>
          <w:spacing w:val="-9"/>
        </w:rPr>
        <w:t> </w:t>
      </w:r>
      <w:r>
        <w:rPr/>
        <w:t>ботулотоксина (уровень 1) </w:t>
      </w:r>
      <w:r>
        <w:rPr>
          <w:color w:val="0000FF"/>
        </w:rPr>
        <w:t>&lt;*&gt;</w:t>
      </w:r>
    </w:p>
    <w:p>
      <w:pPr>
        <w:pStyle w:val="BodyText"/>
        <w:tabs>
          <w:tab w:pos="1540" w:val="left" w:leader="none"/>
        </w:tabs>
        <w:spacing w:line="225" w:lineRule="auto" w:before="205"/>
        <w:ind w:left="1540" w:right="1443" w:hanging="1168"/>
        <w:jc w:val="left"/>
      </w:pPr>
      <w:r>
        <w:rPr>
          <w:spacing w:val="-2"/>
        </w:rPr>
        <w:t>st15.009</w:t>
      </w:r>
      <w:r>
        <w:rPr/>
        <w:tab/>
        <w:t>Неврологические</w:t>
      </w:r>
      <w:r>
        <w:rPr>
          <w:spacing w:val="-9"/>
        </w:rPr>
        <w:t> </w:t>
      </w:r>
      <w:r>
        <w:rPr/>
        <w:t>заболевания,</w:t>
      </w:r>
      <w:r>
        <w:rPr>
          <w:spacing w:val="-8"/>
        </w:rPr>
        <w:t> </w:t>
      </w:r>
      <w:r>
        <w:rPr/>
        <w:t>лечение</w:t>
      </w:r>
      <w:r>
        <w:rPr>
          <w:spacing w:val="-9"/>
        </w:rPr>
        <w:t> </w:t>
      </w:r>
      <w:r>
        <w:rPr/>
        <w:t>с</w:t>
      </w:r>
      <w:r>
        <w:rPr>
          <w:spacing w:val="-9"/>
        </w:rPr>
        <w:t> </w:t>
      </w:r>
      <w:r>
        <w:rPr/>
        <w:t>применением</w:t>
      </w:r>
      <w:r>
        <w:rPr>
          <w:spacing w:val="-9"/>
        </w:rPr>
        <w:t> </w:t>
      </w:r>
      <w:r>
        <w:rPr/>
        <w:t>ботулотоксина (уровень 2) </w:t>
      </w:r>
      <w:r>
        <w:rPr>
          <w:color w:val="0000FF"/>
        </w:rPr>
        <w:t>&lt;*&gt;</w:t>
      </w:r>
    </w:p>
    <w:p>
      <w:pPr>
        <w:pStyle w:val="BodyText"/>
        <w:tabs>
          <w:tab w:pos="1540" w:val="left" w:leader="none"/>
        </w:tabs>
        <w:spacing w:before="192"/>
        <w:ind w:left="373" w:firstLine="0"/>
        <w:jc w:val="left"/>
      </w:pPr>
      <w:r>
        <w:rPr>
          <w:spacing w:val="-2"/>
        </w:rPr>
        <w:t>st16.005</w:t>
      </w:r>
      <w:r>
        <w:rPr/>
        <w:tab/>
        <w:t>Сотрясение</w:t>
      </w:r>
      <w:r>
        <w:rPr>
          <w:spacing w:val="-6"/>
        </w:rPr>
        <w:t> </w:t>
      </w:r>
      <w:r>
        <w:rPr/>
        <w:t>головного</w:t>
      </w:r>
      <w:r>
        <w:rPr>
          <w:spacing w:val="-4"/>
        </w:rPr>
        <w:t> </w:t>
      </w:r>
      <w:r>
        <w:rPr>
          <w:spacing w:val="-2"/>
        </w:rPr>
        <w:t>мозга</w:t>
      </w:r>
    </w:p>
    <w:p>
      <w:pPr>
        <w:pStyle w:val="BodyText"/>
        <w:tabs>
          <w:tab w:pos="1540" w:val="left" w:leader="none"/>
        </w:tabs>
        <w:spacing w:line="225" w:lineRule="auto" w:before="201"/>
        <w:ind w:left="1540" w:right="2597" w:hanging="1168"/>
        <w:jc w:val="left"/>
      </w:pPr>
      <w:r>
        <w:rPr>
          <w:spacing w:val="-2"/>
        </w:rPr>
        <w:t>st19.007</w:t>
      </w:r>
      <w:r>
        <w:rPr/>
        <w:tab/>
        <w:t>Операции</w:t>
      </w:r>
      <w:r>
        <w:rPr>
          <w:spacing w:val="-7"/>
        </w:rPr>
        <w:t> </w:t>
      </w:r>
      <w:r>
        <w:rPr/>
        <w:t>при</w:t>
      </w:r>
      <w:r>
        <w:rPr>
          <w:spacing w:val="-7"/>
        </w:rPr>
        <w:t> </w:t>
      </w:r>
      <w:r>
        <w:rPr/>
        <w:t>злокачественных</w:t>
      </w:r>
      <w:r>
        <w:rPr>
          <w:spacing w:val="-6"/>
        </w:rPr>
        <w:t> </w:t>
      </w:r>
      <w:r>
        <w:rPr/>
        <w:t>новообразованиях</w:t>
      </w:r>
      <w:r>
        <w:rPr>
          <w:spacing w:val="-6"/>
        </w:rPr>
        <w:t> </w:t>
      </w:r>
      <w:r>
        <w:rPr/>
        <w:t>почки</w:t>
      </w:r>
      <w:r>
        <w:rPr>
          <w:spacing w:val="-7"/>
        </w:rPr>
        <w:t> </w:t>
      </w:r>
      <w:r>
        <w:rPr/>
        <w:t>и мочевыделительной системы (уровень 2)</w:t>
      </w:r>
    </w:p>
    <w:p>
      <w:pPr>
        <w:pStyle w:val="BodyText"/>
        <w:tabs>
          <w:tab w:pos="1540" w:val="left" w:leader="none"/>
        </w:tabs>
        <w:spacing w:line="225" w:lineRule="auto" w:before="206"/>
        <w:ind w:left="1540" w:right="1348" w:hanging="1168"/>
        <w:jc w:val="left"/>
      </w:pPr>
      <w:r>
        <w:rPr>
          <w:spacing w:val="-2"/>
        </w:rPr>
        <w:t>st19.038</w:t>
      </w:r>
      <w:r>
        <w:rPr/>
        <w:tab/>
        <w:t>Установка,</w:t>
      </w:r>
      <w:r>
        <w:rPr>
          <w:spacing w:val="-6"/>
        </w:rPr>
        <w:t> </w:t>
      </w:r>
      <w:r>
        <w:rPr/>
        <w:t>замена</w:t>
      </w:r>
      <w:r>
        <w:rPr>
          <w:spacing w:val="-7"/>
        </w:rPr>
        <w:t> </w:t>
      </w:r>
      <w:r>
        <w:rPr/>
        <w:t>порт-системы</w:t>
      </w:r>
      <w:r>
        <w:rPr>
          <w:spacing w:val="-7"/>
        </w:rPr>
        <w:t> </w:t>
      </w:r>
      <w:r>
        <w:rPr/>
        <w:t>(катетера)</w:t>
      </w:r>
      <w:r>
        <w:rPr>
          <w:spacing w:val="-6"/>
        </w:rPr>
        <w:t> </w:t>
      </w:r>
      <w:r>
        <w:rPr/>
        <w:t>для</w:t>
      </w:r>
      <w:r>
        <w:rPr>
          <w:spacing w:val="-7"/>
        </w:rPr>
        <w:t> </w:t>
      </w:r>
      <w:r>
        <w:rPr/>
        <w:t>лекарственной</w:t>
      </w:r>
      <w:r>
        <w:rPr>
          <w:spacing w:val="-7"/>
        </w:rPr>
        <w:t> </w:t>
      </w:r>
      <w:r>
        <w:rPr/>
        <w:t>терапии злокачественных новообразований</w:t>
      </w:r>
    </w:p>
    <w:p>
      <w:pPr>
        <w:pStyle w:val="BodyText"/>
        <w:tabs>
          <w:tab w:pos="1540" w:val="left" w:leader="none"/>
        </w:tabs>
        <w:spacing w:line="225" w:lineRule="auto" w:before="205"/>
        <w:ind w:left="1540" w:right="1348" w:hanging="1168"/>
        <w:jc w:val="left"/>
      </w:pPr>
      <w:r>
        <w:rPr>
          <w:spacing w:val="-2"/>
        </w:rPr>
        <w:t>st19.182</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 </w:t>
      </w:r>
      <w:r>
        <w:rPr>
          <w:color w:val="0000FF"/>
        </w:rPr>
        <w:t>&lt;*&gt;</w:t>
      </w:r>
    </w:p>
    <w:p>
      <w:pPr>
        <w:pStyle w:val="BodyText"/>
        <w:tabs>
          <w:tab w:pos="1540" w:val="left" w:leader="none"/>
        </w:tabs>
        <w:spacing w:line="225" w:lineRule="auto" w:before="205"/>
        <w:ind w:left="1540" w:right="1348" w:hanging="1168"/>
        <w:jc w:val="left"/>
      </w:pPr>
      <w:r>
        <w:rPr>
          <w:spacing w:val="-2"/>
        </w:rPr>
        <w:t>st19.183</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 </w:t>
      </w:r>
      <w:r>
        <w:rPr>
          <w:color w:val="0000FF"/>
        </w:rPr>
        <w:t>&lt;*&gt;</w:t>
      </w:r>
    </w:p>
    <w:p>
      <w:pPr>
        <w:pStyle w:val="BodyText"/>
        <w:tabs>
          <w:tab w:pos="1540" w:val="left" w:leader="none"/>
        </w:tabs>
        <w:spacing w:line="225" w:lineRule="auto" w:before="205"/>
        <w:ind w:left="1540" w:right="1348" w:hanging="1168"/>
        <w:jc w:val="left"/>
      </w:pPr>
      <w:r>
        <w:rPr>
          <w:spacing w:val="-2"/>
        </w:rPr>
        <w:t>st19.184</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3) </w:t>
      </w:r>
      <w:r>
        <w:rPr>
          <w:color w:val="0000FF"/>
        </w:rPr>
        <w:t>&lt;*&gt;</w:t>
      </w:r>
    </w:p>
    <w:p>
      <w:pPr>
        <w:pStyle w:val="BodyText"/>
        <w:tabs>
          <w:tab w:pos="1540" w:val="left" w:leader="none"/>
        </w:tabs>
        <w:spacing w:line="225" w:lineRule="auto" w:before="205"/>
        <w:ind w:left="1540" w:right="1348" w:hanging="1168"/>
        <w:jc w:val="left"/>
      </w:pPr>
      <w:r>
        <w:rPr>
          <w:spacing w:val="-2"/>
        </w:rPr>
        <w:t>st19.185</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4) </w:t>
      </w:r>
      <w:r>
        <w:rPr>
          <w:color w:val="0000FF"/>
        </w:rPr>
        <w:t>&lt;*&gt;</w:t>
      </w:r>
    </w:p>
    <w:p>
      <w:pPr>
        <w:pStyle w:val="BodyText"/>
        <w:tabs>
          <w:tab w:pos="1540" w:val="left" w:leader="none"/>
        </w:tabs>
        <w:spacing w:line="225" w:lineRule="auto" w:before="205"/>
        <w:ind w:left="1540" w:right="1348" w:hanging="1168"/>
        <w:jc w:val="left"/>
      </w:pPr>
      <w:r>
        <w:rPr>
          <w:spacing w:val="-2"/>
        </w:rPr>
        <w:t>st19.186</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5) </w:t>
      </w:r>
      <w:r>
        <w:rPr>
          <w:color w:val="0000FF"/>
        </w:rPr>
        <w:t>&lt;*&gt;</w:t>
      </w:r>
    </w:p>
    <w:p>
      <w:pPr>
        <w:pStyle w:val="BodyText"/>
        <w:tabs>
          <w:tab w:pos="1540" w:val="left" w:leader="none"/>
        </w:tabs>
        <w:spacing w:line="225" w:lineRule="auto" w:before="205"/>
        <w:ind w:left="1540" w:right="1348" w:hanging="1168"/>
        <w:jc w:val="left"/>
      </w:pPr>
      <w:r>
        <w:rPr>
          <w:spacing w:val="-2"/>
        </w:rPr>
        <w:t>st19.187</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6) </w:t>
      </w:r>
      <w:r>
        <w:rPr>
          <w:color w:val="0000FF"/>
        </w:rPr>
        <w:t>&lt;*&gt;</w:t>
      </w:r>
    </w:p>
    <w:p>
      <w:pPr>
        <w:pStyle w:val="BodyText"/>
        <w:tabs>
          <w:tab w:pos="1540" w:val="left" w:leader="none"/>
        </w:tabs>
        <w:spacing w:line="225" w:lineRule="auto" w:before="206"/>
        <w:ind w:left="1540" w:right="1348" w:hanging="1168"/>
        <w:jc w:val="left"/>
      </w:pPr>
      <w:r>
        <w:rPr>
          <w:spacing w:val="-2"/>
        </w:rPr>
        <w:t>st19.188</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7) </w:t>
      </w:r>
      <w:r>
        <w:rPr>
          <w:color w:val="0000FF"/>
        </w:rPr>
        <w:t>&lt;*&gt;</w:t>
      </w:r>
    </w:p>
    <w:p>
      <w:pPr>
        <w:pStyle w:val="BodyText"/>
        <w:tabs>
          <w:tab w:pos="1540" w:val="left" w:leader="none"/>
        </w:tabs>
        <w:spacing w:line="225" w:lineRule="auto" w:before="205"/>
        <w:ind w:left="1540" w:right="1348" w:hanging="1168"/>
        <w:jc w:val="left"/>
      </w:pPr>
      <w:r>
        <w:rPr>
          <w:spacing w:val="-2"/>
        </w:rPr>
        <w:t>st19.189</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8) </w:t>
      </w:r>
      <w:r>
        <w:rPr>
          <w:color w:val="0000FF"/>
        </w:rPr>
        <w:t>&lt;*&gt;</w:t>
      </w:r>
    </w:p>
    <w:p>
      <w:pPr>
        <w:pStyle w:val="BodyText"/>
        <w:tabs>
          <w:tab w:pos="1540" w:val="left" w:leader="none"/>
        </w:tabs>
        <w:spacing w:line="225" w:lineRule="auto" w:before="205"/>
        <w:ind w:left="1540" w:right="1348" w:hanging="1168"/>
        <w:jc w:val="left"/>
      </w:pPr>
      <w:r>
        <w:rPr>
          <w:spacing w:val="-2"/>
        </w:rPr>
        <w:t>st19.190</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9) </w:t>
      </w:r>
      <w:r>
        <w:rPr>
          <w:color w:val="0000FF"/>
        </w:rPr>
        <w:t>&lt;*&gt;</w:t>
      </w:r>
    </w:p>
    <w:p>
      <w:pPr>
        <w:pStyle w:val="BodyText"/>
        <w:tabs>
          <w:tab w:pos="1540" w:val="left" w:leader="none"/>
        </w:tabs>
        <w:spacing w:line="225" w:lineRule="auto" w:before="205"/>
        <w:ind w:left="1540" w:right="1348" w:hanging="1168"/>
        <w:jc w:val="left"/>
      </w:pPr>
      <w:r>
        <w:rPr>
          <w:spacing w:val="-2"/>
        </w:rPr>
        <w:t>st19.191</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10) </w:t>
      </w:r>
      <w:r>
        <w:rPr>
          <w:color w:val="0000FF"/>
        </w:rPr>
        <w:t>&lt;*&gt;</w:t>
      </w:r>
    </w:p>
    <w:p>
      <w:pPr>
        <w:pStyle w:val="BodyText"/>
        <w:tabs>
          <w:tab w:pos="1540" w:val="left" w:leader="none"/>
        </w:tabs>
        <w:spacing w:line="225" w:lineRule="auto" w:before="205"/>
        <w:ind w:left="1540" w:right="1348" w:hanging="1168"/>
        <w:jc w:val="left"/>
      </w:pPr>
      <w:r>
        <w:rPr>
          <w:spacing w:val="-2"/>
        </w:rPr>
        <w:t>st19.192</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11) </w:t>
      </w:r>
      <w:r>
        <w:rPr>
          <w:color w:val="0000FF"/>
        </w:rPr>
        <w:t>&lt;*&gt;</w:t>
      </w:r>
    </w:p>
    <w:p>
      <w:pPr>
        <w:pStyle w:val="BodyText"/>
        <w:tabs>
          <w:tab w:pos="1540" w:val="left" w:leader="none"/>
        </w:tabs>
        <w:spacing w:line="225" w:lineRule="auto" w:before="205"/>
        <w:ind w:left="1540" w:right="1348" w:hanging="1168"/>
        <w:jc w:val="left"/>
      </w:pPr>
      <w:r>
        <w:rPr>
          <w:spacing w:val="-2"/>
        </w:rPr>
        <w:t>st19.193</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12) </w:t>
      </w:r>
      <w:r>
        <w:rPr>
          <w:color w:val="0000FF"/>
        </w:rPr>
        <w:t>&lt;*&gt;</w:t>
      </w:r>
    </w:p>
    <w:p>
      <w:pPr>
        <w:pStyle w:val="BodyText"/>
        <w:tabs>
          <w:tab w:pos="1540" w:val="left" w:leader="none"/>
        </w:tabs>
        <w:spacing w:line="225" w:lineRule="auto" w:before="206"/>
        <w:ind w:left="1540" w:right="1348" w:hanging="1168"/>
        <w:jc w:val="left"/>
      </w:pPr>
      <w:r>
        <w:rPr>
          <w:spacing w:val="-2"/>
        </w:rPr>
        <w:t>st19.194</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13) </w:t>
      </w:r>
      <w:r>
        <w:rPr>
          <w:color w:val="0000FF"/>
        </w:rPr>
        <w:t>&lt;*&gt;</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348" w:hanging="1168"/>
        <w:jc w:val="left"/>
      </w:pPr>
      <w:r>
        <w:rPr>
          <w:spacing w:val="-2"/>
        </w:rPr>
        <w:t>st19.195</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14) </w:t>
      </w:r>
      <w:r>
        <w:rPr>
          <w:color w:val="0000FF"/>
        </w:rPr>
        <w:t>&lt;*&gt;</w:t>
      </w:r>
    </w:p>
    <w:p>
      <w:pPr>
        <w:pStyle w:val="BodyText"/>
        <w:tabs>
          <w:tab w:pos="1540" w:val="left" w:leader="none"/>
        </w:tabs>
        <w:spacing w:line="225" w:lineRule="auto" w:before="205"/>
        <w:ind w:left="1540" w:right="1348" w:hanging="1168"/>
        <w:jc w:val="left"/>
      </w:pPr>
      <w:r>
        <w:rPr>
          <w:spacing w:val="-2"/>
        </w:rPr>
        <w:t>st19.196</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15) </w:t>
      </w:r>
      <w:r>
        <w:rPr>
          <w:color w:val="0000FF"/>
        </w:rPr>
        <w:t>&lt;*&gt;</w:t>
      </w:r>
    </w:p>
    <w:p>
      <w:pPr>
        <w:pStyle w:val="BodyText"/>
        <w:tabs>
          <w:tab w:pos="1540" w:val="left" w:leader="none"/>
        </w:tabs>
        <w:spacing w:line="225" w:lineRule="auto" w:before="205"/>
        <w:ind w:left="1540" w:right="1348" w:hanging="1168"/>
        <w:jc w:val="left"/>
      </w:pPr>
      <w:r>
        <w:rPr>
          <w:spacing w:val="-2"/>
        </w:rPr>
        <w:t>st19.197</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16) </w:t>
      </w:r>
      <w:r>
        <w:rPr>
          <w:color w:val="0000FF"/>
        </w:rPr>
        <w:t>&lt;*&gt;</w:t>
      </w:r>
    </w:p>
    <w:p>
      <w:pPr>
        <w:pStyle w:val="BodyText"/>
        <w:tabs>
          <w:tab w:pos="1540" w:val="left" w:leader="none"/>
        </w:tabs>
        <w:spacing w:line="225" w:lineRule="auto" w:before="205"/>
        <w:ind w:left="1540" w:right="1348" w:hanging="1168"/>
        <w:jc w:val="left"/>
      </w:pPr>
      <w:r>
        <w:rPr>
          <w:spacing w:val="-2"/>
        </w:rPr>
        <w:t>st19.198</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17) </w:t>
      </w:r>
      <w:r>
        <w:rPr>
          <w:color w:val="0000FF"/>
        </w:rPr>
        <w:t>&lt;*&gt;</w:t>
      </w:r>
    </w:p>
    <w:p>
      <w:pPr>
        <w:pStyle w:val="BodyText"/>
        <w:tabs>
          <w:tab w:pos="1540" w:val="left" w:leader="none"/>
        </w:tabs>
        <w:spacing w:line="225" w:lineRule="auto" w:before="206"/>
        <w:ind w:left="1540" w:right="1348" w:hanging="1168"/>
        <w:jc w:val="left"/>
      </w:pPr>
      <w:r>
        <w:rPr>
          <w:spacing w:val="-2"/>
        </w:rPr>
        <w:t>st19.199</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18) </w:t>
      </w:r>
      <w:r>
        <w:rPr>
          <w:color w:val="0000FF"/>
        </w:rPr>
        <w:t>&lt;*&gt;</w:t>
      </w:r>
    </w:p>
    <w:p>
      <w:pPr>
        <w:pStyle w:val="BodyText"/>
        <w:tabs>
          <w:tab w:pos="1540" w:val="left" w:leader="none"/>
        </w:tabs>
        <w:spacing w:line="225" w:lineRule="auto" w:before="205"/>
        <w:ind w:left="1540" w:right="1348" w:hanging="1168"/>
        <w:jc w:val="left"/>
      </w:pPr>
      <w:r>
        <w:rPr>
          <w:spacing w:val="-2"/>
        </w:rPr>
        <w:t>st19.200</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19) </w:t>
      </w:r>
      <w:r>
        <w:rPr>
          <w:color w:val="0000FF"/>
        </w:rPr>
        <w:t>&lt;*&gt;</w:t>
      </w:r>
    </w:p>
    <w:p>
      <w:pPr>
        <w:pStyle w:val="BodyText"/>
        <w:tabs>
          <w:tab w:pos="1540" w:val="left" w:leader="none"/>
        </w:tabs>
        <w:spacing w:line="225" w:lineRule="auto" w:before="205"/>
        <w:ind w:left="1540" w:right="1348" w:hanging="1168"/>
        <w:jc w:val="left"/>
      </w:pPr>
      <w:r>
        <w:rPr>
          <w:spacing w:val="-2"/>
        </w:rPr>
        <w:t>st19.201</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20) </w:t>
      </w:r>
      <w:r>
        <w:rPr>
          <w:color w:val="0000FF"/>
        </w:rPr>
        <w:t>&lt;*&gt;</w:t>
      </w:r>
    </w:p>
    <w:p>
      <w:pPr>
        <w:pStyle w:val="BodyText"/>
        <w:tabs>
          <w:tab w:pos="1540" w:val="left" w:leader="none"/>
        </w:tabs>
        <w:spacing w:line="225" w:lineRule="auto" w:before="205"/>
        <w:ind w:left="1540" w:right="1348" w:hanging="1168"/>
        <w:jc w:val="left"/>
      </w:pPr>
      <w:r>
        <w:rPr>
          <w:spacing w:val="-2"/>
        </w:rPr>
        <w:t>st19.202</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21) </w:t>
      </w:r>
      <w:r>
        <w:rPr>
          <w:color w:val="0000FF"/>
        </w:rPr>
        <w:t>&lt;*&gt;</w:t>
      </w:r>
    </w:p>
    <w:p>
      <w:pPr>
        <w:pStyle w:val="BodyText"/>
        <w:spacing w:before="192"/>
        <w:ind w:left="373" w:firstLine="0"/>
      </w:pPr>
      <w:r>
        <w:rPr/>
        <w:t>st19.082</w:t>
      </w:r>
      <w:r>
        <w:rPr>
          <w:spacing w:val="75"/>
          <w:w w:val="150"/>
        </w:rPr>
        <w:t>  </w:t>
      </w:r>
      <w:r>
        <w:rPr/>
        <w:t>Лучевая</w:t>
      </w:r>
      <w:r>
        <w:rPr>
          <w:spacing w:val="-3"/>
        </w:rPr>
        <w:t> </w:t>
      </w:r>
      <w:r>
        <w:rPr/>
        <w:t>терапия</w:t>
      </w:r>
      <w:r>
        <w:rPr>
          <w:spacing w:val="-3"/>
        </w:rPr>
        <w:t> </w:t>
      </w:r>
      <w:r>
        <w:rPr/>
        <w:t>(уровень</w:t>
      </w:r>
      <w:r>
        <w:rPr>
          <w:spacing w:val="-3"/>
        </w:rPr>
        <w:t> </w:t>
      </w:r>
      <w:r>
        <w:rPr>
          <w:spacing w:val="-5"/>
        </w:rPr>
        <w:t>8)</w:t>
      </w:r>
    </w:p>
    <w:p>
      <w:pPr>
        <w:pStyle w:val="BodyText"/>
        <w:tabs>
          <w:tab w:pos="1540" w:val="left" w:leader="none"/>
        </w:tabs>
        <w:spacing w:line="225" w:lineRule="auto" w:before="201"/>
        <w:ind w:left="1540" w:right="2579" w:hanging="1168"/>
        <w:jc w:val="left"/>
      </w:pPr>
      <w:r>
        <w:rPr>
          <w:spacing w:val="-2"/>
        </w:rPr>
        <w:t>st19.090</w:t>
      </w:r>
      <w:r>
        <w:rPr/>
        <w:tab/>
        <w:t>ЗНО</w:t>
      </w:r>
      <w:r>
        <w:rPr>
          <w:spacing w:val="-6"/>
        </w:rPr>
        <w:t> </w:t>
      </w:r>
      <w:r>
        <w:rPr/>
        <w:t>лимфоидной</w:t>
      </w:r>
      <w:r>
        <w:rPr>
          <w:spacing w:val="-6"/>
        </w:rPr>
        <w:t> </w:t>
      </w:r>
      <w:r>
        <w:rPr/>
        <w:t>и</w:t>
      </w:r>
      <w:r>
        <w:rPr>
          <w:spacing w:val="-6"/>
        </w:rPr>
        <w:t> </w:t>
      </w:r>
      <w:r>
        <w:rPr/>
        <w:t>кроветворной</w:t>
      </w:r>
      <w:r>
        <w:rPr>
          <w:spacing w:val="-6"/>
        </w:rPr>
        <w:t> </w:t>
      </w:r>
      <w:r>
        <w:rPr/>
        <w:t>тканей</w:t>
      </w:r>
      <w:r>
        <w:rPr>
          <w:spacing w:val="-6"/>
        </w:rPr>
        <w:t> </w:t>
      </w:r>
      <w:r>
        <w:rPr/>
        <w:t>без</w:t>
      </w:r>
      <w:r>
        <w:rPr>
          <w:spacing w:val="-5"/>
        </w:rPr>
        <w:t> </w:t>
      </w:r>
      <w:r>
        <w:rPr/>
        <w:t>специального противоопухолевого лечения (уровень 1)</w:t>
      </w:r>
    </w:p>
    <w:p>
      <w:pPr>
        <w:pStyle w:val="BodyText"/>
        <w:tabs>
          <w:tab w:pos="1540" w:val="left" w:leader="none"/>
        </w:tabs>
        <w:spacing w:line="225" w:lineRule="auto" w:before="205"/>
        <w:ind w:left="1540" w:right="1906" w:hanging="1168"/>
        <w:jc w:val="left"/>
      </w:pPr>
      <w:r>
        <w:rPr>
          <w:spacing w:val="-2"/>
        </w:rPr>
        <w:t>st19.094</w:t>
      </w:r>
      <w:r>
        <w:rPr/>
        <w:tab/>
        <w:t>ЗНО</w:t>
      </w:r>
      <w:r>
        <w:rPr>
          <w:spacing w:val="-7"/>
        </w:rPr>
        <w:t> </w:t>
      </w:r>
      <w:r>
        <w:rPr/>
        <w:t>лимфоидной</w:t>
      </w:r>
      <w:r>
        <w:rPr>
          <w:spacing w:val="-7"/>
        </w:rPr>
        <w:t> </w:t>
      </w:r>
      <w:r>
        <w:rPr/>
        <w:t>и</w:t>
      </w:r>
      <w:r>
        <w:rPr>
          <w:spacing w:val="-7"/>
        </w:rPr>
        <w:t> </w:t>
      </w:r>
      <w:r>
        <w:rPr/>
        <w:t>кроветворной</w:t>
      </w:r>
      <w:r>
        <w:rPr>
          <w:spacing w:val="-7"/>
        </w:rPr>
        <w:t> </w:t>
      </w:r>
      <w:r>
        <w:rPr/>
        <w:t>тканей,</w:t>
      </w:r>
      <w:r>
        <w:rPr>
          <w:spacing w:val="-6"/>
        </w:rPr>
        <w:t> </w:t>
      </w:r>
      <w:r>
        <w:rPr/>
        <w:t>лекарственная</w:t>
      </w:r>
      <w:r>
        <w:rPr>
          <w:spacing w:val="-7"/>
        </w:rPr>
        <w:t> </w:t>
      </w:r>
      <w:r>
        <w:rPr/>
        <w:t>терапия, взрослые (уровень 1)</w:t>
      </w:r>
    </w:p>
    <w:p>
      <w:pPr>
        <w:pStyle w:val="BodyText"/>
        <w:tabs>
          <w:tab w:pos="1540" w:val="left" w:leader="none"/>
        </w:tabs>
        <w:spacing w:line="225" w:lineRule="auto" w:before="206"/>
        <w:ind w:left="1540" w:right="1217" w:hanging="1168"/>
        <w:jc w:val="left"/>
      </w:pPr>
      <w:r>
        <w:rPr>
          <w:spacing w:val="-2"/>
        </w:rPr>
        <w:t>st19.097</w:t>
      </w:r>
      <w:r>
        <w:rPr/>
        <w:tab/>
        <w:t>ЗНО лимфоидной и кроветворной тканей, лекарственная терапия с применением</w:t>
      </w:r>
      <w:r>
        <w:rPr>
          <w:spacing w:val="-6"/>
        </w:rPr>
        <w:t> </w:t>
      </w:r>
      <w:r>
        <w:rPr/>
        <w:t>отдельных</w:t>
      </w:r>
      <w:r>
        <w:rPr>
          <w:spacing w:val="-5"/>
        </w:rPr>
        <w:t> </w:t>
      </w:r>
      <w:r>
        <w:rPr/>
        <w:t>препаратов</w:t>
      </w:r>
      <w:r>
        <w:rPr>
          <w:spacing w:val="-6"/>
        </w:rPr>
        <w:t> </w:t>
      </w:r>
      <w:r>
        <w:rPr/>
        <w:t>(по</w:t>
      </w:r>
      <w:r>
        <w:rPr>
          <w:spacing w:val="-5"/>
        </w:rPr>
        <w:t> </w:t>
      </w:r>
      <w:r>
        <w:rPr/>
        <w:t>перечню),</w:t>
      </w:r>
      <w:r>
        <w:rPr>
          <w:spacing w:val="-5"/>
        </w:rPr>
        <w:t> </w:t>
      </w:r>
      <w:r>
        <w:rPr/>
        <w:t>взрослые</w:t>
      </w:r>
      <w:r>
        <w:rPr>
          <w:spacing w:val="-6"/>
        </w:rPr>
        <w:t> </w:t>
      </w:r>
      <w:r>
        <w:rPr/>
        <w:t>(уровень</w:t>
      </w:r>
      <w:r>
        <w:rPr>
          <w:spacing w:val="-6"/>
        </w:rPr>
        <w:t> </w:t>
      </w:r>
      <w:r>
        <w:rPr/>
        <w:t>1)</w:t>
      </w:r>
    </w:p>
    <w:p>
      <w:pPr>
        <w:pStyle w:val="BodyText"/>
        <w:tabs>
          <w:tab w:pos="1540" w:val="left" w:leader="none"/>
        </w:tabs>
        <w:spacing w:line="225" w:lineRule="auto" w:before="205"/>
        <w:ind w:left="1540" w:right="1217" w:hanging="1168"/>
        <w:jc w:val="left"/>
      </w:pPr>
      <w:r>
        <w:rPr>
          <w:spacing w:val="-2"/>
        </w:rPr>
        <w:t>st19.100</w:t>
      </w:r>
      <w:r>
        <w:rPr/>
        <w:tab/>
        <w:t>ЗНО лимфоидной и кроветворной тканей, лекарственная терапия с применением</w:t>
      </w:r>
      <w:r>
        <w:rPr>
          <w:spacing w:val="-6"/>
        </w:rPr>
        <w:t> </w:t>
      </w:r>
      <w:r>
        <w:rPr/>
        <w:t>отдельных</w:t>
      </w:r>
      <w:r>
        <w:rPr>
          <w:spacing w:val="-5"/>
        </w:rPr>
        <w:t> </w:t>
      </w:r>
      <w:r>
        <w:rPr/>
        <w:t>препаратов</w:t>
      </w:r>
      <w:r>
        <w:rPr>
          <w:spacing w:val="-6"/>
        </w:rPr>
        <w:t> </w:t>
      </w:r>
      <w:r>
        <w:rPr/>
        <w:t>(по</w:t>
      </w:r>
      <w:r>
        <w:rPr>
          <w:spacing w:val="-5"/>
        </w:rPr>
        <w:t> </w:t>
      </w:r>
      <w:r>
        <w:rPr/>
        <w:t>перечню),</w:t>
      </w:r>
      <w:r>
        <w:rPr>
          <w:spacing w:val="-5"/>
        </w:rPr>
        <w:t> </w:t>
      </w:r>
      <w:r>
        <w:rPr/>
        <w:t>взрослые</w:t>
      </w:r>
      <w:r>
        <w:rPr>
          <w:spacing w:val="-6"/>
        </w:rPr>
        <w:t> </w:t>
      </w:r>
      <w:r>
        <w:rPr/>
        <w:t>(уровень</w:t>
      </w:r>
      <w:r>
        <w:rPr>
          <w:spacing w:val="-6"/>
        </w:rPr>
        <w:t> </w:t>
      </w:r>
      <w:r>
        <w:rPr/>
        <w:t>4)</w:t>
      </w:r>
    </w:p>
    <w:p>
      <w:pPr>
        <w:pStyle w:val="BodyText"/>
        <w:tabs>
          <w:tab w:pos="1540" w:val="left" w:leader="none"/>
        </w:tabs>
        <w:spacing w:line="225" w:lineRule="auto" w:before="205"/>
        <w:ind w:left="1540" w:right="2034" w:hanging="1168"/>
        <w:jc w:val="left"/>
      </w:pPr>
      <w:r>
        <w:rPr>
          <w:spacing w:val="-2"/>
        </w:rPr>
        <w:t>st20.005</w:t>
      </w:r>
      <w:r>
        <w:rPr/>
        <w:tab/>
        <w:t>Операции</w:t>
      </w:r>
      <w:r>
        <w:rPr>
          <w:spacing w:val="-5"/>
        </w:rPr>
        <w:t> </w:t>
      </w:r>
      <w:r>
        <w:rPr/>
        <w:t>на</w:t>
      </w:r>
      <w:r>
        <w:rPr>
          <w:spacing w:val="-5"/>
        </w:rPr>
        <w:t> </w:t>
      </w:r>
      <w:r>
        <w:rPr/>
        <w:t>органе</w:t>
      </w:r>
      <w:r>
        <w:rPr>
          <w:spacing w:val="-5"/>
        </w:rPr>
        <w:t> </w:t>
      </w:r>
      <w:r>
        <w:rPr/>
        <w:t>слуха,</w:t>
      </w:r>
      <w:r>
        <w:rPr>
          <w:spacing w:val="-4"/>
        </w:rPr>
        <w:t> </w:t>
      </w:r>
      <w:r>
        <w:rPr/>
        <w:t>придаточных</w:t>
      </w:r>
      <w:r>
        <w:rPr>
          <w:spacing w:val="-4"/>
        </w:rPr>
        <w:t> </w:t>
      </w:r>
      <w:r>
        <w:rPr/>
        <w:t>пазухах</w:t>
      </w:r>
      <w:r>
        <w:rPr>
          <w:spacing w:val="-4"/>
        </w:rPr>
        <w:t> </w:t>
      </w:r>
      <w:r>
        <w:rPr/>
        <w:t>носа</w:t>
      </w:r>
      <w:r>
        <w:rPr>
          <w:spacing w:val="-5"/>
        </w:rPr>
        <w:t> </w:t>
      </w:r>
      <w:r>
        <w:rPr/>
        <w:t>и</w:t>
      </w:r>
      <w:r>
        <w:rPr>
          <w:spacing w:val="-5"/>
        </w:rPr>
        <w:t> </w:t>
      </w:r>
      <w:r>
        <w:rPr/>
        <w:t>верхних дыхательных путях (уровень 1)</w:t>
      </w:r>
    </w:p>
    <w:p>
      <w:pPr>
        <w:pStyle w:val="BodyText"/>
        <w:tabs>
          <w:tab w:pos="1540" w:val="left" w:leader="none"/>
        </w:tabs>
        <w:spacing w:line="225" w:lineRule="auto" w:before="205"/>
        <w:ind w:left="1540" w:right="2034" w:hanging="1168"/>
        <w:jc w:val="left"/>
      </w:pPr>
      <w:r>
        <w:rPr>
          <w:spacing w:val="-2"/>
        </w:rPr>
        <w:t>st20.006</w:t>
      </w:r>
      <w:r>
        <w:rPr/>
        <w:tab/>
        <w:t>Операции</w:t>
      </w:r>
      <w:r>
        <w:rPr>
          <w:spacing w:val="-5"/>
        </w:rPr>
        <w:t> </w:t>
      </w:r>
      <w:r>
        <w:rPr/>
        <w:t>на</w:t>
      </w:r>
      <w:r>
        <w:rPr>
          <w:spacing w:val="-5"/>
        </w:rPr>
        <w:t> </w:t>
      </w:r>
      <w:r>
        <w:rPr/>
        <w:t>органе</w:t>
      </w:r>
      <w:r>
        <w:rPr>
          <w:spacing w:val="-5"/>
        </w:rPr>
        <w:t> </w:t>
      </w:r>
      <w:r>
        <w:rPr/>
        <w:t>слуха,</w:t>
      </w:r>
      <w:r>
        <w:rPr>
          <w:spacing w:val="-4"/>
        </w:rPr>
        <w:t> </w:t>
      </w:r>
      <w:r>
        <w:rPr/>
        <w:t>придаточных</w:t>
      </w:r>
      <w:r>
        <w:rPr>
          <w:spacing w:val="-4"/>
        </w:rPr>
        <w:t> </w:t>
      </w:r>
      <w:r>
        <w:rPr/>
        <w:t>пазухах</w:t>
      </w:r>
      <w:r>
        <w:rPr>
          <w:spacing w:val="-4"/>
        </w:rPr>
        <w:t> </w:t>
      </w:r>
      <w:r>
        <w:rPr/>
        <w:t>носа</w:t>
      </w:r>
      <w:r>
        <w:rPr>
          <w:spacing w:val="-5"/>
        </w:rPr>
        <w:t> </w:t>
      </w:r>
      <w:r>
        <w:rPr/>
        <w:t>и</w:t>
      </w:r>
      <w:r>
        <w:rPr>
          <w:spacing w:val="-5"/>
        </w:rPr>
        <w:t> </w:t>
      </w:r>
      <w:r>
        <w:rPr/>
        <w:t>верхних дыхательных путях (уровень 2)</w:t>
      </w:r>
    </w:p>
    <w:p>
      <w:pPr>
        <w:pStyle w:val="BodyText"/>
        <w:spacing w:before="192"/>
        <w:ind w:left="373" w:firstLine="0"/>
      </w:pPr>
      <w:r>
        <w:rPr/>
        <w:t>st20.010</w:t>
      </w:r>
      <w:r>
        <w:rPr>
          <w:spacing w:val="54"/>
        </w:rPr>
        <w:t>   </w:t>
      </w:r>
      <w:r>
        <w:rPr/>
        <w:t>Замена</w:t>
      </w:r>
      <w:r>
        <w:rPr>
          <w:spacing w:val="-1"/>
        </w:rPr>
        <w:t> </w:t>
      </w:r>
      <w:r>
        <w:rPr/>
        <w:t>речевого </w:t>
      </w:r>
      <w:r>
        <w:rPr>
          <w:spacing w:val="-2"/>
        </w:rPr>
        <w:t>процессора</w:t>
      </w:r>
    </w:p>
    <w:p>
      <w:pPr>
        <w:pStyle w:val="BodyText"/>
        <w:spacing w:line="403" w:lineRule="auto" w:before="188"/>
        <w:ind w:left="373" w:right="4645" w:firstLine="0"/>
      </w:pPr>
      <w:r>
        <w:rPr/>
        <w:t>st21.001</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1) st21.002</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2) st21.003</w:t>
      </w:r>
      <w:r>
        <w:rPr>
          <w:spacing w:val="76"/>
          <w:w w:val="150"/>
        </w:rPr>
        <w:t>  </w:t>
      </w:r>
      <w:r>
        <w:rPr/>
        <w:t>Операции</w:t>
      </w:r>
      <w:r>
        <w:rPr>
          <w:spacing w:val="-2"/>
        </w:rPr>
        <w:t> </w:t>
      </w:r>
      <w:r>
        <w:rPr/>
        <w:t>на</w:t>
      </w:r>
      <w:r>
        <w:rPr>
          <w:spacing w:val="-4"/>
        </w:rPr>
        <w:t> </w:t>
      </w:r>
      <w:r>
        <w:rPr/>
        <w:t>органе</w:t>
      </w:r>
      <w:r>
        <w:rPr>
          <w:spacing w:val="-3"/>
        </w:rPr>
        <w:t> </w:t>
      </w:r>
      <w:r>
        <w:rPr/>
        <w:t>зрения</w:t>
      </w:r>
      <w:r>
        <w:rPr>
          <w:spacing w:val="-3"/>
        </w:rPr>
        <w:t> </w:t>
      </w:r>
      <w:r>
        <w:rPr/>
        <w:t>(уровень</w:t>
      </w:r>
      <w:r>
        <w:rPr>
          <w:spacing w:val="-3"/>
        </w:rPr>
        <w:t> </w:t>
      </w:r>
      <w:r>
        <w:rPr>
          <w:spacing w:val="-5"/>
        </w:rPr>
        <w:t>3)</w:t>
      </w:r>
    </w:p>
    <w:p>
      <w:pPr>
        <w:pStyle w:val="BodyText"/>
        <w:spacing w:after="0" w:line="403" w:lineRule="auto"/>
        <w:sectPr>
          <w:pgSz w:w="11910" w:h="16840"/>
          <w:pgMar w:header="492" w:footer="1504" w:top="1760" w:bottom="1700" w:left="1133" w:right="566"/>
        </w:sectPr>
      </w:pPr>
    </w:p>
    <w:p>
      <w:pPr>
        <w:pStyle w:val="BodyText"/>
        <w:spacing w:line="403" w:lineRule="auto" w:before="182"/>
        <w:ind w:left="373" w:right="4645" w:firstLine="0"/>
      </w:pPr>
      <w:r>
        <w:rPr/>
        <w:t>st21.004</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4) st21.005</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5) st21.006</w:t>
      </w:r>
      <w:r>
        <w:rPr>
          <w:spacing w:val="76"/>
          <w:w w:val="150"/>
        </w:rPr>
        <w:t>  </w:t>
      </w:r>
      <w:r>
        <w:rPr/>
        <w:t>Операции</w:t>
      </w:r>
      <w:r>
        <w:rPr>
          <w:spacing w:val="-2"/>
        </w:rPr>
        <w:t> </w:t>
      </w:r>
      <w:r>
        <w:rPr/>
        <w:t>на</w:t>
      </w:r>
      <w:r>
        <w:rPr>
          <w:spacing w:val="-4"/>
        </w:rPr>
        <w:t> </w:t>
      </w:r>
      <w:r>
        <w:rPr/>
        <w:t>органе</w:t>
      </w:r>
      <w:r>
        <w:rPr>
          <w:spacing w:val="-3"/>
        </w:rPr>
        <w:t> </w:t>
      </w:r>
      <w:r>
        <w:rPr/>
        <w:t>зрения</w:t>
      </w:r>
      <w:r>
        <w:rPr>
          <w:spacing w:val="-3"/>
        </w:rPr>
        <w:t> </w:t>
      </w:r>
      <w:r>
        <w:rPr/>
        <w:t>(уровень</w:t>
      </w:r>
      <w:r>
        <w:rPr>
          <w:spacing w:val="-3"/>
        </w:rPr>
        <w:t> </w:t>
      </w:r>
      <w:r>
        <w:rPr>
          <w:spacing w:val="-5"/>
        </w:rPr>
        <w:t>6)</w:t>
      </w:r>
    </w:p>
    <w:p>
      <w:pPr>
        <w:pStyle w:val="BodyText"/>
        <w:tabs>
          <w:tab w:pos="1540" w:val="left" w:leader="none"/>
        </w:tabs>
        <w:spacing w:line="403" w:lineRule="auto" w:before="1"/>
        <w:ind w:left="373" w:right="1173" w:firstLine="0"/>
        <w:jc w:val="left"/>
      </w:pPr>
      <w:r>
        <w:rPr>
          <w:spacing w:val="-2"/>
        </w:rPr>
        <w:t>st21.009</w:t>
      </w:r>
      <w:r>
        <w:rPr/>
        <w:tab/>
        <w:t>Операции</w:t>
      </w:r>
      <w:r>
        <w:rPr>
          <w:spacing w:val="-6"/>
        </w:rPr>
        <w:t> </w:t>
      </w:r>
      <w:r>
        <w:rPr/>
        <w:t>на</w:t>
      </w:r>
      <w:r>
        <w:rPr>
          <w:spacing w:val="-6"/>
        </w:rPr>
        <w:t> </w:t>
      </w:r>
      <w:r>
        <w:rPr/>
        <w:t>органе</w:t>
      </w:r>
      <w:r>
        <w:rPr>
          <w:spacing w:val="-6"/>
        </w:rPr>
        <w:t> </w:t>
      </w:r>
      <w:r>
        <w:rPr/>
        <w:t>зрения</w:t>
      </w:r>
      <w:r>
        <w:rPr>
          <w:spacing w:val="-6"/>
        </w:rPr>
        <w:t> </w:t>
      </w:r>
      <w:r>
        <w:rPr/>
        <w:t>(факоэмульсификация</w:t>
      </w:r>
      <w:r>
        <w:rPr>
          <w:spacing w:val="-6"/>
        </w:rPr>
        <w:t> </w:t>
      </w:r>
      <w:r>
        <w:rPr/>
        <w:t>с</w:t>
      </w:r>
      <w:r>
        <w:rPr>
          <w:spacing w:val="-6"/>
        </w:rPr>
        <w:t> </w:t>
      </w:r>
      <w:r>
        <w:rPr/>
        <w:t>имплантацией</w:t>
      </w:r>
      <w:r>
        <w:rPr>
          <w:spacing w:val="-6"/>
        </w:rPr>
        <w:t> </w:t>
      </w:r>
      <w:r>
        <w:rPr/>
        <w:t>ИОЛ) </w:t>
      </w:r>
      <w:r>
        <w:rPr>
          <w:spacing w:val="-2"/>
        </w:rPr>
        <w:t>st21.010</w:t>
      </w:r>
      <w:r>
        <w:rPr/>
        <w:tab/>
        <w:t>Интравитреальное введение лекарственных препаратов</w:t>
      </w:r>
    </w:p>
    <w:p>
      <w:pPr>
        <w:pStyle w:val="BodyText"/>
        <w:tabs>
          <w:tab w:pos="1540" w:val="left" w:leader="none"/>
        </w:tabs>
        <w:spacing w:line="403" w:lineRule="auto" w:before="0"/>
        <w:ind w:left="373" w:right="2288" w:firstLine="0"/>
        <w:jc w:val="left"/>
      </w:pPr>
      <w:r>
        <w:rPr>
          <w:spacing w:val="-2"/>
        </w:rPr>
        <w:t>st25.004</w:t>
      </w:r>
      <w:r>
        <w:rPr/>
        <w:tab/>
        <w:t>Диагностическое</w:t>
      </w:r>
      <w:r>
        <w:rPr>
          <w:spacing w:val="-14"/>
        </w:rPr>
        <w:t> </w:t>
      </w:r>
      <w:r>
        <w:rPr/>
        <w:t>обследование</w:t>
      </w:r>
      <w:r>
        <w:rPr>
          <w:spacing w:val="-14"/>
        </w:rPr>
        <w:t> </w:t>
      </w:r>
      <w:r>
        <w:rPr/>
        <w:t>сердечно-сосудистой</w:t>
      </w:r>
      <w:r>
        <w:rPr>
          <w:spacing w:val="-14"/>
        </w:rPr>
        <w:t> </w:t>
      </w:r>
      <w:r>
        <w:rPr/>
        <w:t>системы </w:t>
      </w:r>
      <w:r>
        <w:rPr>
          <w:spacing w:val="-2"/>
        </w:rPr>
        <w:t>st27.012</w:t>
      </w:r>
      <w:r>
        <w:rPr/>
        <w:tab/>
        <w:t>Отравления и другие воздействия внешних причин</w:t>
      </w:r>
    </w:p>
    <w:p>
      <w:pPr>
        <w:pStyle w:val="BodyText"/>
        <w:tabs>
          <w:tab w:pos="1540" w:val="left" w:leader="none"/>
        </w:tabs>
        <w:spacing w:before="1"/>
        <w:ind w:left="373" w:firstLine="0"/>
        <w:jc w:val="left"/>
      </w:pPr>
      <w:r>
        <w:rPr>
          <w:spacing w:val="-2"/>
        </w:rPr>
        <w:t>st30.006</w:t>
      </w:r>
      <w:r>
        <w:rPr/>
        <w:tab/>
        <w:t>Операции</w:t>
      </w:r>
      <w:r>
        <w:rPr>
          <w:spacing w:val="-5"/>
        </w:rPr>
        <w:t> </w:t>
      </w:r>
      <w:r>
        <w:rPr/>
        <w:t>на</w:t>
      </w:r>
      <w:r>
        <w:rPr>
          <w:spacing w:val="-4"/>
        </w:rPr>
        <w:t> </w:t>
      </w:r>
      <w:r>
        <w:rPr/>
        <w:t>мужских</w:t>
      </w:r>
      <w:r>
        <w:rPr>
          <w:spacing w:val="-3"/>
        </w:rPr>
        <w:t> </w:t>
      </w:r>
      <w:r>
        <w:rPr/>
        <w:t>половых</w:t>
      </w:r>
      <w:r>
        <w:rPr>
          <w:spacing w:val="-3"/>
        </w:rPr>
        <w:t> </w:t>
      </w:r>
      <w:r>
        <w:rPr/>
        <w:t>органах,</w:t>
      </w:r>
      <w:r>
        <w:rPr>
          <w:spacing w:val="-3"/>
        </w:rPr>
        <w:t> </w:t>
      </w:r>
      <w:r>
        <w:rPr/>
        <w:t>взрослые</w:t>
      </w:r>
      <w:r>
        <w:rPr>
          <w:spacing w:val="-4"/>
        </w:rPr>
        <w:t> </w:t>
      </w:r>
      <w:r>
        <w:rPr/>
        <w:t>(уровень</w:t>
      </w:r>
      <w:r>
        <w:rPr>
          <w:spacing w:val="-4"/>
        </w:rPr>
        <w:t> </w:t>
      </w:r>
      <w:r>
        <w:rPr>
          <w:spacing w:val="-5"/>
        </w:rPr>
        <w:t>1)</w:t>
      </w:r>
    </w:p>
    <w:p>
      <w:pPr>
        <w:pStyle w:val="BodyText"/>
        <w:spacing w:line="403" w:lineRule="auto" w:before="188"/>
        <w:ind w:left="373" w:right="1232" w:firstLine="0"/>
      </w:pPr>
      <w:r>
        <w:rPr/>
        <w:t>st30.010</w:t>
      </w:r>
      <w:r>
        <w:rPr>
          <w:spacing w:val="40"/>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1) st30.011</w:t>
      </w:r>
      <w:r>
        <w:rPr>
          <w:spacing w:val="40"/>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2) st30.012</w:t>
      </w:r>
      <w:r>
        <w:rPr>
          <w:spacing w:val="40"/>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3) st30.014</w:t>
      </w:r>
      <w:r>
        <w:rPr>
          <w:spacing w:val="40"/>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5) st30.016</w:t>
      </w:r>
      <w:r>
        <w:rPr>
          <w:spacing w:val="80"/>
        </w:rPr>
        <w:t>  </w:t>
      </w:r>
      <w:r>
        <w:rPr/>
        <w:t>Операции</w:t>
      </w:r>
      <w:r>
        <w:rPr>
          <w:spacing w:val="-4"/>
        </w:rPr>
        <w:t> </w:t>
      </w:r>
      <w:r>
        <w:rPr/>
        <w:t>на</w:t>
      </w:r>
      <w:r>
        <w:rPr>
          <w:spacing w:val="-4"/>
        </w:rPr>
        <w:t> </w:t>
      </w:r>
      <w:r>
        <w:rPr/>
        <w:t>почке</w:t>
      </w:r>
      <w:r>
        <w:rPr>
          <w:spacing w:val="-4"/>
        </w:rPr>
        <w:t> </w:t>
      </w:r>
      <w:r>
        <w:rPr/>
        <w:t>и</w:t>
      </w:r>
      <w:r>
        <w:rPr>
          <w:spacing w:val="-4"/>
        </w:rPr>
        <w:t> </w:t>
      </w:r>
      <w:r>
        <w:rPr/>
        <w:t>мочевыделительной</w:t>
      </w:r>
      <w:r>
        <w:rPr>
          <w:spacing w:val="-4"/>
        </w:rPr>
        <w:t> </w:t>
      </w:r>
      <w:r>
        <w:rPr/>
        <w:t>системе,</w:t>
      </w:r>
      <w:r>
        <w:rPr>
          <w:spacing w:val="-3"/>
        </w:rPr>
        <w:t> </w:t>
      </w:r>
      <w:r>
        <w:rPr/>
        <w:t>взрослые</w:t>
      </w:r>
      <w:r>
        <w:rPr>
          <w:spacing w:val="-4"/>
        </w:rPr>
        <w:t> </w:t>
      </w:r>
      <w:r>
        <w:rPr/>
        <w:t>(уровень</w:t>
      </w:r>
      <w:r>
        <w:rPr>
          <w:spacing w:val="-4"/>
        </w:rPr>
        <w:t> </w:t>
      </w:r>
      <w:r>
        <w:rPr/>
        <w:t>7)</w:t>
      </w:r>
    </w:p>
    <w:p>
      <w:pPr>
        <w:pStyle w:val="BodyText"/>
        <w:spacing w:line="225" w:lineRule="auto" w:before="15"/>
        <w:ind w:left="1540" w:right="1629" w:hanging="1168"/>
      </w:pPr>
      <w:r>
        <w:rPr/>
        <w:t>st31.017</w:t>
      </w:r>
      <w:r>
        <w:rPr>
          <w:spacing w:val="80"/>
          <w:w w:val="150"/>
        </w:rPr>
        <w:t> </w:t>
      </w:r>
      <w:r>
        <w:rPr/>
        <w:t>Доброкачественные</w:t>
      </w:r>
      <w:r>
        <w:rPr>
          <w:spacing w:val="-5"/>
        </w:rPr>
        <w:t> </w:t>
      </w:r>
      <w:r>
        <w:rPr/>
        <w:t>новообразования,</w:t>
      </w:r>
      <w:r>
        <w:rPr>
          <w:spacing w:val="-4"/>
        </w:rPr>
        <w:t> </w:t>
      </w:r>
      <w:r>
        <w:rPr/>
        <w:t>новообразования</w:t>
      </w:r>
      <w:r>
        <w:rPr>
          <w:spacing w:val="-5"/>
        </w:rPr>
        <w:t> </w:t>
      </w:r>
      <w:r>
        <w:rPr/>
        <w:t>in</w:t>
      </w:r>
      <w:r>
        <w:rPr>
          <w:spacing w:val="-4"/>
        </w:rPr>
        <w:t> </w:t>
      </w:r>
      <w:r>
        <w:rPr/>
        <w:t>situ</w:t>
      </w:r>
      <w:r>
        <w:rPr>
          <w:spacing w:val="-4"/>
        </w:rPr>
        <w:t> </w:t>
      </w:r>
      <w:r>
        <w:rPr/>
        <w:t>кожи, жировой ткани и другие болезни кожи</w:t>
      </w:r>
    </w:p>
    <w:p>
      <w:pPr>
        <w:pStyle w:val="BodyText"/>
        <w:spacing w:line="403" w:lineRule="auto" w:before="192"/>
        <w:ind w:left="373" w:right="1685" w:firstLine="0"/>
      </w:pPr>
      <w:r>
        <w:rPr/>
        <w:t>st32.002</w:t>
      </w:r>
      <w:r>
        <w:rPr>
          <w:spacing w:val="40"/>
        </w:rPr>
        <w:t>  </w:t>
      </w:r>
      <w:r>
        <w:rPr/>
        <w:t>Операции</w:t>
      </w:r>
      <w:r>
        <w:rPr>
          <w:spacing w:val="-4"/>
        </w:rPr>
        <w:t> </w:t>
      </w:r>
      <w:r>
        <w:rPr/>
        <w:t>на</w:t>
      </w:r>
      <w:r>
        <w:rPr>
          <w:spacing w:val="-4"/>
        </w:rPr>
        <w:t> </w:t>
      </w:r>
      <w:r>
        <w:rPr/>
        <w:t>желчном</w:t>
      </w:r>
      <w:r>
        <w:rPr>
          <w:spacing w:val="-4"/>
        </w:rPr>
        <w:t> </w:t>
      </w:r>
      <w:r>
        <w:rPr/>
        <w:t>пузыре</w:t>
      </w:r>
      <w:r>
        <w:rPr>
          <w:spacing w:val="-4"/>
        </w:rPr>
        <w:t> </w:t>
      </w:r>
      <w:r>
        <w:rPr/>
        <w:t>и</w:t>
      </w:r>
      <w:r>
        <w:rPr>
          <w:spacing w:val="-4"/>
        </w:rPr>
        <w:t> </w:t>
      </w:r>
      <w:r>
        <w:rPr/>
        <w:t>желчевыводящих</w:t>
      </w:r>
      <w:r>
        <w:rPr>
          <w:spacing w:val="-3"/>
        </w:rPr>
        <w:t> </w:t>
      </w:r>
      <w:r>
        <w:rPr/>
        <w:t>путях</w:t>
      </w:r>
      <w:r>
        <w:rPr>
          <w:spacing w:val="-3"/>
        </w:rPr>
        <w:t> </w:t>
      </w:r>
      <w:r>
        <w:rPr/>
        <w:t>(уровень</w:t>
      </w:r>
      <w:r>
        <w:rPr>
          <w:spacing w:val="-4"/>
        </w:rPr>
        <w:t> </w:t>
      </w:r>
      <w:r>
        <w:rPr/>
        <w:t>2) st32.016</w:t>
      </w:r>
      <w:r>
        <w:rPr>
          <w:spacing w:val="80"/>
        </w:rPr>
        <w:t>  </w:t>
      </w:r>
      <w:r>
        <w:rPr/>
        <w:t>Другие операции на органах брюшной полости (уровень 1)</w:t>
      </w:r>
    </w:p>
    <w:p>
      <w:pPr>
        <w:pStyle w:val="BodyText"/>
        <w:spacing w:line="403" w:lineRule="auto" w:before="1"/>
        <w:ind w:left="373" w:right="2598" w:firstLine="0"/>
      </w:pPr>
      <w:r>
        <w:rPr/>
        <w:t>st32.020</w:t>
      </w:r>
      <w:r>
        <w:rPr>
          <w:spacing w:val="80"/>
          <w:w w:val="150"/>
        </w:rPr>
        <w:t> </w:t>
      </w:r>
      <w:r>
        <w:rPr/>
        <w:t>Другие</w:t>
      </w:r>
      <w:r>
        <w:rPr>
          <w:spacing w:val="-4"/>
        </w:rPr>
        <w:t> </w:t>
      </w:r>
      <w:r>
        <w:rPr/>
        <w:t>операции</w:t>
      </w:r>
      <w:r>
        <w:rPr>
          <w:spacing w:val="-4"/>
        </w:rPr>
        <w:t> </w:t>
      </w:r>
      <w:r>
        <w:rPr/>
        <w:t>на</w:t>
      </w:r>
      <w:r>
        <w:rPr>
          <w:spacing w:val="-4"/>
        </w:rPr>
        <w:t> </w:t>
      </w:r>
      <w:r>
        <w:rPr/>
        <w:t>органах</w:t>
      </w:r>
      <w:r>
        <w:rPr>
          <w:spacing w:val="-3"/>
        </w:rPr>
        <w:t> </w:t>
      </w:r>
      <w:r>
        <w:rPr/>
        <w:t>брюшной</w:t>
      </w:r>
      <w:r>
        <w:rPr>
          <w:spacing w:val="-4"/>
        </w:rPr>
        <w:t> </w:t>
      </w:r>
      <w:r>
        <w:rPr/>
        <w:t>полости</w:t>
      </w:r>
      <w:r>
        <w:rPr>
          <w:spacing w:val="-4"/>
        </w:rPr>
        <w:t> </w:t>
      </w:r>
      <w:r>
        <w:rPr/>
        <w:t>(уровень</w:t>
      </w:r>
      <w:r>
        <w:rPr>
          <w:spacing w:val="-4"/>
        </w:rPr>
        <w:t> </w:t>
      </w:r>
      <w:r>
        <w:rPr/>
        <w:t>4) st32.021</w:t>
      </w:r>
      <w:r>
        <w:rPr>
          <w:spacing w:val="80"/>
          <w:w w:val="150"/>
        </w:rPr>
        <w:t> </w:t>
      </w:r>
      <w:r>
        <w:rPr/>
        <w:t>Другие</w:t>
      </w:r>
      <w:r>
        <w:rPr>
          <w:spacing w:val="-4"/>
        </w:rPr>
        <w:t> </w:t>
      </w:r>
      <w:r>
        <w:rPr/>
        <w:t>операции</w:t>
      </w:r>
      <w:r>
        <w:rPr>
          <w:spacing w:val="-4"/>
        </w:rPr>
        <w:t> </w:t>
      </w:r>
      <w:r>
        <w:rPr/>
        <w:t>на</w:t>
      </w:r>
      <w:r>
        <w:rPr>
          <w:spacing w:val="-4"/>
        </w:rPr>
        <w:t> </w:t>
      </w:r>
      <w:r>
        <w:rPr/>
        <w:t>органах</w:t>
      </w:r>
      <w:r>
        <w:rPr>
          <w:spacing w:val="-3"/>
        </w:rPr>
        <w:t> </w:t>
      </w:r>
      <w:r>
        <w:rPr/>
        <w:t>брюшной</w:t>
      </w:r>
      <w:r>
        <w:rPr>
          <w:spacing w:val="-4"/>
        </w:rPr>
        <w:t> </w:t>
      </w:r>
      <w:r>
        <w:rPr/>
        <w:t>полости</w:t>
      </w:r>
      <w:r>
        <w:rPr>
          <w:spacing w:val="-4"/>
        </w:rPr>
        <w:t> </w:t>
      </w:r>
      <w:r>
        <w:rPr/>
        <w:t>(уровень</w:t>
      </w:r>
      <w:r>
        <w:rPr>
          <w:spacing w:val="-4"/>
        </w:rPr>
        <w:t> </w:t>
      </w:r>
      <w:r>
        <w:rPr/>
        <w:t>5) st34.002</w:t>
      </w:r>
      <w:r>
        <w:rPr>
          <w:spacing w:val="80"/>
        </w:rPr>
        <w:t>  </w:t>
      </w:r>
      <w:r>
        <w:rPr/>
        <w:t>Операции на органах полости рта (уровень 1)</w:t>
      </w:r>
    </w:p>
    <w:p>
      <w:pPr>
        <w:pStyle w:val="BodyText"/>
        <w:spacing w:before="1"/>
        <w:ind w:left="373" w:firstLine="0"/>
      </w:pPr>
      <w:r>
        <w:rPr/>
        <w:t>st36.001</w:t>
      </w:r>
      <w:r>
        <w:rPr>
          <w:spacing w:val="69"/>
          <w:w w:val="150"/>
        </w:rPr>
        <w:t>  </w:t>
      </w:r>
      <w:r>
        <w:rPr/>
        <w:t>Комплексное</w:t>
      </w:r>
      <w:r>
        <w:rPr>
          <w:spacing w:val="-5"/>
        </w:rPr>
        <w:t> </w:t>
      </w:r>
      <w:r>
        <w:rPr/>
        <w:t>лечение</w:t>
      </w:r>
      <w:r>
        <w:rPr>
          <w:spacing w:val="-5"/>
        </w:rPr>
        <w:t> </w:t>
      </w:r>
      <w:r>
        <w:rPr/>
        <w:t>с</w:t>
      </w:r>
      <w:r>
        <w:rPr>
          <w:spacing w:val="-5"/>
        </w:rPr>
        <w:t> </w:t>
      </w:r>
      <w:r>
        <w:rPr/>
        <w:t>применением</w:t>
      </w:r>
      <w:r>
        <w:rPr>
          <w:spacing w:val="-5"/>
        </w:rPr>
        <w:t> </w:t>
      </w:r>
      <w:r>
        <w:rPr/>
        <w:t>препаратов</w:t>
      </w:r>
      <w:r>
        <w:rPr>
          <w:spacing w:val="-5"/>
        </w:rPr>
        <w:t> </w:t>
      </w:r>
      <w:r>
        <w:rPr/>
        <w:t>иммуноглобулина</w:t>
      </w:r>
      <w:r>
        <w:rPr>
          <w:spacing w:val="-1"/>
        </w:rPr>
        <w:t> </w:t>
      </w:r>
      <w:r>
        <w:rPr>
          <w:color w:val="0000FF"/>
          <w:spacing w:val="-5"/>
        </w:rPr>
        <w:t>&lt;*&gt;</w:t>
      </w:r>
    </w:p>
    <w:p>
      <w:pPr>
        <w:pStyle w:val="BodyText"/>
        <w:tabs>
          <w:tab w:pos="1540" w:val="left" w:leader="none"/>
        </w:tabs>
        <w:spacing w:line="225" w:lineRule="auto" w:before="201"/>
        <w:ind w:left="1540" w:right="2130" w:hanging="1168"/>
        <w:jc w:val="left"/>
      </w:pPr>
      <w:r>
        <w:rPr>
          <w:spacing w:val="-2"/>
        </w:rPr>
        <w:t>st36.020</w:t>
      </w:r>
      <w:r>
        <w:rPr/>
        <w:tab/>
        <w:t>Оказание</w:t>
      </w:r>
      <w:r>
        <w:rPr>
          <w:spacing w:val="-7"/>
        </w:rPr>
        <w:t> </w:t>
      </w:r>
      <w:r>
        <w:rPr/>
        <w:t>услуг</w:t>
      </w:r>
      <w:r>
        <w:rPr>
          <w:spacing w:val="-7"/>
        </w:rPr>
        <w:t> </w:t>
      </w:r>
      <w:r>
        <w:rPr/>
        <w:t>диализа</w:t>
      </w:r>
      <w:r>
        <w:rPr>
          <w:spacing w:val="-7"/>
        </w:rPr>
        <w:t> </w:t>
      </w:r>
      <w:r>
        <w:rPr/>
        <w:t>(только</w:t>
      </w:r>
      <w:r>
        <w:rPr>
          <w:spacing w:val="-6"/>
        </w:rPr>
        <w:t> </w:t>
      </w:r>
      <w:r>
        <w:rPr/>
        <w:t>для</w:t>
      </w:r>
      <w:r>
        <w:rPr>
          <w:spacing w:val="-7"/>
        </w:rPr>
        <w:t> </w:t>
      </w:r>
      <w:r>
        <w:rPr/>
        <w:t>федеральных</w:t>
      </w:r>
      <w:r>
        <w:rPr>
          <w:spacing w:val="-6"/>
        </w:rPr>
        <w:t> </w:t>
      </w:r>
      <w:r>
        <w:rPr/>
        <w:t>медицинских организаций) (уровень 1)</w:t>
      </w:r>
    </w:p>
    <w:p>
      <w:pPr>
        <w:pStyle w:val="BodyText"/>
        <w:tabs>
          <w:tab w:pos="1540" w:val="left" w:leader="none"/>
        </w:tabs>
        <w:spacing w:line="225" w:lineRule="auto" w:before="205"/>
        <w:ind w:left="1540" w:right="2130" w:hanging="1168"/>
        <w:jc w:val="left"/>
      </w:pPr>
      <w:r>
        <w:rPr>
          <w:spacing w:val="-2"/>
        </w:rPr>
        <w:t>st36.021</w:t>
      </w:r>
      <w:r>
        <w:rPr/>
        <w:tab/>
        <w:t>Оказание</w:t>
      </w:r>
      <w:r>
        <w:rPr>
          <w:spacing w:val="-7"/>
        </w:rPr>
        <w:t> </w:t>
      </w:r>
      <w:r>
        <w:rPr/>
        <w:t>услуг</w:t>
      </w:r>
      <w:r>
        <w:rPr>
          <w:spacing w:val="-7"/>
        </w:rPr>
        <w:t> </w:t>
      </w:r>
      <w:r>
        <w:rPr/>
        <w:t>диализа</w:t>
      </w:r>
      <w:r>
        <w:rPr>
          <w:spacing w:val="-7"/>
        </w:rPr>
        <w:t> </w:t>
      </w:r>
      <w:r>
        <w:rPr/>
        <w:t>(только</w:t>
      </w:r>
      <w:r>
        <w:rPr>
          <w:spacing w:val="-6"/>
        </w:rPr>
        <w:t> </w:t>
      </w:r>
      <w:r>
        <w:rPr/>
        <w:t>для</w:t>
      </w:r>
      <w:r>
        <w:rPr>
          <w:spacing w:val="-7"/>
        </w:rPr>
        <w:t> </w:t>
      </w:r>
      <w:r>
        <w:rPr/>
        <w:t>федеральных</w:t>
      </w:r>
      <w:r>
        <w:rPr>
          <w:spacing w:val="-6"/>
        </w:rPr>
        <w:t> </w:t>
      </w:r>
      <w:r>
        <w:rPr/>
        <w:t>медицинских организаций) (уровень 2)</w:t>
      </w:r>
    </w:p>
    <w:p>
      <w:pPr>
        <w:pStyle w:val="BodyText"/>
        <w:tabs>
          <w:tab w:pos="1540" w:val="left" w:leader="none"/>
        </w:tabs>
        <w:spacing w:line="225" w:lineRule="auto" w:before="206"/>
        <w:ind w:left="1540" w:right="2130" w:hanging="1168"/>
        <w:jc w:val="left"/>
      </w:pPr>
      <w:r>
        <w:rPr>
          <w:spacing w:val="-2"/>
        </w:rPr>
        <w:t>st36.022</w:t>
      </w:r>
      <w:r>
        <w:rPr/>
        <w:tab/>
        <w:t>Оказание</w:t>
      </w:r>
      <w:r>
        <w:rPr>
          <w:spacing w:val="-7"/>
        </w:rPr>
        <w:t> </w:t>
      </w:r>
      <w:r>
        <w:rPr/>
        <w:t>услуг</w:t>
      </w:r>
      <w:r>
        <w:rPr>
          <w:spacing w:val="-7"/>
        </w:rPr>
        <w:t> </w:t>
      </w:r>
      <w:r>
        <w:rPr/>
        <w:t>диализа</w:t>
      </w:r>
      <w:r>
        <w:rPr>
          <w:spacing w:val="-7"/>
        </w:rPr>
        <w:t> </w:t>
      </w:r>
      <w:r>
        <w:rPr/>
        <w:t>(только</w:t>
      </w:r>
      <w:r>
        <w:rPr>
          <w:spacing w:val="-6"/>
        </w:rPr>
        <w:t> </w:t>
      </w:r>
      <w:r>
        <w:rPr/>
        <w:t>для</w:t>
      </w:r>
      <w:r>
        <w:rPr>
          <w:spacing w:val="-7"/>
        </w:rPr>
        <w:t> </w:t>
      </w:r>
      <w:r>
        <w:rPr/>
        <w:t>федеральных</w:t>
      </w:r>
      <w:r>
        <w:rPr>
          <w:spacing w:val="-6"/>
        </w:rPr>
        <w:t> </w:t>
      </w:r>
      <w:r>
        <w:rPr/>
        <w:t>медицинских организаций) (уровень 3)</w:t>
      </w:r>
    </w:p>
    <w:p>
      <w:pPr>
        <w:pStyle w:val="BodyText"/>
        <w:tabs>
          <w:tab w:pos="1540" w:val="left" w:leader="none"/>
        </w:tabs>
        <w:spacing w:line="225" w:lineRule="auto" w:before="205"/>
        <w:ind w:left="1540" w:right="2130" w:hanging="1168"/>
        <w:jc w:val="left"/>
      </w:pPr>
      <w:r>
        <w:rPr>
          <w:spacing w:val="-2"/>
        </w:rPr>
        <w:t>st36.023</w:t>
      </w:r>
      <w:r>
        <w:rPr/>
        <w:tab/>
        <w:t>Оказание</w:t>
      </w:r>
      <w:r>
        <w:rPr>
          <w:spacing w:val="-7"/>
        </w:rPr>
        <w:t> </w:t>
      </w:r>
      <w:r>
        <w:rPr/>
        <w:t>услуг</w:t>
      </w:r>
      <w:r>
        <w:rPr>
          <w:spacing w:val="-7"/>
        </w:rPr>
        <w:t> </w:t>
      </w:r>
      <w:r>
        <w:rPr/>
        <w:t>диализа</w:t>
      </w:r>
      <w:r>
        <w:rPr>
          <w:spacing w:val="-7"/>
        </w:rPr>
        <w:t> </w:t>
      </w:r>
      <w:r>
        <w:rPr/>
        <w:t>(только</w:t>
      </w:r>
      <w:r>
        <w:rPr>
          <w:spacing w:val="-6"/>
        </w:rPr>
        <w:t> </w:t>
      </w:r>
      <w:r>
        <w:rPr/>
        <w:t>для</w:t>
      </w:r>
      <w:r>
        <w:rPr>
          <w:spacing w:val="-7"/>
        </w:rPr>
        <w:t> </w:t>
      </w:r>
      <w:r>
        <w:rPr/>
        <w:t>федеральных</w:t>
      </w:r>
      <w:r>
        <w:rPr>
          <w:spacing w:val="-6"/>
        </w:rPr>
        <w:t> </w:t>
      </w:r>
      <w:r>
        <w:rPr/>
        <w:t>медицинских организаций) (уровень 4)</w:t>
      </w:r>
    </w:p>
    <w:p>
      <w:pPr>
        <w:pStyle w:val="BodyText"/>
        <w:spacing w:after="0" w:line="225" w:lineRule="auto"/>
        <w:jc w:val="left"/>
        <w:sectPr>
          <w:pgSz w:w="11910" w:h="16840"/>
          <w:pgMar w:header="492" w:footer="1504" w:top="1760" w:bottom="1700" w:left="1133" w:right="566"/>
        </w:sectPr>
      </w:pPr>
    </w:p>
    <w:p>
      <w:pPr>
        <w:pStyle w:val="BodyText"/>
        <w:spacing w:line="403" w:lineRule="auto" w:before="182"/>
        <w:ind w:left="373" w:right="1951" w:firstLine="0"/>
      </w:pPr>
      <w:r>
        <w:rPr/>
        <w:t>st36.007</w:t>
      </w:r>
      <w:r>
        <w:rPr>
          <w:spacing w:val="80"/>
          <w:w w:val="150"/>
        </w:rPr>
        <w:t> </w:t>
      </w:r>
      <w:r>
        <w:rPr/>
        <w:t>Установка,</w:t>
      </w:r>
      <w:r>
        <w:rPr>
          <w:spacing w:val="-3"/>
        </w:rPr>
        <w:t> </w:t>
      </w:r>
      <w:r>
        <w:rPr/>
        <w:t>замена,</w:t>
      </w:r>
      <w:r>
        <w:rPr>
          <w:spacing w:val="-3"/>
        </w:rPr>
        <w:t> </w:t>
      </w:r>
      <w:r>
        <w:rPr/>
        <w:t>заправка</w:t>
      </w:r>
      <w:r>
        <w:rPr>
          <w:spacing w:val="-4"/>
        </w:rPr>
        <w:t> </w:t>
      </w:r>
      <w:r>
        <w:rPr/>
        <w:t>помп</w:t>
      </w:r>
      <w:r>
        <w:rPr>
          <w:spacing w:val="-4"/>
        </w:rPr>
        <w:t> </w:t>
      </w:r>
      <w:r>
        <w:rPr/>
        <w:t>для</w:t>
      </w:r>
      <w:r>
        <w:rPr>
          <w:spacing w:val="-4"/>
        </w:rPr>
        <w:t> </w:t>
      </w:r>
      <w:r>
        <w:rPr/>
        <w:t>лекарственных</w:t>
      </w:r>
      <w:r>
        <w:rPr>
          <w:spacing w:val="-3"/>
        </w:rPr>
        <w:t> </w:t>
      </w:r>
      <w:r>
        <w:rPr/>
        <w:t>препаратов st36.009</w:t>
      </w:r>
      <w:r>
        <w:rPr>
          <w:spacing w:val="80"/>
        </w:rPr>
        <w:t>  </w:t>
      </w:r>
      <w:r>
        <w:rPr/>
        <w:t>Реинфузия аутокрови</w:t>
      </w:r>
    </w:p>
    <w:p>
      <w:pPr>
        <w:pStyle w:val="BodyText"/>
        <w:spacing w:line="403" w:lineRule="auto" w:before="0"/>
        <w:ind w:left="373" w:right="3921" w:firstLine="0"/>
      </w:pPr>
      <w:r>
        <w:rPr/>
        <w:t>st36.010</w:t>
      </w:r>
      <w:r>
        <w:rPr>
          <w:spacing w:val="80"/>
        </w:rPr>
        <w:t> </w:t>
      </w:r>
      <w:r>
        <w:rPr/>
        <w:t>Баллонная внутриаортальная контрпульсация st36.011</w:t>
      </w:r>
      <w:r>
        <w:rPr>
          <w:spacing w:val="80"/>
        </w:rPr>
        <w:t> </w:t>
      </w:r>
      <w:r>
        <w:rPr/>
        <w:t>Экстракорпоральная</w:t>
      </w:r>
      <w:r>
        <w:rPr>
          <w:spacing w:val="-6"/>
        </w:rPr>
        <w:t> </w:t>
      </w:r>
      <w:r>
        <w:rPr/>
        <w:t>мембранная</w:t>
      </w:r>
      <w:r>
        <w:rPr>
          <w:spacing w:val="-6"/>
        </w:rPr>
        <w:t> </w:t>
      </w:r>
      <w:r>
        <w:rPr/>
        <w:t>оксигенация st36.024</w:t>
      </w:r>
      <w:r>
        <w:rPr>
          <w:spacing w:val="80"/>
        </w:rPr>
        <w:t>  </w:t>
      </w:r>
      <w:r>
        <w:rPr/>
        <w:t>Радиойодтерапия</w:t>
      </w:r>
    </w:p>
    <w:p>
      <w:pPr>
        <w:pStyle w:val="BodyText"/>
        <w:spacing w:line="225" w:lineRule="auto" w:before="15"/>
        <w:ind w:left="1540" w:right="2095" w:hanging="1168"/>
      </w:pPr>
      <w:r>
        <w:rPr/>
        <w:t>st36.025</w:t>
      </w:r>
      <w:r>
        <w:rPr>
          <w:spacing w:val="80"/>
        </w:rPr>
        <w:t> </w:t>
      </w:r>
      <w:r>
        <w:rPr/>
        <w:t>Проведение</w:t>
      </w:r>
      <w:r>
        <w:rPr>
          <w:spacing w:val="-5"/>
        </w:rPr>
        <w:t> </w:t>
      </w:r>
      <w:r>
        <w:rPr/>
        <w:t>иммунизации</w:t>
      </w:r>
      <w:r>
        <w:rPr>
          <w:spacing w:val="-5"/>
        </w:rPr>
        <w:t> </w:t>
      </w:r>
      <w:r>
        <w:rPr/>
        <w:t>против</w:t>
      </w:r>
      <w:r>
        <w:rPr>
          <w:spacing w:val="-5"/>
        </w:rPr>
        <w:t> </w:t>
      </w:r>
      <w:r>
        <w:rPr/>
        <w:t>респираторно-синцитиальной вирусной инфекции (уровень 1)</w:t>
      </w:r>
    </w:p>
    <w:p>
      <w:pPr>
        <w:pStyle w:val="BodyText"/>
        <w:spacing w:line="225" w:lineRule="auto" w:before="205"/>
        <w:ind w:left="1540" w:right="2095" w:hanging="1168"/>
      </w:pPr>
      <w:r>
        <w:rPr/>
        <w:t>st36.026</w:t>
      </w:r>
      <w:r>
        <w:rPr>
          <w:spacing w:val="80"/>
        </w:rPr>
        <w:t> </w:t>
      </w:r>
      <w:r>
        <w:rPr/>
        <w:t>Проведение</w:t>
      </w:r>
      <w:r>
        <w:rPr>
          <w:spacing w:val="-5"/>
        </w:rPr>
        <w:t> </w:t>
      </w:r>
      <w:r>
        <w:rPr/>
        <w:t>иммунизации</w:t>
      </w:r>
      <w:r>
        <w:rPr>
          <w:spacing w:val="-5"/>
        </w:rPr>
        <w:t> </w:t>
      </w:r>
      <w:r>
        <w:rPr/>
        <w:t>против</w:t>
      </w:r>
      <w:r>
        <w:rPr>
          <w:spacing w:val="-5"/>
        </w:rPr>
        <w:t> </w:t>
      </w:r>
      <w:r>
        <w:rPr/>
        <w:t>респираторно-синцитиальной вирусной инфекции (уровень 2)</w:t>
      </w:r>
    </w:p>
    <w:p>
      <w:pPr>
        <w:pStyle w:val="BodyText"/>
        <w:tabs>
          <w:tab w:pos="1540" w:val="left" w:leader="none"/>
        </w:tabs>
        <w:spacing w:line="225" w:lineRule="auto" w:before="205"/>
        <w:ind w:left="1540" w:right="1181" w:hanging="1168"/>
        <w:jc w:val="left"/>
      </w:pPr>
      <w:r>
        <w:rPr>
          <w:spacing w:val="-2"/>
        </w:rPr>
        <w:t>st36.028</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1) </w:t>
      </w:r>
      <w:r>
        <w:rPr>
          <w:color w:val="0000FF"/>
        </w:rPr>
        <w:t>&lt;*&gt;</w:t>
      </w:r>
    </w:p>
    <w:p>
      <w:pPr>
        <w:pStyle w:val="BodyText"/>
        <w:tabs>
          <w:tab w:pos="1540" w:val="left" w:leader="none"/>
        </w:tabs>
        <w:spacing w:line="225" w:lineRule="auto" w:before="206"/>
        <w:ind w:left="1540" w:right="1181" w:hanging="1168"/>
        <w:jc w:val="left"/>
      </w:pPr>
      <w:r>
        <w:rPr>
          <w:spacing w:val="-2"/>
        </w:rPr>
        <w:t>st36.029</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2) </w:t>
      </w:r>
      <w:r>
        <w:rPr>
          <w:color w:val="0000FF"/>
        </w:rPr>
        <w:t>&lt;*&gt;</w:t>
      </w:r>
    </w:p>
    <w:p>
      <w:pPr>
        <w:pStyle w:val="BodyText"/>
        <w:tabs>
          <w:tab w:pos="1540" w:val="left" w:leader="none"/>
        </w:tabs>
        <w:spacing w:line="225" w:lineRule="auto" w:before="206"/>
        <w:ind w:left="1540" w:right="1181" w:hanging="1168"/>
        <w:jc w:val="left"/>
      </w:pPr>
      <w:r>
        <w:rPr>
          <w:spacing w:val="-2"/>
        </w:rPr>
        <w:t>st36.030</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3) </w:t>
      </w:r>
      <w:r>
        <w:rPr>
          <w:color w:val="0000FF"/>
        </w:rPr>
        <w:t>&lt;*&gt;</w:t>
      </w:r>
    </w:p>
    <w:p>
      <w:pPr>
        <w:pStyle w:val="BodyText"/>
        <w:tabs>
          <w:tab w:pos="1540" w:val="left" w:leader="none"/>
        </w:tabs>
        <w:spacing w:line="225" w:lineRule="auto" w:before="205"/>
        <w:ind w:left="1540" w:right="1181" w:hanging="1168"/>
        <w:jc w:val="left"/>
      </w:pPr>
      <w:r>
        <w:rPr>
          <w:spacing w:val="-2"/>
        </w:rPr>
        <w:t>st36.031</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4) </w:t>
      </w:r>
      <w:r>
        <w:rPr>
          <w:color w:val="0000FF"/>
        </w:rPr>
        <w:t>&lt;*&gt;</w:t>
      </w:r>
    </w:p>
    <w:p>
      <w:pPr>
        <w:pStyle w:val="BodyText"/>
        <w:tabs>
          <w:tab w:pos="1540" w:val="left" w:leader="none"/>
        </w:tabs>
        <w:spacing w:line="225" w:lineRule="auto" w:before="206"/>
        <w:ind w:left="1540" w:right="1181" w:hanging="1168"/>
        <w:jc w:val="left"/>
      </w:pPr>
      <w:r>
        <w:rPr>
          <w:spacing w:val="-2"/>
        </w:rPr>
        <w:t>st36.032</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5) </w:t>
      </w:r>
      <w:r>
        <w:rPr>
          <w:color w:val="0000FF"/>
        </w:rPr>
        <w:t>&lt;*&gt;</w:t>
      </w:r>
    </w:p>
    <w:p>
      <w:pPr>
        <w:pStyle w:val="BodyText"/>
        <w:tabs>
          <w:tab w:pos="1540" w:val="left" w:leader="none"/>
        </w:tabs>
        <w:spacing w:line="225" w:lineRule="auto" w:before="206"/>
        <w:ind w:left="1540" w:right="1181" w:hanging="1168"/>
        <w:jc w:val="left"/>
      </w:pPr>
      <w:r>
        <w:rPr>
          <w:spacing w:val="-2"/>
        </w:rPr>
        <w:t>st36.033</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6) </w:t>
      </w:r>
      <w:r>
        <w:rPr>
          <w:color w:val="0000FF"/>
        </w:rPr>
        <w:t>&lt;*&gt;</w:t>
      </w:r>
    </w:p>
    <w:p>
      <w:pPr>
        <w:pStyle w:val="BodyText"/>
        <w:tabs>
          <w:tab w:pos="1540" w:val="left" w:leader="none"/>
        </w:tabs>
        <w:spacing w:line="225" w:lineRule="auto" w:before="206"/>
        <w:ind w:left="1540" w:right="1181" w:hanging="1168"/>
        <w:jc w:val="left"/>
      </w:pPr>
      <w:r>
        <w:rPr>
          <w:spacing w:val="-2"/>
        </w:rPr>
        <w:t>st36.034</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7) </w:t>
      </w:r>
      <w:r>
        <w:rPr>
          <w:color w:val="0000FF"/>
        </w:rPr>
        <w:t>&lt;*&gt;</w:t>
      </w:r>
    </w:p>
    <w:p>
      <w:pPr>
        <w:pStyle w:val="BodyText"/>
        <w:tabs>
          <w:tab w:pos="1540" w:val="left" w:leader="none"/>
        </w:tabs>
        <w:spacing w:line="225" w:lineRule="auto" w:before="205"/>
        <w:ind w:left="1540" w:right="1181" w:hanging="1168"/>
        <w:jc w:val="left"/>
      </w:pPr>
      <w:r>
        <w:rPr>
          <w:spacing w:val="-2"/>
        </w:rPr>
        <w:t>st36.035</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8) </w:t>
      </w:r>
      <w:r>
        <w:rPr>
          <w:color w:val="0000FF"/>
        </w:rPr>
        <w:t>&lt;*&gt;</w:t>
      </w:r>
    </w:p>
    <w:p>
      <w:pPr>
        <w:pStyle w:val="BodyText"/>
        <w:tabs>
          <w:tab w:pos="1540" w:val="left" w:leader="none"/>
        </w:tabs>
        <w:spacing w:line="225" w:lineRule="auto" w:before="206"/>
        <w:ind w:left="1540" w:right="1181" w:hanging="1168"/>
        <w:jc w:val="left"/>
      </w:pPr>
      <w:r>
        <w:rPr>
          <w:spacing w:val="-2"/>
        </w:rPr>
        <w:t>st36.036</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9) </w:t>
      </w:r>
      <w:r>
        <w:rPr>
          <w:color w:val="0000FF"/>
        </w:rPr>
        <w:t>&lt;*&gt;</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181" w:hanging="1168"/>
        <w:jc w:val="left"/>
      </w:pPr>
      <w:bookmarkStart w:name="II. В условиях дневного стационара" w:id="63"/>
      <w:bookmarkEnd w:id="63"/>
      <w:r>
        <w:rPr/>
      </w:r>
      <w:r>
        <w:rPr>
          <w:spacing w:val="-2"/>
        </w:rPr>
        <w:t>st36.037</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10) </w:t>
      </w:r>
      <w:r>
        <w:rPr>
          <w:color w:val="0000FF"/>
        </w:rPr>
        <w:t>&lt;*&gt;</w:t>
      </w:r>
    </w:p>
    <w:p>
      <w:pPr>
        <w:pStyle w:val="BodyText"/>
        <w:tabs>
          <w:tab w:pos="1540" w:val="left" w:leader="none"/>
        </w:tabs>
        <w:spacing w:line="225" w:lineRule="auto" w:before="206"/>
        <w:ind w:left="1540" w:right="1181" w:hanging="1168"/>
        <w:jc w:val="left"/>
      </w:pPr>
      <w:r>
        <w:rPr>
          <w:spacing w:val="-2"/>
        </w:rPr>
        <w:t>st36.038</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11) </w:t>
      </w:r>
      <w:r>
        <w:rPr>
          <w:color w:val="0000FF"/>
        </w:rPr>
        <w:t>&lt;*&gt;</w:t>
      </w:r>
    </w:p>
    <w:p>
      <w:pPr>
        <w:pStyle w:val="BodyText"/>
        <w:tabs>
          <w:tab w:pos="1540" w:val="left" w:leader="none"/>
        </w:tabs>
        <w:spacing w:line="225" w:lineRule="auto" w:before="205"/>
        <w:ind w:left="1540" w:right="1181" w:hanging="1168"/>
        <w:jc w:val="left"/>
      </w:pPr>
      <w:r>
        <w:rPr>
          <w:spacing w:val="-2"/>
        </w:rPr>
        <w:t>st36.039</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12) </w:t>
      </w:r>
      <w:r>
        <w:rPr>
          <w:color w:val="0000FF"/>
        </w:rPr>
        <w:t>&lt;*&gt;</w:t>
      </w:r>
    </w:p>
    <w:p>
      <w:pPr>
        <w:pStyle w:val="BodyText"/>
        <w:tabs>
          <w:tab w:pos="1540" w:val="left" w:leader="none"/>
        </w:tabs>
        <w:spacing w:line="225" w:lineRule="auto" w:before="206"/>
        <w:ind w:left="1540" w:right="1181" w:hanging="1168"/>
        <w:jc w:val="left"/>
      </w:pPr>
      <w:r>
        <w:rPr>
          <w:spacing w:val="-2"/>
        </w:rPr>
        <w:t>st36.040</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13) </w:t>
      </w:r>
      <w:r>
        <w:rPr>
          <w:color w:val="0000FF"/>
        </w:rPr>
        <w:t>&lt;*&gt;</w:t>
      </w:r>
    </w:p>
    <w:p>
      <w:pPr>
        <w:pStyle w:val="BodyText"/>
        <w:tabs>
          <w:tab w:pos="1540" w:val="left" w:leader="none"/>
        </w:tabs>
        <w:spacing w:line="225" w:lineRule="auto" w:before="206"/>
        <w:ind w:left="1540" w:right="1181" w:hanging="1168"/>
        <w:jc w:val="left"/>
      </w:pPr>
      <w:r>
        <w:rPr>
          <w:spacing w:val="-2"/>
        </w:rPr>
        <w:t>st36.041</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14) </w:t>
      </w:r>
      <w:r>
        <w:rPr>
          <w:color w:val="0000FF"/>
        </w:rPr>
        <w:t>&lt;*&gt;</w:t>
      </w:r>
    </w:p>
    <w:p>
      <w:pPr>
        <w:pStyle w:val="BodyText"/>
        <w:tabs>
          <w:tab w:pos="1540" w:val="left" w:leader="none"/>
        </w:tabs>
        <w:spacing w:line="225" w:lineRule="auto" w:before="206"/>
        <w:ind w:left="1540" w:right="1181" w:hanging="1168"/>
        <w:jc w:val="left"/>
      </w:pPr>
      <w:r>
        <w:rPr>
          <w:spacing w:val="-2"/>
        </w:rPr>
        <w:t>st36.042</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15) </w:t>
      </w:r>
      <w:r>
        <w:rPr>
          <w:color w:val="0000FF"/>
        </w:rPr>
        <w:t>&lt;*&gt;</w:t>
      </w:r>
    </w:p>
    <w:p>
      <w:pPr>
        <w:pStyle w:val="BodyText"/>
        <w:tabs>
          <w:tab w:pos="1540" w:val="left" w:leader="none"/>
        </w:tabs>
        <w:spacing w:line="225" w:lineRule="auto" w:before="205"/>
        <w:ind w:left="1540" w:right="1181" w:hanging="1168"/>
        <w:jc w:val="left"/>
      </w:pPr>
      <w:r>
        <w:rPr>
          <w:spacing w:val="-2"/>
        </w:rPr>
        <w:t>st36.043</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16) </w:t>
      </w:r>
      <w:r>
        <w:rPr>
          <w:color w:val="0000FF"/>
        </w:rPr>
        <w:t>&lt;*&gt;</w:t>
      </w:r>
    </w:p>
    <w:p>
      <w:pPr>
        <w:pStyle w:val="BodyText"/>
        <w:tabs>
          <w:tab w:pos="1540" w:val="left" w:leader="none"/>
        </w:tabs>
        <w:spacing w:line="225" w:lineRule="auto" w:before="206"/>
        <w:ind w:left="1540" w:right="1181" w:hanging="1168"/>
        <w:jc w:val="left"/>
      </w:pPr>
      <w:r>
        <w:rPr>
          <w:spacing w:val="-2"/>
        </w:rPr>
        <w:t>st36.044</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17) </w:t>
      </w:r>
      <w:r>
        <w:rPr>
          <w:color w:val="0000FF"/>
        </w:rPr>
        <w:t>&lt;*&gt;</w:t>
      </w:r>
    </w:p>
    <w:p>
      <w:pPr>
        <w:pStyle w:val="BodyText"/>
        <w:tabs>
          <w:tab w:pos="1540" w:val="left" w:leader="none"/>
        </w:tabs>
        <w:spacing w:line="225" w:lineRule="auto" w:before="206"/>
        <w:ind w:left="1540" w:right="1181" w:hanging="1168"/>
        <w:jc w:val="left"/>
      </w:pPr>
      <w:r>
        <w:rPr>
          <w:spacing w:val="-2"/>
        </w:rPr>
        <w:t>st36.045</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18) </w:t>
      </w:r>
      <w:r>
        <w:rPr>
          <w:color w:val="0000FF"/>
        </w:rPr>
        <w:t>&lt;*&gt;</w:t>
      </w:r>
    </w:p>
    <w:p>
      <w:pPr>
        <w:pStyle w:val="BodyText"/>
        <w:tabs>
          <w:tab w:pos="1540" w:val="left" w:leader="none"/>
        </w:tabs>
        <w:spacing w:line="225" w:lineRule="auto" w:before="206"/>
        <w:ind w:left="1540" w:right="1181" w:hanging="1168"/>
        <w:jc w:val="left"/>
      </w:pPr>
      <w:r>
        <w:rPr>
          <w:spacing w:val="-2"/>
        </w:rPr>
        <w:t>st36.046</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19) </w:t>
      </w:r>
      <w:r>
        <w:rPr>
          <w:color w:val="0000FF"/>
        </w:rPr>
        <w:t>&lt;*&gt;</w:t>
      </w:r>
    </w:p>
    <w:p>
      <w:pPr>
        <w:pStyle w:val="BodyText"/>
        <w:tabs>
          <w:tab w:pos="1540" w:val="left" w:leader="none"/>
        </w:tabs>
        <w:spacing w:line="225" w:lineRule="auto" w:before="205"/>
        <w:ind w:left="1540" w:right="1181" w:hanging="1168"/>
        <w:jc w:val="left"/>
      </w:pPr>
      <w:r>
        <w:rPr>
          <w:spacing w:val="-2"/>
        </w:rPr>
        <w:t>st36.047</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20) </w:t>
      </w:r>
      <w:r>
        <w:rPr>
          <w:color w:val="0000FF"/>
        </w:rPr>
        <w:t>&lt;*&gt;</w:t>
      </w:r>
    </w:p>
    <w:p>
      <w:pPr>
        <w:pStyle w:val="BodyText"/>
        <w:tabs>
          <w:tab w:pos="1540" w:val="left" w:leader="none"/>
        </w:tabs>
        <w:spacing w:before="193"/>
        <w:ind w:left="373" w:firstLine="0"/>
        <w:jc w:val="left"/>
      </w:pPr>
      <w:r>
        <w:rPr>
          <w:spacing w:val="-2"/>
        </w:rPr>
        <w:t>st36.048</w:t>
      </w:r>
      <w:r>
        <w:rPr/>
        <w:tab/>
        <w:t>Досуточная</w:t>
      </w:r>
      <w:r>
        <w:rPr>
          <w:spacing w:val="-7"/>
        </w:rPr>
        <w:t> </w:t>
      </w:r>
      <w:r>
        <w:rPr/>
        <w:t>госпитализация</w:t>
      </w:r>
      <w:r>
        <w:rPr>
          <w:spacing w:val="-6"/>
        </w:rPr>
        <w:t> </w:t>
      </w:r>
      <w:r>
        <w:rPr/>
        <w:t>в</w:t>
      </w:r>
      <w:r>
        <w:rPr>
          <w:spacing w:val="-7"/>
        </w:rPr>
        <w:t> </w:t>
      </w:r>
      <w:r>
        <w:rPr/>
        <w:t>диагностических</w:t>
      </w:r>
      <w:r>
        <w:rPr>
          <w:spacing w:val="-5"/>
        </w:rPr>
        <w:t> </w:t>
      </w:r>
      <w:r>
        <w:rPr>
          <w:spacing w:val="-2"/>
        </w:rPr>
        <w:t>целях</w:t>
      </w:r>
    </w:p>
    <w:p>
      <w:pPr>
        <w:pStyle w:val="BodyText"/>
        <w:tabs>
          <w:tab w:pos="1540" w:val="left" w:leader="none"/>
        </w:tabs>
        <w:spacing w:line="225" w:lineRule="auto" w:before="201"/>
        <w:ind w:left="1540" w:right="1610" w:hanging="1168"/>
        <w:jc w:val="left"/>
      </w:pPr>
      <w:r>
        <w:rPr>
          <w:spacing w:val="-2"/>
        </w:rPr>
        <w:t>st36.049</w:t>
      </w:r>
      <w:r>
        <w:rPr/>
        <w:tab/>
        <w:t>Госпитализация маломобильных граждан в целях прохождения диспансеризации,</w:t>
      </w:r>
      <w:r>
        <w:rPr>
          <w:spacing w:val="-5"/>
        </w:rPr>
        <w:t> </w:t>
      </w:r>
      <w:r>
        <w:rPr/>
        <w:t>первый</w:t>
      </w:r>
      <w:r>
        <w:rPr>
          <w:spacing w:val="-5"/>
        </w:rPr>
        <w:t> </w:t>
      </w:r>
      <w:r>
        <w:rPr/>
        <w:t>этап</w:t>
      </w:r>
      <w:r>
        <w:rPr>
          <w:spacing w:val="-5"/>
        </w:rPr>
        <w:t> </w:t>
      </w:r>
      <w:r>
        <w:rPr/>
        <w:t>(второй</w:t>
      </w:r>
      <w:r>
        <w:rPr>
          <w:spacing w:val="-5"/>
        </w:rPr>
        <w:t> </w:t>
      </w:r>
      <w:r>
        <w:rPr/>
        <w:t>этап</w:t>
      </w:r>
      <w:r>
        <w:rPr>
          <w:spacing w:val="-5"/>
        </w:rPr>
        <w:t> </w:t>
      </w:r>
      <w:r>
        <w:rPr/>
        <w:t>при</w:t>
      </w:r>
      <w:r>
        <w:rPr>
          <w:spacing w:val="-5"/>
        </w:rPr>
        <w:t> </w:t>
      </w:r>
      <w:r>
        <w:rPr/>
        <w:t>наличии</w:t>
      </w:r>
      <w:r>
        <w:rPr>
          <w:spacing w:val="-5"/>
        </w:rPr>
        <w:t> </w:t>
      </w:r>
      <w:r>
        <w:rPr/>
        <w:t>показаний)</w:t>
      </w:r>
    </w:p>
    <w:p>
      <w:pPr>
        <w:pStyle w:val="ListParagraph"/>
        <w:numPr>
          <w:ilvl w:val="1"/>
          <w:numId w:val="5"/>
        </w:numPr>
        <w:tabs>
          <w:tab w:pos="3064" w:val="left" w:leader="none"/>
        </w:tabs>
        <w:spacing w:line="240" w:lineRule="auto" w:before="192" w:after="0"/>
        <w:ind w:left="3064" w:right="0" w:hanging="279"/>
        <w:jc w:val="left"/>
        <w:rPr>
          <w:sz w:val="24"/>
        </w:rPr>
      </w:pPr>
      <w:r>
        <w:rPr>
          <w:sz w:val="24"/>
        </w:rPr>
        <w:t>В</w:t>
      </w:r>
      <w:r>
        <w:rPr>
          <w:spacing w:val="-1"/>
          <w:sz w:val="24"/>
        </w:rPr>
        <w:t> </w:t>
      </w:r>
      <w:r>
        <w:rPr>
          <w:sz w:val="24"/>
        </w:rPr>
        <w:t>условиях дневного </w:t>
      </w:r>
      <w:r>
        <w:rPr>
          <w:spacing w:val="-2"/>
          <w:sz w:val="24"/>
        </w:rPr>
        <w:t>стационара</w:t>
      </w:r>
    </w:p>
    <w:p>
      <w:pPr>
        <w:pStyle w:val="ListParagraph"/>
        <w:spacing w:after="0" w:line="240" w:lineRule="auto"/>
        <w:jc w:val="left"/>
        <w:rPr>
          <w:sz w:val="24"/>
        </w:rPr>
        <w:sectPr>
          <w:pgSz w:w="11910" w:h="16840"/>
          <w:pgMar w:header="492" w:footer="1504" w:top="1760" w:bottom="1700" w:left="1133" w:right="566"/>
        </w:sectPr>
      </w:pPr>
    </w:p>
    <w:p>
      <w:pPr>
        <w:pStyle w:val="BodyText"/>
        <w:tabs>
          <w:tab w:pos="1540" w:val="left" w:leader="none"/>
        </w:tabs>
        <w:spacing w:line="403" w:lineRule="auto" w:before="182"/>
        <w:ind w:left="346" w:right="2646" w:firstLine="0"/>
        <w:jc w:val="left"/>
      </w:pPr>
      <w:r>
        <w:rPr>
          <w:spacing w:val="-2"/>
        </w:rPr>
        <w:t>ds02.001</w:t>
      </w:r>
      <w:r>
        <w:rPr/>
        <w:tab/>
        <w:t>Осложнения</w:t>
      </w:r>
      <w:r>
        <w:rPr>
          <w:spacing w:val="-10"/>
        </w:rPr>
        <w:t> </w:t>
      </w:r>
      <w:r>
        <w:rPr/>
        <w:t>беременности,</w:t>
      </w:r>
      <w:r>
        <w:rPr>
          <w:spacing w:val="-9"/>
        </w:rPr>
        <w:t> </w:t>
      </w:r>
      <w:r>
        <w:rPr/>
        <w:t>родов,</w:t>
      </w:r>
      <w:r>
        <w:rPr>
          <w:spacing w:val="-9"/>
        </w:rPr>
        <w:t> </w:t>
      </w:r>
      <w:r>
        <w:rPr/>
        <w:t>послеродового</w:t>
      </w:r>
      <w:r>
        <w:rPr>
          <w:spacing w:val="-9"/>
        </w:rPr>
        <w:t> </w:t>
      </w:r>
      <w:r>
        <w:rPr/>
        <w:t>периода </w:t>
      </w:r>
      <w:r>
        <w:rPr>
          <w:spacing w:val="-2"/>
        </w:rPr>
        <w:t>ds02.006</w:t>
      </w:r>
      <w:r>
        <w:rPr/>
        <w:tab/>
        <w:t>Искусственное прерывание беременности (аборт)</w:t>
      </w:r>
      <w:r>
        <w:rPr>
          <w:spacing w:val="80"/>
        </w:rPr>
        <w:t> </w:t>
      </w:r>
      <w:r>
        <w:rPr>
          <w:spacing w:val="-2"/>
        </w:rPr>
        <w:t>ds02.007</w:t>
      </w:r>
      <w:r>
        <w:rPr/>
        <w:tab/>
        <w:t>Аборт медикаментозный</w:t>
      </w:r>
    </w:p>
    <w:p>
      <w:pPr>
        <w:pStyle w:val="BodyText"/>
        <w:tabs>
          <w:tab w:pos="1540" w:val="left" w:leader="none"/>
        </w:tabs>
        <w:spacing w:before="1"/>
        <w:ind w:left="346" w:firstLine="0"/>
        <w:jc w:val="left"/>
      </w:pPr>
      <w:r>
        <w:rPr>
          <w:spacing w:val="-2"/>
        </w:rPr>
        <w:t>ds02.008</w:t>
      </w:r>
      <w:r>
        <w:rPr/>
        <w:tab/>
        <w:t>Экстракорпоральное</w:t>
      </w:r>
      <w:r>
        <w:rPr>
          <w:spacing w:val="-14"/>
        </w:rPr>
        <w:t> </w:t>
      </w:r>
      <w:r>
        <w:rPr/>
        <w:t>оплодотворение</w:t>
      </w:r>
      <w:r>
        <w:rPr>
          <w:spacing w:val="-13"/>
        </w:rPr>
        <w:t> </w:t>
      </w:r>
      <w:r>
        <w:rPr/>
        <w:t>(уровень</w:t>
      </w:r>
      <w:r>
        <w:rPr>
          <w:spacing w:val="-13"/>
        </w:rPr>
        <w:t> </w:t>
      </w:r>
      <w:r>
        <w:rPr>
          <w:spacing w:val="-5"/>
        </w:rPr>
        <w:t>1)</w:t>
      </w:r>
    </w:p>
    <w:p>
      <w:pPr>
        <w:pStyle w:val="BodyText"/>
        <w:tabs>
          <w:tab w:pos="1540" w:val="left" w:leader="none"/>
        </w:tabs>
        <w:spacing w:line="225" w:lineRule="auto" w:before="201"/>
        <w:ind w:left="1540" w:right="1481" w:hanging="1195"/>
        <w:jc w:val="left"/>
      </w:pPr>
      <w:r>
        <w:rPr>
          <w:spacing w:val="-2"/>
        </w:rPr>
        <w:t>ds05.005</w:t>
      </w:r>
      <w:r>
        <w:rPr/>
        <w:tab/>
        <w:t>Лекарственная</w:t>
      </w:r>
      <w:r>
        <w:rPr>
          <w:spacing w:val="-7"/>
        </w:rPr>
        <w:t> </w:t>
      </w:r>
      <w:r>
        <w:rPr/>
        <w:t>терапия</w:t>
      </w:r>
      <w:r>
        <w:rPr>
          <w:spacing w:val="-7"/>
        </w:rPr>
        <w:t> </w:t>
      </w:r>
      <w:r>
        <w:rPr/>
        <w:t>при</w:t>
      </w:r>
      <w:r>
        <w:rPr>
          <w:spacing w:val="-7"/>
        </w:rPr>
        <w:t> </w:t>
      </w:r>
      <w:r>
        <w:rPr/>
        <w:t>доброкачественных</w:t>
      </w:r>
      <w:r>
        <w:rPr>
          <w:spacing w:val="-6"/>
        </w:rPr>
        <w:t> </w:t>
      </w:r>
      <w:r>
        <w:rPr/>
        <w:t>заболеваниях</w:t>
      </w:r>
      <w:r>
        <w:rPr>
          <w:spacing w:val="-6"/>
        </w:rPr>
        <w:t> </w:t>
      </w:r>
      <w:r>
        <w:rPr/>
        <w:t>крови</w:t>
      </w:r>
      <w:r>
        <w:rPr>
          <w:spacing w:val="-7"/>
        </w:rPr>
        <w:t> </w:t>
      </w:r>
      <w:r>
        <w:rPr/>
        <w:t>и пузырном заносе </w:t>
      </w:r>
      <w:r>
        <w:rPr>
          <w:color w:val="0000FF"/>
        </w:rPr>
        <w:t>&lt;*&gt;</w:t>
      </w:r>
    </w:p>
    <w:p>
      <w:pPr>
        <w:pStyle w:val="BodyText"/>
        <w:tabs>
          <w:tab w:pos="1540" w:val="left" w:leader="none"/>
        </w:tabs>
        <w:spacing w:line="225" w:lineRule="auto" w:before="205"/>
        <w:ind w:left="1540" w:right="1333" w:hanging="1195"/>
        <w:jc w:val="left"/>
      </w:pPr>
      <w:r>
        <w:rPr>
          <w:spacing w:val="-2"/>
        </w:rPr>
        <w:t>ds08.001</w:t>
      </w:r>
      <w:r>
        <w:rPr/>
        <w:tab/>
        <w:t>Лекарственная</w:t>
      </w:r>
      <w:r>
        <w:rPr>
          <w:spacing w:val="-8"/>
        </w:rPr>
        <w:t> </w:t>
      </w:r>
      <w:r>
        <w:rPr/>
        <w:t>терапия</w:t>
      </w:r>
      <w:r>
        <w:rPr>
          <w:spacing w:val="-8"/>
        </w:rPr>
        <w:t> </w:t>
      </w:r>
      <w:r>
        <w:rPr/>
        <w:t>при</w:t>
      </w:r>
      <w:r>
        <w:rPr>
          <w:spacing w:val="-8"/>
        </w:rPr>
        <w:t> </w:t>
      </w:r>
      <w:r>
        <w:rPr/>
        <w:t>злокачественных</w:t>
      </w:r>
      <w:r>
        <w:rPr>
          <w:spacing w:val="-7"/>
        </w:rPr>
        <w:t> </w:t>
      </w:r>
      <w:r>
        <w:rPr/>
        <w:t>новообразованиях</w:t>
      </w:r>
      <w:r>
        <w:rPr>
          <w:spacing w:val="-7"/>
        </w:rPr>
        <w:t> </w:t>
      </w:r>
      <w:r>
        <w:rPr/>
        <w:t>других локализаций (кроме лимфоидной и кроветворной тканей), дети </w:t>
      </w:r>
      <w:r>
        <w:rPr>
          <w:color w:val="0000FF"/>
        </w:rPr>
        <w:t>&lt;*&gt;</w:t>
      </w:r>
    </w:p>
    <w:p>
      <w:pPr>
        <w:pStyle w:val="BodyText"/>
        <w:tabs>
          <w:tab w:pos="1540" w:val="left" w:leader="none"/>
        </w:tabs>
        <w:spacing w:before="192"/>
        <w:ind w:left="346" w:firstLine="0"/>
        <w:jc w:val="left"/>
      </w:pPr>
      <w:r>
        <w:rPr>
          <w:spacing w:val="-2"/>
        </w:rPr>
        <w:t>ds08.002</w:t>
      </w:r>
      <w:r>
        <w:rPr/>
        <w:tab/>
        <w:t>Лекарственная</w:t>
      </w:r>
      <w:r>
        <w:rPr>
          <w:spacing w:val="-6"/>
        </w:rPr>
        <w:t> </w:t>
      </w:r>
      <w:r>
        <w:rPr/>
        <w:t>терапия</w:t>
      </w:r>
      <w:r>
        <w:rPr>
          <w:spacing w:val="-6"/>
        </w:rPr>
        <w:t> </w:t>
      </w:r>
      <w:r>
        <w:rPr/>
        <w:t>при</w:t>
      </w:r>
      <w:r>
        <w:rPr>
          <w:spacing w:val="-5"/>
        </w:rPr>
        <w:t> </w:t>
      </w:r>
      <w:r>
        <w:rPr/>
        <w:t>остром</w:t>
      </w:r>
      <w:r>
        <w:rPr>
          <w:spacing w:val="-6"/>
        </w:rPr>
        <w:t> </w:t>
      </w:r>
      <w:r>
        <w:rPr/>
        <w:t>лейкозе,</w:t>
      </w:r>
      <w:r>
        <w:rPr>
          <w:spacing w:val="-5"/>
        </w:rPr>
        <w:t> </w:t>
      </w:r>
      <w:r>
        <w:rPr/>
        <w:t>дети</w:t>
      </w:r>
      <w:r>
        <w:rPr>
          <w:spacing w:val="-2"/>
        </w:rPr>
        <w:t> </w:t>
      </w:r>
      <w:r>
        <w:rPr>
          <w:color w:val="0000FF"/>
          <w:spacing w:val="-5"/>
        </w:rPr>
        <w:t>&lt;*&gt;</w:t>
      </w:r>
    </w:p>
    <w:p>
      <w:pPr>
        <w:pStyle w:val="BodyText"/>
        <w:tabs>
          <w:tab w:pos="1540" w:val="left" w:leader="none"/>
        </w:tabs>
        <w:spacing w:line="225" w:lineRule="auto" w:before="201"/>
        <w:ind w:left="1540" w:right="1333" w:hanging="1195"/>
        <w:jc w:val="left"/>
      </w:pPr>
      <w:r>
        <w:rPr>
          <w:spacing w:val="-2"/>
        </w:rPr>
        <w:t>ds08.003</w:t>
      </w:r>
      <w:r>
        <w:rPr/>
        <w:tab/>
        <w:t>Лекарственная</w:t>
      </w:r>
      <w:r>
        <w:rPr>
          <w:spacing w:val="-8"/>
        </w:rPr>
        <w:t> </w:t>
      </w:r>
      <w:r>
        <w:rPr/>
        <w:t>терапия</w:t>
      </w:r>
      <w:r>
        <w:rPr>
          <w:spacing w:val="-8"/>
        </w:rPr>
        <w:t> </w:t>
      </w:r>
      <w:r>
        <w:rPr/>
        <w:t>при</w:t>
      </w:r>
      <w:r>
        <w:rPr>
          <w:spacing w:val="-8"/>
        </w:rPr>
        <w:t> </w:t>
      </w:r>
      <w:r>
        <w:rPr/>
        <w:t>других</w:t>
      </w:r>
      <w:r>
        <w:rPr>
          <w:spacing w:val="-7"/>
        </w:rPr>
        <w:t> </w:t>
      </w:r>
      <w:r>
        <w:rPr/>
        <w:t>злокачественных</w:t>
      </w:r>
      <w:r>
        <w:rPr>
          <w:spacing w:val="-7"/>
        </w:rPr>
        <w:t> </w:t>
      </w:r>
      <w:r>
        <w:rPr/>
        <w:t>новообразованиях лимфоидной и кроветворной тканей, дети </w:t>
      </w:r>
      <w:r>
        <w:rPr>
          <w:color w:val="0000FF"/>
        </w:rPr>
        <w:t>&lt;*&gt;</w:t>
      </w:r>
    </w:p>
    <w:p>
      <w:pPr>
        <w:pStyle w:val="BodyText"/>
        <w:tabs>
          <w:tab w:pos="1540" w:val="left" w:leader="none"/>
        </w:tabs>
        <w:spacing w:line="225" w:lineRule="auto" w:before="206"/>
        <w:ind w:left="1540" w:right="1443" w:hanging="1195"/>
        <w:jc w:val="left"/>
      </w:pPr>
      <w:r>
        <w:rPr>
          <w:spacing w:val="-2"/>
        </w:rPr>
        <w:t>ds15.002</w:t>
      </w:r>
      <w:r>
        <w:rPr/>
        <w:tab/>
        <w:t>Неврологические</w:t>
      </w:r>
      <w:r>
        <w:rPr>
          <w:spacing w:val="-9"/>
        </w:rPr>
        <w:t> </w:t>
      </w:r>
      <w:r>
        <w:rPr/>
        <w:t>заболевания,</w:t>
      </w:r>
      <w:r>
        <w:rPr>
          <w:spacing w:val="-8"/>
        </w:rPr>
        <w:t> </w:t>
      </w:r>
      <w:r>
        <w:rPr/>
        <w:t>лечение</w:t>
      </w:r>
      <w:r>
        <w:rPr>
          <w:spacing w:val="-9"/>
        </w:rPr>
        <w:t> </w:t>
      </w:r>
      <w:r>
        <w:rPr/>
        <w:t>с</w:t>
      </w:r>
      <w:r>
        <w:rPr>
          <w:spacing w:val="-9"/>
        </w:rPr>
        <w:t> </w:t>
      </w:r>
      <w:r>
        <w:rPr/>
        <w:t>применением</w:t>
      </w:r>
      <w:r>
        <w:rPr>
          <w:spacing w:val="-9"/>
        </w:rPr>
        <w:t> </w:t>
      </w:r>
      <w:r>
        <w:rPr/>
        <w:t>ботулотоксина (уровень 1) </w:t>
      </w:r>
      <w:r>
        <w:rPr>
          <w:color w:val="0000FF"/>
        </w:rPr>
        <w:t>&lt;*&gt;</w:t>
      </w:r>
    </w:p>
    <w:p>
      <w:pPr>
        <w:pStyle w:val="BodyText"/>
        <w:tabs>
          <w:tab w:pos="1540" w:val="left" w:leader="none"/>
        </w:tabs>
        <w:spacing w:line="225" w:lineRule="auto" w:before="205"/>
        <w:ind w:left="1540" w:right="1443" w:hanging="1195"/>
        <w:jc w:val="left"/>
      </w:pPr>
      <w:r>
        <w:rPr>
          <w:spacing w:val="-2"/>
        </w:rPr>
        <w:t>ds15.003</w:t>
      </w:r>
      <w:r>
        <w:rPr/>
        <w:tab/>
        <w:t>Неврологические</w:t>
      </w:r>
      <w:r>
        <w:rPr>
          <w:spacing w:val="-9"/>
        </w:rPr>
        <w:t> </w:t>
      </w:r>
      <w:r>
        <w:rPr/>
        <w:t>заболевания,</w:t>
      </w:r>
      <w:r>
        <w:rPr>
          <w:spacing w:val="-8"/>
        </w:rPr>
        <w:t> </w:t>
      </w:r>
      <w:r>
        <w:rPr/>
        <w:t>лечение</w:t>
      </w:r>
      <w:r>
        <w:rPr>
          <w:spacing w:val="-9"/>
        </w:rPr>
        <w:t> </w:t>
      </w:r>
      <w:r>
        <w:rPr/>
        <w:t>с</w:t>
      </w:r>
      <w:r>
        <w:rPr>
          <w:spacing w:val="-9"/>
        </w:rPr>
        <w:t> </w:t>
      </w:r>
      <w:r>
        <w:rPr/>
        <w:t>применением</w:t>
      </w:r>
      <w:r>
        <w:rPr>
          <w:spacing w:val="-9"/>
        </w:rPr>
        <w:t> </w:t>
      </w:r>
      <w:r>
        <w:rPr/>
        <w:t>ботулотоксина (уровень 2) </w:t>
      </w:r>
      <w:r>
        <w:rPr>
          <w:color w:val="0000FF"/>
        </w:rPr>
        <w:t>&lt;*&gt;</w:t>
      </w:r>
    </w:p>
    <w:p>
      <w:pPr>
        <w:pStyle w:val="BodyText"/>
        <w:tabs>
          <w:tab w:pos="1540" w:val="left" w:leader="none"/>
        </w:tabs>
        <w:spacing w:line="225" w:lineRule="auto" w:before="205"/>
        <w:ind w:left="1540" w:right="1348" w:hanging="1195"/>
        <w:jc w:val="left"/>
      </w:pPr>
      <w:r>
        <w:rPr>
          <w:spacing w:val="-2"/>
        </w:rPr>
        <w:t>ds19.028</w:t>
      </w:r>
      <w:r>
        <w:rPr/>
        <w:tab/>
        <w:t>Установка,</w:t>
      </w:r>
      <w:r>
        <w:rPr>
          <w:spacing w:val="-6"/>
        </w:rPr>
        <w:t> </w:t>
      </w:r>
      <w:r>
        <w:rPr/>
        <w:t>замена</w:t>
      </w:r>
      <w:r>
        <w:rPr>
          <w:spacing w:val="-7"/>
        </w:rPr>
        <w:t> </w:t>
      </w:r>
      <w:r>
        <w:rPr/>
        <w:t>порт-системы</w:t>
      </w:r>
      <w:r>
        <w:rPr>
          <w:spacing w:val="-7"/>
        </w:rPr>
        <w:t> </w:t>
      </w:r>
      <w:r>
        <w:rPr/>
        <w:t>(катетера)</w:t>
      </w:r>
      <w:r>
        <w:rPr>
          <w:spacing w:val="-6"/>
        </w:rPr>
        <w:t> </w:t>
      </w:r>
      <w:r>
        <w:rPr/>
        <w:t>для</w:t>
      </w:r>
      <w:r>
        <w:rPr>
          <w:spacing w:val="-7"/>
        </w:rPr>
        <w:t> </w:t>
      </w:r>
      <w:r>
        <w:rPr/>
        <w:t>лекарственной</w:t>
      </w:r>
      <w:r>
        <w:rPr>
          <w:spacing w:val="-7"/>
        </w:rPr>
        <w:t> </w:t>
      </w:r>
      <w:r>
        <w:rPr/>
        <w:t>терапии злокачественных новообразований</w:t>
      </w:r>
    </w:p>
    <w:p>
      <w:pPr>
        <w:pStyle w:val="BodyText"/>
        <w:tabs>
          <w:tab w:pos="1540" w:val="left" w:leader="none"/>
        </w:tabs>
        <w:spacing w:line="225" w:lineRule="auto" w:before="205"/>
        <w:ind w:left="1540" w:right="1968" w:hanging="1195"/>
        <w:jc w:val="left"/>
      </w:pPr>
      <w:r>
        <w:rPr>
          <w:spacing w:val="-2"/>
        </w:rPr>
        <w:t>ds19.029</w:t>
      </w:r>
      <w:r>
        <w:rPr/>
        <w:tab/>
        <w:t>Госпитализация в диагностических целях с постановкой (подтверждением)</w:t>
      </w:r>
      <w:r>
        <w:rPr>
          <w:spacing w:val="-9"/>
        </w:rPr>
        <w:t> </w:t>
      </w:r>
      <w:r>
        <w:rPr/>
        <w:t>диагноза</w:t>
      </w:r>
      <w:r>
        <w:rPr>
          <w:spacing w:val="-10"/>
        </w:rPr>
        <w:t> </w:t>
      </w:r>
      <w:r>
        <w:rPr/>
        <w:t>злокачественного</w:t>
      </w:r>
      <w:r>
        <w:rPr>
          <w:spacing w:val="-9"/>
        </w:rPr>
        <w:t> </w:t>
      </w:r>
      <w:r>
        <w:rPr/>
        <w:t>новообразования</w:t>
      </w:r>
      <w:r>
        <w:rPr>
          <w:spacing w:val="-10"/>
        </w:rPr>
        <w:t> </w:t>
      </w:r>
      <w:r>
        <w:rPr/>
        <w:t>с использованием ПЭТ КТ (только для федеральных медицинских </w:t>
      </w:r>
      <w:r>
        <w:rPr>
          <w:spacing w:val="-2"/>
        </w:rPr>
        <w:t>организаций)</w:t>
      </w:r>
    </w:p>
    <w:p>
      <w:pPr>
        <w:pStyle w:val="BodyText"/>
        <w:tabs>
          <w:tab w:pos="1540" w:val="left" w:leader="none"/>
        </w:tabs>
        <w:spacing w:line="225" w:lineRule="auto" w:before="206"/>
        <w:ind w:left="1540" w:right="2266" w:hanging="1195"/>
        <w:jc w:val="left"/>
      </w:pPr>
      <w:r>
        <w:rPr>
          <w:spacing w:val="-2"/>
        </w:rPr>
        <w:t>ds19.033</w:t>
      </w:r>
      <w:r>
        <w:rPr/>
        <w:tab/>
        <w:t>Госпитализация в диагностических целях с проведением молекулярно-генетического</w:t>
      </w:r>
      <w:r>
        <w:rPr>
          <w:spacing w:val="-11"/>
        </w:rPr>
        <w:t> </w:t>
      </w:r>
      <w:r>
        <w:rPr/>
        <w:t>и</w:t>
      </w:r>
      <w:r>
        <w:rPr>
          <w:spacing w:val="-12"/>
        </w:rPr>
        <w:t> </w:t>
      </w:r>
      <w:r>
        <w:rPr/>
        <w:t>(или)</w:t>
      </w:r>
      <w:r>
        <w:rPr>
          <w:spacing w:val="-11"/>
        </w:rPr>
        <w:t> </w:t>
      </w:r>
      <w:r>
        <w:rPr/>
        <w:t>иммуногистохимического исследования или иммунофенотипирования</w:t>
      </w:r>
    </w:p>
    <w:p>
      <w:pPr>
        <w:pStyle w:val="BodyText"/>
        <w:tabs>
          <w:tab w:pos="1540" w:val="left" w:leader="none"/>
        </w:tabs>
        <w:spacing w:line="225" w:lineRule="auto" w:before="206"/>
        <w:ind w:left="1540" w:right="1348" w:hanging="1195"/>
        <w:jc w:val="left"/>
      </w:pPr>
      <w:r>
        <w:rPr>
          <w:spacing w:val="-2"/>
        </w:rPr>
        <w:t>ds19.157</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 </w:t>
      </w:r>
      <w:r>
        <w:rPr>
          <w:color w:val="0000FF"/>
        </w:rPr>
        <w:t>&lt;*&gt;</w:t>
      </w:r>
    </w:p>
    <w:p>
      <w:pPr>
        <w:pStyle w:val="BodyText"/>
        <w:tabs>
          <w:tab w:pos="1540" w:val="left" w:leader="none"/>
        </w:tabs>
        <w:spacing w:line="225" w:lineRule="auto" w:before="205"/>
        <w:ind w:left="1540" w:right="1348" w:hanging="1195"/>
        <w:jc w:val="left"/>
      </w:pPr>
      <w:r>
        <w:rPr>
          <w:spacing w:val="-2"/>
        </w:rPr>
        <w:t>ds19.158</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 </w:t>
      </w:r>
      <w:r>
        <w:rPr>
          <w:color w:val="0000FF"/>
        </w:rPr>
        <w:t>&lt;*&gt;</w:t>
      </w:r>
    </w:p>
    <w:p>
      <w:pPr>
        <w:pStyle w:val="BodyText"/>
        <w:tabs>
          <w:tab w:pos="1540" w:val="left" w:leader="none"/>
        </w:tabs>
        <w:spacing w:line="225" w:lineRule="auto" w:before="205"/>
        <w:ind w:left="1540" w:right="1348" w:hanging="1195"/>
        <w:jc w:val="left"/>
      </w:pPr>
      <w:r>
        <w:rPr>
          <w:spacing w:val="-2"/>
        </w:rPr>
        <w:t>ds19.159</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3) </w:t>
      </w:r>
      <w:r>
        <w:rPr>
          <w:color w:val="0000FF"/>
        </w:rPr>
        <w:t>&lt;*&gt;</w:t>
      </w:r>
    </w:p>
    <w:p>
      <w:pPr>
        <w:pStyle w:val="BodyText"/>
        <w:tabs>
          <w:tab w:pos="1540" w:val="left" w:leader="none"/>
        </w:tabs>
        <w:spacing w:line="225" w:lineRule="auto" w:before="206"/>
        <w:ind w:left="1540" w:right="1348" w:hanging="1195"/>
        <w:jc w:val="left"/>
      </w:pPr>
      <w:r>
        <w:rPr>
          <w:spacing w:val="-2"/>
        </w:rPr>
        <w:t>ds19.160</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4) </w:t>
      </w:r>
      <w:r>
        <w:rPr>
          <w:color w:val="0000FF"/>
        </w:rPr>
        <w:t>&lt;*&gt;</w:t>
      </w:r>
    </w:p>
    <w:p>
      <w:pPr>
        <w:pStyle w:val="BodyText"/>
        <w:tabs>
          <w:tab w:pos="1540" w:val="left" w:leader="none"/>
        </w:tabs>
        <w:spacing w:line="225" w:lineRule="auto" w:before="205"/>
        <w:ind w:left="1540" w:right="1348" w:hanging="1195"/>
        <w:jc w:val="left"/>
      </w:pPr>
      <w:r>
        <w:rPr>
          <w:spacing w:val="-2"/>
        </w:rPr>
        <w:t>ds19.161</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5) </w:t>
      </w:r>
      <w:r>
        <w:rPr>
          <w:color w:val="0000FF"/>
        </w:rPr>
        <w:t>&lt;*&gt;</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348" w:hanging="1195"/>
        <w:jc w:val="left"/>
      </w:pPr>
      <w:r>
        <w:rPr>
          <w:spacing w:val="-2"/>
        </w:rPr>
        <w:t>ds19.162</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6) </w:t>
      </w:r>
      <w:r>
        <w:rPr>
          <w:color w:val="0000FF"/>
        </w:rPr>
        <w:t>&lt;*&gt;</w:t>
      </w:r>
    </w:p>
    <w:p>
      <w:pPr>
        <w:pStyle w:val="BodyText"/>
        <w:tabs>
          <w:tab w:pos="1540" w:val="left" w:leader="none"/>
        </w:tabs>
        <w:spacing w:line="225" w:lineRule="auto" w:before="205"/>
        <w:ind w:left="1540" w:right="1348" w:hanging="1195"/>
        <w:jc w:val="left"/>
      </w:pPr>
      <w:r>
        <w:rPr>
          <w:spacing w:val="-2"/>
        </w:rPr>
        <w:t>ds19.163</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7) </w:t>
      </w:r>
      <w:r>
        <w:rPr>
          <w:color w:val="0000FF"/>
        </w:rPr>
        <w:t>&lt;*&gt;</w:t>
      </w:r>
    </w:p>
    <w:p>
      <w:pPr>
        <w:pStyle w:val="BodyText"/>
        <w:tabs>
          <w:tab w:pos="1540" w:val="left" w:leader="none"/>
        </w:tabs>
        <w:spacing w:line="225" w:lineRule="auto" w:before="205"/>
        <w:ind w:left="1540" w:right="1348" w:hanging="1195"/>
        <w:jc w:val="left"/>
      </w:pPr>
      <w:r>
        <w:rPr>
          <w:spacing w:val="-2"/>
        </w:rPr>
        <w:t>ds19.164</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8) </w:t>
      </w:r>
      <w:r>
        <w:rPr>
          <w:color w:val="0000FF"/>
        </w:rPr>
        <w:t>&lt;*&gt;</w:t>
      </w:r>
    </w:p>
    <w:p>
      <w:pPr>
        <w:pStyle w:val="BodyText"/>
        <w:tabs>
          <w:tab w:pos="1540" w:val="left" w:leader="none"/>
        </w:tabs>
        <w:spacing w:line="225" w:lineRule="auto" w:before="205"/>
        <w:ind w:left="1540" w:right="1348" w:hanging="1195"/>
        <w:jc w:val="left"/>
      </w:pPr>
      <w:r>
        <w:rPr>
          <w:spacing w:val="-2"/>
        </w:rPr>
        <w:t>ds19.165</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9) </w:t>
      </w:r>
      <w:r>
        <w:rPr>
          <w:color w:val="0000FF"/>
        </w:rPr>
        <w:t>&lt;*&gt;</w:t>
      </w:r>
    </w:p>
    <w:p>
      <w:pPr>
        <w:pStyle w:val="BodyText"/>
        <w:tabs>
          <w:tab w:pos="1540" w:val="left" w:leader="none"/>
        </w:tabs>
        <w:spacing w:line="225" w:lineRule="auto" w:before="206"/>
        <w:ind w:left="1540" w:right="1348" w:hanging="1195"/>
        <w:jc w:val="left"/>
      </w:pPr>
      <w:r>
        <w:rPr>
          <w:spacing w:val="-2"/>
        </w:rPr>
        <w:t>ds19.166</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10) </w:t>
      </w:r>
      <w:r>
        <w:rPr>
          <w:color w:val="0000FF"/>
        </w:rPr>
        <w:t>&lt;*&gt;</w:t>
      </w:r>
    </w:p>
    <w:p>
      <w:pPr>
        <w:pStyle w:val="BodyText"/>
        <w:tabs>
          <w:tab w:pos="1540" w:val="left" w:leader="none"/>
        </w:tabs>
        <w:spacing w:line="225" w:lineRule="auto" w:before="205"/>
        <w:ind w:left="1540" w:right="1348" w:hanging="1195"/>
        <w:jc w:val="left"/>
      </w:pPr>
      <w:r>
        <w:rPr>
          <w:spacing w:val="-2"/>
        </w:rPr>
        <w:t>ds19.167</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11) </w:t>
      </w:r>
      <w:r>
        <w:rPr>
          <w:color w:val="0000FF"/>
        </w:rPr>
        <w:t>&lt;*&gt;</w:t>
      </w:r>
    </w:p>
    <w:p>
      <w:pPr>
        <w:pStyle w:val="BodyText"/>
        <w:tabs>
          <w:tab w:pos="1540" w:val="left" w:leader="none"/>
        </w:tabs>
        <w:spacing w:line="225" w:lineRule="auto" w:before="205"/>
        <w:ind w:left="1540" w:right="1348" w:hanging="1195"/>
        <w:jc w:val="left"/>
      </w:pPr>
      <w:r>
        <w:rPr>
          <w:spacing w:val="-2"/>
        </w:rPr>
        <w:t>ds19.168</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12) </w:t>
      </w:r>
      <w:r>
        <w:rPr>
          <w:color w:val="0000FF"/>
        </w:rPr>
        <w:t>&lt;*&gt;</w:t>
      </w:r>
    </w:p>
    <w:p>
      <w:pPr>
        <w:pStyle w:val="BodyText"/>
        <w:tabs>
          <w:tab w:pos="1540" w:val="left" w:leader="none"/>
        </w:tabs>
        <w:spacing w:line="225" w:lineRule="auto" w:before="205"/>
        <w:ind w:left="1540" w:right="1348" w:hanging="1195"/>
        <w:jc w:val="left"/>
      </w:pPr>
      <w:r>
        <w:rPr>
          <w:spacing w:val="-2"/>
        </w:rPr>
        <w:t>ds19.169</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13) </w:t>
      </w:r>
      <w:r>
        <w:rPr>
          <w:color w:val="0000FF"/>
        </w:rPr>
        <w:t>&lt;*&gt;</w:t>
      </w:r>
    </w:p>
    <w:p>
      <w:pPr>
        <w:pStyle w:val="BodyText"/>
        <w:tabs>
          <w:tab w:pos="1540" w:val="left" w:leader="none"/>
        </w:tabs>
        <w:spacing w:line="225" w:lineRule="auto" w:before="205"/>
        <w:ind w:left="1540" w:right="1348" w:hanging="1195"/>
        <w:jc w:val="left"/>
      </w:pPr>
      <w:r>
        <w:rPr>
          <w:spacing w:val="-2"/>
        </w:rPr>
        <w:t>ds19.170</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14) </w:t>
      </w:r>
      <w:r>
        <w:rPr>
          <w:color w:val="0000FF"/>
        </w:rPr>
        <w:t>&lt;*&gt;</w:t>
      </w:r>
    </w:p>
    <w:p>
      <w:pPr>
        <w:pStyle w:val="BodyText"/>
        <w:tabs>
          <w:tab w:pos="1540" w:val="left" w:leader="none"/>
        </w:tabs>
        <w:spacing w:line="225" w:lineRule="auto" w:before="205"/>
        <w:ind w:left="1540" w:right="1348" w:hanging="1195"/>
        <w:jc w:val="left"/>
      </w:pPr>
      <w:r>
        <w:rPr>
          <w:spacing w:val="-2"/>
        </w:rPr>
        <w:t>ds19.171</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15) </w:t>
      </w:r>
      <w:r>
        <w:rPr>
          <w:color w:val="0000FF"/>
        </w:rPr>
        <w:t>&lt;*&gt;</w:t>
      </w:r>
    </w:p>
    <w:p>
      <w:pPr>
        <w:pStyle w:val="BodyText"/>
        <w:tabs>
          <w:tab w:pos="1540" w:val="left" w:leader="none"/>
        </w:tabs>
        <w:spacing w:line="225" w:lineRule="auto" w:before="206"/>
        <w:ind w:left="1540" w:right="1348" w:hanging="1195"/>
        <w:jc w:val="left"/>
      </w:pPr>
      <w:r>
        <w:rPr>
          <w:spacing w:val="-2"/>
        </w:rPr>
        <w:t>ds19.172</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16) </w:t>
      </w:r>
      <w:r>
        <w:rPr>
          <w:color w:val="0000FF"/>
        </w:rPr>
        <w:t>&lt;*&gt;</w:t>
      </w:r>
    </w:p>
    <w:p>
      <w:pPr>
        <w:pStyle w:val="BodyText"/>
        <w:tabs>
          <w:tab w:pos="1540" w:val="left" w:leader="none"/>
        </w:tabs>
        <w:spacing w:line="225" w:lineRule="auto" w:before="205"/>
        <w:ind w:left="1540" w:right="1348" w:hanging="1195"/>
        <w:jc w:val="left"/>
      </w:pPr>
      <w:r>
        <w:rPr>
          <w:spacing w:val="-2"/>
        </w:rPr>
        <w:t>ds19.173</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17) </w:t>
      </w:r>
      <w:r>
        <w:rPr>
          <w:color w:val="0000FF"/>
        </w:rPr>
        <w:t>&lt;*&gt;</w:t>
      </w:r>
    </w:p>
    <w:p>
      <w:pPr>
        <w:pStyle w:val="BodyText"/>
        <w:tabs>
          <w:tab w:pos="1540" w:val="left" w:leader="none"/>
        </w:tabs>
        <w:spacing w:line="225" w:lineRule="auto" w:before="205"/>
        <w:ind w:left="1540" w:right="1348" w:hanging="1195"/>
        <w:jc w:val="left"/>
      </w:pPr>
      <w:r>
        <w:rPr>
          <w:spacing w:val="-2"/>
        </w:rPr>
        <w:t>ds19.174</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18) </w:t>
      </w:r>
      <w:r>
        <w:rPr>
          <w:color w:val="0000FF"/>
        </w:rPr>
        <w:t>&lt;*&gt;</w:t>
      </w:r>
    </w:p>
    <w:p>
      <w:pPr>
        <w:pStyle w:val="BodyText"/>
        <w:tabs>
          <w:tab w:pos="1540" w:val="left" w:leader="none"/>
        </w:tabs>
        <w:spacing w:line="225" w:lineRule="auto" w:before="205"/>
        <w:ind w:left="1540" w:right="1348" w:hanging="1195"/>
        <w:jc w:val="left"/>
      </w:pPr>
      <w:r>
        <w:rPr>
          <w:spacing w:val="-2"/>
        </w:rPr>
        <w:t>ds19.175</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19) </w:t>
      </w:r>
      <w:r>
        <w:rPr>
          <w:color w:val="0000FF"/>
        </w:rPr>
        <w:t>&lt;*&gt;</w:t>
      </w:r>
    </w:p>
    <w:p>
      <w:pPr>
        <w:pStyle w:val="BodyText"/>
        <w:tabs>
          <w:tab w:pos="1540" w:val="left" w:leader="none"/>
        </w:tabs>
        <w:spacing w:line="225" w:lineRule="auto" w:before="205"/>
        <w:ind w:left="1540" w:right="1348" w:hanging="1195"/>
        <w:jc w:val="left"/>
      </w:pPr>
      <w:r>
        <w:rPr>
          <w:spacing w:val="-2"/>
        </w:rPr>
        <w:t>ds19.176</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20) </w:t>
      </w:r>
      <w:r>
        <w:rPr>
          <w:color w:val="0000FF"/>
        </w:rPr>
        <w:t>&lt;*&gt;</w:t>
      </w:r>
    </w:p>
    <w:p>
      <w:pPr>
        <w:pStyle w:val="BodyText"/>
        <w:tabs>
          <w:tab w:pos="1540" w:val="left" w:leader="none"/>
        </w:tabs>
        <w:spacing w:line="225" w:lineRule="auto" w:before="205"/>
        <w:ind w:left="1540" w:right="1348" w:hanging="1195"/>
        <w:jc w:val="left"/>
      </w:pPr>
      <w:r>
        <w:rPr>
          <w:spacing w:val="-2"/>
        </w:rPr>
        <w:t>ds19.177</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21) </w:t>
      </w:r>
      <w:r>
        <w:rPr>
          <w:color w:val="0000FF"/>
        </w:rPr>
        <w:t>&lt;*&gt;</w:t>
      </w:r>
    </w:p>
    <w:p>
      <w:pPr>
        <w:pStyle w:val="BodyText"/>
        <w:tabs>
          <w:tab w:pos="1540" w:val="left" w:leader="none"/>
        </w:tabs>
        <w:spacing w:line="225" w:lineRule="auto" w:before="206"/>
        <w:ind w:left="1540" w:right="1348" w:hanging="1195"/>
        <w:jc w:val="left"/>
      </w:pPr>
      <w:r>
        <w:rPr>
          <w:spacing w:val="-2"/>
        </w:rPr>
        <w:t>ds19.178</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22) </w:t>
      </w:r>
      <w:r>
        <w:rPr>
          <w:color w:val="0000FF"/>
        </w:rPr>
        <w:t>&lt;*&gt;</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348" w:hanging="1195"/>
        <w:jc w:val="left"/>
      </w:pPr>
      <w:r>
        <w:rPr>
          <w:spacing w:val="-2"/>
        </w:rPr>
        <w:t>ds19.179</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23) </w:t>
      </w:r>
      <w:r>
        <w:rPr>
          <w:color w:val="0000FF"/>
        </w:rPr>
        <w:t>&lt;*&gt;</w:t>
      </w:r>
    </w:p>
    <w:p>
      <w:pPr>
        <w:pStyle w:val="BodyText"/>
        <w:tabs>
          <w:tab w:pos="1540" w:val="left" w:leader="none"/>
        </w:tabs>
        <w:spacing w:line="225" w:lineRule="auto" w:before="205"/>
        <w:ind w:left="1540" w:right="1348" w:hanging="1195"/>
        <w:jc w:val="left"/>
      </w:pPr>
      <w:r>
        <w:rPr>
          <w:spacing w:val="-2"/>
        </w:rPr>
        <w:t>ds19.180</w:t>
      </w:r>
      <w:r>
        <w:rPr/>
        <w:tab/>
        <w:t>Лекарственная</w:t>
      </w:r>
      <w:r>
        <w:rPr>
          <w:spacing w:val="-8"/>
        </w:rPr>
        <w:t> </w:t>
      </w:r>
      <w:r>
        <w:rPr/>
        <w:t>терапия</w:t>
      </w:r>
      <w:r>
        <w:rPr>
          <w:spacing w:val="-8"/>
        </w:rPr>
        <w:t> </w:t>
      </w:r>
      <w:r>
        <w:rPr/>
        <w:t>при</w:t>
      </w:r>
      <w:r>
        <w:rPr>
          <w:spacing w:val="-9"/>
        </w:rPr>
        <w:t> </w:t>
      </w:r>
      <w:r>
        <w:rPr/>
        <w:t>злокачественных</w:t>
      </w:r>
      <w:r>
        <w:rPr>
          <w:spacing w:val="-8"/>
        </w:rPr>
        <w:t> </w:t>
      </w:r>
      <w:r>
        <w:rPr/>
        <w:t>новообразованиях</w:t>
      </w:r>
      <w:r>
        <w:rPr>
          <w:spacing w:val="-8"/>
        </w:rPr>
        <w:t> </w:t>
      </w:r>
      <w:r>
        <w:rPr/>
        <w:t>(кроме лимфоидной и кроветворной тканей), взрослые (уровень 24) </w:t>
      </w:r>
      <w:r>
        <w:rPr>
          <w:color w:val="0000FF"/>
        </w:rPr>
        <w:t>&lt;*&gt;</w:t>
      </w:r>
    </w:p>
    <w:p>
      <w:pPr>
        <w:pStyle w:val="BodyText"/>
        <w:spacing w:before="192"/>
        <w:ind w:left="346" w:firstLine="0"/>
      </w:pPr>
      <w:r>
        <w:rPr/>
        <w:t>ds19.057</w:t>
      </w:r>
      <w:r>
        <w:rPr>
          <w:spacing w:val="64"/>
          <w:w w:val="150"/>
        </w:rPr>
        <w:t>  </w:t>
      </w:r>
      <w:r>
        <w:rPr/>
        <w:t>Лучевая</w:t>
      </w:r>
      <w:r>
        <w:rPr>
          <w:spacing w:val="-3"/>
        </w:rPr>
        <w:t> </w:t>
      </w:r>
      <w:r>
        <w:rPr/>
        <w:t>терапия</w:t>
      </w:r>
      <w:r>
        <w:rPr>
          <w:spacing w:val="-3"/>
        </w:rPr>
        <w:t> </w:t>
      </w:r>
      <w:r>
        <w:rPr/>
        <w:t>(уровень</w:t>
      </w:r>
      <w:r>
        <w:rPr>
          <w:spacing w:val="-3"/>
        </w:rPr>
        <w:t> </w:t>
      </w:r>
      <w:r>
        <w:rPr>
          <w:spacing w:val="-5"/>
        </w:rPr>
        <w:t>8)</w:t>
      </w:r>
    </w:p>
    <w:p>
      <w:pPr>
        <w:pStyle w:val="BodyText"/>
        <w:tabs>
          <w:tab w:pos="1540" w:val="left" w:leader="none"/>
        </w:tabs>
        <w:spacing w:line="225" w:lineRule="auto" w:before="201"/>
        <w:ind w:left="1540" w:right="2579" w:hanging="1195"/>
        <w:jc w:val="left"/>
      </w:pPr>
      <w:r>
        <w:rPr>
          <w:spacing w:val="-2"/>
        </w:rPr>
        <w:t>ds19.063</w:t>
      </w:r>
      <w:r>
        <w:rPr/>
        <w:tab/>
        <w:t>ЗНО</w:t>
      </w:r>
      <w:r>
        <w:rPr>
          <w:spacing w:val="-6"/>
        </w:rPr>
        <w:t> </w:t>
      </w:r>
      <w:r>
        <w:rPr/>
        <w:t>лимфоидной</w:t>
      </w:r>
      <w:r>
        <w:rPr>
          <w:spacing w:val="-6"/>
        </w:rPr>
        <w:t> </w:t>
      </w:r>
      <w:r>
        <w:rPr/>
        <w:t>и</w:t>
      </w:r>
      <w:r>
        <w:rPr>
          <w:spacing w:val="-6"/>
        </w:rPr>
        <w:t> </w:t>
      </w:r>
      <w:r>
        <w:rPr/>
        <w:t>кроветворной</w:t>
      </w:r>
      <w:r>
        <w:rPr>
          <w:spacing w:val="-6"/>
        </w:rPr>
        <w:t> </w:t>
      </w:r>
      <w:r>
        <w:rPr/>
        <w:t>тканей</w:t>
      </w:r>
      <w:r>
        <w:rPr>
          <w:spacing w:val="-6"/>
        </w:rPr>
        <w:t> </w:t>
      </w:r>
      <w:r>
        <w:rPr/>
        <w:t>без</w:t>
      </w:r>
      <w:r>
        <w:rPr>
          <w:spacing w:val="-5"/>
        </w:rPr>
        <w:t> </w:t>
      </w:r>
      <w:r>
        <w:rPr/>
        <w:t>специального противоопухолевого лечения (уровень 1)</w:t>
      </w:r>
    </w:p>
    <w:p>
      <w:pPr>
        <w:pStyle w:val="BodyText"/>
        <w:tabs>
          <w:tab w:pos="1540" w:val="left" w:leader="none"/>
        </w:tabs>
        <w:spacing w:line="225" w:lineRule="auto" w:before="206"/>
        <w:ind w:left="1540" w:right="1906" w:hanging="1195"/>
        <w:jc w:val="left"/>
      </w:pPr>
      <w:r>
        <w:rPr>
          <w:spacing w:val="-2"/>
        </w:rPr>
        <w:t>ds19.067</w:t>
      </w:r>
      <w:r>
        <w:rPr/>
        <w:tab/>
        <w:t>ЗНО</w:t>
      </w:r>
      <w:r>
        <w:rPr>
          <w:spacing w:val="-7"/>
        </w:rPr>
        <w:t> </w:t>
      </w:r>
      <w:r>
        <w:rPr/>
        <w:t>лимфоидной</w:t>
      </w:r>
      <w:r>
        <w:rPr>
          <w:spacing w:val="-7"/>
        </w:rPr>
        <w:t> </w:t>
      </w:r>
      <w:r>
        <w:rPr/>
        <w:t>и</w:t>
      </w:r>
      <w:r>
        <w:rPr>
          <w:spacing w:val="-7"/>
        </w:rPr>
        <w:t> </w:t>
      </w:r>
      <w:r>
        <w:rPr/>
        <w:t>кроветворной</w:t>
      </w:r>
      <w:r>
        <w:rPr>
          <w:spacing w:val="-7"/>
        </w:rPr>
        <w:t> </w:t>
      </w:r>
      <w:r>
        <w:rPr/>
        <w:t>тканей,</w:t>
      </w:r>
      <w:r>
        <w:rPr>
          <w:spacing w:val="-6"/>
        </w:rPr>
        <w:t> </w:t>
      </w:r>
      <w:r>
        <w:rPr/>
        <w:t>лекарственная</w:t>
      </w:r>
      <w:r>
        <w:rPr>
          <w:spacing w:val="-7"/>
        </w:rPr>
        <w:t> </w:t>
      </w:r>
      <w:r>
        <w:rPr/>
        <w:t>терапия, взрослые (уровень 1)</w:t>
      </w:r>
    </w:p>
    <w:p>
      <w:pPr>
        <w:pStyle w:val="BodyText"/>
        <w:tabs>
          <w:tab w:pos="1540" w:val="left" w:leader="none"/>
        </w:tabs>
        <w:spacing w:line="225" w:lineRule="auto" w:before="205"/>
        <w:ind w:left="1540" w:right="1217" w:hanging="1195"/>
        <w:jc w:val="left"/>
      </w:pPr>
      <w:r>
        <w:rPr>
          <w:spacing w:val="-2"/>
        </w:rPr>
        <w:t>ds19.071</w:t>
      </w:r>
      <w:r>
        <w:rPr/>
        <w:tab/>
        <w:t>ЗНО лимфоидной и кроветворной тканей, лекарственная терапия с применением</w:t>
      </w:r>
      <w:r>
        <w:rPr>
          <w:spacing w:val="-6"/>
        </w:rPr>
        <w:t> </w:t>
      </w:r>
      <w:r>
        <w:rPr/>
        <w:t>отдельных</w:t>
      </w:r>
      <w:r>
        <w:rPr>
          <w:spacing w:val="-5"/>
        </w:rPr>
        <w:t> </w:t>
      </w:r>
      <w:r>
        <w:rPr/>
        <w:t>препаратов</w:t>
      </w:r>
      <w:r>
        <w:rPr>
          <w:spacing w:val="-6"/>
        </w:rPr>
        <w:t> </w:t>
      </w:r>
      <w:r>
        <w:rPr/>
        <w:t>(по</w:t>
      </w:r>
      <w:r>
        <w:rPr>
          <w:spacing w:val="-5"/>
        </w:rPr>
        <w:t> </w:t>
      </w:r>
      <w:r>
        <w:rPr/>
        <w:t>перечню),</w:t>
      </w:r>
      <w:r>
        <w:rPr>
          <w:spacing w:val="-5"/>
        </w:rPr>
        <w:t> </w:t>
      </w:r>
      <w:r>
        <w:rPr/>
        <w:t>взрослые</w:t>
      </w:r>
      <w:r>
        <w:rPr>
          <w:spacing w:val="-6"/>
        </w:rPr>
        <w:t> </w:t>
      </w:r>
      <w:r>
        <w:rPr/>
        <w:t>(уровень</w:t>
      </w:r>
      <w:r>
        <w:rPr>
          <w:spacing w:val="-6"/>
        </w:rPr>
        <w:t> </w:t>
      </w:r>
      <w:r>
        <w:rPr/>
        <w:t>1)</w:t>
      </w:r>
    </w:p>
    <w:p>
      <w:pPr>
        <w:pStyle w:val="BodyText"/>
        <w:tabs>
          <w:tab w:pos="1540" w:val="left" w:leader="none"/>
        </w:tabs>
        <w:spacing w:line="225" w:lineRule="auto" w:before="205"/>
        <w:ind w:left="1540" w:right="1217" w:hanging="1195"/>
        <w:jc w:val="left"/>
      </w:pPr>
      <w:r>
        <w:rPr>
          <w:spacing w:val="-2"/>
        </w:rPr>
        <w:t>ds19.075</w:t>
      </w:r>
      <w:r>
        <w:rPr/>
        <w:tab/>
        <w:t>ЗНО лимфоидной и кроветворной тканей, лекарственная терапия с применением</w:t>
      </w:r>
      <w:r>
        <w:rPr>
          <w:spacing w:val="-6"/>
        </w:rPr>
        <w:t> </w:t>
      </w:r>
      <w:r>
        <w:rPr/>
        <w:t>отдельных</w:t>
      </w:r>
      <w:r>
        <w:rPr>
          <w:spacing w:val="-5"/>
        </w:rPr>
        <w:t> </w:t>
      </w:r>
      <w:r>
        <w:rPr/>
        <w:t>препаратов</w:t>
      </w:r>
      <w:r>
        <w:rPr>
          <w:spacing w:val="-6"/>
        </w:rPr>
        <w:t> </w:t>
      </w:r>
      <w:r>
        <w:rPr/>
        <w:t>(по</w:t>
      </w:r>
      <w:r>
        <w:rPr>
          <w:spacing w:val="-5"/>
        </w:rPr>
        <w:t> </w:t>
      </w:r>
      <w:r>
        <w:rPr/>
        <w:t>перечню),</w:t>
      </w:r>
      <w:r>
        <w:rPr>
          <w:spacing w:val="-5"/>
        </w:rPr>
        <w:t> </w:t>
      </w:r>
      <w:r>
        <w:rPr/>
        <w:t>взрослые</w:t>
      </w:r>
      <w:r>
        <w:rPr>
          <w:spacing w:val="-6"/>
        </w:rPr>
        <w:t> </w:t>
      </w:r>
      <w:r>
        <w:rPr/>
        <w:t>(уровень</w:t>
      </w:r>
      <w:r>
        <w:rPr>
          <w:spacing w:val="-6"/>
        </w:rPr>
        <w:t> </w:t>
      </w:r>
      <w:r>
        <w:rPr/>
        <w:t>5)</w:t>
      </w:r>
    </w:p>
    <w:p>
      <w:pPr>
        <w:pStyle w:val="BodyText"/>
        <w:tabs>
          <w:tab w:pos="1540" w:val="left" w:leader="none"/>
        </w:tabs>
        <w:spacing w:line="225" w:lineRule="auto" w:before="205"/>
        <w:ind w:left="1540" w:right="2034" w:hanging="1195"/>
        <w:jc w:val="left"/>
      </w:pPr>
      <w:r>
        <w:rPr>
          <w:spacing w:val="-2"/>
        </w:rPr>
        <w:t>ds20.002</w:t>
      </w:r>
      <w:r>
        <w:rPr/>
        <w:tab/>
        <w:t>Операции</w:t>
      </w:r>
      <w:r>
        <w:rPr>
          <w:spacing w:val="-5"/>
        </w:rPr>
        <w:t> </w:t>
      </w:r>
      <w:r>
        <w:rPr/>
        <w:t>на</w:t>
      </w:r>
      <w:r>
        <w:rPr>
          <w:spacing w:val="-5"/>
        </w:rPr>
        <w:t> </w:t>
      </w:r>
      <w:r>
        <w:rPr/>
        <w:t>органе</w:t>
      </w:r>
      <w:r>
        <w:rPr>
          <w:spacing w:val="-5"/>
        </w:rPr>
        <w:t> </w:t>
      </w:r>
      <w:r>
        <w:rPr/>
        <w:t>слуха,</w:t>
      </w:r>
      <w:r>
        <w:rPr>
          <w:spacing w:val="-4"/>
        </w:rPr>
        <w:t> </w:t>
      </w:r>
      <w:r>
        <w:rPr/>
        <w:t>придаточных</w:t>
      </w:r>
      <w:r>
        <w:rPr>
          <w:spacing w:val="-4"/>
        </w:rPr>
        <w:t> </w:t>
      </w:r>
      <w:r>
        <w:rPr/>
        <w:t>пазухах</w:t>
      </w:r>
      <w:r>
        <w:rPr>
          <w:spacing w:val="-4"/>
        </w:rPr>
        <w:t> </w:t>
      </w:r>
      <w:r>
        <w:rPr/>
        <w:t>носа</w:t>
      </w:r>
      <w:r>
        <w:rPr>
          <w:spacing w:val="-5"/>
        </w:rPr>
        <w:t> </w:t>
      </w:r>
      <w:r>
        <w:rPr/>
        <w:t>и</w:t>
      </w:r>
      <w:r>
        <w:rPr>
          <w:spacing w:val="-5"/>
        </w:rPr>
        <w:t> </w:t>
      </w:r>
      <w:r>
        <w:rPr/>
        <w:t>верхних дыхательных путях (уровень 1)</w:t>
      </w:r>
    </w:p>
    <w:p>
      <w:pPr>
        <w:pStyle w:val="BodyText"/>
        <w:tabs>
          <w:tab w:pos="1540" w:val="left" w:leader="none"/>
        </w:tabs>
        <w:spacing w:line="225" w:lineRule="auto" w:before="205"/>
        <w:ind w:left="1540" w:right="2034" w:hanging="1195"/>
        <w:jc w:val="left"/>
      </w:pPr>
      <w:r>
        <w:rPr>
          <w:spacing w:val="-2"/>
        </w:rPr>
        <w:t>ds20.003</w:t>
      </w:r>
      <w:r>
        <w:rPr/>
        <w:tab/>
        <w:t>Операции</w:t>
      </w:r>
      <w:r>
        <w:rPr>
          <w:spacing w:val="-5"/>
        </w:rPr>
        <w:t> </w:t>
      </w:r>
      <w:r>
        <w:rPr/>
        <w:t>на</w:t>
      </w:r>
      <w:r>
        <w:rPr>
          <w:spacing w:val="-5"/>
        </w:rPr>
        <w:t> </w:t>
      </w:r>
      <w:r>
        <w:rPr/>
        <w:t>органе</w:t>
      </w:r>
      <w:r>
        <w:rPr>
          <w:spacing w:val="-5"/>
        </w:rPr>
        <w:t> </w:t>
      </w:r>
      <w:r>
        <w:rPr/>
        <w:t>слуха,</w:t>
      </w:r>
      <w:r>
        <w:rPr>
          <w:spacing w:val="-4"/>
        </w:rPr>
        <w:t> </w:t>
      </w:r>
      <w:r>
        <w:rPr/>
        <w:t>придаточных</w:t>
      </w:r>
      <w:r>
        <w:rPr>
          <w:spacing w:val="-4"/>
        </w:rPr>
        <w:t> </w:t>
      </w:r>
      <w:r>
        <w:rPr/>
        <w:t>пазухах</w:t>
      </w:r>
      <w:r>
        <w:rPr>
          <w:spacing w:val="-4"/>
        </w:rPr>
        <w:t> </w:t>
      </w:r>
      <w:r>
        <w:rPr/>
        <w:t>носа</w:t>
      </w:r>
      <w:r>
        <w:rPr>
          <w:spacing w:val="-5"/>
        </w:rPr>
        <w:t> </w:t>
      </w:r>
      <w:r>
        <w:rPr/>
        <w:t>и</w:t>
      </w:r>
      <w:r>
        <w:rPr>
          <w:spacing w:val="-5"/>
        </w:rPr>
        <w:t> </w:t>
      </w:r>
      <w:r>
        <w:rPr/>
        <w:t>верхних дыхательных путях (уровень 2)</w:t>
      </w:r>
    </w:p>
    <w:p>
      <w:pPr>
        <w:pStyle w:val="BodyText"/>
        <w:spacing w:before="192"/>
        <w:ind w:left="346" w:firstLine="0"/>
      </w:pPr>
      <w:r>
        <w:rPr/>
        <w:t>ds20.006</w:t>
      </w:r>
      <w:r>
        <w:rPr>
          <w:spacing w:val="68"/>
          <w:w w:val="150"/>
        </w:rPr>
        <w:t>  </w:t>
      </w:r>
      <w:r>
        <w:rPr/>
        <w:t>Замена</w:t>
      </w:r>
      <w:r>
        <w:rPr>
          <w:spacing w:val="-1"/>
        </w:rPr>
        <w:t> </w:t>
      </w:r>
      <w:r>
        <w:rPr/>
        <w:t>речевого </w:t>
      </w:r>
      <w:r>
        <w:rPr>
          <w:spacing w:val="-2"/>
        </w:rPr>
        <w:t>процессора</w:t>
      </w:r>
    </w:p>
    <w:p>
      <w:pPr>
        <w:pStyle w:val="BodyText"/>
        <w:spacing w:line="403" w:lineRule="auto" w:before="188"/>
        <w:ind w:left="346" w:right="4645" w:firstLine="0"/>
      </w:pPr>
      <w:r>
        <w:rPr/>
        <w:t>ds21.002</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1) ds21.003</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2) ds21.004</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3) ds21.005</w:t>
      </w:r>
      <w:r>
        <w:rPr>
          <w:spacing w:val="80"/>
          <w:w w:val="150"/>
        </w:rPr>
        <w:t> </w:t>
      </w:r>
      <w:r>
        <w:rPr/>
        <w:t>Операции</w:t>
      </w:r>
      <w:r>
        <w:rPr>
          <w:spacing w:val="-4"/>
        </w:rPr>
        <w:t> </w:t>
      </w:r>
      <w:r>
        <w:rPr/>
        <w:t>на</w:t>
      </w:r>
      <w:r>
        <w:rPr>
          <w:spacing w:val="-4"/>
        </w:rPr>
        <w:t> </w:t>
      </w:r>
      <w:r>
        <w:rPr/>
        <w:t>органе</w:t>
      </w:r>
      <w:r>
        <w:rPr>
          <w:spacing w:val="-4"/>
        </w:rPr>
        <w:t> </w:t>
      </w:r>
      <w:r>
        <w:rPr/>
        <w:t>зрения</w:t>
      </w:r>
      <w:r>
        <w:rPr>
          <w:spacing w:val="-4"/>
        </w:rPr>
        <w:t> </w:t>
      </w:r>
      <w:r>
        <w:rPr/>
        <w:t>(уровень</w:t>
      </w:r>
      <w:r>
        <w:rPr>
          <w:spacing w:val="-4"/>
        </w:rPr>
        <w:t> </w:t>
      </w:r>
      <w:r>
        <w:rPr/>
        <w:t>4) ds21.006</w:t>
      </w:r>
      <w:r>
        <w:rPr>
          <w:spacing w:val="61"/>
          <w:w w:val="150"/>
        </w:rPr>
        <w:t>  </w:t>
      </w:r>
      <w:r>
        <w:rPr/>
        <w:t>Операции</w:t>
      </w:r>
      <w:r>
        <w:rPr>
          <w:spacing w:val="-2"/>
        </w:rPr>
        <w:t> </w:t>
      </w:r>
      <w:r>
        <w:rPr/>
        <w:t>на</w:t>
      </w:r>
      <w:r>
        <w:rPr>
          <w:spacing w:val="-3"/>
        </w:rPr>
        <w:t> </w:t>
      </w:r>
      <w:r>
        <w:rPr/>
        <w:t>органе</w:t>
      </w:r>
      <w:r>
        <w:rPr>
          <w:spacing w:val="-4"/>
        </w:rPr>
        <w:t> </w:t>
      </w:r>
      <w:r>
        <w:rPr/>
        <w:t>зрения</w:t>
      </w:r>
      <w:r>
        <w:rPr>
          <w:spacing w:val="-3"/>
        </w:rPr>
        <w:t> </w:t>
      </w:r>
      <w:r>
        <w:rPr/>
        <w:t>(уровень</w:t>
      </w:r>
      <w:r>
        <w:rPr>
          <w:spacing w:val="-3"/>
        </w:rPr>
        <w:t> </w:t>
      </w:r>
      <w:r>
        <w:rPr>
          <w:spacing w:val="-5"/>
        </w:rPr>
        <w:t>5)</w:t>
      </w:r>
    </w:p>
    <w:p>
      <w:pPr>
        <w:pStyle w:val="BodyText"/>
        <w:tabs>
          <w:tab w:pos="1540" w:val="left" w:leader="none"/>
        </w:tabs>
        <w:spacing w:line="403" w:lineRule="auto" w:before="2"/>
        <w:ind w:left="346" w:right="1173" w:firstLine="0"/>
        <w:jc w:val="left"/>
      </w:pPr>
      <w:r>
        <w:rPr>
          <w:spacing w:val="-2"/>
        </w:rPr>
        <w:t>ds21.007</w:t>
      </w:r>
      <w:r>
        <w:rPr/>
        <w:tab/>
        <w:t>Операции</w:t>
      </w:r>
      <w:r>
        <w:rPr>
          <w:spacing w:val="-6"/>
        </w:rPr>
        <w:t> </w:t>
      </w:r>
      <w:r>
        <w:rPr/>
        <w:t>на</w:t>
      </w:r>
      <w:r>
        <w:rPr>
          <w:spacing w:val="-6"/>
        </w:rPr>
        <w:t> </w:t>
      </w:r>
      <w:r>
        <w:rPr/>
        <w:t>органе</w:t>
      </w:r>
      <w:r>
        <w:rPr>
          <w:spacing w:val="-6"/>
        </w:rPr>
        <w:t> </w:t>
      </w:r>
      <w:r>
        <w:rPr/>
        <w:t>зрения</w:t>
      </w:r>
      <w:r>
        <w:rPr>
          <w:spacing w:val="-6"/>
        </w:rPr>
        <w:t> </w:t>
      </w:r>
      <w:r>
        <w:rPr/>
        <w:t>(факоэмульсификация</w:t>
      </w:r>
      <w:r>
        <w:rPr>
          <w:spacing w:val="-6"/>
        </w:rPr>
        <w:t> </w:t>
      </w:r>
      <w:r>
        <w:rPr/>
        <w:t>с</w:t>
      </w:r>
      <w:r>
        <w:rPr>
          <w:spacing w:val="-6"/>
        </w:rPr>
        <w:t> </w:t>
      </w:r>
      <w:r>
        <w:rPr/>
        <w:t>имплантацией</w:t>
      </w:r>
      <w:r>
        <w:rPr>
          <w:spacing w:val="-6"/>
        </w:rPr>
        <w:t> </w:t>
      </w:r>
      <w:r>
        <w:rPr/>
        <w:t>ИОЛ) </w:t>
      </w:r>
      <w:r>
        <w:rPr>
          <w:spacing w:val="-2"/>
        </w:rPr>
        <w:t>ds21.008</w:t>
      </w:r>
      <w:r>
        <w:rPr/>
        <w:tab/>
        <w:t>Интравитреальное введение лекарственных препаратов</w:t>
      </w:r>
    </w:p>
    <w:p>
      <w:pPr>
        <w:pStyle w:val="BodyText"/>
        <w:tabs>
          <w:tab w:pos="1540" w:val="left" w:leader="none"/>
        </w:tabs>
        <w:spacing w:line="403" w:lineRule="auto" w:before="0"/>
        <w:ind w:left="346" w:right="2288" w:firstLine="0"/>
        <w:jc w:val="left"/>
      </w:pPr>
      <w:r>
        <w:rPr>
          <w:spacing w:val="-2"/>
        </w:rPr>
        <w:t>ds25.001</w:t>
      </w:r>
      <w:r>
        <w:rPr/>
        <w:tab/>
        <w:t>Диагностическое</w:t>
      </w:r>
      <w:r>
        <w:rPr>
          <w:spacing w:val="-14"/>
        </w:rPr>
        <w:t> </w:t>
      </w:r>
      <w:r>
        <w:rPr/>
        <w:t>обследование</w:t>
      </w:r>
      <w:r>
        <w:rPr>
          <w:spacing w:val="-14"/>
        </w:rPr>
        <w:t> </w:t>
      </w:r>
      <w:r>
        <w:rPr/>
        <w:t>сердечно-сосудистой</w:t>
      </w:r>
      <w:r>
        <w:rPr>
          <w:spacing w:val="-14"/>
        </w:rPr>
        <w:t> </w:t>
      </w:r>
      <w:r>
        <w:rPr/>
        <w:t>системы </w:t>
      </w:r>
      <w:r>
        <w:rPr>
          <w:spacing w:val="-2"/>
        </w:rPr>
        <w:t>ds27.001</w:t>
      </w:r>
      <w:r>
        <w:rPr/>
        <w:tab/>
        <w:t>Отравления и другие воздействия внешних причин</w:t>
      </w:r>
    </w:p>
    <w:p>
      <w:pPr>
        <w:pStyle w:val="BodyText"/>
        <w:tabs>
          <w:tab w:pos="1540" w:val="left" w:leader="none"/>
        </w:tabs>
        <w:spacing w:before="1"/>
        <w:ind w:left="346" w:firstLine="0"/>
        <w:jc w:val="left"/>
      </w:pPr>
      <w:r>
        <w:rPr>
          <w:spacing w:val="-2"/>
        </w:rPr>
        <w:t>ds34.002</w:t>
      </w:r>
      <w:r>
        <w:rPr/>
        <w:tab/>
        <w:t>Операции</w:t>
      </w:r>
      <w:r>
        <w:rPr>
          <w:spacing w:val="-7"/>
        </w:rPr>
        <w:t> </w:t>
      </w:r>
      <w:r>
        <w:rPr/>
        <w:t>на</w:t>
      </w:r>
      <w:r>
        <w:rPr>
          <w:spacing w:val="-5"/>
        </w:rPr>
        <w:t> </w:t>
      </w:r>
      <w:r>
        <w:rPr/>
        <w:t>органах</w:t>
      </w:r>
      <w:r>
        <w:rPr>
          <w:spacing w:val="-4"/>
        </w:rPr>
        <w:t> </w:t>
      </w:r>
      <w:r>
        <w:rPr/>
        <w:t>полости</w:t>
      </w:r>
      <w:r>
        <w:rPr>
          <w:spacing w:val="-5"/>
        </w:rPr>
        <w:t> </w:t>
      </w:r>
      <w:r>
        <w:rPr/>
        <w:t>рта</w:t>
      </w:r>
      <w:r>
        <w:rPr>
          <w:spacing w:val="-5"/>
        </w:rPr>
        <w:t> </w:t>
      </w:r>
      <w:r>
        <w:rPr/>
        <w:t>(уровень</w:t>
      </w:r>
      <w:r>
        <w:rPr>
          <w:spacing w:val="-4"/>
        </w:rPr>
        <w:t> </w:t>
      </w:r>
      <w:r>
        <w:rPr>
          <w:spacing w:val="-5"/>
        </w:rPr>
        <w:t>1)</w:t>
      </w:r>
    </w:p>
    <w:p>
      <w:pPr>
        <w:pStyle w:val="BodyText"/>
        <w:tabs>
          <w:tab w:pos="1540" w:val="left" w:leader="none"/>
        </w:tabs>
        <w:spacing w:before="188"/>
        <w:ind w:left="346" w:firstLine="0"/>
        <w:jc w:val="left"/>
      </w:pPr>
      <w:r>
        <w:rPr>
          <w:spacing w:val="-2"/>
        </w:rPr>
        <w:t>ds36.001</w:t>
      </w:r>
      <w:r>
        <w:rPr/>
        <w:tab/>
        <w:t>Комплексное</w:t>
      </w:r>
      <w:r>
        <w:rPr>
          <w:spacing w:val="-12"/>
        </w:rPr>
        <w:t> </w:t>
      </w:r>
      <w:r>
        <w:rPr/>
        <w:t>лечение</w:t>
      </w:r>
      <w:r>
        <w:rPr>
          <w:spacing w:val="-9"/>
        </w:rPr>
        <w:t> </w:t>
      </w:r>
      <w:r>
        <w:rPr/>
        <w:t>с</w:t>
      </w:r>
      <w:r>
        <w:rPr>
          <w:spacing w:val="-9"/>
        </w:rPr>
        <w:t> </w:t>
      </w:r>
      <w:r>
        <w:rPr/>
        <w:t>применением</w:t>
      </w:r>
      <w:r>
        <w:rPr>
          <w:spacing w:val="-9"/>
        </w:rPr>
        <w:t> </w:t>
      </w:r>
      <w:r>
        <w:rPr/>
        <w:t>препаратов</w:t>
      </w:r>
      <w:r>
        <w:rPr>
          <w:spacing w:val="-9"/>
        </w:rPr>
        <w:t> </w:t>
      </w:r>
      <w:r>
        <w:rPr/>
        <w:t>иммуноглобулина</w:t>
      </w:r>
      <w:r>
        <w:rPr>
          <w:spacing w:val="-5"/>
        </w:rPr>
        <w:t> </w:t>
      </w:r>
      <w:r>
        <w:rPr>
          <w:color w:val="0000FF"/>
          <w:spacing w:val="-5"/>
        </w:rPr>
        <w:t>&lt;*&gt;</w:t>
      </w:r>
    </w:p>
    <w:p>
      <w:pPr>
        <w:pStyle w:val="BodyText"/>
        <w:tabs>
          <w:tab w:pos="1540" w:val="left" w:leader="none"/>
        </w:tabs>
        <w:spacing w:line="225" w:lineRule="auto" w:before="202"/>
        <w:ind w:left="1540" w:right="2130" w:hanging="1195"/>
        <w:jc w:val="left"/>
      </w:pPr>
      <w:r>
        <w:rPr>
          <w:spacing w:val="-2"/>
        </w:rPr>
        <w:t>ds36.011</w:t>
      </w:r>
      <w:r>
        <w:rPr/>
        <w:tab/>
        <w:t>Оказание</w:t>
      </w:r>
      <w:r>
        <w:rPr>
          <w:spacing w:val="-7"/>
        </w:rPr>
        <w:t> </w:t>
      </w:r>
      <w:r>
        <w:rPr/>
        <w:t>услуг</w:t>
      </w:r>
      <w:r>
        <w:rPr>
          <w:spacing w:val="-7"/>
        </w:rPr>
        <w:t> </w:t>
      </w:r>
      <w:r>
        <w:rPr/>
        <w:t>диализа</w:t>
      </w:r>
      <w:r>
        <w:rPr>
          <w:spacing w:val="-7"/>
        </w:rPr>
        <w:t> </w:t>
      </w:r>
      <w:r>
        <w:rPr/>
        <w:t>(только</w:t>
      </w:r>
      <w:r>
        <w:rPr>
          <w:spacing w:val="-6"/>
        </w:rPr>
        <w:t> </w:t>
      </w:r>
      <w:r>
        <w:rPr/>
        <w:t>для</w:t>
      </w:r>
      <w:r>
        <w:rPr>
          <w:spacing w:val="-7"/>
        </w:rPr>
        <w:t> </w:t>
      </w:r>
      <w:r>
        <w:rPr/>
        <w:t>федеральных</w:t>
      </w:r>
      <w:r>
        <w:rPr>
          <w:spacing w:val="-6"/>
        </w:rPr>
        <w:t> </w:t>
      </w:r>
      <w:r>
        <w:rPr/>
        <w:t>медицинских </w:t>
      </w:r>
      <w:r>
        <w:rPr>
          <w:spacing w:val="-2"/>
        </w:rPr>
        <w:t>организаций)</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2095" w:hanging="1195"/>
        <w:jc w:val="left"/>
      </w:pPr>
      <w:r>
        <w:rPr>
          <w:spacing w:val="-2"/>
        </w:rPr>
        <w:t>ds36.012</w:t>
      </w:r>
      <w:r>
        <w:rPr/>
        <w:tab/>
        <w:t>Проведение</w:t>
      </w:r>
      <w:r>
        <w:rPr>
          <w:spacing w:val="-13"/>
        </w:rPr>
        <w:t> </w:t>
      </w:r>
      <w:r>
        <w:rPr/>
        <w:t>иммунизации</w:t>
      </w:r>
      <w:r>
        <w:rPr>
          <w:spacing w:val="-13"/>
        </w:rPr>
        <w:t> </w:t>
      </w:r>
      <w:r>
        <w:rPr/>
        <w:t>против</w:t>
      </w:r>
      <w:r>
        <w:rPr>
          <w:spacing w:val="-13"/>
        </w:rPr>
        <w:t> </w:t>
      </w:r>
      <w:r>
        <w:rPr/>
        <w:t>респираторно-синцитиальной вирусной инфекции (уровень 1)</w:t>
      </w:r>
    </w:p>
    <w:p>
      <w:pPr>
        <w:pStyle w:val="BodyText"/>
        <w:tabs>
          <w:tab w:pos="1540" w:val="left" w:leader="none"/>
        </w:tabs>
        <w:spacing w:line="225" w:lineRule="auto" w:before="205"/>
        <w:ind w:left="1540" w:right="2095" w:hanging="1195"/>
        <w:jc w:val="left"/>
      </w:pPr>
      <w:r>
        <w:rPr>
          <w:spacing w:val="-2"/>
        </w:rPr>
        <w:t>ds36.013</w:t>
      </w:r>
      <w:r>
        <w:rPr/>
        <w:tab/>
        <w:t>Проведение</w:t>
      </w:r>
      <w:r>
        <w:rPr>
          <w:spacing w:val="-13"/>
        </w:rPr>
        <w:t> </w:t>
      </w:r>
      <w:r>
        <w:rPr/>
        <w:t>иммунизации</w:t>
      </w:r>
      <w:r>
        <w:rPr>
          <w:spacing w:val="-13"/>
        </w:rPr>
        <w:t> </w:t>
      </w:r>
      <w:r>
        <w:rPr/>
        <w:t>против</w:t>
      </w:r>
      <w:r>
        <w:rPr>
          <w:spacing w:val="-13"/>
        </w:rPr>
        <w:t> </w:t>
      </w:r>
      <w:r>
        <w:rPr/>
        <w:t>респираторно-синцитиальной вирусной инфекции (уровень 2)</w:t>
      </w:r>
    </w:p>
    <w:p>
      <w:pPr>
        <w:pStyle w:val="BodyText"/>
        <w:tabs>
          <w:tab w:pos="1540" w:val="left" w:leader="none"/>
        </w:tabs>
        <w:spacing w:line="225" w:lineRule="auto" w:before="205"/>
        <w:ind w:left="1540" w:right="1181" w:hanging="1195"/>
        <w:jc w:val="left"/>
      </w:pPr>
      <w:r>
        <w:rPr>
          <w:spacing w:val="-2"/>
        </w:rPr>
        <w:t>ds36.015</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1) </w:t>
      </w:r>
      <w:r>
        <w:rPr>
          <w:color w:val="0000FF"/>
        </w:rPr>
        <w:t>&lt;*&gt;</w:t>
      </w:r>
    </w:p>
    <w:p>
      <w:pPr>
        <w:pStyle w:val="BodyText"/>
        <w:tabs>
          <w:tab w:pos="1540" w:val="left" w:leader="none"/>
        </w:tabs>
        <w:spacing w:line="225" w:lineRule="auto" w:before="206"/>
        <w:ind w:left="1540" w:right="1181" w:hanging="1195"/>
        <w:jc w:val="left"/>
      </w:pPr>
      <w:r>
        <w:rPr>
          <w:spacing w:val="-2"/>
        </w:rPr>
        <w:t>ds36.016</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2) </w:t>
      </w:r>
      <w:r>
        <w:rPr>
          <w:color w:val="0000FF"/>
        </w:rPr>
        <w:t>&lt;*&gt;</w:t>
      </w:r>
    </w:p>
    <w:p>
      <w:pPr>
        <w:pStyle w:val="BodyText"/>
        <w:tabs>
          <w:tab w:pos="1540" w:val="left" w:leader="none"/>
        </w:tabs>
        <w:spacing w:line="225" w:lineRule="auto" w:before="206"/>
        <w:ind w:left="1540" w:right="1181" w:hanging="1195"/>
        <w:jc w:val="left"/>
      </w:pPr>
      <w:r>
        <w:rPr>
          <w:spacing w:val="-2"/>
        </w:rPr>
        <w:t>ds36.017</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3) </w:t>
      </w:r>
      <w:r>
        <w:rPr>
          <w:color w:val="0000FF"/>
        </w:rPr>
        <w:t>&lt;*&gt;</w:t>
      </w:r>
    </w:p>
    <w:p>
      <w:pPr>
        <w:pStyle w:val="BodyText"/>
        <w:tabs>
          <w:tab w:pos="1540" w:val="left" w:leader="none"/>
        </w:tabs>
        <w:spacing w:line="225" w:lineRule="auto" w:before="206"/>
        <w:ind w:left="1540" w:right="1181" w:hanging="1195"/>
        <w:jc w:val="left"/>
      </w:pPr>
      <w:r>
        <w:rPr>
          <w:spacing w:val="-2"/>
        </w:rPr>
        <w:t>ds36.018</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4) </w:t>
      </w:r>
      <w:r>
        <w:rPr>
          <w:color w:val="0000FF"/>
        </w:rPr>
        <w:t>&lt;*&gt;</w:t>
      </w:r>
    </w:p>
    <w:p>
      <w:pPr>
        <w:pStyle w:val="BodyText"/>
        <w:tabs>
          <w:tab w:pos="1540" w:val="left" w:leader="none"/>
        </w:tabs>
        <w:spacing w:line="225" w:lineRule="auto" w:before="205"/>
        <w:ind w:left="1540" w:right="1181" w:hanging="1195"/>
        <w:jc w:val="left"/>
      </w:pPr>
      <w:r>
        <w:rPr>
          <w:spacing w:val="-2"/>
        </w:rPr>
        <w:t>ds36.019</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5) </w:t>
      </w:r>
      <w:r>
        <w:rPr>
          <w:color w:val="0000FF"/>
        </w:rPr>
        <w:t>&lt;*&gt;</w:t>
      </w:r>
    </w:p>
    <w:p>
      <w:pPr>
        <w:pStyle w:val="BodyText"/>
        <w:tabs>
          <w:tab w:pos="1540" w:val="left" w:leader="none"/>
        </w:tabs>
        <w:spacing w:line="225" w:lineRule="auto" w:before="206"/>
        <w:ind w:left="1540" w:right="1181" w:hanging="1195"/>
        <w:jc w:val="left"/>
      </w:pPr>
      <w:r>
        <w:rPr>
          <w:spacing w:val="-2"/>
        </w:rPr>
        <w:t>ds36.020</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6) </w:t>
      </w:r>
      <w:r>
        <w:rPr>
          <w:color w:val="0000FF"/>
        </w:rPr>
        <w:t>&lt;*&gt;</w:t>
      </w:r>
    </w:p>
    <w:p>
      <w:pPr>
        <w:pStyle w:val="BodyText"/>
        <w:tabs>
          <w:tab w:pos="1540" w:val="left" w:leader="none"/>
        </w:tabs>
        <w:spacing w:line="225" w:lineRule="auto" w:before="206"/>
        <w:ind w:left="1540" w:right="1181" w:hanging="1195"/>
        <w:jc w:val="left"/>
      </w:pPr>
      <w:r>
        <w:rPr>
          <w:spacing w:val="-2"/>
        </w:rPr>
        <w:t>ds36.021</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7) </w:t>
      </w:r>
      <w:r>
        <w:rPr>
          <w:color w:val="0000FF"/>
        </w:rPr>
        <w:t>&lt;*&gt;</w:t>
      </w:r>
    </w:p>
    <w:p>
      <w:pPr>
        <w:pStyle w:val="BodyText"/>
        <w:tabs>
          <w:tab w:pos="1540" w:val="left" w:leader="none"/>
        </w:tabs>
        <w:spacing w:line="225" w:lineRule="auto" w:before="206"/>
        <w:ind w:left="1540" w:right="1181" w:hanging="1195"/>
        <w:jc w:val="left"/>
      </w:pPr>
      <w:r>
        <w:rPr>
          <w:spacing w:val="-2"/>
        </w:rPr>
        <w:t>ds36.022</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8) </w:t>
      </w:r>
      <w:r>
        <w:rPr>
          <w:color w:val="0000FF"/>
        </w:rPr>
        <w:t>&lt;*&gt;</w:t>
      </w:r>
    </w:p>
    <w:p>
      <w:pPr>
        <w:pStyle w:val="BodyText"/>
        <w:tabs>
          <w:tab w:pos="1540" w:val="left" w:leader="none"/>
        </w:tabs>
        <w:spacing w:line="225" w:lineRule="auto" w:before="205"/>
        <w:ind w:left="1540" w:right="1181" w:hanging="1195"/>
        <w:jc w:val="left"/>
      </w:pPr>
      <w:r>
        <w:rPr>
          <w:spacing w:val="-2"/>
        </w:rPr>
        <w:t>ds36.023</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w:t>
      </w:r>
      <w:r>
        <w:rPr>
          <w:spacing w:val="40"/>
        </w:rPr>
        <w:t> </w:t>
      </w:r>
      <w:r>
        <w:rPr/>
        <w:t>9) </w:t>
      </w:r>
      <w:r>
        <w:rPr>
          <w:color w:val="0000FF"/>
        </w:rPr>
        <w:t>&lt;*&gt;</w:t>
      </w:r>
    </w:p>
    <w:p>
      <w:pPr>
        <w:pStyle w:val="BodyText"/>
        <w:tabs>
          <w:tab w:pos="1540" w:val="left" w:leader="none"/>
        </w:tabs>
        <w:spacing w:line="225" w:lineRule="auto" w:before="206"/>
        <w:ind w:left="1540" w:right="1181" w:hanging="1195"/>
        <w:jc w:val="left"/>
      </w:pPr>
      <w:r>
        <w:rPr>
          <w:spacing w:val="-2"/>
        </w:rPr>
        <w:t>ds36.024</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10) </w:t>
      </w:r>
      <w:r>
        <w:rPr>
          <w:color w:val="0000FF"/>
        </w:rPr>
        <w:t>&lt;*&gt;</w:t>
      </w:r>
    </w:p>
    <w:p>
      <w:pPr>
        <w:pStyle w:val="BodyText"/>
        <w:tabs>
          <w:tab w:pos="1540" w:val="left" w:leader="none"/>
        </w:tabs>
        <w:spacing w:line="225" w:lineRule="auto" w:before="206"/>
        <w:ind w:left="1540" w:right="1181" w:hanging="1195"/>
        <w:jc w:val="left"/>
      </w:pPr>
      <w:r>
        <w:rPr>
          <w:spacing w:val="-2"/>
        </w:rPr>
        <w:t>ds36.025</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11) </w:t>
      </w:r>
      <w:r>
        <w:rPr>
          <w:color w:val="0000FF"/>
        </w:rPr>
        <w:t>&lt;*&gt;</w:t>
      </w:r>
    </w:p>
    <w:p>
      <w:pPr>
        <w:pStyle w:val="BodyText"/>
        <w:spacing w:after="0" w:line="225" w:lineRule="auto"/>
        <w:jc w:val="left"/>
        <w:sectPr>
          <w:pgSz w:w="11910" w:h="16840"/>
          <w:pgMar w:header="492" w:footer="1504" w:top="1760" w:bottom="1700" w:left="1133" w:right="566"/>
        </w:sectPr>
      </w:pPr>
    </w:p>
    <w:p>
      <w:pPr>
        <w:pStyle w:val="BodyText"/>
        <w:tabs>
          <w:tab w:pos="1540" w:val="left" w:leader="none"/>
        </w:tabs>
        <w:spacing w:line="225" w:lineRule="auto" w:before="195"/>
        <w:ind w:left="1540" w:right="1181" w:hanging="1195"/>
        <w:jc w:val="left"/>
      </w:pPr>
      <w:bookmarkStart w:name="_bookmark26" w:id="64"/>
      <w:bookmarkEnd w:id="64"/>
      <w:r>
        <w:rPr/>
      </w:r>
      <w:r>
        <w:rPr>
          <w:spacing w:val="-2"/>
        </w:rPr>
        <w:t>ds36.026</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12) </w:t>
      </w:r>
      <w:r>
        <w:rPr>
          <w:color w:val="0000FF"/>
        </w:rPr>
        <w:t>&lt;*&gt;</w:t>
      </w:r>
    </w:p>
    <w:p>
      <w:pPr>
        <w:pStyle w:val="BodyText"/>
        <w:tabs>
          <w:tab w:pos="1540" w:val="left" w:leader="none"/>
        </w:tabs>
        <w:spacing w:line="225" w:lineRule="auto" w:before="206"/>
        <w:ind w:left="1540" w:right="1181" w:hanging="1195"/>
        <w:jc w:val="left"/>
      </w:pPr>
      <w:r>
        <w:rPr>
          <w:spacing w:val="-2"/>
        </w:rPr>
        <w:t>ds36.027</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13) </w:t>
      </w:r>
      <w:r>
        <w:rPr>
          <w:color w:val="0000FF"/>
        </w:rPr>
        <w:t>&lt;*&gt;</w:t>
      </w:r>
    </w:p>
    <w:p>
      <w:pPr>
        <w:pStyle w:val="BodyText"/>
        <w:tabs>
          <w:tab w:pos="1540" w:val="left" w:leader="none"/>
        </w:tabs>
        <w:spacing w:line="225" w:lineRule="auto" w:before="205"/>
        <w:ind w:left="1540" w:right="1181" w:hanging="1195"/>
        <w:jc w:val="left"/>
      </w:pPr>
      <w:r>
        <w:rPr>
          <w:spacing w:val="-2"/>
        </w:rPr>
        <w:t>ds36.028</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14) </w:t>
      </w:r>
      <w:r>
        <w:rPr>
          <w:color w:val="0000FF"/>
        </w:rPr>
        <w:t>&lt;*&gt;</w:t>
      </w:r>
    </w:p>
    <w:p>
      <w:pPr>
        <w:pStyle w:val="BodyText"/>
        <w:tabs>
          <w:tab w:pos="1540" w:val="left" w:leader="none"/>
        </w:tabs>
        <w:spacing w:line="225" w:lineRule="auto" w:before="206"/>
        <w:ind w:left="1540" w:right="1181" w:hanging="1195"/>
        <w:jc w:val="left"/>
      </w:pPr>
      <w:r>
        <w:rPr>
          <w:spacing w:val="-2"/>
        </w:rPr>
        <w:t>ds36.029</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15) </w:t>
      </w:r>
      <w:r>
        <w:rPr>
          <w:color w:val="0000FF"/>
        </w:rPr>
        <w:t>&lt;*&gt;</w:t>
      </w:r>
    </w:p>
    <w:p>
      <w:pPr>
        <w:pStyle w:val="BodyText"/>
        <w:tabs>
          <w:tab w:pos="1540" w:val="left" w:leader="none"/>
        </w:tabs>
        <w:spacing w:line="225" w:lineRule="auto" w:before="206"/>
        <w:ind w:left="1540" w:right="1181" w:hanging="1195"/>
        <w:jc w:val="left"/>
      </w:pPr>
      <w:r>
        <w:rPr>
          <w:spacing w:val="-2"/>
        </w:rPr>
        <w:t>ds36.030</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16) </w:t>
      </w:r>
      <w:r>
        <w:rPr>
          <w:color w:val="0000FF"/>
        </w:rPr>
        <w:t>&lt;*&gt;</w:t>
      </w:r>
    </w:p>
    <w:p>
      <w:pPr>
        <w:pStyle w:val="BodyText"/>
        <w:tabs>
          <w:tab w:pos="1540" w:val="left" w:leader="none"/>
        </w:tabs>
        <w:spacing w:line="225" w:lineRule="auto" w:before="206"/>
        <w:ind w:left="1540" w:right="1181" w:hanging="1195"/>
        <w:jc w:val="left"/>
      </w:pPr>
      <w:r>
        <w:rPr>
          <w:spacing w:val="-2"/>
        </w:rPr>
        <w:t>ds36.031</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17) </w:t>
      </w:r>
      <w:r>
        <w:rPr>
          <w:color w:val="0000FF"/>
        </w:rPr>
        <w:t>&lt;*&gt;</w:t>
      </w:r>
    </w:p>
    <w:p>
      <w:pPr>
        <w:pStyle w:val="BodyText"/>
        <w:tabs>
          <w:tab w:pos="1540" w:val="left" w:leader="none"/>
        </w:tabs>
        <w:spacing w:line="225" w:lineRule="auto" w:before="205"/>
        <w:ind w:left="1540" w:right="1181" w:hanging="1195"/>
        <w:jc w:val="left"/>
      </w:pPr>
      <w:r>
        <w:rPr>
          <w:spacing w:val="-2"/>
        </w:rPr>
        <w:t>ds36.032</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18) </w:t>
      </w:r>
      <w:r>
        <w:rPr>
          <w:color w:val="0000FF"/>
        </w:rPr>
        <w:t>&lt;*&gt;</w:t>
      </w:r>
    </w:p>
    <w:p>
      <w:pPr>
        <w:pStyle w:val="BodyText"/>
        <w:tabs>
          <w:tab w:pos="1540" w:val="left" w:leader="none"/>
        </w:tabs>
        <w:spacing w:line="225" w:lineRule="auto" w:before="206"/>
        <w:ind w:left="1540" w:right="1181" w:hanging="1195"/>
        <w:jc w:val="left"/>
      </w:pPr>
      <w:r>
        <w:rPr>
          <w:spacing w:val="-2"/>
        </w:rPr>
        <w:t>ds36.033</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19) </w:t>
      </w:r>
      <w:r>
        <w:rPr>
          <w:color w:val="0000FF"/>
        </w:rPr>
        <w:t>&lt;*&gt;</w:t>
      </w:r>
    </w:p>
    <w:p>
      <w:pPr>
        <w:pStyle w:val="BodyText"/>
        <w:tabs>
          <w:tab w:pos="1540" w:val="left" w:leader="none"/>
        </w:tabs>
        <w:spacing w:line="225" w:lineRule="auto" w:before="206"/>
        <w:ind w:left="1540" w:right="1181" w:hanging="1195"/>
        <w:jc w:val="left"/>
      </w:pPr>
      <w:r>
        <w:rPr>
          <w:spacing w:val="-2"/>
        </w:rPr>
        <w:t>ds36.034</w:t>
      </w:r>
      <w:r>
        <w:rPr/>
        <w:tab/>
        <w:t>Лечение</w:t>
      </w:r>
      <w:r>
        <w:rPr>
          <w:spacing w:val="-7"/>
        </w:rPr>
        <w:t> </w:t>
      </w:r>
      <w:r>
        <w:rPr/>
        <w:t>с</w:t>
      </w:r>
      <w:r>
        <w:rPr>
          <w:spacing w:val="-7"/>
        </w:rPr>
        <w:t> </w:t>
      </w:r>
      <w:r>
        <w:rPr/>
        <w:t>применением</w:t>
      </w:r>
      <w:r>
        <w:rPr>
          <w:spacing w:val="-7"/>
        </w:rPr>
        <w:t> </w:t>
      </w:r>
      <w:r>
        <w:rPr/>
        <w:t>генно-инженерных</w:t>
      </w:r>
      <w:r>
        <w:rPr>
          <w:spacing w:val="-6"/>
        </w:rPr>
        <w:t> </w:t>
      </w:r>
      <w:r>
        <w:rPr/>
        <w:t>биологических</w:t>
      </w:r>
      <w:r>
        <w:rPr>
          <w:spacing w:val="-6"/>
        </w:rPr>
        <w:t> </w:t>
      </w:r>
      <w:r>
        <w:rPr/>
        <w:t>препаратов</w:t>
      </w:r>
      <w:r>
        <w:rPr>
          <w:spacing w:val="-7"/>
        </w:rPr>
        <w:t> </w:t>
      </w:r>
      <w:r>
        <w:rPr/>
        <w:t>и селективных иммунодепрессантов и ингибиторов янус-киназ (уровень 20) </w:t>
      </w:r>
      <w:r>
        <w:rPr>
          <w:color w:val="0000FF"/>
        </w:rPr>
        <w:t>&lt;*&gt;</w:t>
      </w:r>
    </w:p>
    <w:p>
      <w:pPr>
        <w:pStyle w:val="BodyText"/>
        <w:tabs>
          <w:tab w:pos="1540" w:val="left" w:leader="none"/>
        </w:tabs>
        <w:spacing w:line="225" w:lineRule="auto" w:before="206"/>
        <w:ind w:left="1540" w:right="1230" w:hanging="1195"/>
        <w:jc w:val="left"/>
      </w:pPr>
      <w:r>
        <w:rPr>
          <w:spacing w:val="-2"/>
        </w:rPr>
        <w:t>ds36.035</w:t>
      </w:r>
      <w:r>
        <w:rPr/>
        <w:tab/>
        <w:t>Лечение</w:t>
      </w:r>
      <w:r>
        <w:rPr>
          <w:spacing w:val="-7"/>
        </w:rPr>
        <w:t> </w:t>
      </w:r>
      <w:r>
        <w:rPr/>
        <w:t>с</w:t>
      </w:r>
      <w:r>
        <w:rPr>
          <w:spacing w:val="-7"/>
        </w:rPr>
        <w:t> </w:t>
      </w:r>
      <w:r>
        <w:rPr/>
        <w:t>применением</w:t>
      </w:r>
      <w:r>
        <w:rPr>
          <w:spacing w:val="-7"/>
        </w:rPr>
        <w:t> </w:t>
      </w:r>
      <w:r>
        <w:rPr/>
        <w:t>методов</w:t>
      </w:r>
      <w:r>
        <w:rPr>
          <w:spacing w:val="-7"/>
        </w:rPr>
        <w:t> </w:t>
      </w:r>
      <w:r>
        <w:rPr/>
        <w:t>афереза</w:t>
      </w:r>
      <w:r>
        <w:rPr>
          <w:spacing w:val="-7"/>
        </w:rPr>
        <w:t> </w:t>
      </w:r>
      <w:r>
        <w:rPr/>
        <w:t>(каскадная</w:t>
      </w:r>
      <w:r>
        <w:rPr>
          <w:spacing w:val="-7"/>
        </w:rPr>
        <w:t> </w:t>
      </w:r>
      <w:r>
        <w:rPr/>
        <w:t>плазмофильтрация, липидная фильтрация, иммуносорбция) в случае отсутствия эффективности базисной терапии</w:t>
      </w:r>
    </w:p>
    <w:p>
      <w:pPr>
        <w:pStyle w:val="BodyText"/>
        <w:spacing w:before="2"/>
        <w:ind w:left="0" w:firstLine="0"/>
        <w:jc w:val="left"/>
        <w:rPr>
          <w:sz w:val="6"/>
        </w:rPr>
      </w:pPr>
      <w:r>
        <w:rPr>
          <w:sz w:val="6"/>
        </w:rPr>
        <mc:AlternateContent>
          <mc:Choice Requires="wps">
            <w:drawing>
              <wp:anchor distT="0" distB="0" distL="0" distR="0" allowOverlap="1" layoutInCell="1" locked="0" behindDoc="1" simplePos="0" relativeHeight="487593984">
                <wp:simplePos x="0" y="0"/>
                <wp:positionH relativeFrom="page">
                  <wp:posOffset>774700</wp:posOffset>
                </wp:positionH>
                <wp:positionV relativeFrom="paragraph">
                  <wp:posOffset>63834</wp:posOffset>
                </wp:positionV>
                <wp:extent cx="574421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744210" cy="1270"/>
                        </a:xfrm>
                        <a:custGeom>
                          <a:avLst/>
                          <a:gdLst/>
                          <a:ahLst/>
                          <a:cxnLst/>
                          <a:rect l="l" t="t" r="r" b="b"/>
                          <a:pathLst>
                            <a:path w="5744210" h="0">
                              <a:moveTo>
                                <a:pt x="0" y="0"/>
                              </a:moveTo>
                              <a:lnTo>
                                <a:pt x="883920" y="0"/>
                              </a:lnTo>
                            </a:path>
                            <a:path w="5744210" h="0">
                              <a:moveTo>
                                <a:pt x="883920" y="0"/>
                              </a:moveTo>
                              <a:lnTo>
                                <a:pt x="57442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5.026338pt;width:452.3pt;height:.1pt;mso-position-horizontal-relative:page;mso-position-vertical-relative:paragraph;z-index:-15722496;mso-wrap-distance-left:0;mso-wrap-distance-right:0" id="docshape40" coordorigin="1220,101" coordsize="9046,0" path="m1220,101l2612,101m2612,101l10266,101e" filled="false" stroked="true" strokeweight=".5pt" strokecolor="#000000">
                <v:path arrowok="t"/>
                <v:stroke dashstyle="solid"/>
                <w10:wrap type="topAndBottom"/>
              </v:shape>
            </w:pict>
          </mc:Fallback>
        </mc:AlternateContent>
      </w:r>
      <w:r>
        <w:rPr>
          <w:sz w:val="6"/>
        </w:rPr>
        <mc:AlternateContent>
          <mc:Choice Requires="wps">
            <w:drawing>
              <wp:anchor distT="0" distB="0" distL="0" distR="0" allowOverlap="1" layoutInCell="1" locked="0" behindDoc="1" simplePos="0" relativeHeight="487594496">
                <wp:simplePos x="0" y="0"/>
                <wp:positionH relativeFrom="page">
                  <wp:posOffset>1117600</wp:posOffset>
                </wp:positionH>
                <wp:positionV relativeFrom="paragraph">
                  <wp:posOffset>336920</wp:posOffset>
                </wp:positionV>
                <wp:extent cx="162433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624330" cy="1270"/>
                        </a:xfrm>
                        <a:custGeom>
                          <a:avLst/>
                          <a:gdLst/>
                          <a:ahLst/>
                          <a:cxnLst/>
                          <a:rect l="l" t="t" r="r" b="b"/>
                          <a:pathLst>
                            <a:path w="1624330" h="0">
                              <a:moveTo>
                                <a:pt x="0" y="0"/>
                              </a:moveTo>
                              <a:lnTo>
                                <a:pt x="162397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88pt;margin-top:26.529137pt;width:127.9pt;height:.1pt;mso-position-horizontal-relative:page;mso-position-vertical-relative:paragraph;z-index:-15721984;mso-wrap-distance-left:0;mso-wrap-distance-right:0" id="docshape41" coordorigin="1760,531" coordsize="2558,0" path="m1760,531l4317,531e" filled="false" stroked="true" strokeweight=".885563pt" strokecolor="#000000">
                <v:path arrowok="t"/>
                <v:stroke dashstyle="dash"/>
                <w10:wrap type="topAndBottom"/>
              </v:shape>
            </w:pict>
          </mc:Fallback>
        </mc:AlternateContent>
      </w:r>
    </w:p>
    <w:p>
      <w:pPr>
        <w:pStyle w:val="BodyText"/>
        <w:spacing w:before="171"/>
        <w:ind w:left="0" w:firstLine="0"/>
        <w:jc w:val="left"/>
        <w:rPr>
          <w:sz w:val="20"/>
        </w:rPr>
      </w:pPr>
    </w:p>
    <w:p>
      <w:pPr>
        <w:pStyle w:val="BodyText"/>
        <w:spacing w:before="58"/>
        <w:ind w:left="0" w:firstLine="0"/>
        <w:jc w:val="left"/>
      </w:pPr>
    </w:p>
    <w:p>
      <w:pPr>
        <w:pStyle w:val="BodyText"/>
        <w:spacing w:line="225" w:lineRule="auto" w:before="0"/>
        <w:ind w:left="87"/>
        <w:jc w:val="left"/>
      </w:pPr>
      <w:r>
        <w:rPr/>
        <w:t>&lt;*&gt;</w:t>
      </w:r>
      <w:r>
        <w:rPr>
          <w:spacing w:val="80"/>
        </w:rPr>
        <w:t> </w:t>
      </w:r>
      <w:r>
        <w:rPr/>
        <w:t>При</w:t>
      </w:r>
      <w:r>
        <w:rPr>
          <w:spacing w:val="80"/>
        </w:rPr>
        <w:t> </w:t>
      </w:r>
      <w:r>
        <w:rPr/>
        <w:t>условии</w:t>
      </w:r>
      <w:r>
        <w:rPr>
          <w:spacing w:val="80"/>
        </w:rPr>
        <w:t> </w:t>
      </w:r>
      <w:r>
        <w:rPr/>
        <w:t>соблюдения</w:t>
      </w:r>
      <w:r>
        <w:rPr>
          <w:spacing w:val="80"/>
        </w:rPr>
        <w:t> </w:t>
      </w:r>
      <w:r>
        <w:rPr/>
        <w:t>режима</w:t>
      </w:r>
      <w:r>
        <w:rPr>
          <w:spacing w:val="80"/>
        </w:rPr>
        <w:t> </w:t>
      </w:r>
      <w:r>
        <w:rPr/>
        <w:t>введения</w:t>
      </w:r>
      <w:r>
        <w:rPr>
          <w:spacing w:val="80"/>
        </w:rPr>
        <w:t> </w:t>
      </w:r>
      <w:r>
        <w:rPr/>
        <w:t>лекарственных</w:t>
      </w:r>
      <w:r>
        <w:rPr>
          <w:spacing w:val="80"/>
        </w:rPr>
        <w:t> </w:t>
      </w:r>
      <w:r>
        <w:rPr/>
        <w:t>препаратов</w:t>
      </w:r>
      <w:r>
        <w:rPr>
          <w:spacing w:val="80"/>
        </w:rPr>
        <w:t> </w:t>
      </w:r>
      <w:r>
        <w:rPr/>
        <w:t>согласно инструкциям по применению лекарственных препаратов для медицинского применения.</w:t>
      </w:r>
    </w:p>
    <w:p>
      <w:pPr>
        <w:pStyle w:val="BodyText"/>
        <w:spacing w:before="0"/>
        <w:ind w:left="0" w:firstLine="0"/>
        <w:jc w:val="left"/>
        <w:rPr>
          <w:sz w:val="20"/>
        </w:rPr>
      </w:pPr>
    </w:p>
    <w:p>
      <w:pPr>
        <w:pStyle w:val="BodyText"/>
        <w:spacing w:before="134"/>
        <w:ind w:left="0" w:firstLine="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774700</wp:posOffset>
                </wp:positionH>
                <wp:positionV relativeFrom="paragraph">
                  <wp:posOffset>246367</wp:posOffset>
                </wp:positionV>
                <wp:extent cx="639191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9.399023pt;width:503.3pt;height:.1pt;mso-position-horizontal-relative:page;mso-position-vertical-relative:paragraph;z-index:-15721472;mso-wrap-distance-left:0;mso-wrap-distance-right:0" id="docshape42" coordorigin="1220,388" coordsize="10066,0" path="m1220,388l11286,388e" filled="false" stroked="true" strokeweight="1pt" strokecolor="#000000">
                <v:path arrowok="t"/>
                <v:stroke dashstyle="solid"/>
                <w10:wrap type="topAndBottom"/>
              </v:shape>
            </w:pict>
          </mc:Fallback>
        </mc:AlternateContent>
      </w:r>
    </w:p>
    <w:sectPr>
      <w:pgSz w:w="11910" w:h="16840"/>
      <w:pgMar w:header="492" w:footer="1504" w:top="1760" w:bottom="170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83680">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32800"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84192">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932288"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4704">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931776"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385216">
              <wp:simplePos x="0" y="0"/>
              <wp:positionH relativeFrom="page">
                <wp:posOffset>6074350</wp:posOffset>
              </wp:positionH>
              <wp:positionV relativeFrom="page">
                <wp:posOffset>9870390</wp:posOffset>
              </wp:positionV>
              <wp:extent cx="1144270"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7931264"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87264">
              <wp:simplePos x="0" y="0"/>
              <wp:positionH relativeFrom="page">
                <wp:posOffset>762000</wp:posOffset>
              </wp:positionH>
              <wp:positionV relativeFrom="page">
                <wp:posOffset>9743365</wp:posOffset>
              </wp:positionV>
              <wp:extent cx="1711325" cy="3644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929216" type="#_x0000_t202" id="docshape8"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7776">
              <wp:simplePos x="0" y="0"/>
              <wp:positionH relativeFrom="page">
                <wp:posOffset>3343693</wp:posOffset>
              </wp:positionH>
              <wp:positionV relativeFrom="page">
                <wp:posOffset>9870390</wp:posOffset>
              </wp:positionV>
              <wp:extent cx="1254760" cy="1790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928704" type="#_x0000_t202" id="docshape9"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388288">
              <wp:simplePos x="0" y="0"/>
              <wp:positionH relativeFrom="page">
                <wp:posOffset>6074350</wp:posOffset>
              </wp:positionH>
              <wp:positionV relativeFrom="page">
                <wp:posOffset>9870390</wp:posOffset>
              </wp:positionV>
              <wp:extent cx="1144270" cy="1790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7928192" type="#_x0000_t202" id="docshape10"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90336">
              <wp:simplePos x="0" y="0"/>
              <wp:positionH relativeFrom="page">
                <wp:posOffset>774700</wp:posOffset>
              </wp:positionH>
              <wp:positionV relativeFrom="page">
                <wp:posOffset>9565652</wp:posOffset>
              </wp:positionV>
              <wp:extent cx="639191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26144"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90848">
              <wp:simplePos x="0" y="0"/>
              <wp:positionH relativeFrom="page">
                <wp:posOffset>762000</wp:posOffset>
              </wp:positionH>
              <wp:positionV relativeFrom="page">
                <wp:posOffset>9743365</wp:posOffset>
              </wp:positionV>
              <wp:extent cx="1711325" cy="36449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925632" type="#_x0000_t202" id="docshape14"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91360">
              <wp:simplePos x="0" y="0"/>
              <wp:positionH relativeFrom="page">
                <wp:posOffset>3343693</wp:posOffset>
              </wp:positionH>
              <wp:positionV relativeFrom="page">
                <wp:posOffset>9870390</wp:posOffset>
              </wp:positionV>
              <wp:extent cx="1254760" cy="1790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925120" type="#_x0000_t202" id="docshape15"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391872">
              <wp:simplePos x="0" y="0"/>
              <wp:positionH relativeFrom="page">
                <wp:posOffset>6005135</wp:posOffset>
              </wp:positionH>
              <wp:positionV relativeFrom="page">
                <wp:posOffset>9870390</wp:posOffset>
              </wp:positionV>
              <wp:extent cx="1213485" cy="1790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7924608" type="#_x0000_t202" id="docshape16"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93920">
              <wp:simplePos x="0" y="0"/>
              <wp:positionH relativeFrom="page">
                <wp:posOffset>990600</wp:posOffset>
              </wp:positionH>
              <wp:positionV relativeFrom="page">
                <wp:posOffset>6746854</wp:posOffset>
              </wp:positionV>
              <wp:extent cx="871093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8710930" cy="1270"/>
                      </a:xfrm>
                      <a:custGeom>
                        <a:avLst/>
                        <a:gdLst/>
                        <a:ahLst/>
                        <a:cxnLst/>
                        <a:rect l="l" t="t" r="r" b="b"/>
                        <a:pathLst>
                          <a:path w="8710930" h="0">
                            <a:moveTo>
                              <a:pt x="0" y="0"/>
                            </a:moveTo>
                            <a:lnTo>
                              <a:pt x="87108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22560" from="78pt,531.248413pt" to="763.89001pt,531.248413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94432">
              <wp:simplePos x="0" y="0"/>
              <wp:positionH relativeFrom="page">
                <wp:posOffset>977900</wp:posOffset>
              </wp:positionH>
              <wp:positionV relativeFrom="page">
                <wp:posOffset>6924568</wp:posOffset>
              </wp:positionV>
              <wp:extent cx="1711325" cy="36449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77pt;margin-top:545.241577pt;width:134.75pt;height:28.7pt;mso-position-horizontal-relative:page;mso-position-vertical-relative:page;z-index:-17922048" type="#_x0000_t202" id="docshape2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94944">
              <wp:simplePos x="0" y="0"/>
              <wp:positionH relativeFrom="page">
                <wp:posOffset>4719192</wp:posOffset>
              </wp:positionH>
              <wp:positionV relativeFrom="page">
                <wp:posOffset>7051592</wp:posOffset>
              </wp:positionV>
              <wp:extent cx="1254760" cy="1790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371.589966pt;margin-top:555.24353pt;width:98.8pt;height:14.1pt;mso-position-horizontal-relative:page;mso-position-vertical-relative:page;z-index:-17921536" type="#_x0000_t202" id="docshape2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395456">
              <wp:simplePos x="0" y="0"/>
              <wp:positionH relativeFrom="page">
                <wp:posOffset>8540232</wp:posOffset>
              </wp:positionH>
              <wp:positionV relativeFrom="page">
                <wp:posOffset>7051592</wp:posOffset>
              </wp:positionV>
              <wp:extent cx="1213485" cy="1790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75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wps:txbx>
                    <wps:bodyPr wrap="square" lIns="0" tIns="0" rIns="0" bIns="0" rtlCol="0">
                      <a:noAutofit/>
                    </wps:bodyPr>
                  </wps:wsp>
                </a:graphicData>
              </a:graphic>
            </wp:anchor>
          </w:drawing>
        </mc:Choice>
        <mc:Fallback>
          <w:pict>
            <v:shape style="position:absolute;margin-left:672.45929pt;margin-top:555.24353pt;width:95.55pt;height:14.1pt;mso-position-horizontal-relative:page;mso-position-vertical-relative:page;z-index:-17921024" type="#_x0000_t202" id="docshape2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75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97504">
              <wp:simplePos x="0" y="0"/>
              <wp:positionH relativeFrom="page">
                <wp:posOffset>774700</wp:posOffset>
              </wp:positionH>
              <wp:positionV relativeFrom="page">
                <wp:posOffset>9565652</wp:posOffset>
              </wp:positionV>
              <wp:extent cx="639191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1897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98016">
              <wp:simplePos x="0" y="0"/>
              <wp:positionH relativeFrom="page">
                <wp:posOffset>762000</wp:posOffset>
              </wp:positionH>
              <wp:positionV relativeFrom="page">
                <wp:posOffset>9743365</wp:posOffset>
              </wp:positionV>
              <wp:extent cx="1711325" cy="3644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918464" type="#_x0000_t202" id="docshape28"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98528">
              <wp:simplePos x="0" y="0"/>
              <wp:positionH relativeFrom="page">
                <wp:posOffset>3343693</wp:posOffset>
              </wp:positionH>
              <wp:positionV relativeFrom="page">
                <wp:posOffset>9870390</wp:posOffset>
              </wp:positionV>
              <wp:extent cx="1254760" cy="1790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917952" type="#_x0000_t202" id="docshape29"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399040">
              <wp:simplePos x="0" y="0"/>
              <wp:positionH relativeFrom="page">
                <wp:posOffset>5935920</wp:posOffset>
              </wp:positionH>
              <wp:positionV relativeFrom="page">
                <wp:posOffset>9870390</wp:posOffset>
              </wp:positionV>
              <wp:extent cx="1282700" cy="1790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8270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wps:txbx>
                    <wps:bodyPr wrap="square" lIns="0" tIns="0" rIns="0" bIns="0" rtlCol="0">
                      <a:noAutofit/>
                    </wps:bodyPr>
                  </wps:wsp>
                </a:graphicData>
              </a:graphic>
            </wp:anchor>
          </w:drawing>
        </mc:Choice>
        <mc:Fallback>
          <w:pict>
            <v:shape style="position:absolute;margin-left:467.395294pt;margin-top:777.196106pt;width:101pt;height:14.1pt;mso-position-horizontal-relative:page;mso-position-vertical-relative:page;z-index:-17917440" type="#_x0000_t202" id="docshape30"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115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82144">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34336"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82656">
              <wp:simplePos x="0" y="0"/>
              <wp:positionH relativeFrom="page">
                <wp:posOffset>762000</wp:posOffset>
              </wp:positionH>
              <wp:positionV relativeFrom="page">
                <wp:posOffset>299587</wp:posOffset>
              </wp:positionV>
              <wp:extent cx="3312160" cy="4838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1216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23.589602pt;width:260.8pt;height:38.1pt;mso-position-horizontal-relative:page;mso-position-vertical-relative:page;z-index:-17933824" type="#_x0000_t202" id="docshape1"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3168">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933312"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85728">
              <wp:simplePos x="0" y="0"/>
              <wp:positionH relativeFrom="page">
                <wp:posOffset>774700</wp:posOffset>
              </wp:positionH>
              <wp:positionV relativeFrom="page">
                <wp:posOffset>1012050</wp:posOffset>
              </wp:positionV>
              <wp:extent cx="639191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3075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86240">
              <wp:simplePos x="0" y="0"/>
              <wp:positionH relativeFrom="page">
                <wp:posOffset>762000</wp:posOffset>
              </wp:positionH>
              <wp:positionV relativeFrom="page">
                <wp:posOffset>299587</wp:posOffset>
              </wp:positionV>
              <wp:extent cx="3312160" cy="4838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1216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wps:txbx>
                    <wps:bodyPr wrap="square" lIns="0" tIns="0" rIns="0" bIns="0" rtlCol="0">
                      <a:noAutofit/>
                    </wps:bodyPr>
                  </wps:wsp>
                </a:graphicData>
              </a:graphic>
            </wp:anchor>
          </w:drawing>
        </mc:Choice>
        <mc:Fallback>
          <w:pict>
            <v:shape style="position:absolute;margin-left:60pt;margin-top:23.589602pt;width:260.8pt;height:38.1pt;mso-position-horizontal-relative:page;mso-position-vertical-relative:page;z-index:-17930240" type="#_x0000_t202" id="docshape6"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6752">
              <wp:simplePos x="0" y="0"/>
              <wp:positionH relativeFrom="page">
                <wp:posOffset>4771129</wp:posOffset>
              </wp:positionH>
              <wp:positionV relativeFrom="page">
                <wp:posOffset>394844</wp:posOffset>
              </wp:positionV>
              <wp:extent cx="2408555" cy="2882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929728" type="#_x0000_t202" id="docshape7"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88800">
              <wp:simplePos x="0" y="0"/>
              <wp:positionH relativeFrom="page">
                <wp:posOffset>774700</wp:posOffset>
              </wp:positionH>
              <wp:positionV relativeFrom="page">
                <wp:posOffset>1012050</wp:posOffset>
              </wp:positionV>
              <wp:extent cx="639191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27680"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89312">
              <wp:simplePos x="0" y="0"/>
              <wp:positionH relativeFrom="page">
                <wp:posOffset>762000</wp:posOffset>
              </wp:positionH>
              <wp:positionV relativeFrom="page">
                <wp:posOffset>299587</wp:posOffset>
              </wp:positionV>
              <wp:extent cx="3312160" cy="4838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1216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wps:txbx>
                    <wps:bodyPr wrap="square" lIns="0" tIns="0" rIns="0" bIns="0" rtlCol="0">
                      <a:noAutofit/>
                    </wps:bodyPr>
                  </wps:wsp>
                </a:graphicData>
              </a:graphic>
            </wp:anchor>
          </w:drawing>
        </mc:Choice>
        <mc:Fallback>
          <w:pict>
            <v:shape style="position:absolute;margin-left:60pt;margin-top:23.589602pt;width:260.8pt;height:38.1pt;mso-position-horizontal-relative:page;mso-position-vertical-relative:page;z-index:-17927168" type="#_x0000_t202" id="docshape12"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9824">
              <wp:simplePos x="0" y="0"/>
              <wp:positionH relativeFrom="page">
                <wp:posOffset>4771129</wp:posOffset>
              </wp:positionH>
              <wp:positionV relativeFrom="page">
                <wp:posOffset>394844</wp:posOffset>
              </wp:positionV>
              <wp:extent cx="2408555" cy="2882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926656" type="#_x0000_t202" id="docshape13"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92384">
              <wp:simplePos x="0" y="0"/>
              <wp:positionH relativeFrom="page">
                <wp:posOffset>990600</wp:posOffset>
              </wp:positionH>
              <wp:positionV relativeFrom="page">
                <wp:posOffset>698850</wp:posOffset>
              </wp:positionV>
              <wp:extent cx="871093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8710930" cy="1270"/>
                      </a:xfrm>
                      <a:custGeom>
                        <a:avLst/>
                        <a:gdLst/>
                        <a:ahLst/>
                        <a:cxnLst/>
                        <a:rect l="l" t="t" r="r" b="b"/>
                        <a:pathLst>
                          <a:path w="8710930" h="0">
                            <a:moveTo>
                              <a:pt x="0" y="0"/>
                            </a:moveTo>
                            <a:lnTo>
                              <a:pt x="87108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24096" from="78pt,55.027592pt" to="763.89001pt,55.027592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92896">
              <wp:simplePos x="0" y="0"/>
              <wp:positionH relativeFrom="page">
                <wp:posOffset>977900</wp:posOffset>
              </wp:positionH>
              <wp:positionV relativeFrom="page">
                <wp:posOffset>219188</wp:posOffset>
              </wp:positionV>
              <wp:extent cx="4583430" cy="3314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583430" cy="331470"/>
                      </a:xfrm>
                      <a:prstGeom prst="rect">
                        <a:avLst/>
                      </a:prstGeom>
                    </wps:spPr>
                    <wps:txbx>
                      <w:txbxContent>
                        <w:p>
                          <w:pPr>
                            <w:spacing w:line="241" w:lineRule="exact" w:before="20"/>
                            <w:ind w:left="20" w:right="0" w:firstLine="0"/>
                            <w:jc w:val="left"/>
                            <w:rPr>
                              <w:rFonts w:ascii="Tahoma" w:hAnsi="Tahoma"/>
                              <w:sz w:val="20"/>
                            </w:rPr>
                          </w:pPr>
                          <w:r>
                            <w:rPr>
                              <w:rFonts w:ascii="Tahoma" w:hAnsi="Tahoma"/>
                              <w:sz w:val="20"/>
                            </w:rPr>
                            <w:t>Постановление</w:t>
                          </w:r>
                          <w:r>
                            <w:rPr>
                              <w:rFonts w:ascii="Tahoma" w:hAnsi="Tahoma"/>
                              <w:spacing w:val="-9"/>
                              <w:sz w:val="20"/>
                            </w:rPr>
                            <w:t> </w:t>
                          </w:r>
                          <w:r>
                            <w:rPr>
                              <w:rFonts w:ascii="Tahoma" w:hAnsi="Tahoma"/>
                              <w:sz w:val="20"/>
                            </w:rPr>
                            <w:t>Правительства</w:t>
                          </w:r>
                          <w:r>
                            <w:rPr>
                              <w:rFonts w:ascii="Tahoma" w:hAnsi="Tahoma"/>
                              <w:spacing w:val="-7"/>
                              <w:sz w:val="20"/>
                            </w:rPr>
                            <w:t> </w:t>
                          </w:r>
                          <w:r>
                            <w:rPr>
                              <w:rFonts w:ascii="Tahoma" w:hAnsi="Tahoma"/>
                              <w:sz w:val="20"/>
                            </w:rPr>
                            <w:t>РФ</w:t>
                          </w:r>
                          <w:r>
                            <w:rPr>
                              <w:rFonts w:ascii="Tahoma" w:hAnsi="Tahoma"/>
                              <w:spacing w:val="-7"/>
                              <w:sz w:val="20"/>
                            </w:rPr>
                            <w:t> </w:t>
                          </w:r>
                          <w:r>
                            <w:rPr>
                              <w:rFonts w:ascii="Tahoma" w:hAnsi="Tahoma"/>
                              <w:sz w:val="20"/>
                            </w:rPr>
                            <w:t>от</w:t>
                          </w:r>
                          <w:r>
                            <w:rPr>
                              <w:rFonts w:ascii="Tahoma" w:hAnsi="Tahoma"/>
                              <w:spacing w:val="-7"/>
                              <w:sz w:val="20"/>
                            </w:rPr>
                            <w:t> </w:t>
                          </w:r>
                          <w:r>
                            <w:rPr>
                              <w:rFonts w:ascii="Tahoma" w:hAnsi="Tahoma"/>
                              <w:sz w:val="20"/>
                            </w:rPr>
                            <w:t>29.12.2025</w:t>
                          </w:r>
                          <w:r>
                            <w:rPr>
                              <w:rFonts w:ascii="Tahoma" w:hAnsi="Tahoma"/>
                              <w:spacing w:val="-7"/>
                              <w:sz w:val="20"/>
                            </w:rPr>
                            <w:t> </w:t>
                          </w:r>
                          <w:r>
                            <w:rPr>
                              <w:rFonts w:ascii="Tahoma" w:hAnsi="Tahoma"/>
                              <w:sz w:val="20"/>
                            </w:rPr>
                            <w:t>N</w:t>
                          </w:r>
                          <w:r>
                            <w:rPr>
                              <w:rFonts w:ascii="Tahoma" w:hAnsi="Tahoma"/>
                              <w:spacing w:val="-6"/>
                              <w:sz w:val="20"/>
                            </w:rPr>
                            <w:t> </w:t>
                          </w:r>
                          <w:r>
                            <w:rPr>
                              <w:rFonts w:ascii="Tahoma" w:hAnsi="Tahoma"/>
                              <w:spacing w:val="-4"/>
                              <w:sz w:val="20"/>
                            </w:rPr>
                            <w:t>2188</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11"/>
                              <w:sz w:val="20"/>
                            </w:rPr>
                            <w:t> </w:t>
                          </w:r>
                          <w:r>
                            <w:rPr>
                              <w:rFonts w:ascii="Tahoma" w:hAnsi="Tahoma"/>
                              <w:sz w:val="20"/>
                            </w:rPr>
                            <w:t>Программе</w:t>
                          </w:r>
                          <w:r>
                            <w:rPr>
                              <w:rFonts w:ascii="Tahoma" w:hAnsi="Tahoma"/>
                              <w:spacing w:val="-9"/>
                              <w:sz w:val="20"/>
                            </w:rPr>
                            <w:t> </w:t>
                          </w:r>
                          <w:r>
                            <w:rPr>
                              <w:rFonts w:ascii="Tahoma" w:hAnsi="Tahoma"/>
                              <w:sz w:val="20"/>
                            </w:rPr>
                            <w:t>государственных</w:t>
                          </w:r>
                          <w:r>
                            <w:rPr>
                              <w:rFonts w:ascii="Tahoma" w:hAnsi="Tahoma"/>
                              <w:spacing w:val="-9"/>
                              <w:sz w:val="20"/>
                            </w:rPr>
                            <w:t> </w:t>
                          </w:r>
                          <w:r>
                            <w:rPr>
                              <w:rFonts w:ascii="Tahoma" w:hAnsi="Tahoma"/>
                              <w:sz w:val="20"/>
                            </w:rPr>
                            <w:t>гарантий</w:t>
                          </w:r>
                          <w:r>
                            <w:rPr>
                              <w:rFonts w:ascii="Tahoma" w:hAnsi="Tahoma"/>
                              <w:spacing w:val="-9"/>
                              <w:sz w:val="20"/>
                            </w:rPr>
                            <w:t> </w:t>
                          </w:r>
                          <w:r>
                            <w:rPr>
                              <w:rFonts w:ascii="Tahoma" w:hAnsi="Tahoma"/>
                              <w:sz w:val="20"/>
                            </w:rPr>
                            <w:t>бесплатного</w:t>
                          </w:r>
                          <w:r>
                            <w:rPr>
                              <w:rFonts w:ascii="Tahoma" w:hAnsi="Tahoma"/>
                              <w:spacing w:val="-9"/>
                              <w:sz w:val="20"/>
                            </w:rPr>
                            <w:t> </w:t>
                          </w:r>
                          <w:r>
                            <w:rPr>
                              <w:rFonts w:ascii="Tahoma" w:hAnsi="Tahoma"/>
                              <w:sz w:val="20"/>
                            </w:rPr>
                            <w:t>оказания</w:t>
                          </w:r>
                          <w:r>
                            <w:rPr>
                              <w:rFonts w:ascii="Tahoma" w:hAnsi="Tahoma"/>
                              <w:spacing w:val="-8"/>
                              <w:sz w:val="20"/>
                            </w:rPr>
                            <w:t> </w:t>
                          </w:r>
                          <w:r>
                            <w:rPr>
                              <w:rFonts w:ascii="Tahoma" w:hAnsi="Tahoma"/>
                              <w:spacing w:val="-2"/>
                              <w:sz w:val="20"/>
                            </w:rPr>
                            <w:t>гражданам...</w:t>
                          </w:r>
                        </w:p>
                      </w:txbxContent>
                    </wps:txbx>
                    <wps:bodyPr wrap="square" lIns="0" tIns="0" rIns="0" bIns="0" rtlCol="0">
                      <a:noAutofit/>
                    </wps:bodyPr>
                  </wps:wsp>
                </a:graphicData>
              </a:graphic>
            </wp:anchor>
          </w:drawing>
        </mc:Choice>
        <mc:Fallback>
          <w:pict>
            <v:shape style="position:absolute;margin-left:77pt;margin-top:17.258907pt;width:360.9pt;height:26.1pt;mso-position-horizontal-relative:page;mso-position-vertical-relative:page;z-index:-17923584" type="#_x0000_t202" id="docshape21" filled="false" stroked="false">
              <v:textbox inset="0,0,0,0">
                <w:txbxContent>
                  <w:p>
                    <w:pPr>
                      <w:spacing w:line="241" w:lineRule="exact" w:before="20"/>
                      <w:ind w:left="20" w:right="0" w:firstLine="0"/>
                      <w:jc w:val="left"/>
                      <w:rPr>
                        <w:rFonts w:ascii="Tahoma" w:hAnsi="Tahoma"/>
                        <w:sz w:val="20"/>
                      </w:rPr>
                    </w:pPr>
                    <w:r>
                      <w:rPr>
                        <w:rFonts w:ascii="Tahoma" w:hAnsi="Tahoma"/>
                        <w:sz w:val="20"/>
                      </w:rPr>
                      <w:t>Постановление</w:t>
                    </w:r>
                    <w:r>
                      <w:rPr>
                        <w:rFonts w:ascii="Tahoma" w:hAnsi="Tahoma"/>
                        <w:spacing w:val="-9"/>
                        <w:sz w:val="20"/>
                      </w:rPr>
                      <w:t> </w:t>
                    </w:r>
                    <w:r>
                      <w:rPr>
                        <w:rFonts w:ascii="Tahoma" w:hAnsi="Tahoma"/>
                        <w:sz w:val="20"/>
                      </w:rPr>
                      <w:t>Правительства</w:t>
                    </w:r>
                    <w:r>
                      <w:rPr>
                        <w:rFonts w:ascii="Tahoma" w:hAnsi="Tahoma"/>
                        <w:spacing w:val="-7"/>
                        <w:sz w:val="20"/>
                      </w:rPr>
                      <w:t> </w:t>
                    </w:r>
                    <w:r>
                      <w:rPr>
                        <w:rFonts w:ascii="Tahoma" w:hAnsi="Tahoma"/>
                        <w:sz w:val="20"/>
                      </w:rPr>
                      <w:t>РФ</w:t>
                    </w:r>
                    <w:r>
                      <w:rPr>
                        <w:rFonts w:ascii="Tahoma" w:hAnsi="Tahoma"/>
                        <w:spacing w:val="-7"/>
                        <w:sz w:val="20"/>
                      </w:rPr>
                      <w:t> </w:t>
                    </w:r>
                    <w:r>
                      <w:rPr>
                        <w:rFonts w:ascii="Tahoma" w:hAnsi="Tahoma"/>
                        <w:sz w:val="20"/>
                      </w:rPr>
                      <w:t>от</w:t>
                    </w:r>
                    <w:r>
                      <w:rPr>
                        <w:rFonts w:ascii="Tahoma" w:hAnsi="Tahoma"/>
                        <w:spacing w:val="-7"/>
                        <w:sz w:val="20"/>
                      </w:rPr>
                      <w:t> </w:t>
                    </w:r>
                    <w:r>
                      <w:rPr>
                        <w:rFonts w:ascii="Tahoma" w:hAnsi="Tahoma"/>
                        <w:sz w:val="20"/>
                      </w:rPr>
                      <w:t>29.12.2025</w:t>
                    </w:r>
                    <w:r>
                      <w:rPr>
                        <w:rFonts w:ascii="Tahoma" w:hAnsi="Tahoma"/>
                        <w:spacing w:val="-7"/>
                        <w:sz w:val="20"/>
                      </w:rPr>
                      <w:t> </w:t>
                    </w:r>
                    <w:r>
                      <w:rPr>
                        <w:rFonts w:ascii="Tahoma" w:hAnsi="Tahoma"/>
                        <w:sz w:val="20"/>
                      </w:rPr>
                      <w:t>N</w:t>
                    </w:r>
                    <w:r>
                      <w:rPr>
                        <w:rFonts w:ascii="Tahoma" w:hAnsi="Tahoma"/>
                        <w:spacing w:val="-6"/>
                        <w:sz w:val="20"/>
                      </w:rPr>
                      <w:t> </w:t>
                    </w:r>
                    <w:r>
                      <w:rPr>
                        <w:rFonts w:ascii="Tahoma" w:hAnsi="Tahoma"/>
                        <w:spacing w:val="-4"/>
                        <w:sz w:val="20"/>
                      </w:rPr>
                      <w:t>2188</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11"/>
                        <w:sz w:val="20"/>
                      </w:rPr>
                      <w:t> </w:t>
                    </w:r>
                    <w:r>
                      <w:rPr>
                        <w:rFonts w:ascii="Tahoma" w:hAnsi="Tahoma"/>
                        <w:sz w:val="20"/>
                      </w:rPr>
                      <w:t>Программе</w:t>
                    </w:r>
                    <w:r>
                      <w:rPr>
                        <w:rFonts w:ascii="Tahoma" w:hAnsi="Tahoma"/>
                        <w:spacing w:val="-9"/>
                        <w:sz w:val="20"/>
                      </w:rPr>
                      <w:t> </w:t>
                    </w:r>
                    <w:r>
                      <w:rPr>
                        <w:rFonts w:ascii="Tahoma" w:hAnsi="Tahoma"/>
                        <w:sz w:val="20"/>
                      </w:rPr>
                      <w:t>государственных</w:t>
                    </w:r>
                    <w:r>
                      <w:rPr>
                        <w:rFonts w:ascii="Tahoma" w:hAnsi="Tahoma"/>
                        <w:spacing w:val="-9"/>
                        <w:sz w:val="20"/>
                      </w:rPr>
                      <w:t> </w:t>
                    </w:r>
                    <w:r>
                      <w:rPr>
                        <w:rFonts w:ascii="Tahoma" w:hAnsi="Tahoma"/>
                        <w:sz w:val="20"/>
                      </w:rPr>
                      <w:t>гарантий</w:t>
                    </w:r>
                    <w:r>
                      <w:rPr>
                        <w:rFonts w:ascii="Tahoma" w:hAnsi="Tahoma"/>
                        <w:spacing w:val="-9"/>
                        <w:sz w:val="20"/>
                      </w:rPr>
                      <w:t> </w:t>
                    </w:r>
                    <w:r>
                      <w:rPr>
                        <w:rFonts w:ascii="Tahoma" w:hAnsi="Tahoma"/>
                        <w:sz w:val="20"/>
                      </w:rPr>
                      <w:t>бесплатного</w:t>
                    </w:r>
                    <w:r>
                      <w:rPr>
                        <w:rFonts w:ascii="Tahoma" w:hAnsi="Tahoma"/>
                        <w:spacing w:val="-9"/>
                        <w:sz w:val="20"/>
                      </w:rPr>
                      <w:t> </w:t>
                    </w:r>
                    <w:r>
                      <w:rPr>
                        <w:rFonts w:ascii="Tahoma" w:hAnsi="Tahoma"/>
                        <w:sz w:val="20"/>
                      </w:rPr>
                      <w:t>оказания</w:t>
                    </w:r>
                    <w:r>
                      <w:rPr>
                        <w:rFonts w:ascii="Tahoma" w:hAnsi="Tahoma"/>
                        <w:spacing w:val="-8"/>
                        <w:sz w:val="20"/>
                      </w:rPr>
                      <w:t> </w:t>
                    </w:r>
                    <w:r>
                      <w:rPr>
                        <w:rFonts w:ascii="Tahoma" w:hAnsi="Tahoma"/>
                        <w:spacing w:val="-2"/>
                        <w:sz w:val="20"/>
                      </w:rPr>
                      <w:t>гражданам...</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93408">
              <wp:simplePos x="0" y="0"/>
              <wp:positionH relativeFrom="page">
                <wp:posOffset>7306227</wp:posOffset>
              </wp:positionH>
              <wp:positionV relativeFrom="page">
                <wp:posOffset>238244</wp:posOffset>
              </wp:positionV>
              <wp:extent cx="2408555" cy="28829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wps:txbx>
                    <wps:bodyPr wrap="square" lIns="0" tIns="0" rIns="0" bIns="0" rtlCol="0">
                      <a:noAutofit/>
                    </wps:bodyPr>
                  </wps:wsp>
                </a:graphicData>
              </a:graphic>
            </wp:anchor>
          </w:drawing>
        </mc:Choice>
        <mc:Fallback>
          <w:pict>
            <v:shape style="position:absolute;margin-left:575.293518pt;margin-top:18.759396pt;width:189.65pt;height:22.7pt;mso-position-horizontal-relative:page;mso-position-vertical-relative:page;z-index:-17923072" type="#_x0000_t202" id="docshape2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5395968">
              <wp:simplePos x="0" y="0"/>
              <wp:positionH relativeFrom="page">
                <wp:posOffset>774700</wp:posOffset>
              </wp:positionH>
              <wp:positionV relativeFrom="page">
                <wp:posOffset>1012050</wp:posOffset>
              </wp:positionV>
              <wp:extent cx="639191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92051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396480">
              <wp:simplePos x="0" y="0"/>
              <wp:positionH relativeFrom="page">
                <wp:posOffset>762000</wp:posOffset>
              </wp:positionH>
              <wp:positionV relativeFrom="page">
                <wp:posOffset>299587</wp:posOffset>
              </wp:positionV>
              <wp:extent cx="3312160" cy="4838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31216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wps:txbx>
                    <wps:bodyPr wrap="square" lIns="0" tIns="0" rIns="0" bIns="0" rtlCol="0">
                      <a:noAutofit/>
                    </wps:bodyPr>
                  </wps:wsp>
                </a:graphicData>
              </a:graphic>
            </wp:anchor>
          </w:drawing>
        </mc:Choice>
        <mc:Fallback>
          <w:pict>
            <v:shape style="position:absolute;margin-left:60pt;margin-top:23.589602pt;width:260.8pt;height:38.1pt;mso-position-horizontal-relative:page;mso-position-vertical-relative:page;z-index:-17920000" type="#_x0000_t202" id="docshape26"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29.12.2025</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2188 "О Программе государственных гарантий бесплатного оказания гражданам...</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96992">
              <wp:simplePos x="0" y="0"/>
              <wp:positionH relativeFrom="page">
                <wp:posOffset>4771129</wp:posOffset>
              </wp:positionH>
              <wp:positionV relativeFrom="page">
                <wp:posOffset>394844</wp:posOffset>
              </wp:positionV>
              <wp:extent cx="2408555" cy="2882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919488" type="#_x0000_t202" id="docshape27"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7" w:hanging="3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upperRoman"/>
      <w:lvlText w:val="%2."/>
      <w:lvlJc w:val="left"/>
      <w:pPr>
        <w:ind w:left="373" w:hanging="20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71" w:hanging="200"/>
      </w:pPr>
      <w:rPr>
        <w:rFonts w:hint="default"/>
        <w:lang w:val="ru-RU" w:eastAsia="en-US" w:bidi="ar-SA"/>
      </w:rPr>
    </w:lvl>
    <w:lvl w:ilvl="3">
      <w:start w:val="0"/>
      <w:numFmt w:val="bullet"/>
      <w:lvlText w:val="•"/>
      <w:lvlJc w:val="left"/>
      <w:pPr>
        <w:ind w:left="2563" w:hanging="200"/>
      </w:pPr>
      <w:rPr>
        <w:rFonts w:hint="default"/>
        <w:lang w:val="ru-RU" w:eastAsia="en-US" w:bidi="ar-SA"/>
      </w:rPr>
    </w:lvl>
    <w:lvl w:ilvl="4">
      <w:start w:val="0"/>
      <w:numFmt w:val="bullet"/>
      <w:lvlText w:val="•"/>
      <w:lvlJc w:val="left"/>
      <w:pPr>
        <w:ind w:left="3655" w:hanging="200"/>
      </w:pPr>
      <w:rPr>
        <w:rFonts w:hint="default"/>
        <w:lang w:val="ru-RU" w:eastAsia="en-US" w:bidi="ar-SA"/>
      </w:rPr>
    </w:lvl>
    <w:lvl w:ilvl="5">
      <w:start w:val="0"/>
      <w:numFmt w:val="bullet"/>
      <w:lvlText w:val="•"/>
      <w:lvlJc w:val="left"/>
      <w:pPr>
        <w:ind w:left="4747" w:hanging="200"/>
      </w:pPr>
      <w:rPr>
        <w:rFonts w:hint="default"/>
        <w:lang w:val="ru-RU" w:eastAsia="en-US" w:bidi="ar-SA"/>
      </w:rPr>
    </w:lvl>
    <w:lvl w:ilvl="6">
      <w:start w:val="0"/>
      <w:numFmt w:val="bullet"/>
      <w:lvlText w:val="•"/>
      <w:lvlJc w:val="left"/>
      <w:pPr>
        <w:ind w:left="5839" w:hanging="200"/>
      </w:pPr>
      <w:rPr>
        <w:rFonts w:hint="default"/>
        <w:lang w:val="ru-RU" w:eastAsia="en-US" w:bidi="ar-SA"/>
      </w:rPr>
    </w:lvl>
    <w:lvl w:ilvl="7">
      <w:start w:val="0"/>
      <w:numFmt w:val="bullet"/>
      <w:lvlText w:val="•"/>
      <w:lvlJc w:val="left"/>
      <w:pPr>
        <w:ind w:left="6931" w:hanging="200"/>
      </w:pPr>
      <w:rPr>
        <w:rFonts w:hint="default"/>
        <w:lang w:val="ru-RU" w:eastAsia="en-US" w:bidi="ar-SA"/>
      </w:rPr>
    </w:lvl>
    <w:lvl w:ilvl="8">
      <w:start w:val="0"/>
      <w:numFmt w:val="bullet"/>
      <w:lvlText w:val="•"/>
      <w:lvlJc w:val="left"/>
      <w:pPr>
        <w:ind w:left="8022" w:hanging="200"/>
      </w:pPr>
      <w:rPr>
        <w:rFonts w:hint="default"/>
        <w:lang w:val="ru-RU" w:eastAsia="en-US" w:bidi="ar-SA"/>
      </w:rPr>
    </w:lvl>
  </w:abstractNum>
  <w:abstractNum w:abstractNumId="3">
    <w:multiLevelType w:val="hybridMultilevel"/>
    <w:lvl w:ilvl="0">
      <w:start w:val="1"/>
      <w:numFmt w:val="decimal"/>
      <w:lvlText w:val="%1."/>
      <w:lvlJc w:val="left"/>
      <w:pPr>
        <w:ind w:left="1079" w:hanging="45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92" w:hanging="453"/>
      </w:pPr>
      <w:rPr>
        <w:rFonts w:hint="default"/>
        <w:lang w:val="ru-RU" w:eastAsia="en-US" w:bidi="ar-SA"/>
      </w:rPr>
    </w:lvl>
    <w:lvl w:ilvl="2">
      <w:start w:val="0"/>
      <w:numFmt w:val="bullet"/>
      <w:lvlText w:val="•"/>
      <w:lvlJc w:val="left"/>
      <w:pPr>
        <w:ind w:left="2905" w:hanging="453"/>
      </w:pPr>
      <w:rPr>
        <w:rFonts w:hint="default"/>
        <w:lang w:val="ru-RU" w:eastAsia="en-US" w:bidi="ar-SA"/>
      </w:rPr>
    </w:lvl>
    <w:lvl w:ilvl="3">
      <w:start w:val="0"/>
      <w:numFmt w:val="bullet"/>
      <w:lvlText w:val="•"/>
      <w:lvlJc w:val="left"/>
      <w:pPr>
        <w:ind w:left="3817" w:hanging="453"/>
      </w:pPr>
      <w:rPr>
        <w:rFonts w:hint="default"/>
        <w:lang w:val="ru-RU" w:eastAsia="en-US" w:bidi="ar-SA"/>
      </w:rPr>
    </w:lvl>
    <w:lvl w:ilvl="4">
      <w:start w:val="0"/>
      <w:numFmt w:val="bullet"/>
      <w:lvlText w:val="•"/>
      <w:lvlJc w:val="left"/>
      <w:pPr>
        <w:ind w:left="4730" w:hanging="453"/>
      </w:pPr>
      <w:rPr>
        <w:rFonts w:hint="default"/>
        <w:lang w:val="ru-RU" w:eastAsia="en-US" w:bidi="ar-SA"/>
      </w:rPr>
    </w:lvl>
    <w:lvl w:ilvl="5">
      <w:start w:val="0"/>
      <w:numFmt w:val="bullet"/>
      <w:lvlText w:val="•"/>
      <w:lvlJc w:val="left"/>
      <w:pPr>
        <w:ind w:left="5643" w:hanging="453"/>
      </w:pPr>
      <w:rPr>
        <w:rFonts w:hint="default"/>
        <w:lang w:val="ru-RU" w:eastAsia="en-US" w:bidi="ar-SA"/>
      </w:rPr>
    </w:lvl>
    <w:lvl w:ilvl="6">
      <w:start w:val="0"/>
      <w:numFmt w:val="bullet"/>
      <w:lvlText w:val="•"/>
      <w:lvlJc w:val="left"/>
      <w:pPr>
        <w:ind w:left="6555" w:hanging="453"/>
      </w:pPr>
      <w:rPr>
        <w:rFonts w:hint="default"/>
        <w:lang w:val="ru-RU" w:eastAsia="en-US" w:bidi="ar-SA"/>
      </w:rPr>
    </w:lvl>
    <w:lvl w:ilvl="7">
      <w:start w:val="0"/>
      <w:numFmt w:val="bullet"/>
      <w:lvlText w:val="•"/>
      <w:lvlJc w:val="left"/>
      <w:pPr>
        <w:ind w:left="7468" w:hanging="453"/>
      </w:pPr>
      <w:rPr>
        <w:rFonts w:hint="default"/>
        <w:lang w:val="ru-RU" w:eastAsia="en-US" w:bidi="ar-SA"/>
      </w:rPr>
    </w:lvl>
    <w:lvl w:ilvl="8">
      <w:start w:val="0"/>
      <w:numFmt w:val="bullet"/>
      <w:lvlText w:val="•"/>
      <w:lvlJc w:val="left"/>
      <w:pPr>
        <w:ind w:left="8381" w:hanging="453"/>
      </w:pPr>
      <w:rPr>
        <w:rFonts w:hint="default"/>
        <w:lang w:val="ru-RU" w:eastAsia="en-US" w:bidi="ar-SA"/>
      </w:rPr>
    </w:lvl>
  </w:abstractNum>
  <w:abstractNum w:abstractNumId="2">
    <w:multiLevelType w:val="hybridMultilevel"/>
    <w:lvl w:ilvl="0">
      <w:start w:val="1"/>
      <w:numFmt w:val="decimal"/>
      <w:lvlText w:val="%1."/>
      <w:lvlJc w:val="left"/>
      <w:pPr>
        <w:ind w:left="87" w:hanging="37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92" w:hanging="373"/>
      </w:pPr>
      <w:rPr>
        <w:rFonts w:hint="default"/>
        <w:lang w:val="ru-RU" w:eastAsia="en-US" w:bidi="ar-SA"/>
      </w:rPr>
    </w:lvl>
    <w:lvl w:ilvl="2">
      <w:start w:val="0"/>
      <w:numFmt w:val="bullet"/>
      <w:lvlText w:val="•"/>
      <w:lvlJc w:val="left"/>
      <w:pPr>
        <w:ind w:left="2105" w:hanging="373"/>
      </w:pPr>
      <w:rPr>
        <w:rFonts w:hint="default"/>
        <w:lang w:val="ru-RU" w:eastAsia="en-US" w:bidi="ar-SA"/>
      </w:rPr>
    </w:lvl>
    <w:lvl w:ilvl="3">
      <w:start w:val="0"/>
      <w:numFmt w:val="bullet"/>
      <w:lvlText w:val="•"/>
      <w:lvlJc w:val="left"/>
      <w:pPr>
        <w:ind w:left="3117" w:hanging="373"/>
      </w:pPr>
      <w:rPr>
        <w:rFonts w:hint="default"/>
        <w:lang w:val="ru-RU" w:eastAsia="en-US" w:bidi="ar-SA"/>
      </w:rPr>
    </w:lvl>
    <w:lvl w:ilvl="4">
      <w:start w:val="0"/>
      <w:numFmt w:val="bullet"/>
      <w:lvlText w:val="•"/>
      <w:lvlJc w:val="left"/>
      <w:pPr>
        <w:ind w:left="4130" w:hanging="373"/>
      </w:pPr>
      <w:rPr>
        <w:rFonts w:hint="default"/>
        <w:lang w:val="ru-RU" w:eastAsia="en-US" w:bidi="ar-SA"/>
      </w:rPr>
    </w:lvl>
    <w:lvl w:ilvl="5">
      <w:start w:val="0"/>
      <w:numFmt w:val="bullet"/>
      <w:lvlText w:val="•"/>
      <w:lvlJc w:val="left"/>
      <w:pPr>
        <w:ind w:left="5143" w:hanging="373"/>
      </w:pPr>
      <w:rPr>
        <w:rFonts w:hint="default"/>
        <w:lang w:val="ru-RU" w:eastAsia="en-US" w:bidi="ar-SA"/>
      </w:rPr>
    </w:lvl>
    <w:lvl w:ilvl="6">
      <w:start w:val="0"/>
      <w:numFmt w:val="bullet"/>
      <w:lvlText w:val="•"/>
      <w:lvlJc w:val="left"/>
      <w:pPr>
        <w:ind w:left="6155" w:hanging="373"/>
      </w:pPr>
      <w:rPr>
        <w:rFonts w:hint="default"/>
        <w:lang w:val="ru-RU" w:eastAsia="en-US" w:bidi="ar-SA"/>
      </w:rPr>
    </w:lvl>
    <w:lvl w:ilvl="7">
      <w:start w:val="0"/>
      <w:numFmt w:val="bullet"/>
      <w:lvlText w:val="•"/>
      <w:lvlJc w:val="left"/>
      <w:pPr>
        <w:ind w:left="7168" w:hanging="373"/>
      </w:pPr>
      <w:rPr>
        <w:rFonts w:hint="default"/>
        <w:lang w:val="ru-RU" w:eastAsia="en-US" w:bidi="ar-SA"/>
      </w:rPr>
    </w:lvl>
    <w:lvl w:ilvl="8">
      <w:start w:val="0"/>
      <w:numFmt w:val="bullet"/>
      <w:lvlText w:val="•"/>
      <w:lvlJc w:val="left"/>
      <w:pPr>
        <w:ind w:left="8181" w:hanging="373"/>
      </w:pPr>
      <w:rPr>
        <w:rFonts w:hint="default"/>
        <w:lang w:val="ru-RU" w:eastAsia="en-US" w:bidi="ar-SA"/>
      </w:rPr>
    </w:lvl>
  </w:abstractNum>
  <w:abstractNum w:abstractNumId="1">
    <w:multiLevelType w:val="hybridMultilevel"/>
    <w:lvl w:ilvl="0">
      <w:start w:val="1"/>
      <w:numFmt w:val="decimal"/>
      <w:lvlText w:val="%1."/>
      <w:lvlJc w:val="left"/>
      <w:pPr>
        <w:ind w:left="87" w:hanging="41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87" w:hanging="157"/>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3107" w:hanging="157"/>
      </w:pPr>
      <w:rPr>
        <w:rFonts w:hint="default"/>
        <w:lang w:val="ru-RU" w:eastAsia="en-US" w:bidi="ar-SA"/>
      </w:rPr>
    </w:lvl>
    <w:lvl w:ilvl="3">
      <w:start w:val="0"/>
      <w:numFmt w:val="bullet"/>
      <w:lvlText w:val="•"/>
      <w:lvlJc w:val="left"/>
      <w:pPr>
        <w:ind w:left="3994" w:hanging="157"/>
      </w:pPr>
      <w:rPr>
        <w:rFonts w:hint="default"/>
        <w:lang w:val="ru-RU" w:eastAsia="en-US" w:bidi="ar-SA"/>
      </w:rPr>
    </w:lvl>
    <w:lvl w:ilvl="4">
      <w:start w:val="0"/>
      <w:numFmt w:val="bullet"/>
      <w:lvlText w:val="•"/>
      <w:lvlJc w:val="left"/>
      <w:pPr>
        <w:ind w:left="4882" w:hanging="157"/>
      </w:pPr>
      <w:rPr>
        <w:rFonts w:hint="default"/>
        <w:lang w:val="ru-RU" w:eastAsia="en-US" w:bidi="ar-SA"/>
      </w:rPr>
    </w:lvl>
    <w:lvl w:ilvl="5">
      <w:start w:val="0"/>
      <w:numFmt w:val="bullet"/>
      <w:lvlText w:val="•"/>
      <w:lvlJc w:val="left"/>
      <w:pPr>
        <w:ind w:left="5769" w:hanging="157"/>
      </w:pPr>
      <w:rPr>
        <w:rFonts w:hint="default"/>
        <w:lang w:val="ru-RU" w:eastAsia="en-US" w:bidi="ar-SA"/>
      </w:rPr>
    </w:lvl>
    <w:lvl w:ilvl="6">
      <w:start w:val="0"/>
      <w:numFmt w:val="bullet"/>
      <w:lvlText w:val="•"/>
      <w:lvlJc w:val="left"/>
      <w:pPr>
        <w:ind w:left="6656" w:hanging="157"/>
      </w:pPr>
      <w:rPr>
        <w:rFonts w:hint="default"/>
        <w:lang w:val="ru-RU" w:eastAsia="en-US" w:bidi="ar-SA"/>
      </w:rPr>
    </w:lvl>
    <w:lvl w:ilvl="7">
      <w:start w:val="0"/>
      <w:numFmt w:val="bullet"/>
      <w:lvlText w:val="•"/>
      <w:lvlJc w:val="left"/>
      <w:pPr>
        <w:ind w:left="7544" w:hanging="157"/>
      </w:pPr>
      <w:rPr>
        <w:rFonts w:hint="default"/>
        <w:lang w:val="ru-RU" w:eastAsia="en-US" w:bidi="ar-SA"/>
      </w:rPr>
    </w:lvl>
    <w:lvl w:ilvl="8">
      <w:start w:val="0"/>
      <w:numFmt w:val="bullet"/>
      <w:lvlText w:val="•"/>
      <w:lvlJc w:val="left"/>
      <w:pPr>
        <w:ind w:left="8431" w:hanging="157"/>
      </w:pPr>
      <w:rPr>
        <w:rFonts w:hint="default"/>
        <w:lang w:val="ru-RU" w:eastAsia="en-US" w:bidi="ar-SA"/>
      </w:rPr>
    </w:lvl>
  </w:abstractNum>
  <w:abstractNum w:abstractNumId="0">
    <w:multiLevelType w:val="hybridMultilevel"/>
    <w:lvl w:ilvl="0">
      <w:start w:val="1"/>
      <w:numFmt w:val="decimal"/>
      <w:lvlText w:val="%1."/>
      <w:lvlJc w:val="left"/>
      <w:pPr>
        <w:ind w:left="512"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upperRoman"/>
      <w:lvlText w:val="%2."/>
      <w:lvlJc w:val="left"/>
      <w:pPr>
        <w:ind w:left="4539" w:hanging="200"/>
        <w:jc w:val="right"/>
      </w:pPr>
      <w:rPr>
        <w:rFonts w:hint="default" w:ascii="Arial" w:hAnsi="Arial" w:eastAsia="Arial" w:cs="Arial"/>
        <w:b/>
        <w:bCs/>
        <w:i w:val="0"/>
        <w:iCs w:val="0"/>
        <w:spacing w:val="-1"/>
        <w:w w:val="100"/>
        <w:sz w:val="24"/>
        <w:szCs w:val="24"/>
        <w:lang w:val="ru-RU" w:eastAsia="en-US" w:bidi="ar-SA"/>
      </w:rPr>
    </w:lvl>
    <w:lvl w:ilvl="2">
      <w:start w:val="0"/>
      <w:numFmt w:val="bullet"/>
      <w:lvlText w:val="•"/>
      <w:lvlJc w:val="left"/>
      <w:pPr>
        <w:ind w:left="5216" w:hanging="200"/>
      </w:pPr>
      <w:rPr>
        <w:rFonts w:hint="default"/>
        <w:lang w:val="ru-RU" w:eastAsia="en-US" w:bidi="ar-SA"/>
      </w:rPr>
    </w:lvl>
    <w:lvl w:ilvl="3">
      <w:start w:val="0"/>
      <w:numFmt w:val="bullet"/>
      <w:lvlText w:val="•"/>
      <w:lvlJc w:val="left"/>
      <w:pPr>
        <w:ind w:left="5893" w:hanging="200"/>
      </w:pPr>
      <w:rPr>
        <w:rFonts w:hint="default"/>
        <w:lang w:val="ru-RU" w:eastAsia="en-US" w:bidi="ar-SA"/>
      </w:rPr>
    </w:lvl>
    <w:lvl w:ilvl="4">
      <w:start w:val="0"/>
      <w:numFmt w:val="bullet"/>
      <w:lvlText w:val="•"/>
      <w:lvlJc w:val="left"/>
      <w:pPr>
        <w:ind w:left="6570" w:hanging="200"/>
      </w:pPr>
      <w:rPr>
        <w:rFonts w:hint="default"/>
        <w:lang w:val="ru-RU" w:eastAsia="en-US" w:bidi="ar-SA"/>
      </w:rPr>
    </w:lvl>
    <w:lvl w:ilvl="5">
      <w:start w:val="0"/>
      <w:numFmt w:val="bullet"/>
      <w:lvlText w:val="•"/>
      <w:lvlJc w:val="left"/>
      <w:pPr>
        <w:ind w:left="7247" w:hanging="200"/>
      </w:pPr>
      <w:rPr>
        <w:rFonts w:hint="default"/>
        <w:lang w:val="ru-RU" w:eastAsia="en-US" w:bidi="ar-SA"/>
      </w:rPr>
    </w:lvl>
    <w:lvl w:ilvl="6">
      <w:start w:val="0"/>
      <w:numFmt w:val="bullet"/>
      <w:lvlText w:val="•"/>
      <w:lvlJc w:val="left"/>
      <w:pPr>
        <w:ind w:left="7924" w:hanging="200"/>
      </w:pPr>
      <w:rPr>
        <w:rFonts w:hint="default"/>
        <w:lang w:val="ru-RU" w:eastAsia="en-US" w:bidi="ar-SA"/>
      </w:rPr>
    </w:lvl>
    <w:lvl w:ilvl="7">
      <w:start w:val="0"/>
      <w:numFmt w:val="bullet"/>
      <w:lvlText w:val="•"/>
      <w:lvlJc w:val="left"/>
      <w:pPr>
        <w:ind w:left="8601" w:hanging="200"/>
      </w:pPr>
      <w:rPr>
        <w:rFonts w:hint="default"/>
        <w:lang w:val="ru-RU" w:eastAsia="en-US" w:bidi="ar-SA"/>
      </w:rPr>
    </w:lvl>
    <w:lvl w:ilvl="8">
      <w:start w:val="0"/>
      <w:numFmt w:val="bullet"/>
      <w:lvlText w:val="•"/>
      <w:lvlJc w:val="left"/>
      <w:pPr>
        <w:ind w:left="9277" w:hanging="200"/>
      </w:pPr>
      <w:rPr>
        <w:rFonts w:hint="default"/>
        <w:lang w:val="ru-RU"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241"/>
      <w:ind w:left="512" w:firstLine="54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65"/>
      <w:ind w:left="457"/>
      <w:outlineLvl w:val="1"/>
    </w:pPr>
    <w:rPr>
      <w:rFonts w:ascii="Arial" w:hAnsi="Arial" w:eastAsia="Arial" w:cs="Arial"/>
      <w:b/>
      <w:bCs/>
      <w:sz w:val="24"/>
      <w:szCs w:val="24"/>
      <w:lang w:val="ru-RU" w:eastAsia="en-US" w:bidi="ar-SA"/>
    </w:rPr>
  </w:style>
  <w:style w:styleId="Title" w:type="paragraph">
    <w:name w:val="Title"/>
    <w:basedOn w:val="Normal"/>
    <w:uiPriority w:val="1"/>
    <w:qFormat/>
    <w:pPr>
      <w:ind w:left="31" w:right="83"/>
      <w:jc w:val="center"/>
    </w:pPr>
    <w:rPr>
      <w:rFonts w:ascii="Tahoma" w:hAnsi="Tahoma" w:eastAsia="Tahoma" w:cs="Tahoma"/>
      <w:sz w:val="48"/>
      <w:szCs w:val="48"/>
      <w:lang w:val="ru-RU" w:eastAsia="en-US" w:bidi="ar-SA"/>
    </w:rPr>
  </w:style>
  <w:style w:styleId="ListParagraph" w:type="paragraph">
    <w:name w:val="List Paragraph"/>
    <w:basedOn w:val="Normal"/>
    <w:uiPriority w:val="1"/>
    <w:qFormat/>
    <w:pPr>
      <w:spacing w:before="241"/>
      <w:ind w:left="87"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89"/>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513923&amp;amp%3Bdate=09.01.2026&amp;amp%3Bdst=100032&amp;amp%3Bfield=134&amp;amp%3Bdemo=2" TargetMode="External"/><Relationship Id="rId10" Type="http://schemas.openxmlformats.org/officeDocument/2006/relationships/hyperlink" Target="https://login.consultant.ru/link/?req=doc&amp;amp%3Bbase=LAW&amp;amp%3Bn=509216&amp;amp%3Bdate=09.01.2026&amp;amp%3Bdst=100014&amp;amp%3Bfield=134&amp;amp%3Bdemo=2" TargetMode="External"/><Relationship Id="rId11" Type="http://schemas.openxmlformats.org/officeDocument/2006/relationships/hyperlink" Target="https://login.consultant.ru/link/?req=doc&amp;amp%3Bbase=LAW&amp;amp%3Bn=505286&amp;amp%3Bdate=09.01.2026&amp;amp%3Bdst=100012&amp;amp%3Bfield=134&amp;amp%3Bdemo=2" TargetMode="External"/><Relationship Id="rId12" Type="http://schemas.openxmlformats.org/officeDocument/2006/relationships/hyperlink" Target="https://login.consultant.ru/link/?req=doc&amp;amp%3Bbase=LAW&amp;amp%3Bn=507536&amp;amp%3Bdate=09.01.2026&amp;amp%3Bdst=197&amp;amp%3Bfield=134&amp;amp%3Bdemo=2"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login.consultant.ru/link/?req=doc&amp;amp%3Bbase=LAW&amp;amp%3Bn=489991&amp;amp%3Bdate=09.01.2026&amp;amp%3Bdst=100012&amp;amp%3Bfield=134&amp;amp%3Bdemo=2" TargetMode="External"/><Relationship Id="rId16" Type="http://schemas.openxmlformats.org/officeDocument/2006/relationships/hyperlink" Target="https://login.consultant.ru/link/?req=doc&amp;amp%3Bbase=LAW&amp;amp%3Bn=489991&amp;amp%3Bdate=09.01.2026&amp;amp%3Bdst=100013&amp;amp%3Bfield=134&amp;amp%3Bdemo=2" TargetMode="External"/><Relationship Id="rId17" Type="http://schemas.openxmlformats.org/officeDocument/2006/relationships/hyperlink" Target="https://login.consultant.ru/link/?req=doc&amp;amp%3Bbase=LAW&amp;amp%3Bn=510750&amp;amp%3Bdate=09.01.2026&amp;amp%3Bdst=100237&amp;amp%3Bfield=134&amp;amp%3Bdemo=2" TargetMode="Externa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yperlink" Target="https://login.consultant.ru/link/?req=doc&amp;amp%3Bbase=LAW&amp;amp%3Bn=141711&amp;amp%3Bdate=09.01.2026&amp;amp%3Bdst=100003&amp;amp%3Bfield=134&amp;amp%3Bdemo=2" TargetMode="External"/><Relationship Id="rId21" Type="http://schemas.openxmlformats.org/officeDocument/2006/relationships/hyperlink" Target="https://login.consultant.ru/link/?req=doc&amp;amp%3Bbase=LAW&amp;amp%3Bn=141711&amp;amp%3Bdate=09.01.2026&amp;amp%3Bdst=100005&amp;amp%3Bfield=134&amp;amp%3Bdemo=2" TargetMode="External"/><Relationship Id="rId22" Type="http://schemas.openxmlformats.org/officeDocument/2006/relationships/hyperlink" Target="https://login.consultant.ru/link/?req=doc&amp;amp%3Bbase=LAW&amp;amp%3Bn=141711&amp;amp%3Bdate=09.01.2026&amp;amp%3Bdst=100123&amp;amp%3Bfield=134&amp;amp%3Bdemo=2" TargetMode="External"/><Relationship Id="rId23" Type="http://schemas.openxmlformats.org/officeDocument/2006/relationships/hyperlink" Target="https://login.consultant.ru/link/?req=doc&amp;amp%3Bbase=LAW&amp;amp%3Bn=2875&amp;amp%3Bdate=09.01.2026&amp;amp%3Bdst=28&amp;amp%3Bfield=134&amp;amp%3Bdemo=2" TargetMode="External"/><Relationship Id="rId24" Type="http://schemas.openxmlformats.org/officeDocument/2006/relationships/hyperlink" Target="https://login.consultant.ru/link/?req=doc&amp;amp%3Bbase=LAW&amp;amp%3Bn=510750&amp;amp%3Bdate=09.01.2026&amp;amp%3Bdst=100081&amp;amp%3Bfield=134&amp;amp%3Bdemo=2" TargetMode="External"/><Relationship Id="rId25" Type="http://schemas.openxmlformats.org/officeDocument/2006/relationships/hyperlink" Target="https://login.consultant.ru/link/?req=doc&amp;amp%3Bbase=LAW&amp;amp%3Bn=510750&amp;amp%3Bdate=09.01.2026&amp;amp%3Bdemo=2" TargetMode="External"/><Relationship Id="rId26" Type="http://schemas.openxmlformats.org/officeDocument/2006/relationships/hyperlink" Target="https://login.consultant.ru/link/?req=doc&amp;amp%3Bbase=LAW&amp;amp%3Bn=507536&amp;amp%3Bdate=09.01.2026&amp;amp%3Bdemo=2" TargetMode="External"/><Relationship Id="rId27" Type="http://schemas.openxmlformats.org/officeDocument/2006/relationships/hyperlink" Target="https://login.consultant.ru/link/?req=doc&amp;amp%3Bbase=LAW&amp;amp%3Bn=507536&amp;amp%3Bdate=09.01.2026&amp;amp%3Bdst=100747&amp;amp%3Bfield=134&amp;amp%3Bdemo=2" TargetMode="External"/><Relationship Id="rId28" Type="http://schemas.openxmlformats.org/officeDocument/2006/relationships/hyperlink" Target="https://login.consultant.ru/link/?req=doc&amp;amp%3Bbase=LAW&amp;amp%3Bn=384857&amp;amp%3Bdate=09.01.2026&amp;amp%3Bdemo=2" TargetMode="External"/><Relationship Id="rId29" Type="http://schemas.openxmlformats.org/officeDocument/2006/relationships/hyperlink" Target="https://login.consultant.ru/link/?req=doc&amp;amp%3Bbase=LAW&amp;amp%3Bn=504158&amp;amp%3Bdate=09.01.2026&amp;amp%3Bdst=100744&amp;amp%3Bfield=134&amp;amp%3Bdemo=2" TargetMode="External"/><Relationship Id="rId30" Type="http://schemas.openxmlformats.org/officeDocument/2006/relationships/hyperlink" Target="https://login.consultant.ru/link/?req=doc&amp;amp%3Bbase=LAW&amp;amp%3Bn=507536&amp;amp%3Bdate=09.01.2026&amp;amp%3Bdst=100099&amp;amp%3Bfield=134&amp;amp%3Bdemo=2" TargetMode="External"/><Relationship Id="rId31" Type="http://schemas.openxmlformats.org/officeDocument/2006/relationships/hyperlink" Target="https://login.consultant.ru/link/?req=doc&amp;amp%3Bbase=LAW&amp;amp%3Bn=510750&amp;amp%3Bdate=09.01.2026&amp;amp%3Bdst=100069&amp;amp%3Bfield=134&amp;amp%3Bdemo=2" TargetMode="External"/><Relationship Id="rId32" Type="http://schemas.openxmlformats.org/officeDocument/2006/relationships/hyperlink" Target="https://login.consultant.ru/link/?req=doc&amp;amp%3Bbase=LAW&amp;amp%3Bn=512199&amp;amp%3Bdate=09.01.2026&amp;amp%3Bdst=100012&amp;amp%3Bfield=134&amp;amp%3Bdemo=2" TargetMode="External"/><Relationship Id="rId33" Type="http://schemas.openxmlformats.org/officeDocument/2006/relationships/hyperlink" Target="https://login.consultant.ru/link/?req=doc&amp;amp%3Bbase=LAW&amp;amp%3Bn=510750&amp;amp%3Bdate=09.01.2026&amp;amp%3Bdst=670&amp;amp%3Bfield=134&amp;amp%3Bdemo=2" TargetMode="External"/><Relationship Id="rId34" Type="http://schemas.openxmlformats.org/officeDocument/2006/relationships/hyperlink" Target="https://login.consultant.ru/link/?req=doc&amp;amp%3Bbase=LAW&amp;amp%3Bn=522588&amp;amp%3Bdate=09.01.2026&amp;amp%3Bdst=100026&amp;amp%3Bfield=134&amp;amp%3Bdemo=2" TargetMode="External"/><Relationship Id="rId35" Type="http://schemas.openxmlformats.org/officeDocument/2006/relationships/hyperlink" Target="https://login.consultant.ru/link/?req=doc&amp;amp%3Bbase=LAW&amp;amp%3Bn=470444&amp;amp%3Bdate=09.01.2026&amp;amp%3Bdst=100010&amp;amp%3Bfield=134&amp;amp%3Bdemo=2" TargetMode="External"/><Relationship Id="rId36" Type="http://schemas.openxmlformats.org/officeDocument/2006/relationships/hyperlink" Target="https://login.consultant.ru/link/?req=doc&amp;amp%3Bbase=LAW&amp;amp%3Bn=333986&amp;amp%3Bdate=09.01.2026&amp;amp%3Bdst=100009&amp;amp%3Bfield=134&amp;amp%3Bdemo=2" TargetMode="External"/><Relationship Id="rId37" Type="http://schemas.openxmlformats.org/officeDocument/2006/relationships/hyperlink" Target="https://login.consultant.ru/link/?req=doc&amp;amp%3Bbase=LAW&amp;amp%3Bn=344438&amp;amp%3Bdate=09.01.2026&amp;amp%3Bdst=100010&amp;amp%3Bfield=134&amp;amp%3Bdemo=2" TargetMode="External"/><Relationship Id="rId38" Type="http://schemas.openxmlformats.org/officeDocument/2006/relationships/hyperlink" Target="https://login.consultant.ru/link/?req=doc&amp;amp%3Bbase=LAW&amp;amp%3Bn=344438&amp;amp%3Bdate=09.01.2026&amp;amp%3Bdst=100024&amp;amp%3Bfield=134&amp;amp%3Bdemo=2" TargetMode="External"/><Relationship Id="rId39" Type="http://schemas.openxmlformats.org/officeDocument/2006/relationships/hyperlink" Target="https://login.consultant.ru/link/?req=doc&amp;amp%3Bbase=LAW&amp;amp%3Bn=461822&amp;amp%3Bdate=09.01.2026&amp;amp%3Bdst=100007&amp;amp%3Bfield=134&amp;amp%3Bdemo=2" TargetMode="External"/><Relationship Id="rId40" Type="http://schemas.openxmlformats.org/officeDocument/2006/relationships/hyperlink" Target="https://login.consultant.ru/link/?req=doc&amp;amp%3Bbase=LAW&amp;amp%3Bn=516569&amp;amp%3Bdate=09.01.2026&amp;amp%3Bdst=100063&amp;amp%3Bfield=134&amp;amp%3Bdemo=2" TargetMode="External"/><Relationship Id="rId41" Type="http://schemas.openxmlformats.org/officeDocument/2006/relationships/hyperlink" Target="https://login.consultant.ru/link/?req=doc&amp;amp%3Bbase=LAW&amp;amp%3Bn=496460&amp;amp%3Bdate=09.01.2026&amp;amp%3Bdst=105018&amp;amp%3Bfield=134&amp;amp%3Bdemo=2" TargetMode="External"/><Relationship Id="rId42" Type="http://schemas.openxmlformats.org/officeDocument/2006/relationships/hyperlink" Target="https://login.consultant.ru/link/?req=doc&amp;amp%3Bbase=LAW&amp;amp%3Bn=523603&amp;amp%3Bdate=09.01.2026&amp;amp%3Bdemo=2" TargetMode="External"/><Relationship Id="rId43" Type="http://schemas.openxmlformats.org/officeDocument/2006/relationships/hyperlink" Target="https://login.consultant.ru/link/?req=doc&amp;amp%3Bbase=LAW&amp;amp%3Bn=507536&amp;amp%3Bdate=09.01.2026&amp;amp%3Bdst=100331&amp;amp%3Bfield=134&amp;amp%3Bdemo=2" TargetMode="External"/><Relationship Id="rId44" Type="http://schemas.openxmlformats.org/officeDocument/2006/relationships/hyperlink" Target="https://login.consultant.ru/link/?req=doc&amp;amp%3Bbase=LAW&amp;amp%3Bn=508506&amp;amp%3Bdate=09.01.2026&amp;amp%3Bdst=100755&amp;amp%3Bfield=134&amp;amp%3Bdemo=2" TargetMode="External"/><Relationship Id="rId45" Type="http://schemas.openxmlformats.org/officeDocument/2006/relationships/hyperlink" Target="https://login.consultant.ru/link/?req=doc&amp;amp%3Bbase=LAW&amp;amp%3Bn=129344&amp;amp%3Bdate=09.01.2026&amp;amp%3Bdemo=2" TargetMode="External"/><Relationship Id="rId46" Type="http://schemas.openxmlformats.org/officeDocument/2006/relationships/hyperlink" Target="https://login.consultant.ru/link/?req=doc&amp;amp%3Bbase=LAW&amp;amp%3Bn=510750&amp;amp%3Bdate=09.01.2026&amp;amp%3Bdst=100752&amp;amp%3Bfield=134&amp;amp%3Bdemo=2" TargetMode="External"/><Relationship Id="rId47" Type="http://schemas.openxmlformats.org/officeDocument/2006/relationships/hyperlink" Target="https://login.consultant.ru/link/?req=doc&amp;amp%3Bbase=LAW&amp;amp%3Bn=389899&amp;amp%3Bdate=09.01.2026&amp;amp%3Bdst=100010&amp;amp%3Bfield=134&amp;amp%3Bdemo=2" TargetMode="External"/><Relationship Id="rId48" Type="http://schemas.openxmlformats.org/officeDocument/2006/relationships/hyperlink" Target="https://login.consultant.ru/link/?req=doc&amp;amp%3Bbase=LAW&amp;amp%3Bn=389899&amp;amp%3Bdate=09.01.2026&amp;amp%3Bdst=100056&amp;amp%3Bfield=134&amp;amp%3Bdemo=2" TargetMode="External"/><Relationship Id="rId49" Type="http://schemas.openxmlformats.org/officeDocument/2006/relationships/hyperlink" Target="https://login.consultant.ru/link/?req=doc&amp;amp%3Bbase=LAW&amp;amp%3Bn=521885&amp;amp%3Bdate=09.01.2026&amp;amp%3Bdst=100173&amp;amp%3Bfield=134&amp;amp%3Bdemo=2" TargetMode="External"/><Relationship Id="rId50" Type="http://schemas.openxmlformats.org/officeDocument/2006/relationships/hyperlink" Target="https://login.consultant.ru/link/?req=doc&amp;amp%3Bbase=LAW&amp;amp%3Bn=510750&amp;amp%3Bdate=09.01.2026&amp;amp%3Bdst=100273&amp;amp%3Bfield=134&amp;amp%3Bdemo=2" TargetMode="External"/><Relationship Id="rId51" Type="http://schemas.openxmlformats.org/officeDocument/2006/relationships/hyperlink" Target="https://login.consultant.ru/link/?req=doc&amp;amp%3Bbase=LAW&amp;amp%3Bn=510750&amp;amp%3Bdate=09.01.2026&amp;amp%3Bdst=231&amp;amp%3Bfield=134&amp;amp%3Bdemo=2" TargetMode="External"/><Relationship Id="rId52" Type="http://schemas.openxmlformats.org/officeDocument/2006/relationships/hyperlink" Target="https://login.consultant.ru/link/?req=doc&amp;amp%3Bbase=LAW&amp;amp%3Bn=510750&amp;amp%3Bdate=09.01.2026&amp;amp%3Bdst=187&amp;amp%3Bfield=134&amp;amp%3Bdemo=2" TargetMode="External"/><Relationship Id="rId53" Type="http://schemas.openxmlformats.org/officeDocument/2006/relationships/hyperlink" Target="https://login.consultant.ru/link/?req=doc&amp;amp%3Bbase=LAW&amp;amp%3Bn=495181&amp;amp%3Bdate=09.01.2026&amp;amp%3Bdemo=2" TargetMode="External"/><Relationship Id="rId54" Type="http://schemas.openxmlformats.org/officeDocument/2006/relationships/hyperlink" Target="https://login.consultant.ru/link/?req=doc&amp;amp%3Bbase=LAW&amp;amp%3Bn=507536&amp;amp%3Bdate=09.01.2026&amp;amp%3Bdst=198&amp;amp%3Bfield=134&amp;amp%3Bdemo=2" TargetMode="External"/><Relationship Id="rId55" Type="http://schemas.openxmlformats.org/officeDocument/2006/relationships/hyperlink" Target="https://login.consultant.ru/link/?req=doc&amp;amp%3Bbase=LAW&amp;amp%3Bn=477095&amp;amp%3Bdate=09.01.2026&amp;amp%3Bdst=100009&amp;amp%3Bfield=134&amp;amp%3Bdemo=2" TargetMode="External"/><Relationship Id="rId56" Type="http://schemas.openxmlformats.org/officeDocument/2006/relationships/hyperlink" Target="https://login.consultant.ru/link/?req=doc&amp;amp%3Bbase=LAW&amp;amp%3Bn=508668&amp;amp%3Bdate=09.01.2026&amp;amp%3Bdst=287&amp;amp%3Bfield=134&amp;amp%3Bdemo=2" TargetMode="External"/><Relationship Id="rId57" Type="http://schemas.openxmlformats.org/officeDocument/2006/relationships/hyperlink" Target="https://login.consultant.ru/link/?req=doc&amp;amp%3Bbase=LAW&amp;amp%3Bn=524023&amp;amp%3Bdate=09.01.2026&amp;amp%3Bdst=32379&amp;amp%3Bfield=134&amp;amp%3Bdemo=2" TargetMode="External"/><Relationship Id="rId58" Type="http://schemas.openxmlformats.org/officeDocument/2006/relationships/hyperlink" Target="https://login.consultant.ru/link/?req=doc&amp;amp%3Bbase=LAW&amp;amp%3Bn=439282&amp;amp%3Bdate=09.01.2026&amp;amp%3Bdemo=2" TargetMode="External"/><Relationship Id="rId59" Type="http://schemas.openxmlformats.org/officeDocument/2006/relationships/hyperlink" Target="https://login.consultant.ru/link/?req=doc&amp;amp%3Bbase=LAW&amp;amp%3Bn=422211&amp;amp%3Bdate=09.01.2026&amp;amp%3Bdemo=2" TargetMode="External"/><Relationship Id="rId60" Type="http://schemas.openxmlformats.org/officeDocument/2006/relationships/hyperlink" Target="https://login.consultant.ru/link/?req=doc&amp;amp%3Bbase=LAW&amp;amp%3Bn=458868&amp;amp%3Bdate=09.01.2026&amp;amp%3Bdemo=2" TargetMode="External"/><Relationship Id="rId61" Type="http://schemas.openxmlformats.org/officeDocument/2006/relationships/hyperlink" Target="https://login.consultant.ru/link/?req=doc&amp;amp%3Bbase=LAW&amp;amp%3Bn=507536&amp;amp%3Bdate=09.01.2026&amp;amp%3Bdst=164&amp;amp%3Bfield=134&amp;amp%3Bdemo=2" TargetMode="External"/><Relationship Id="rId62" Type="http://schemas.openxmlformats.org/officeDocument/2006/relationships/hyperlink" Target="https://login.consultant.ru/link/?req=doc&amp;amp%3Bbase=LAW&amp;amp%3Bn=507536&amp;amp%3Bdate=09.01.2026&amp;amp%3Bdst=100449&amp;amp%3Bfield=134&amp;amp%3Bdemo=2" TargetMode="External"/><Relationship Id="rId63" Type="http://schemas.openxmlformats.org/officeDocument/2006/relationships/hyperlink" Target="https://login.consultant.ru/link/?req=doc&amp;amp%3Bbase=LAW&amp;amp%3Bn=481536&amp;amp%3Bdate=09.01.2026&amp;amp%3Bdemo=2" TargetMode="External"/><Relationship Id="rId64" Type="http://schemas.openxmlformats.org/officeDocument/2006/relationships/hyperlink" Target="https://login.consultant.ru/link/?req=doc&amp;amp%3Bbase=LAW&amp;amp%3Bn=504158&amp;amp%3Bdate=09.01.2026&amp;amp%3Bdemo=2" TargetMode="External"/><Relationship Id="rId65" Type="http://schemas.openxmlformats.org/officeDocument/2006/relationships/hyperlink" Target="https://login.consultant.ru/link/?req=doc&amp;amp%3Bbase=LAW&amp;amp%3Bn=504158&amp;amp%3Bdate=09.01.2026&amp;amp%3Bdst=100765&amp;amp%3Bfield=134&amp;amp%3Bdemo=2" TargetMode="External"/><Relationship Id="rId66" Type="http://schemas.openxmlformats.org/officeDocument/2006/relationships/header" Target="header4.xml"/><Relationship Id="rId67" Type="http://schemas.openxmlformats.org/officeDocument/2006/relationships/footer" Target="footer4.xml"/><Relationship Id="rId68" Type="http://schemas.openxmlformats.org/officeDocument/2006/relationships/header" Target="header5.xml"/><Relationship Id="rId69" Type="http://schemas.openxmlformats.org/officeDocument/2006/relationships/footer" Target="footer5.xml"/><Relationship Id="rId70" Type="http://schemas.openxmlformats.org/officeDocument/2006/relationships/image" Target="media/image2.png"/><Relationship Id="rId71" Type="http://schemas.openxmlformats.org/officeDocument/2006/relationships/hyperlink" Target="https://login.consultant.ru/link/?req=doc&amp;amp%3Bbase=LAW&amp;amp%3Bn=458868&amp;amp%3Bdate=09.01.2026&amp;amp%3Bdst=100023&amp;amp%3Bfield=134&amp;amp%3Bdemo=2" TargetMode="External"/><Relationship Id="rId72" Type="http://schemas.openxmlformats.org/officeDocument/2006/relationships/image" Target="media/image3.png"/><Relationship Id="rId73" Type="http://schemas.openxmlformats.org/officeDocument/2006/relationships/image" Target="media/image4.png"/><Relationship Id="rId74" Type="http://schemas.openxmlformats.org/officeDocument/2006/relationships/image" Target="media/image5.png"/><Relationship Id="rId75" Type="http://schemas.openxmlformats.org/officeDocument/2006/relationships/image" Target="media/image6.png"/><Relationship Id="rId76" Type="http://schemas.openxmlformats.org/officeDocument/2006/relationships/image" Target="media/image7.png"/><Relationship Id="rId77" Type="http://schemas.openxmlformats.org/officeDocument/2006/relationships/image" Target="media/image8.png"/><Relationship Id="rId78" Type="http://schemas.openxmlformats.org/officeDocument/2006/relationships/hyperlink" Target="https://login.consultant.ru/link/?req=doc&amp;amp%3Bbase=EXP&amp;amp%3Bn=763941&amp;amp%3Bdate=09.01.2026&amp;amp%3Bdemo=2" TargetMode="External"/><Relationship Id="rId79" Type="http://schemas.openxmlformats.org/officeDocument/2006/relationships/image" Target="media/image9.png"/><Relationship Id="rId80" Type="http://schemas.openxmlformats.org/officeDocument/2006/relationships/image" Target="media/image10.png"/><Relationship Id="rId81" Type="http://schemas.openxmlformats.org/officeDocument/2006/relationships/image" Target="media/image11.png"/><Relationship Id="rId82" Type="http://schemas.openxmlformats.org/officeDocument/2006/relationships/image" Target="media/image12.png"/><Relationship Id="rId8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2026-01-13T04:44:44Z</dcterms:created>
  <dcterms:modified xsi:type="dcterms:W3CDTF">2026-01-13T04:44:44Z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2026-01-09T00:00:00Z</vt:filetime>
  </property>
</Properties>
</file>