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1" w:lineRule="exact"/>
      </w:pPr>
      <w:r/>
    </w:p>
    <w:p>
      <w:pPr>
        <w:framePr w:wrap="none" w:vAnchor="page" w:hAnchor="page" w:x="817" w:y="1475"/>
        <w:widowControl w:val="0"/>
        <w:rPr>
          <w:sz w:val="2"/>
          <w:szCs w:val="2"/>
        </w:rPr>
      </w:pPr>
      <w:r>
        <w:drawing>
          <wp:inline>
            <wp:extent cx="3810000" cy="902335"/>
            <wp:docPr id="1" name="Picut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3810000" cy="90233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2"/>
        <w:keepNext w:val="0"/>
        <w:keepLines w:val="0"/>
        <w:framePr w:w="9835" w:h="8674" w:hRule="exact" w:wrap="none" w:vAnchor="page" w:hAnchor="page" w:x="1187" w:y="570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Приказ Минздрава России от 06.12.2021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N</w:t>
        <w:br/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1122н</w:t>
        <w:br/>
        <w:t>(ред. от 12.12.2023)</w:t>
      </w:r>
    </w:p>
    <w:p>
      <w:pPr>
        <w:pStyle w:val="Style2"/>
        <w:keepNext w:val="0"/>
        <w:keepLines w:val="0"/>
        <w:framePr w:w="9835" w:h="8674" w:hRule="exact" w:wrap="none" w:vAnchor="page" w:hAnchor="page" w:x="1187" w:y="5709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"Об утверждении национального календаря</w:t>
        <w:br/>
        <w:t>профилактических прививок, календаря</w:t>
        <w:br/>
        <w:t>профилактических прививок по</w:t>
        <w:br/>
        <w:t>эпидемическим показаниям и порядка</w:t>
        <w:br/>
        <w:t>проведения профилактических прививок"</w:t>
        <w:br/>
        <w:t>(Зарегистрировано в Минюсте России</w:t>
        <w:br/>
        <w:t xml:space="preserve">20.12.2021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66435)</w:t>
      </w:r>
    </w:p>
    <w:p>
      <w:pPr>
        <w:pStyle w:val="Style4"/>
        <w:keepNext w:val="0"/>
        <w:keepLines w:val="0"/>
        <w:framePr w:w="9835" w:h="8674" w:hRule="exact" w:wrap="none" w:vAnchor="page" w:hAnchor="page" w:x="1187" w:y="5709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Документ предоставлен</w:t>
      </w:r>
      <w:r>
        <w:fldChar w:fldCharType="begin"/>
      </w:r>
      <w:r>
        <w:rPr/>
        <w:instrText> HYPERLINK "https://www.consultant.ru" </w:instrText>
      </w:r>
      <w:r>
        <w:fldChar w:fldCharType="separate"/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</w:t>
      </w:r>
      <w:r>
        <w:rPr>
          <w:b/>
          <w:bCs/>
          <w:color w:val="0000FF"/>
          <w:spacing w:val="0"/>
          <w:w w:val="100"/>
          <w:position w:val="0"/>
          <w:shd w:val="clear" w:color="auto" w:fill="auto"/>
          <w:lang w:val="ru-RU" w:eastAsia="ru-RU" w:bidi="ru-RU"/>
        </w:rPr>
        <w:t>КонсультантПлюс</w:t>
      </w:r>
      <w:r>
        <w:fldChar w:fldCharType="end"/>
      </w:r>
    </w:p>
    <w:p>
      <w:pPr>
        <w:pStyle w:val="Style4"/>
        <w:keepNext w:val="0"/>
        <w:keepLines w:val="0"/>
        <w:framePr w:w="9835" w:h="8674" w:hRule="exact" w:wrap="none" w:vAnchor="page" w:hAnchor="page" w:x="1187" w:y="570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fldChar w:fldCharType="begin"/>
      </w:r>
      <w:r>
        <w:rPr/>
        <w:instrText> HYPERLINK "https://www.consultant.ru" </w:instrText>
      </w:r>
      <w:r>
        <w:fldChar w:fldCharType="separate"/>
      </w:r>
      <w:r>
        <w:rPr>
          <w:b/>
          <w:bCs/>
          <w:color w:val="0000FF"/>
          <w:spacing w:val="0"/>
          <w:w w:val="100"/>
          <w:position w:val="0"/>
          <w:shd w:val="clear" w:color="auto" w:fill="auto"/>
          <w:lang w:val="en-US" w:eastAsia="en-US" w:bidi="en-US"/>
        </w:rPr>
        <w:t>www.consultant.ru</w:t>
      </w:r>
      <w:r>
        <w:fldChar w:fldCharType="end"/>
      </w:r>
    </w:p>
    <w:p>
      <w:pPr>
        <w:pStyle w:val="Style4"/>
        <w:keepNext w:val="0"/>
        <w:keepLines w:val="0"/>
        <w:framePr w:w="9835" w:h="427" w:hRule="exact" w:wrap="none" w:vAnchor="page" w:hAnchor="page" w:x="1187" w:y="1463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Дата сохранения: 06.09.2024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6"/>
        <w:keepNext w:val="0"/>
        <w:keepLines w:val="0"/>
        <w:framePr w:w="4579" w:h="1032" w:hRule="exact" w:wrap="none" w:vAnchor="page" w:hAnchor="page" w:x="1052" w:y="41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Приказ Минздрава России от 06.12.2021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1122н</w:t>
      </w:r>
    </w:p>
    <w:p>
      <w:pPr>
        <w:pStyle w:val="Style16"/>
        <w:keepNext w:val="0"/>
        <w:keepLines w:val="0"/>
        <w:framePr w:w="4579" w:h="1032" w:hRule="exact" w:wrap="none" w:vAnchor="page" w:hAnchor="page" w:x="1052" w:y="41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(ред. от 12.12.2023)</w:t>
      </w:r>
    </w:p>
    <w:p>
      <w:pPr>
        <w:pStyle w:val="Style16"/>
        <w:keepNext w:val="0"/>
        <w:keepLines w:val="0"/>
        <w:framePr w:w="4579" w:h="1032" w:hRule="exact" w:wrap="none" w:vAnchor="page" w:hAnchor="page" w:x="1052" w:y="41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"Об утверждении национального календаря</w:t>
      </w:r>
    </w:p>
    <w:p>
      <w:pPr>
        <w:pStyle w:val="Style16"/>
        <w:keepNext w:val="0"/>
        <w:keepLines w:val="0"/>
        <w:framePr w:w="4579" w:h="1032" w:hRule="exact" w:wrap="none" w:vAnchor="page" w:hAnchor="page" w:x="1052" w:y="41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профилактичес...</w:t>
      </w:r>
    </w:p>
    <w:p>
      <w:pPr>
        <w:pStyle w:val="Style16"/>
        <w:keepNext w:val="0"/>
        <w:keepLines w:val="0"/>
        <w:framePr w:w="3811" w:h="480" w:hRule="exact" w:wrap="none" w:vAnchor="page" w:hAnchor="page" w:x="7355" w:y="68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>Документ предоставлен</w:t>
      </w:r>
      <w:r>
        <w:fldChar w:fldCharType="begin"/>
      </w:r>
      <w:r>
        <w:rPr/>
        <w:instrText> HYPERLINK "https://www.consultant.ru" </w:instrText>
      </w:r>
      <w:r>
        <w:fldChar w:fldCharType="separate"/>
      </w: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 xml:space="preserve"> </w:t>
      </w:r>
      <w:r>
        <w:rPr>
          <w:b/>
          <w:bCs/>
          <w:color w:val="0000FF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>КонсультантПлюс</w:t>
      </w:r>
      <w:r>
        <w:fldChar w:fldCharType="end"/>
      </w:r>
    </w:p>
    <w:p>
      <w:pPr>
        <w:pStyle w:val="Style16"/>
        <w:keepNext w:val="0"/>
        <w:keepLines w:val="0"/>
        <w:framePr w:w="3811" w:h="480" w:hRule="exact" w:wrap="none" w:vAnchor="page" w:hAnchor="page" w:x="7355" w:y="68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ru-RU" w:eastAsia="ru-RU" w:bidi="ru-RU"/>
        </w:rPr>
        <w:t>Дата сохранения: 06.09.2024</w:t>
      </w:r>
    </w:p>
    <w:p>
      <w:pPr>
        <w:pStyle w:val="Style21"/>
        <w:keepNext w:val="0"/>
        <w:keepLines w:val="0"/>
        <w:framePr w:wrap="none" w:vAnchor="page" w:hAnchor="page" w:x="1043" w:y="2130"/>
        <w:widowControl w:val="0"/>
        <w:pBdr>
          <w:bottom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Зарегистрировано в Минюсте России 20 декабря 2021 г.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66435</w:t>
      </w:r>
    </w:p>
    <w:p>
      <w:pPr>
        <w:pStyle w:val="Style23"/>
        <w:keepNext w:val="0"/>
        <w:keepLines w:val="0"/>
        <w:framePr w:w="10123" w:h="11606" w:hRule="exact" w:wrap="none" w:vAnchor="page" w:hAnchor="page" w:x="1043" w:y="3129"/>
        <w:widowControl w:val="0"/>
        <w:shd w:val="clear" w:color="auto" w:fill="auto"/>
        <w:bidi w:val="0"/>
        <w:spacing w:before="0" w:after="200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МИНИСТЕРСТВО ЗДРАВООХРАНЕНИЯ РОССИЙСКОЙ ФЕДЕРАЦИИ</w:t>
      </w:r>
    </w:p>
    <w:p>
      <w:pPr>
        <w:pStyle w:val="Style25"/>
        <w:keepNext w:val="0"/>
        <w:keepLines w:val="0"/>
        <w:framePr w:w="10123" w:h="11606" w:hRule="exact" w:wrap="none" w:vAnchor="page" w:hAnchor="page" w:x="1043" w:y="3129"/>
        <w:widowControl w:val="0"/>
        <w:shd w:val="clear" w:color="auto" w:fill="auto"/>
        <w:bidi w:val="0"/>
        <w:spacing w:before="0" w:after="0" w:line="226" w:lineRule="auto"/>
        <w:ind w:left="0" w:right="0" w:firstLine="0"/>
        <w:jc w:val="center"/>
      </w:pPr>
      <w:bookmarkStart w:id="0" w:name="bookmark0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ПРИКАЗ</w:t>
      </w:r>
      <w:bookmarkEnd w:id="0"/>
    </w:p>
    <w:p>
      <w:pPr>
        <w:pStyle w:val="Style23"/>
        <w:keepNext w:val="0"/>
        <w:keepLines w:val="0"/>
        <w:framePr w:w="10123" w:h="11606" w:hRule="exact" w:wrap="none" w:vAnchor="page" w:hAnchor="page" w:x="1043" w:y="3129"/>
        <w:widowControl w:val="0"/>
        <w:shd w:val="clear" w:color="auto" w:fill="auto"/>
        <w:bidi w:val="0"/>
        <w:spacing w:before="0" w:after="200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от 6 декабря 2021 г.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1122н</w:t>
      </w:r>
    </w:p>
    <w:p>
      <w:pPr>
        <w:pStyle w:val="Style23"/>
        <w:keepNext w:val="0"/>
        <w:keepLines w:val="0"/>
        <w:framePr w:w="10123" w:h="11606" w:hRule="exact" w:wrap="none" w:vAnchor="page" w:hAnchor="page" w:x="1043" w:y="3129"/>
        <w:widowControl w:val="0"/>
        <w:shd w:val="clear" w:color="auto" w:fill="auto"/>
        <w:bidi w:val="0"/>
        <w:spacing w:before="0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ОБ УТВЕРЖДЕНИИ НАЦИОНАЛЬНОГО КАЛЕНДАРЯ</w:t>
        <w:br/>
        <w:t>ПРОФИЛАКТИЧЕСКИХ ПРИВИВОК, КАЛЕНДАРЯ ПРОФИЛАКТИЧЕСКИХ</w:t>
        <w:br/>
        <w:t>ПРИВИВОК ПО ЭПИДЕМИЧЕСКИМ ПОКАЗАНИЯМ И ПОРЯДКА</w:t>
        <w:br/>
        <w:t>ПРОВЕДЕНИЯ ПРОФИЛАКТИЧЕСКИХ ПРИВИВОК</w:t>
      </w:r>
    </w:p>
    <w:p>
      <w:pPr>
        <w:pStyle w:val="Style21"/>
        <w:keepNext w:val="0"/>
        <w:keepLines w:val="0"/>
        <w:framePr w:w="10123" w:h="11606" w:hRule="exact" w:wrap="none" w:vAnchor="page" w:hAnchor="page" w:x="1043" w:y="3129"/>
        <w:widowControl w:val="0"/>
        <w:shd w:val="clear" w:color="auto" w:fill="auto"/>
        <w:bidi w:val="0"/>
        <w:spacing w:before="0" w:after="0" w:line="226" w:lineRule="auto"/>
        <w:ind w:left="0" w:right="0" w:firstLine="0"/>
        <w:jc w:val="center"/>
      </w:pPr>
      <w:r>
        <w:rPr>
          <w:color w:val="392C69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Список изменяющих документов</w:t>
      </w:r>
    </w:p>
    <w:p>
      <w:pPr>
        <w:pStyle w:val="Style21"/>
        <w:keepNext w:val="0"/>
        <w:keepLines w:val="0"/>
        <w:framePr w:w="10123" w:h="11606" w:hRule="exact" w:wrap="none" w:vAnchor="page" w:hAnchor="page" w:x="1043" w:y="3129"/>
        <w:widowControl w:val="0"/>
        <w:shd w:val="clear" w:color="auto" w:fill="auto"/>
        <w:bidi w:val="0"/>
        <w:spacing w:before="0" w:after="340" w:line="226" w:lineRule="auto"/>
        <w:ind w:left="0" w:right="0" w:firstLine="0"/>
        <w:jc w:val="center"/>
      </w:pPr>
      <w:r>
        <w:rPr>
          <w:color w:val="392C69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(в ред. </w:t>
      </w: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Приказа</w:t>
      </w: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 </w:t>
      </w:r>
      <w:r>
        <w:rPr>
          <w:color w:val="392C69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Минздрава России от 12.12.2023 </w:t>
      </w:r>
      <w:r>
        <w:rPr>
          <w:color w:val="392C69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N </w:t>
      </w:r>
      <w:r>
        <w:rPr>
          <w:color w:val="392C69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677н)</w:t>
      </w:r>
    </w:p>
    <w:p>
      <w:pPr>
        <w:pStyle w:val="Style21"/>
        <w:keepNext w:val="0"/>
        <w:keepLines w:val="0"/>
        <w:framePr w:w="10123" w:h="11606" w:hRule="exact" w:wrap="none" w:vAnchor="page" w:hAnchor="page" w:x="1043" w:y="3129"/>
        <w:widowControl w:val="0"/>
        <w:shd w:val="clear" w:color="auto" w:fill="auto"/>
        <w:bidi w:val="0"/>
        <w:spacing w:before="0" w:line="226" w:lineRule="auto"/>
        <w:ind w:left="0" w:right="0" w:firstLine="5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В соответствии со статьями 1,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 </w:t>
      </w: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9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и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 </w:t>
      </w: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10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Федерального закона от 17 сентября 1998 г.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157-ФЗ "Об иммунопрофилактике инфекционных болезней" (Собрание законодательства Российской Федерации, 1998,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38, ст. 4736; 2013,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48, ст. 6165),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 </w:t>
      </w: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подпунктами 5.2.93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,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 </w:t>
      </w: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5.2.94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и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 </w:t>
      </w: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5.2.94.1</w:t>
      </w: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 </w:t>
      </w: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пункта 5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Положения о Министерстве здравоохранения Российской Федерации, утвержденного постановлением Правительства Российской Федерации от 19 июня 2012 г.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608 (Собрание законодательства Российской Федерации, 2012,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26, ст. 3526; 2014,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37, ст. 4969), приказываю:</w:t>
      </w:r>
    </w:p>
    <w:p>
      <w:pPr>
        <w:pStyle w:val="Style21"/>
        <w:keepNext w:val="0"/>
        <w:keepLines w:val="0"/>
        <w:framePr w:w="10123" w:h="11606" w:hRule="exact" w:wrap="none" w:vAnchor="page" w:hAnchor="page" w:x="1043" w:y="3129"/>
        <w:widowControl w:val="0"/>
        <w:numPr>
          <w:ilvl w:val="0"/>
          <w:numId w:val="1"/>
        </w:numPr>
        <w:shd w:val="clear" w:color="auto" w:fill="auto"/>
        <w:tabs>
          <w:tab w:pos="890" w:val="left"/>
        </w:tabs>
        <w:bidi w:val="0"/>
        <w:spacing w:before="0" w:line="226" w:lineRule="auto"/>
        <w:ind w:left="0" w:right="0" w:firstLine="5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Утвердить:</w:t>
      </w:r>
    </w:p>
    <w:p>
      <w:pPr>
        <w:pStyle w:val="Style21"/>
        <w:keepNext w:val="0"/>
        <w:keepLines w:val="0"/>
        <w:framePr w:w="10123" w:h="11606" w:hRule="exact" w:wrap="none" w:vAnchor="page" w:hAnchor="page" w:x="1043" w:y="3129"/>
        <w:widowControl w:val="0"/>
        <w:shd w:val="clear" w:color="auto" w:fill="auto"/>
        <w:bidi w:val="0"/>
        <w:spacing w:before="0" w:line="226" w:lineRule="auto"/>
        <w:ind w:left="0" w:right="0" w:firstLine="5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национальный календарь профилактических прививок согласно </w:t>
      </w: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приложению </w:t>
      </w: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N </w:t>
      </w: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1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;</w:t>
      </w:r>
    </w:p>
    <w:p>
      <w:pPr>
        <w:pStyle w:val="Style21"/>
        <w:keepNext w:val="0"/>
        <w:keepLines w:val="0"/>
        <w:framePr w:w="10123" w:h="11606" w:hRule="exact" w:wrap="none" w:vAnchor="page" w:hAnchor="page" w:x="1043" w:y="3129"/>
        <w:widowControl w:val="0"/>
        <w:shd w:val="clear" w:color="auto" w:fill="auto"/>
        <w:bidi w:val="0"/>
        <w:spacing w:before="0" w:line="226" w:lineRule="auto"/>
        <w:ind w:left="0" w:right="0" w:firstLine="5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календарь профилактических прививок по эпидемическим показаниям согласно </w:t>
      </w: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приложению </w:t>
      </w: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N </w:t>
      </w: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2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;</w:t>
      </w:r>
    </w:p>
    <w:p>
      <w:pPr>
        <w:pStyle w:val="Style21"/>
        <w:keepNext w:val="0"/>
        <w:keepLines w:val="0"/>
        <w:framePr w:w="10123" w:h="11606" w:hRule="exact" w:wrap="none" w:vAnchor="page" w:hAnchor="page" w:x="1043" w:y="3129"/>
        <w:widowControl w:val="0"/>
        <w:shd w:val="clear" w:color="auto" w:fill="auto"/>
        <w:bidi w:val="0"/>
        <w:spacing w:before="0" w:line="226" w:lineRule="auto"/>
        <w:ind w:left="0" w:right="0" w:firstLine="5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порядок проведения профилактических прививок согласно </w:t>
      </w: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приложению </w:t>
      </w: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N </w:t>
      </w: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3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.</w:t>
      </w:r>
    </w:p>
    <w:p>
      <w:pPr>
        <w:pStyle w:val="Style21"/>
        <w:keepNext w:val="0"/>
        <w:keepLines w:val="0"/>
        <w:framePr w:w="10123" w:h="11606" w:hRule="exact" w:wrap="none" w:vAnchor="page" w:hAnchor="page" w:x="1043" w:y="3129"/>
        <w:widowControl w:val="0"/>
        <w:numPr>
          <w:ilvl w:val="0"/>
          <w:numId w:val="1"/>
        </w:numPr>
        <w:shd w:val="clear" w:color="auto" w:fill="auto"/>
        <w:tabs>
          <w:tab w:pos="914" w:val="left"/>
        </w:tabs>
        <w:bidi w:val="0"/>
        <w:spacing w:before="0" w:line="226" w:lineRule="auto"/>
        <w:ind w:left="0" w:right="0" w:firstLine="5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Признать утратившими силу:</w:t>
      </w:r>
    </w:p>
    <w:p>
      <w:pPr>
        <w:pStyle w:val="Style21"/>
        <w:keepNext w:val="0"/>
        <w:keepLines w:val="0"/>
        <w:framePr w:w="10123" w:h="11606" w:hRule="exact" w:wrap="none" w:vAnchor="page" w:hAnchor="page" w:x="1043" w:y="3129"/>
        <w:widowControl w:val="0"/>
        <w:shd w:val="clear" w:color="auto" w:fill="auto"/>
        <w:bidi w:val="0"/>
        <w:spacing w:before="0" w:line="226" w:lineRule="auto"/>
        <w:ind w:left="0" w:right="0" w:firstLine="560"/>
        <w:jc w:val="both"/>
      </w:pP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приказ</w:t>
      </w: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Министерства здравоохранения Российской Федерации от 21 марта 2014 г.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125н "Об утверждении национального календаря профилактических прививок и календаря профилактических прививок по эпидемическим показаниям" (зарегистрирован Министерством юстиции Российской Федерации 25 апреля 2014 г., регистрационный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32115);</w:t>
      </w:r>
    </w:p>
    <w:p>
      <w:pPr>
        <w:pStyle w:val="Style21"/>
        <w:keepNext w:val="0"/>
        <w:keepLines w:val="0"/>
        <w:framePr w:w="10123" w:h="11606" w:hRule="exact" w:wrap="none" w:vAnchor="page" w:hAnchor="page" w:x="1043" w:y="3129"/>
        <w:widowControl w:val="0"/>
        <w:shd w:val="clear" w:color="auto" w:fill="auto"/>
        <w:bidi w:val="0"/>
        <w:spacing w:before="0" w:line="226" w:lineRule="auto"/>
        <w:ind w:left="0" w:right="0" w:firstLine="560"/>
        <w:jc w:val="both"/>
      </w:pP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приказ</w:t>
      </w: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Министерства здравоохранения Российской Федерации от 16 июня 2016 г.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370н "О внесении изменений в приложения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1 и 2 к приказу Министерства здравоохранения Российской Федерации от 21 марта 2014 г.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125н "Об утверждении национального календаря профилактических прививок и календаря профилактических прививок по эпидемическим показаниям" (зарегистрирован Министерством юстиции Российской Федерации 4 июля 2016 г., регистрационный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42728);</w:t>
      </w:r>
    </w:p>
    <w:p>
      <w:pPr>
        <w:pStyle w:val="Style21"/>
        <w:keepNext w:val="0"/>
        <w:keepLines w:val="0"/>
        <w:framePr w:w="10123" w:h="11606" w:hRule="exact" w:wrap="none" w:vAnchor="page" w:hAnchor="page" w:x="1043" w:y="3129"/>
        <w:widowControl w:val="0"/>
        <w:shd w:val="clear" w:color="auto" w:fill="auto"/>
        <w:bidi w:val="0"/>
        <w:spacing w:before="0" w:after="0" w:line="226" w:lineRule="auto"/>
        <w:ind w:left="0" w:right="0" w:firstLine="560"/>
        <w:jc w:val="both"/>
      </w:pP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приказ</w:t>
      </w: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Министерства здравоохранения Российской Федерации от 13 апреля 2017 г.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175н</w:t>
      </w:r>
    </w:p>
    <w:p>
      <w:pPr>
        <w:pStyle w:val="Style16"/>
        <w:keepNext w:val="0"/>
        <w:keepLines w:val="0"/>
        <w:framePr w:w="2693" w:h="605" w:hRule="exact" w:wrap="none" w:vAnchor="page" w:hAnchor="page" w:x="1052" w:y="15398"/>
        <w:widowControl w:val="0"/>
        <w:shd w:val="clear" w:color="auto" w:fill="auto"/>
        <w:bidi w:val="0"/>
        <w:spacing w:before="0" w:after="0" w:line="199" w:lineRule="auto"/>
        <w:ind w:left="0" w:right="0" w:firstLine="0"/>
        <w:jc w:val="left"/>
        <w:rPr>
          <w:sz w:val="28"/>
          <w:szCs w:val="28"/>
        </w:rPr>
      </w:pPr>
      <w:r>
        <w:rPr>
          <w:b/>
          <w:bCs/>
          <w:color w:val="F58220"/>
          <w:spacing w:val="0"/>
          <w:w w:val="100"/>
          <w:position w:val="0"/>
          <w:sz w:val="28"/>
          <w:szCs w:val="28"/>
          <w:shd w:val="clear" w:color="auto" w:fill="auto"/>
          <w:lang w:val="ru-RU" w:eastAsia="ru-RU" w:bidi="ru-RU"/>
        </w:rPr>
        <w:t>КонсультантПлюс</w:t>
      </w:r>
    </w:p>
    <w:p>
      <w:pPr>
        <w:pStyle w:val="Style16"/>
        <w:keepNext w:val="0"/>
        <w:keepLines w:val="0"/>
        <w:framePr w:w="2693" w:h="605" w:hRule="exact" w:wrap="none" w:vAnchor="page" w:hAnchor="page" w:x="1052" w:y="15398"/>
        <w:widowControl w:val="0"/>
        <w:shd w:val="clear" w:color="auto" w:fill="auto"/>
        <w:bidi w:val="0"/>
        <w:spacing w:before="0" w:after="0" w:line="199" w:lineRule="auto"/>
        <w:ind w:left="0" w:right="0" w:firstLine="0"/>
        <w:jc w:val="left"/>
        <w:rPr>
          <w:sz w:val="17"/>
          <w:szCs w:val="17"/>
        </w:rPr>
      </w:pPr>
      <w:r>
        <w:rPr>
          <w:rFonts w:ascii="Arial" w:eastAsia="Arial" w:hAnsi="Arial" w:cs="Arial"/>
          <w:b/>
          <w:bCs/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ru-RU" w:eastAsia="ru-RU" w:bidi="ru-RU"/>
        </w:rPr>
        <w:t>надежная правовая поддержка</w:t>
      </w:r>
    </w:p>
    <w:p>
      <w:pPr>
        <w:pStyle w:val="Style16"/>
        <w:keepNext w:val="0"/>
        <w:keepLines w:val="0"/>
        <w:framePr w:w="1982" w:h="317" w:hRule="exact" w:wrap="none" w:vAnchor="page" w:hAnchor="page" w:x="5108" w:y="1560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19"/>
          <w:szCs w:val="19"/>
        </w:rPr>
      </w:pPr>
      <w:r>
        <w:fldChar w:fldCharType="begin"/>
      </w:r>
      <w:r>
        <w:rPr/>
        <w:instrText> HYPERLINK "https://www.consultant.ru" </w:instrText>
      </w:r>
      <w:r>
        <w:fldChar w:fldCharType="separate"/>
      </w:r>
      <w:r>
        <w:rPr>
          <w:b/>
          <w:bCs/>
          <w:color w:val="0000FF"/>
          <w:spacing w:val="0"/>
          <w:w w:val="100"/>
          <w:position w:val="0"/>
          <w:sz w:val="19"/>
          <w:szCs w:val="19"/>
          <w:shd w:val="clear" w:color="auto" w:fill="auto"/>
          <w:lang w:val="en-US" w:eastAsia="en-US" w:bidi="en-US"/>
        </w:rPr>
        <w:t>www.consultant.ru</w:t>
      </w:r>
      <w:r>
        <w:fldChar w:fldCharType="end"/>
      </w:r>
    </w:p>
    <w:p>
      <w:pPr>
        <w:pStyle w:val="Style16"/>
        <w:keepNext w:val="0"/>
        <w:keepLines w:val="0"/>
        <w:framePr w:w="1699" w:h="312" w:hRule="exact" w:wrap="none" w:vAnchor="page" w:hAnchor="page" w:x="9524" w:y="1560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Страница 1 из 14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912" w:right="360" w:bottom="456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6"/>
        <w:keepNext w:val="0"/>
        <w:keepLines w:val="0"/>
        <w:framePr w:w="4579" w:h="1032" w:hRule="exact" w:wrap="none" w:vAnchor="page" w:hAnchor="page" w:x="1052" w:y="41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Приказ Минздрава России от 06.12.2021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1122н</w:t>
      </w:r>
    </w:p>
    <w:p>
      <w:pPr>
        <w:pStyle w:val="Style16"/>
        <w:keepNext w:val="0"/>
        <w:keepLines w:val="0"/>
        <w:framePr w:w="4579" w:h="1032" w:hRule="exact" w:wrap="none" w:vAnchor="page" w:hAnchor="page" w:x="1052" w:y="41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(ред. от 12.12.2023)</w:t>
      </w:r>
    </w:p>
    <w:p>
      <w:pPr>
        <w:pStyle w:val="Style16"/>
        <w:keepNext w:val="0"/>
        <w:keepLines w:val="0"/>
        <w:framePr w:w="4579" w:h="1032" w:hRule="exact" w:wrap="none" w:vAnchor="page" w:hAnchor="page" w:x="1052" w:y="41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"Об утверждении национального календаря</w:t>
      </w:r>
    </w:p>
    <w:p>
      <w:pPr>
        <w:pStyle w:val="Style16"/>
        <w:keepNext w:val="0"/>
        <w:keepLines w:val="0"/>
        <w:framePr w:w="4579" w:h="1032" w:hRule="exact" w:wrap="none" w:vAnchor="page" w:hAnchor="page" w:x="1052" w:y="41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профилактичес...</w:t>
      </w:r>
    </w:p>
    <w:p>
      <w:pPr>
        <w:pStyle w:val="Style16"/>
        <w:keepNext w:val="0"/>
        <w:keepLines w:val="0"/>
        <w:framePr w:w="3811" w:h="480" w:hRule="exact" w:wrap="none" w:vAnchor="page" w:hAnchor="page" w:x="7355" w:y="68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>Документ предоставлен</w:t>
      </w:r>
      <w:r>
        <w:fldChar w:fldCharType="begin"/>
      </w:r>
      <w:r>
        <w:rPr/>
        <w:instrText> HYPERLINK "https://www.consultant.ru" </w:instrText>
      </w:r>
      <w:r>
        <w:fldChar w:fldCharType="separate"/>
      </w: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 xml:space="preserve"> </w:t>
      </w:r>
      <w:r>
        <w:rPr>
          <w:b/>
          <w:bCs/>
          <w:color w:val="0000FF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>КонсультантПлюс</w:t>
      </w:r>
      <w:r>
        <w:fldChar w:fldCharType="end"/>
      </w:r>
    </w:p>
    <w:p>
      <w:pPr>
        <w:pStyle w:val="Style16"/>
        <w:keepNext w:val="0"/>
        <w:keepLines w:val="0"/>
        <w:framePr w:w="3811" w:h="480" w:hRule="exact" w:wrap="none" w:vAnchor="page" w:hAnchor="page" w:x="7355" w:y="68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ru-RU" w:eastAsia="ru-RU" w:bidi="ru-RU"/>
        </w:rPr>
        <w:t>Дата сохранения: 06.09.2024</w:t>
      </w:r>
    </w:p>
    <w:p>
      <w:pPr>
        <w:pStyle w:val="Style21"/>
        <w:keepNext w:val="0"/>
        <w:keepLines w:val="0"/>
        <w:framePr w:w="10123" w:h="11400" w:hRule="exact" w:wrap="none" w:vAnchor="page" w:hAnchor="page" w:x="1043" w:y="1871"/>
        <w:widowControl w:val="0"/>
        <w:shd w:val="clear" w:color="auto" w:fill="auto"/>
        <w:bidi w:val="0"/>
        <w:spacing w:before="0" w:line="226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"О внесении изменений в приложения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1 и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2 к приказу Министерства здравоохранения Российской Федерации от 21 марта 2014 г.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125н "Об утверждении национального календаря профилактических прививок и календаря профилактических прививок по эпидемическим показаниям" (зарегистрирован Министерством юстиции Российской Федерации 17 мая 2017 г., регистрационный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46745);</w:t>
      </w:r>
    </w:p>
    <w:p>
      <w:pPr>
        <w:pStyle w:val="Style21"/>
        <w:keepNext w:val="0"/>
        <w:keepLines w:val="0"/>
        <w:framePr w:w="10123" w:h="11400" w:hRule="exact" w:wrap="none" w:vAnchor="page" w:hAnchor="page" w:x="1043" w:y="1871"/>
        <w:widowControl w:val="0"/>
        <w:shd w:val="clear" w:color="auto" w:fill="auto"/>
        <w:bidi w:val="0"/>
        <w:spacing w:before="0" w:line="226" w:lineRule="auto"/>
        <w:ind w:left="0" w:right="0" w:firstLine="560"/>
        <w:jc w:val="both"/>
      </w:pP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приказ</w:t>
      </w: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Министерства здравоохранения Российской Федерации от 19 февраля 2019 г.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69н "О внесении изменения в приложение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2 к приказу Министерства здравоохранения Российской Федерации от 21 марта 2014 г.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125н "Об утверждении национального календаря профилактических прививок и календаря профилактических прививок по эпидемическим показаниям" (зарегистрирован Министерством юстиции Российской Федерации 19 марта 2019 г., регистрационный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54089);</w:t>
      </w:r>
    </w:p>
    <w:p>
      <w:pPr>
        <w:pStyle w:val="Style21"/>
        <w:keepNext w:val="0"/>
        <w:keepLines w:val="0"/>
        <w:framePr w:w="10123" w:h="11400" w:hRule="exact" w:wrap="none" w:vAnchor="page" w:hAnchor="page" w:x="1043" w:y="1871"/>
        <w:widowControl w:val="0"/>
        <w:shd w:val="clear" w:color="auto" w:fill="auto"/>
        <w:bidi w:val="0"/>
        <w:spacing w:before="0" w:line="226" w:lineRule="auto"/>
        <w:ind w:left="0" w:right="0" w:firstLine="560"/>
        <w:jc w:val="both"/>
      </w:pP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приказ</w:t>
      </w: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Министерства здравоохранения Российской Федерации от 24 апреля 2019 г.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243н "О внесении изменений в приложение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1 к приказу Министерства здравоохранения Российской Федерации от 21 марта 2014 г.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125н "Об утверждении национального календаря профилактических прививок и календаря профилактических прививок по эпидемическим показаниям" (зарегистрирован Министерством юстиции Российской Федерации 15 июля 2019 г., регистрационный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55249);</w:t>
      </w:r>
    </w:p>
    <w:p>
      <w:pPr>
        <w:pStyle w:val="Style21"/>
        <w:keepNext w:val="0"/>
        <w:keepLines w:val="0"/>
        <w:framePr w:w="10123" w:h="11400" w:hRule="exact" w:wrap="none" w:vAnchor="page" w:hAnchor="page" w:x="1043" w:y="1871"/>
        <w:widowControl w:val="0"/>
        <w:shd w:val="clear" w:color="auto" w:fill="auto"/>
        <w:bidi w:val="0"/>
        <w:spacing w:before="0" w:line="226" w:lineRule="auto"/>
        <w:ind w:left="0" w:right="0" w:firstLine="560"/>
        <w:jc w:val="both"/>
      </w:pP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приказ</w:t>
      </w: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Министерства здравоохранения Российской Федерации от 14 сентября 2020 г.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967н "О внесении изменения в приложение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1 к приказу Министерства здравоохранения Российской Федерации от 21 марта 2014 г.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125н "Об утверждении национального календаря профилактических прививок и календаря профилактических прививок по эпидемическим показаниям" (зарегистрирован Министерством юстиции Российской Федерации 12 октября 2020 г., регистрационный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60329);</w:t>
      </w:r>
    </w:p>
    <w:p>
      <w:pPr>
        <w:pStyle w:val="Style21"/>
        <w:keepNext w:val="0"/>
        <w:keepLines w:val="0"/>
        <w:framePr w:w="10123" w:h="11400" w:hRule="exact" w:wrap="none" w:vAnchor="page" w:hAnchor="page" w:x="1043" w:y="1871"/>
        <w:widowControl w:val="0"/>
        <w:shd w:val="clear" w:color="auto" w:fill="auto"/>
        <w:bidi w:val="0"/>
        <w:spacing w:before="0" w:line="226" w:lineRule="auto"/>
        <w:ind w:left="0" w:right="0" w:firstLine="560"/>
        <w:jc w:val="both"/>
      </w:pP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приказ</w:t>
      </w: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Министерства здравоохранения Российской Федерации от 9 декабря 2020 г.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1307н "О внесении изменений в календарь профилактических прививок по эпидемическим показаниям, утвержденный приказом Министерства здравоохранения Российской Федерации от 21 марта 2014 г.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125н" (зарегистрирован Министерством юстиции Российской Федерации 16 декабря 2020 г., регистрационный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61502);</w:t>
      </w:r>
    </w:p>
    <w:p>
      <w:pPr>
        <w:pStyle w:val="Style21"/>
        <w:keepNext w:val="0"/>
        <w:keepLines w:val="0"/>
        <w:framePr w:w="10123" w:h="11400" w:hRule="exact" w:wrap="none" w:vAnchor="page" w:hAnchor="page" w:x="1043" w:y="1871"/>
        <w:widowControl w:val="0"/>
        <w:shd w:val="clear" w:color="auto" w:fill="auto"/>
        <w:bidi w:val="0"/>
        <w:spacing w:before="0" w:line="226" w:lineRule="auto"/>
        <w:ind w:left="0" w:right="0" w:firstLine="560"/>
        <w:jc w:val="both"/>
      </w:pP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приказ</w:t>
      </w: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Министерства здравоохранения Российской Федерации от 3 февраля 2021 г.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47н "О внесении изменения в календарь профилактических прививок по эпидемическим показаниям, утвержденный приказом Министерства здравоохранения Российской Федерации от 21 марта 2014 г.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125н" (зарегистрирован Министерством юстиции Российской Федерации 9 февраля 2021 г., регистрационный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62438).</w:t>
      </w:r>
    </w:p>
    <w:p>
      <w:pPr>
        <w:pStyle w:val="Style21"/>
        <w:keepNext w:val="0"/>
        <w:keepLines w:val="0"/>
        <w:framePr w:w="10123" w:h="11400" w:hRule="exact" w:wrap="none" w:vAnchor="page" w:hAnchor="page" w:x="1043" w:y="1871"/>
        <w:widowControl w:val="0"/>
        <w:numPr>
          <w:ilvl w:val="0"/>
          <w:numId w:val="1"/>
        </w:numPr>
        <w:shd w:val="clear" w:color="auto" w:fill="auto"/>
        <w:tabs>
          <w:tab w:pos="858" w:val="left"/>
        </w:tabs>
        <w:bidi w:val="0"/>
        <w:spacing w:before="0" w:after="0" w:line="226" w:lineRule="auto"/>
        <w:ind w:left="0" w:right="0" w:firstLine="5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Настоящий приказ действует до 1 сентября 2030 г.</w:t>
      </w:r>
    </w:p>
    <w:p>
      <w:pPr>
        <w:pStyle w:val="Style21"/>
        <w:keepNext w:val="0"/>
        <w:keepLines w:val="0"/>
        <w:framePr w:w="10123" w:h="11400" w:hRule="exact" w:wrap="none" w:vAnchor="page" w:hAnchor="page" w:x="1043" w:y="1871"/>
        <w:widowControl w:val="0"/>
        <w:shd w:val="clear" w:color="auto" w:fill="auto"/>
        <w:bidi w:val="0"/>
        <w:spacing w:before="0" w:line="22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(п. 3 введен </w:t>
      </w: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Приказом</w:t>
      </w: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Минздрава России от 12.12.2023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677н)</w:t>
      </w:r>
    </w:p>
    <w:p>
      <w:pPr>
        <w:pStyle w:val="Style21"/>
        <w:keepNext w:val="0"/>
        <w:keepLines w:val="0"/>
        <w:framePr w:w="10123" w:h="11400" w:hRule="exact" w:wrap="none" w:vAnchor="page" w:hAnchor="page" w:x="1043" w:y="1871"/>
        <w:widowControl w:val="0"/>
        <w:shd w:val="clear" w:color="auto" w:fill="auto"/>
        <w:bidi w:val="0"/>
        <w:spacing w:before="0" w:after="0" w:line="226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Министр</w:t>
      </w:r>
    </w:p>
    <w:p>
      <w:pPr>
        <w:pStyle w:val="Style21"/>
        <w:keepNext w:val="0"/>
        <w:keepLines w:val="0"/>
        <w:framePr w:w="10123" w:h="11400" w:hRule="exact" w:wrap="none" w:vAnchor="page" w:hAnchor="page" w:x="1043" w:y="1871"/>
        <w:widowControl w:val="0"/>
        <w:shd w:val="clear" w:color="auto" w:fill="auto"/>
        <w:bidi w:val="0"/>
        <w:spacing w:before="0" w:after="0" w:line="226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М.А.МУРАШКО</w:t>
      </w:r>
    </w:p>
    <w:p>
      <w:pPr>
        <w:pStyle w:val="Style21"/>
        <w:keepNext w:val="0"/>
        <w:keepLines w:val="0"/>
        <w:framePr w:w="10123" w:h="341" w:hRule="exact" w:wrap="none" w:vAnchor="page" w:hAnchor="page" w:x="1043" w:y="14490"/>
        <w:widowControl w:val="0"/>
        <w:pBdr>
          <w:bottom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Приложение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1</w:t>
      </w:r>
    </w:p>
    <w:p>
      <w:pPr>
        <w:pStyle w:val="Style16"/>
        <w:keepNext w:val="0"/>
        <w:keepLines w:val="0"/>
        <w:framePr w:w="2693" w:h="605" w:hRule="exact" w:wrap="none" w:vAnchor="page" w:hAnchor="page" w:x="1052" w:y="15398"/>
        <w:widowControl w:val="0"/>
        <w:shd w:val="clear" w:color="auto" w:fill="auto"/>
        <w:bidi w:val="0"/>
        <w:spacing w:before="0" w:after="0" w:line="199" w:lineRule="auto"/>
        <w:ind w:left="0" w:right="0" w:firstLine="0"/>
        <w:jc w:val="left"/>
        <w:rPr>
          <w:sz w:val="28"/>
          <w:szCs w:val="28"/>
        </w:rPr>
      </w:pPr>
      <w:r>
        <w:rPr>
          <w:b/>
          <w:bCs/>
          <w:color w:val="F58220"/>
          <w:spacing w:val="0"/>
          <w:w w:val="100"/>
          <w:position w:val="0"/>
          <w:sz w:val="28"/>
          <w:szCs w:val="28"/>
          <w:shd w:val="clear" w:color="auto" w:fill="auto"/>
          <w:lang w:val="ru-RU" w:eastAsia="ru-RU" w:bidi="ru-RU"/>
        </w:rPr>
        <w:t>КонсультантПлюс</w:t>
      </w:r>
    </w:p>
    <w:p>
      <w:pPr>
        <w:pStyle w:val="Style16"/>
        <w:keepNext w:val="0"/>
        <w:keepLines w:val="0"/>
        <w:framePr w:w="2693" w:h="605" w:hRule="exact" w:wrap="none" w:vAnchor="page" w:hAnchor="page" w:x="1052" w:y="15398"/>
        <w:widowControl w:val="0"/>
        <w:shd w:val="clear" w:color="auto" w:fill="auto"/>
        <w:bidi w:val="0"/>
        <w:spacing w:before="0" w:after="0" w:line="199" w:lineRule="auto"/>
        <w:ind w:left="0" w:right="0" w:firstLine="0"/>
        <w:jc w:val="left"/>
        <w:rPr>
          <w:sz w:val="17"/>
          <w:szCs w:val="17"/>
        </w:rPr>
      </w:pPr>
      <w:r>
        <w:rPr>
          <w:rFonts w:ascii="Arial" w:eastAsia="Arial" w:hAnsi="Arial" w:cs="Arial"/>
          <w:b/>
          <w:bCs/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ru-RU" w:eastAsia="ru-RU" w:bidi="ru-RU"/>
        </w:rPr>
        <w:t>надежная правовая поддержка</w:t>
      </w:r>
    </w:p>
    <w:p>
      <w:pPr>
        <w:pStyle w:val="Style16"/>
        <w:keepNext w:val="0"/>
        <w:keepLines w:val="0"/>
        <w:framePr w:w="1982" w:h="317" w:hRule="exact" w:wrap="none" w:vAnchor="page" w:hAnchor="page" w:x="5108" w:y="1560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19"/>
          <w:szCs w:val="19"/>
        </w:rPr>
      </w:pPr>
      <w:r>
        <w:fldChar w:fldCharType="begin"/>
      </w:r>
      <w:r>
        <w:rPr/>
        <w:instrText> HYPERLINK "https://www.consultant.ru" </w:instrText>
      </w:r>
      <w:r>
        <w:fldChar w:fldCharType="separate"/>
      </w:r>
      <w:r>
        <w:rPr>
          <w:b/>
          <w:bCs/>
          <w:color w:val="0000FF"/>
          <w:spacing w:val="0"/>
          <w:w w:val="100"/>
          <w:position w:val="0"/>
          <w:sz w:val="19"/>
          <w:szCs w:val="19"/>
          <w:shd w:val="clear" w:color="auto" w:fill="auto"/>
          <w:lang w:val="en-US" w:eastAsia="en-US" w:bidi="en-US"/>
        </w:rPr>
        <w:t>www.consultant.ru</w:t>
      </w:r>
      <w:r>
        <w:fldChar w:fldCharType="end"/>
      </w:r>
    </w:p>
    <w:p>
      <w:pPr>
        <w:pStyle w:val="Style16"/>
        <w:keepNext w:val="0"/>
        <w:keepLines w:val="0"/>
        <w:framePr w:w="1699" w:h="312" w:hRule="exact" w:wrap="none" w:vAnchor="page" w:hAnchor="page" w:x="9524" w:y="1560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Страница 2 из 14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912" w:right="360" w:bottom="456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6"/>
        <w:keepNext w:val="0"/>
        <w:keepLines w:val="0"/>
        <w:framePr w:w="4579" w:h="1032" w:hRule="exact" w:wrap="none" w:vAnchor="page" w:hAnchor="page" w:x="1043" w:y="41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Приказ Минздрава России от 06.12.2021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1122н</w:t>
      </w:r>
    </w:p>
    <w:p>
      <w:pPr>
        <w:pStyle w:val="Style16"/>
        <w:keepNext w:val="0"/>
        <w:keepLines w:val="0"/>
        <w:framePr w:w="4579" w:h="1032" w:hRule="exact" w:wrap="none" w:vAnchor="page" w:hAnchor="page" w:x="1043" w:y="41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(ред. от 12.12.2023)</w:t>
      </w:r>
    </w:p>
    <w:p>
      <w:pPr>
        <w:pStyle w:val="Style16"/>
        <w:keepNext w:val="0"/>
        <w:keepLines w:val="0"/>
        <w:framePr w:w="4579" w:h="1032" w:hRule="exact" w:wrap="none" w:vAnchor="page" w:hAnchor="page" w:x="1043" w:y="41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"Об утверждении национального календаря</w:t>
      </w:r>
    </w:p>
    <w:p>
      <w:pPr>
        <w:pStyle w:val="Style16"/>
        <w:keepNext w:val="0"/>
        <w:keepLines w:val="0"/>
        <w:framePr w:w="4579" w:h="1032" w:hRule="exact" w:wrap="none" w:vAnchor="page" w:hAnchor="page" w:x="1043" w:y="41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профилактичес...</w:t>
      </w:r>
    </w:p>
    <w:p>
      <w:pPr>
        <w:pStyle w:val="Style16"/>
        <w:keepNext w:val="0"/>
        <w:keepLines w:val="0"/>
        <w:framePr w:w="3811" w:h="480" w:hRule="exact" w:wrap="none" w:vAnchor="page" w:hAnchor="page" w:x="7345" w:y="68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>Документ предоставлен</w:t>
      </w:r>
      <w:r>
        <w:fldChar w:fldCharType="begin"/>
      </w:r>
      <w:r>
        <w:rPr/>
        <w:instrText> HYPERLINK "https://www.consultant.ru" </w:instrText>
      </w:r>
      <w:r>
        <w:fldChar w:fldCharType="separate"/>
      </w: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 xml:space="preserve"> </w:t>
      </w:r>
      <w:r>
        <w:rPr>
          <w:b/>
          <w:bCs/>
          <w:color w:val="0000FF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>КонсультантПлюс</w:t>
      </w:r>
      <w:r>
        <w:fldChar w:fldCharType="end"/>
      </w:r>
    </w:p>
    <w:p>
      <w:pPr>
        <w:pStyle w:val="Style16"/>
        <w:keepNext w:val="0"/>
        <w:keepLines w:val="0"/>
        <w:framePr w:w="3811" w:h="480" w:hRule="exact" w:wrap="none" w:vAnchor="page" w:hAnchor="page" w:x="7345" w:y="68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ru-RU" w:eastAsia="ru-RU" w:bidi="ru-RU"/>
        </w:rPr>
        <w:t>Дата сохранения: 06.09.2024</w:t>
      </w:r>
    </w:p>
    <w:p>
      <w:pPr>
        <w:pStyle w:val="Style21"/>
        <w:keepNext w:val="0"/>
        <w:keepLines w:val="0"/>
        <w:framePr w:w="10094" w:h="1402" w:hRule="exact" w:wrap="none" w:vAnchor="page" w:hAnchor="page" w:x="1057" w:y="1871"/>
        <w:widowControl w:val="0"/>
        <w:shd w:val="clear" w:color="auto" w:fill="auto"/>
        <w:bidi w:val="0"/>
        <w:spacing w:before="0" w:after="220" w:line="226" w:lineRule="auto"/>
        <w:ind w:left="5700" w:right="0" w:firstLine="0"/>
        <w:jc w:val="righ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к приказу Министерства здравоохранения Российской Федерации от 6 декабря 2021 г.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1122н</w:t>
      </w:r>
    </w:p>
    <w:p>
      <w:pPr>
        <w:pStyle w:val="Style23"/>
        <w:keepNext w:val="0"/>
        <w:keepLines w:val="0"/>
        <w:framePr w:w="10094" w:h="1402" w:hRule="exact" w:wrap="none" w:vAnchor="page" w:hAnchor="page" w:x="1057" w:y="187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НАЦИОНАЛЬНЫЙ КАЛЕНДАРЬ ПРОФИЛАКТИЧЕСКИХ ПРИВИВОК</w:t>
      </w:r>
    </w:p>
    <w:tbl>
      <w:tblPr>
        <w:tblOverlap w:val="never"/>
        <w:jc w:val="left"/>
        <w:tblLayout w:type="fixed"/>
      </w:tblPr>
      <w:tblGrid>
        <w:gridCol w:w="571"/>
        <w:gridCol w:w="5669"/>
        <w:gridCol w:w="2842"/>
      </w:tblGrid>
      <w:tr>
        <w:trPr>
          <w:trHeight w:val="100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9082" w:h="11486" w:wrap="none" w:vAnchor="page" w:hAnchor="page" w:x="1057" w:y="3450"/>
              <w:widowControl w:val="0"/>
              <w:shd w:val="clear" w:color="auto" w:fill="auto"/>
              <w:bidi w:val="0"/>
              <w:spacing w:before="80" w:after="0" w:line="221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 xml:space="preserve">N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п/п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9082" w:h="11486" w:wrap="none" w:vAnchor="page" w:hAnchor="page" w:x="1057" w:y="3450"/>
              <w:widowControl w:val="0"/>
              <w:shd w:val="clear" w:color="auto" w:fill="auto"/>
              <w:bidi w:val="0"/>
              <w:spacing w:before="80" w:after="0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Категории и возраст граждан, подлежащих обязательной вакцинации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framePr w:w="9082" w:h="11486" w:wrap="none" w:vAnchor="page" w:hAnchor="page" w:x="1057" w:y="345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Наименование профилактической прививки</w:t>
            </w:r>
          </w:p>
        </w:tc>
      </w:tr>
      <w:tr>
        <w:trPr>
          <w:trHeight w:val="100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9082" w:h="11486" w:wrap="none" w:vAnchor="page" w:hAnchor="page" w:x="1057" w:y="345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9082" w:h="11486" w:wrap="none" w:vAnchor="page" w:hAnchor="page" w:x="1057" w:y="345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Новорожденные в первые 24 часа жизни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9082" w:h="11486" w:wrap="none" w:vAnchor="page" w:hAnchor="page" w:x="1057" w:y="3450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Первая вакцинация против вирусного гепатита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B</w:t>
            </w:r>
          </w:p>
        </w:tc>
      </w:tr>
      <w:tr>
        <w:trPr>
          <w:trHeight w:val="74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9082" w:h="11486" w:wrap="none" w:vAnchor="page" w:hAnchor="page" w:x="1057" w:y="34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9082" w:h="11486" w:wrap="none" w:vAnchor="page" w:hAnchor="page" w:x="1057" w:y="34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Новорожденные на 3 - 7 день жизни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framePr w:w="9082" w:h="11486" w:wrap="none" w:vAnchor="page" w:hAnchor="page" w:x="1057" w:y="3450"/>
              <w:widowControl w:val="0"/>
              <w:shd w:val="clear" w:color="auto" w:fill="auto"/>
              <w:tabs>
                <w:tab w:pos="1973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Вакцинация</w:t>
              <w:tab/>
              <w:t>против</w:t>
            </w:r>
          </w:p>
          <w:p>
            <w:pPr>
              <w:pStyle w:val="Style32"/>
              <w:keepNext w:val="0"/>
              <w:keepLines w:val="0"/>
              <w:framePr w:w="9082" w:h="11486" w:wrap="none" w:vAnchor="page" w:hAnchor="page" w:x="1057" w:y="3450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туберкулеза</w:t>
            </w:r>
          </w:p>
        </w:tc>
      </w:tr>
      <w:tr>
        <w:trPr>
          <w:trHeight w:val="100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9082" w:h="11486" w:wrap="none" w:vAnchor="page" w:hAnchor="page" w:x="1057" w:y="345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9082" w:h="11486" w:wrap="none" w:vAnchor="page" w:hAnchor="page" w:x="1057" w:y="345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Дети 1 месяц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9082" w:h="11486" w:wrap="none" w:vAnchor="page" w:hAnchor="page" w:x="1057" w:y="3450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Вторая вакцинация против вирусного гепатита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B</w:t>
            </w:r>
          </w:p>
        </w:tc>
      </w:tr>
      <w:tr>
        <w:trPr>
          <w:trHeight w:val="1262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9082" w:h="11486" w:wrap="none" w:vAnchor="page" w:hAnchor="page" w:x="1057" w:y="345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4.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9082" w:h="11486" w:wrap="none" w:vAnchor="page" w:hAnchor="page" w:x="1057" w:y="345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Дети 2 месяца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framePr w:w="9082" w:h="11486" w:wrap="none" w:vAnchor="page" w:hAnchor="page" w:x="1057" w:y="345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Третья вакцинация против вирусного гепатита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 xml:space="preserve">B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(группы риска)</w:t>
            </w:r>
          </w:p>
        </w:tc>
      </w:tr>
      <w:tr>
        <w:trPr>
          <w:trHeight w:val="1003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9082" w:h="11486" w:wrap="none" w:vAnchor="page" w:hAnchor="page" w:x="1057" w:y="3450"/>
            </w:pP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9082" w:h="11486" w:wrap="none" w:vAnchor="page" w:hAnchor="page" w:x="1057" w:y="3450"/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framePr w:w="9082" w:h="11486" w:wrap="none" w:vAnchor="page" w:hAnchor="page" w:x="1057" w:y="345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Первая вакцинация против пневмококковой инфекции</w:t>
            </w:r>
          </w:p>
        </w:tc>
      </w:tr>
      <w:tr>
        <w:trPr>
          <w:trHeight w:val="1003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9082" w:h="11486" w:wrap="none" w:vAnchor="page" w:hAnchor="page" w:x="1057" w:y="345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5.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9082" w:h="11486" w:wrap="none" w:vAnchor="page" w:hAnchor="page" w:x="1057" w:y="345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Дети 3 месяца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9082" w:h="11486" w:wrap="none" w:vAnchor="page" w:hAnchor="page" w:x="1057" w:y="3450"/>
              <w:widowControl w:val="0"/>
              <w:shd w:val="clear" w:color="auto" w:fill="auto"/>
              <w:tabs>
                <w:tab w:pos="1450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Первая</w:t>
              <w:tab/>
              <w:t>вакцинация</w:t>
            </w:r>
          </w:p>
          <w:p>
            <w:pPr>
              <w:pStyle w:val="Style32"/>
              <w:keepNext w:val="0"/>
              <w:keepLines w:val="0"/>
              <w:framePr w:w="9082" w:h="11486" w:wrap="none" w:vAnchor="page" w:hAnchor="page" w:x="1057" w:y="3450"/>
              <w:widowControl w:val="0"/>
              <w:shd w:val="clear" w:color="auto" w:fill="auto"/>
              <w:tabs>
                <w:tab w:pos="1450" w:val="left"/>
              </w:tabs>
              <w:bidi w:val="0"/>
              <w:spacing w:before="0" w:after="0" w:line="223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против</w:t>
              <w:tab/>
              <w:t>дифтерии,</w:t>
            </w:r>
          </w:p>
          <w:p>
            <w:pPr>
              <w:pStyle w:val="Style32"/>
              <w:keepNext w:val="0"/>
              <w:keepLines w:val="0"/>
              <w:framePr w:w="9082" w:h="11486" w:wrap="none" w:vAnchor="page" w:hAnchor="page" w:x="1057" w:y="3450"/>
              <w:widowControl w:val="0"/>
              <w:shd w:val="clear" w:color="auto" w:fill="auto"/>
              <w:bidi w:val="0"/>
              <w:spacing w:before="0" w:after="0" w:line="223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коклюша, столбняка</w:t>
            </w:r>
          </w:p>
        </w:tc>
      </w:tr>
      <w:tr>
        <w:trPr>
          <w:trHeight w:val="744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9082" w:h="11486" w:wrap="none" w:vAnchor="page" w:hAnchor="page" w:x="1057" w:y="3450"/>
            </w:pP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9082" w:h="11486" w:wrap="none" w:vAnchor="page" w:hAnchor="page" w:x="1057" w:y="3450"/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framePr w:w="9082" w:h="11486" w:wrap="none" w:vAnchor="page" w:hAnchor="page" w:x="1057" w:y="3450"/>
              <w:widowControl w:val="0"/>
              <w:shd w:val="clear" w:color="auto" w:fill="auto"/>
              <w:tabs>
                <w:tab w:pos="1493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Первая</w:t>
              <w:tab/>
              <w:t>вакцинация</w:t>
            </w:r>
          </w:p>
          <w:p>
            <w:pPr>
              <w:pStyle w:val="Style32"/>
              <w:keepNext w:val="0"/>
              <w:keepLines w:val="0"/>
              <w:framePr w:w="9082" w:h="11486" w:wrap="none" w:vAnchor="page" w:hAnchor="page" w:x="1057" w:y="3450"/>
              <w:widowControl w:val="0"/>
              <w:shd w:val="clear" w:color="auto" w:fill="auto"/>
              <w:bidi w:val="0"/>
              <w:spacing w:before="0" w:after="0" w:line="223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против полиомиелита</w:t>
            </w:r>
          </w:p>
        </w:tc>
      </w:tr>
      <w:tr>
        <w:trPr>
          <w:trHeight w:val="1003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9082" w:h="11486" w:wrap="none" w:vAnchor="page" w:hAnchor="page" w:x="1057" w:y="3450"/>
            </w:pP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9082" w:h="11486" w:wrap="none" w:vAnchor="page" w:hAnchor="page" w:x="1057" w:y="3450"/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framePr w:w="9082" w:h="11486" w:wrap="none" w:vAnchor="page" w:hAnchor="page" w:x="1057" w:y="3450"/>
              <w:widowControl w:val="0"/>
              <w:shd w:val="clear" w:color="auto" w:fill="auto"/>
              <w:tabs>
                <w:tab w:pos="1493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Первая</w:t>
              <w:tab/>
              <w:t>вакцинация</w:t>
            </w:r>
          </w:p>
          <w:p>
            <w:pPr>
              <w:pStyle w:val="Style32"/>
              <w:keepNext w:val="0"/>
              <w:keepLines w:val="0"/>
              <w:framePr w:w="9082" w:h="11486" w:wrap="none" w:vAnchor="page" w:hAnchor="page" w:x="1057" w:y="3450"/>
              <w:widowControl w:val="0"/>
              <w:shd w:val="clear" w:color="auto" w:fill="auto"/>
              <w:tabs>
                <w:tab w:pos="1291" w:val="left"/>
              </w:tabs>
              <w:bidi w:val="0"/>
              <w:spacing w:before="0" w:after="0" w:line="223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против</w:t>
              <w:tab/>
              <w:t>гемофильной</w:t>
            </w:r>
          </w:p>
          <w:p>
            <w:pPr>
              <w:pStyle w:val="Style32"/>
              <w:keepNext w:val="0"/>
              <w:keepLines w:val="0"/>
              <w:framePr w:w="9082" w:h="11486" w:wrap="none" w:vAnchor="page" w:hAnchor="page" w:x="1057" w:y="3450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инфекции типа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b</w:t>
            </w:r>
          </w:p>
        </w:tc>
      </w:tr>
      <w:tr>
        <w:trPr>
          <w:trHeight w:val="1008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9082" w:h="11486" w:wrap="none" w:vAnchor="page" w:hAnchor="page" w:x="1057" w:y="345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6.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9082" w:h="11486" w:wrap="none" w:vAnchor="page" w:hAnchor="page" w:x="1057" w:y="345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Дети 4,5 месяца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9082" w:h="11486" w:wrap="none" w:vAnchor="page" w:hAnchor="page" w:x="1057" w:y="3450"/>
              <w:widowControl w:val="0"/>
              <w:shd w:val="clear" w:color="auto" w:fill="auto"/>
              <w:tabs>
                <w:tab w:pos="1450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Вторая</w:t>
              <w:tab/>
              <w:t>вакцинация</w:t>
            </w:r>
          </w:p>
          <w:p>
            <w:pPr>
              <w:pStyle w:val="Style32"/>
              <w:keepNext w:val="0"/>
              <w:keepLines w:val="0"/>
              <w:framePr w:w="9082" w:h="11486" w:wrap="none" w:vAnchor="page" w:hAnchor="page" w:x="1057" w:y="3450"/>
              <w:widowControl w:val="0"/>
              <w:shd w:val="clear" w:color="auto" w:fill="auto"/>
              <w:tabs>
                <w:tab w:pos="1450" w:val="left"/>
              </w:tabs>
              <w:bidi w:val="0"/>
              <w:spacing w:before="0" w:after="0" w:line="228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против</w:t>
              <w:tab/>
              <w:t>дифтерии,</w:t>
            </w:r>
          </w:p>
          <w:p>
            <w:pPr>
              <w:pStyle w:val="Style32"/>
              <w:keepNext w:val="0"/>
              <w:keepLines w:val="0"/>
              <w:framePr w:w="9082" w:h="11486" w:wrap="none" w:vAnchor="page" w:hAnchor="page" w:x="1057" w:y="3450"/>
              <w:widowControl w:val="0"/>
              <w:shd w:val="clear" w:color="auto" w:fill="auto"/>
              <w:bidi w:val="0"/>
              <w:spacing w:before="0" w:after="0" w:line="223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коклюша, столбняка</w:t>
            </w:r>
          </w:p>
        </w:tc>
      </w:tr>
      <w:tr>
        <w:trPr>
          <w:trHeight w:val="1003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9082" w:h="11486" w:wrap="none" w:vAnchor="page" w:hAnchor="page" w:x="1057" w:y="3450"/>
            </w:pP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9082" w:h="11486" w:wrap="none" w:vAnchor="page" w:hAnchor="page" w:x="1057" w:y="3450"/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framePr w:w="9082" w:h="11486" w:wrap="none" w:vAnchor="page" w:hAnchor="page" w:x="1057" w:y="345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Вторая вакцинация против гемофильной инфекции типа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b</w:t>
            </w:r>
          </w:p>
        </w:tc>
      </w:tr>
      <w:tr>
        <w:trPr>
          <w:trHeight w:val="696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9082" w:h="11486" w:wrap="none" w:vAnchor="page" w:hAnchor="page" w:x="1057" w:y="3450"/>
            </w:pP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9082" w:h="11486" w:wrap="none" w:vAnchor="page" w:hAnchor="page" w:x="1057" w:y="3450"/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framePr w:w="9082" w:h="11486" w:wrap="none" w:vAnchor="page" w:hAnchor="page" w:x="1057" w:y="3450"/>
              <w:widowControl w:val="0"/>
              <w:shd w:val="clear" w:color="auto" w:fill="auto"/>
              <w:tabs>
                <w:tab w:pos="1493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Вторая</w:t>
              <w:tab/>
              <w:t>вакцинация</w:t>
            </w:r>
          </w:p>
          <w:p>
            <w:pPr>
              <w:pStyle w:val="Style32"/>
              <w:keepNext w:val="0"/>
              <w:keepLines w:val="0"/>
              <w:framePr w:w="9082" w:h="11486" w:wrap="none" w:vAnchor="page" w:hAnchor="page" w:x="1057" w:y="3450"/>
              <w:widowControl w:val="0"/>
              <w:shd w:val="clear" w:color="auto" w:fill="auto"/>
              <w:bidi w:val="0"/>
              <w:spacing w:before="0" w:after="0" w:line="223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против полиомиелита</w:t>
            </w:r>
          </w:p>
        </w:tc>
      </w:tr>
    </w:tbl>
    <w:p>
      <w:pPr>
        <w:pStyle w:val="Style16"/>
        <w:keepNext w:val="0"/>
        <w:keepLines w:val="0"/>
        <w:framePr w:w="2693" w:h="605" w:hRule="exact" w:wrap="none" w:vAnchor="page" w:hAnchor="page" w:x="1043" w:y="15398"/>
        <w:widowControl w:val="0"/>
        <w:shd w:val="clear" w:color="auto" w:fill="auto"/>
        <w:bidi w:val="0"/>
        <w:spacing w:before="0" w:after="0" w:line="199" w:lineRule="auto"/>
        <w:ind w:left="0" w:right="0" w:firstLine="0"/>
        <w:jc w:val="left"/>
        <w:rPr>
          <w:sz w:val="28"/>
          <w:szCs w:val="28"/>
        </w:rPr>
      </w:pPr>
      <w:r>
        <w:rPr>
          <w:b/>
          <w:bCs/>
          <w:color w:val="F58220"/>
          <w:spacing w:val="0"/>
          <w:w w:val="100"/>
          <w:position w:val="0"/>
          <w:sz w:val="28"/>
          <w:szCs w:val="28"/>
          <w:shd w:val="clear" w:color="auto" w:fill="auto"/>
          <w:lang w:val="ru-RU" w:eastAsia="ru-RU" w:bidi="ru-RU"/>
        </w:rPr>
        <w:t>КонсультантПлюс</w:t>
      </w:r>
    </w:p>
    <w:p>
      <w:pPr>
        <w:pStyle w:val="Style16"/>
        <w:keepNext w:val="0"/>
        <w:keepLines w:val="0"/>
        <w:framePr w:w="2693" w:h="605" w:hRule="exact" w:wrap="none" w:vAnchor="page" w:hAnchor="page" w:x="1043" w:y="15398"/>
        <w:widowControl w:val="0"/>
        <w:shd w:val="clear" w:color="auto" w:fill="auto"/>
        <w:bidi w:val="0"/>
        <w:spacing w:before="0" w:after="0" w:line="199" w:lineRule="auto"/>
        <w:ind w:left="0" w:right="0" w:firstLine="0"/>
        <w:jc w:val="left"/>
        <w:rPr>
          <w:sz w:val="17"/>
          <w:szCs w:val="17"/>
        </w:rPr>
      </w:pPr>
      <w:r>
        <w:rPr>
          <w:rFonts w:ascii="Arial" w:eastAsia="Arial" w:hAnsi="Arial" w:cs="Arial"/>
          <w:b/>
          <w:bCs/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ru-RU" w:eastAsia="ru-RU" w:bidi="ru-RU"/>
        </w:rPr>
        <w:t>надежная правовая поддержка</w:t>
      </w:r>
    </w:p>
    <w:p>
      <w:pPr>
        <w:pStyle w:val="Style16"/>
        <w:keepNext w:val="0"/>
        <w:keepLines w:val="0"/>
        <w:framePr w:w="1982" w:h="317" w:hRule="exact" w:wrap="none" w:vAnchor="page" w:hAnchor="page" w:x="5099" w:y="1560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19"/>
          <w:szCs w:val="19"/>
        </w:rPr>
      </w:pPr>
      <w:r>
        <w:fldChar w:fldCharType="begin"/>
      </w:r>
      <w:r>
        <w:rPr/>
        <w:instrText> HYPERLINK "https://www.consultant.ru" </w:instrText>
      </w:r>
      <w:r>
        <w:fldChar w:fldCharType="separate"/>
      </w:r>
      <w:r>
        <w:rPr>
          <w:b/>
          <w:bCs/>
          <w:color w:val="0000FF"/>
          <w:spacing w:val="0"/>
          <w:w w:val="100"/>
          <w:position w:val="0"/>
          <w:sz w:val="19"/>
          <w:szCs w:val="19"/>
          <w:shd w:val="clear" w:color="auto" w:fill="auto"/>
          <w:lang w:val="en-US" w:eastAsia="en-US" w:bidi="en-US"/>
        </w:rPr>
        <w:t>www.consultant.ru</w:t>
      </w:r>
      <w:r>
        <w:fldChar w:fldCharType="end"/>
      </w:r>
    </w:p>
    <w:p>
      <w:pPr>
        <w:pStyle w:val="Style16"/>
        <w:keepNext w:val="0"/>
        <w:keepLines w:val="0"/>
        <w:framePr w:wrap="none" w:vAnchor="page" w:hAnchor="page" w:x="9515" w:y="1560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Страница 3 из 14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912" w:right="360" w:bottom="456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6"/>
        <w:keepNext w:val="0"/>
        <w:keepLines w:val="0"/>
        <w:framePr w:w="4579" w:h="1032" w:hRule="exact" w:wrap="none" w:vAnchor="page" w:hAnchor="page" w:x="1043" w:y="41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Приказ Минздрава России от 06.12.2021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1122н</w:t>
      </w:r>
    </w:p>
    <w:p>
      <w:pPr>
        <w:pStyle w:val="Style16"/>
        <w:keepNext w:val="0"/>
        <w:keepLines w:val="0"/>
        <w:framePr w:w="4579" w:h="1032" w:hRule="exact" w:wrap="none" w:vAnchor="page" w:hAnchor="page" w:x="1043" w:y="41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(ред. от 12.12.2023)</w:t>
      </w:r>
    </w:p>
    <w:p>
      <w:pPr>
        <w:pStyle w:val="Style16"/>
        <w:keepNext w:val="0"/>
        <w:keepLines w:val="0"/>
        <w:framePr w:w="4579" w:h="1032" w:hRule="exact" w:wrap="none" w:vAnchor="page" w:hAnchor="page" w:x="1043" w:y="41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"Об утверждении национального календаря</w:t>
      </w:r>
    </w:p>
    <w:p>
      <w:pPr>
        <w:pStyle w:val="Style16"/>
        <w:keepNext w:val="0"/>
        <w:keepLines w:val="0"/>
        <w:framePr w:w="4579" w:h="1032" w:hRule="exact" w:wrap="none" w:vAnchor="page" w:hAnchor="page" w:x="1043" w:y="41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профилактичес...</w:t>
      </w:r>
    </w:p>
    <w:p>
      <w:pPr>
        <w:pStyle w:val="Style16"/>
        <w:keepNext w:val="0"/>
        <w:keepLines w:val="0"/>
        <w:framePr w:w="3811" w:h="480" w:hRule="exact" w:wrap="none" w:vAnchor="page" w:hAnchor="page" w:x="7345" w:y="68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>Документ предоставлен</w:t>
      </w:r>
      <w:r>
        <w:fldChar w:fldCharType="begin"/>
      </w:r>
      <w:r>
        <w:rPr/>
        <w:instrText> HYPERLINK "https://www.consultant.ru" </w:instrText>
      </w:r>
      <w:r>
        <w:fldChar w:fldCharType="separate"/>
      </w: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 xml:space="preserve"> </w:t>
      </w:r>
      <w:r>
        <w:rPr>
          <w:b/>
          <w:bCs/>
          <w:color w:val="0000FF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>КонсультантПлюс</w:t>
      </w:r>
      <w:r>
        <w:fldChar w:fldCharType="end"/>
      </w:r>
    </w:p>
    <w:p>
      <w:pPr>
        <w:pStyle w:val="Style16"/>
        <w:keepNext w:val="0"/>
        <w:keepLines w:val="0"/>
        <w:framePr w:w="3811" w:h="480" w:hRule="exact" w:wrap="none" w:vAnchor="page" w:hAnchor="page" w:x="7345" w:y="68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ru-RU" w:eastAsia="ru-RU" w:bidi="ru-RU"/>
        </w:rPr>
        <w:t>Дата сохранения: 06.09.2024</w:t>
      </w:r>
    </w:p>
    <w:tbl>
      <w:tblPr>
        <w:tblOverlap w:val="never"/>
        <w:jc w:val="left"/>
        <w:tblLayout w:type="fixed"/>
      </w:tblPr>
      <w:tblGrid>
        <w:gridCol w:w="571"/>
        <w:gridCol w:w="5669"/>
        <w:gridCol w:w="2842"/>
      </w:tblGrid>
      <w:tr>
        <w:trPr>
          <w:trHeight w:val="1128" w:hRule="exact"/>
        </w:trPr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9082" w:h="12686" w:wrap="none" w:vAnchor="page" w:hAnchor="page" w:x="1057" w:y="189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9082" w:h="12686" w:wrap="none" w:vAnchor="page" w:hAnchor="page" w:x="1057" w:y="189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framePr w:w="9082" w:h="12686" w:wrap="none" w:vAnchor="page" w:hAnchor="page" w:x="1057" w:y="1895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Вторая вакцинация против пневмококковой инфекции</w:t>
            </w:r>
          </w:p>
        </w:tc>
      </w:tr>
      <w:tr>
        <w:trPr>
          <w:trHeight w:val="1003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9082" w:h="12686" w:wrap="none" w:vAnchor="page" w:hAnchor="page" w:x="1057" w:y="1895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7.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9082" w:h="12686" w:wrap="none" w:vAnchor="page" w:hAnchor="page" w:x="1057" w:y="1895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Дети 6 месяцев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9082" w:h="12686" w:wrap="none" w:vAnchor="page" w:hAnchor="page" w:x="1057" w:y="1895"/>
              <w:widowControl w:val="0"/>
              <w:shd w:val="clear" w:color="auto" w:fill="auto"/>
              <w:tabs>
                <w:tab w:pos="1435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Третья</w:t>
              <w:tab/>
              <w:t>вакцинация</w:t>
            </w:r>
          </w:p>
          <w:p>
            <w:pPr>
              <w:pStyle w:val="Style32"/>
              <w:keepNext w:val="0"/>
              <w:keepLines w:val="0"/>
              <w:framePr w:w="9082" w:h="12686" w:wrap="none" w:vAnchor="page" w:hAnchor="page" w:x="1057" w:y="1895"/>
              <w:widowControl w:val="0"/>
              <w:shd w:val="clear" w:color="auto" w:fill="auto"/>
              <w:tabs>
                <w:tab w:pos="1632" w:val="left"/>
              </w:tabs>
              <w:bidi w:val="0"/>
              <w:spacing w:before="0" w:after="0" w:line="223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против</w:t>
              <w:tab/>
              <w:t>дифтерии,</w:t>
            </w:r>
          </w:p>
          <w:p>
            <w:pPr>
              <w:pStyle w:val="Style32"/>
              <w:keepNext w:val="0"/>
              <w:keepLines w:val="0"/>
              <w:framePr w:w="9082" w:h="12686" w:wrap="none" w:vAnchor="page" w:hAnchor="page" w:x="1057" w:y="1895"/>
              <w:widowControl w:val="0"/>
              <w:shd w:val="clear" w:color="auto" w:fill="auto"/>
              <w:bidi w:val="0"/>
              <w:spacing w:before="0" w:after="0" w:line="223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коклюша, столбняка</w:t>
            </w:r>
          </w:p>
        </w:tc>
      </w:tr>
      <w:tr>
        <w:trPr>
          <w:trHeight w:val="1003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9082" w:h="12686" w:wrap="none" w:vAnchor="page" w:hAnchor="page" w:x="1057" w:y="1895"/>
            </w:pP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9082" w:h="12686" w:wrap="none" w:vAnchor="page" w:hAnchor="page" w:x="1057" w:y="1895"/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9082" w:h="12686" w:wrap="none" w:vAnchor="page" w:hAnchor="page" w:x="1057" w:y="1895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Третья вакцинация против вирусного гепатита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B</w:t>
            </w:r>
          </w:p>
        </w:tc>
      </w:tr>
      <w:tr>
        <w:trPr>
          <w:trHeight w:val="744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9082" w:h="12686" w:wrap="none" w:vAnchor="page" w:hAnchor="page" w:x="1057" w:y="1895"/>
            </w:pP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9082" w:h="12686" w:wrap="none" w:vAnchor="page" w:hAnchor="page" w:x="1057" w:y="1895"/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framePr w:w="9082" w:h="12686" w:wrap="none" w:vAnchor="page" w:hAnchor="page" w:x="1057" w:y="1895"/>
              <w:widowControl w:val="0"/>
              <w:shd w:val="clear" w:color="auto" w:fill="auto"/>
              <w:tabs>
                <w:tab w:pos="1488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Третья</w:t>
              <w:tab/>
              <w:t>вакцинация</w:t>
            </w:r>
          </w:p>
          <w:p>
            <w:pPr>
              <w:pStyle w:val="Style32"/>
              <w:keepNext w:val="0"/>
              <w:keepLines w:val="0"/>
              <w:framePr w:w="9082" w:h="12686" w:wrap="none" w:vAnchor="page" w:hAnchor="page" w:x="1057" w:y="1895"/>
              <w:widowControl w:val="0"/>
              <w:shd w:val="clear" w:color="auto" w:fill="auto"/>
              <w:bidi w:val="0"/>
              <w:spacing w:before="0" w:after="0" w:line="223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против полиомиелита</w:t>
            </w:r>
          </w:p>
        </w:tc>
      </w:tr>
      <w:tr>
        <w:trPr>
          <w:trHeight w:val="1003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9082" w:h="12686" w:wrap="none" w:vAnchor="page" w:hAnchor="page" w:x="1057" w:y="1895"/>
            </w:pP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9082" w:h="12686" w:wrap="none" w:vAnchor="page" w:hAnchor="page" w:x="1057" w:y="1895"/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framePr w:w="9082" w:h="12686" w:wrap="none" w:vAnchor="page" w:hAnchor="page" w:x="1057" w:y="1895"/>
              <w:widowControl w:val="0"/>
              <w:shd w:val="clear" w:color="auto" w:fill="auto"/>
              <w:tabs>
                <w:tab w:pos="1282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Третья</w:t>
              <w:tab/>
              <w:t>вакцинация</w:t>
            </w:r>
          </w:p>
          <w:p>
            <w:pPr>
              <w:pStyle w:val="Style32"/>
              <w:keepNext w:val="0"/>
              <w:keepLines w:val="0"/>
              <w:framePr w:w="9082" w:h="12686" w:wrap="none" w:vAnchor="page" w:hAnchor="page" w:x="1057" w:y="1895"/>
              <w:widowControl w:val="0"/>
              <w:shd w:val="clear" w:color="auto" w:fill="auto"/>
              <w:tabs>
                <w:tab w:pos="1286" w:val="left"/>
              </w:tabs>
              <w:bidi w:val="0"/>
              <w:spacing w:before="0" w:after="0" w:line="223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против</w:t>
              <w:tab/>
              <w:t>гемофильной</w:t>
            </w:r>
          </w:p>
          <w:p>
            <w:pPr>
              <w:pStyle w:val="Style32"/>
              <w:keepNext w:val="0"/>
              <w:keepLines w:val="0"/>
              <w:framePr w:w="9082" w:h="12686" w:wrap="none" w:vAnchor="page" w:hAnchor="page" w:x="1057" w:y="1895"/>
              <w:widowControl w:val="0"/>
              <w:shd w:val="clear" w:color="auto" w:fill="auto"/>
              <w:bidi w:val="0"/>
              <w:spacing w:before="0" w:after="0" w:line="223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инфекции типа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b</w:t>
            </w:r>
          </w:p>
        </w:tc>
      </w:tr>
      <w:tr>
        <w:trPr>
          <w:trHeight w:val="1003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9082" w:h="12686" w:wrap="none" w:vAnchor="page" w:hAnchor="page" w:x="1057" w:y="1895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8.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9082" w:h="12686" w:wrap="none" w:vAnchor="page" w:hAnchor="page" w:x="1057" w:y="1895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Дети 12 месяцев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framePr w:w="9082" w:h="12686" w:wrap="none" w:vAnchor="page" w:hAnchor="page" w:x="1057" w:y="1895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Вакцинация против кори, краснухи, эпидемического паротита</w:t>
            </w:r>
          </w:p>
        </w:tc>
      </w:tr>
      <w:tr>
        <w:trPr>
          <w:trHeight w:val="1267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9082" w:h="12686" w:wrap="none" w:vAnchor="page" w:hAnchor="page" w:x="1057" w:y="1895"/>
            </w:pP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9082" w:h="12686" w:wrap="none" w:vAnchor="page" w:hAnchor="page" w:x="1057" w:y="1895"/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framePr w:w="9082" w:h="12686" w:wrap="none" w:vAnchor="page" w:hAnchor="page" w:x="1057" w:y="1895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Четвертая вакцинация против вирусного гепатита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 xml:space="preserve">B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(группы риска)</w:t>
            </w:r>
          </w:p>
        </w:tc>
      </w:tr>
      <w:tr>
        <w:trPr>
          <w:trHeight w:val="100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9082" w:h="12686" w:wrap="none" w:vAnchor="page" w:hAnchor="page" w:x="1057" w:y="1895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9.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9082" w:h="12686" w:wrap="none" w:vAnchor="page" w:hAnchor="page" w:x="1057" w:y="1895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Дети 15 месяцев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framePr w:w="9082" w:h="12686" w:wrap="none" w:vAnchor="page" w:hAnchor="page" w:x="1057" w:y="1895"/>
              <w:widowControl w:val="0"/>
              <w:shd w:val="clear" w:color="auto" w:fill="auto"/>
              <w:tabs>
                <w:tab w:pos="1973" w:val="left"/>
              </w:tabs>
              <w:bidi w:val="0"/>
              <w:spacing w:before="0" w:after="0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Ревакцинация</w:t>
              <w:tab/>
              <w:t>против</w:t>
            </w:r>
          </w:p>
          <w:p>
            <w:pPr>
              <w:pStyle w:val="Style32"/>
              <w:keepNext w:val="0"/>
              <w:keepLines w:val="0"/>
              <w:framePr w:w="9082" w:h="12686" w:wrap="none" w:vAnchor="page" w:hAnchor="page" w:x="1057" w:y="1895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пневмококковой инфекции</w:t>
            </w:r>
          </w:p>
        </w:tc>
      </w:tr>
      <w:tr>
        <w:trPr>
          <w:trHeight w:val="1003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9082" w:h="12686" w:wrap="none" w:vAnchor="page" w:hAnchor="page" w:x="1057" w:y="1895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10.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9082" w:h="12686" w:wrap="none" w:vAnchor="page" w:hAnchor="page" w:x="1057" w:y="1895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Дети 18 месяцев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9082" w:h="12686" w:wrap="none" w:vAnchor="page" w:hAnchor="page" w:x="1057" w:y="1895"/>
              <w:widowControl w:val="0"/>
              <w:shd w:val="clear" w:color="auto" w:fill="auto"/>
              <w:tabs>
                <w:tab w:pos="1205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Первая</w:t>
              <w:tab/>
              <w:t>ревакцинация</w:t>
            </w:r>
          </w:p>
          <w:p>
            <w:pPr>
              <w:pStyle w:val="Style32"/>
              <w:keepNext w:val="0"/>
              <w:keepLines w:val="0"/>
              <w:framePr w:w="9082" w:h="12686" w:wrap="none" w:vAnchor="page" w:hAnchor="page" w:x="1057" w:y="1895"/>
              <w:widowControl w:val="0"/>
              <w:shd w:val="clear" w:color="auto" w:fill="auto"/>
              <w:tabs>
                <w:tab w:pos="1632" w:val="left"/>
              </w:tabs>
              <w:bidi w:val="0"/>
              <w:spacing w:before="0" w:after="0" w:line="223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против</w:t>
              <w:tab/>
              <w:t>дифтерии,</w:t>
            </w:r>
          </w:p>
          <w:p>
            <w:pPr>
              <w:pStyle w:val="Style32"/>
              <w:keepNext w:val="0"/>
              <w:keepLines w:val="0"/>
              <w:framePr w:w="9082" w:h="12686" w:wrap="none" w:vAnchor="page" w:hAnchor="page" w:x="1057" w:y="1895"/>
              <w:widowControl w:val="0"/>
              <w:shd w:val="clear" w:color="auto" w:fill="auto"/>
              <w:bidi w:val="0"/>
              <w:spacing w:before="0" w:after="0" w:line="223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коклюша, столбняка</w:t>
            </w:r>
          </w:p>
        </w:tc>
      </w:tr>
      <w:tr>
        <w:trPr>
          <w:trHeight w:val="744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9082" w:h="12686" w:wrap="none" w:vAnchor="page" w:hAnchor="page" w:x="1057" w:y="1895"/>
            </w:pP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9082" w:h="12686" w:wrap="none" w:vAnchor="page" w:hAnchor="page" w:x="1057" w:y="1895"/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framePr w:w="9082" w:h="12686" w:wrap="none" w:vAnchor="page" w:hAnchor="page" w:x="1057" w:y="1895"/>
              <w:widowControl w:val="0"/>
              <w:shd w:val="clear" w:color="auto" w:fill="auto"/>
              <w:tabs>
                <w:tab w:pos="1258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Первая</w:t>
              <w:tab/>
              <w:t>ревакцинация</w:t>
            </w:r>
          </w:p>
          <w:p>
            <w:pPr>
              <w:pStyle w:val="Style32"/>
              <w:keepNext w:val="0"/>
              <w:keepLines w:val="0"/>
              <w:framePr w:w="9082" w:h="12686" w:wrap="none" w:vAnchor="page" w:hAnchor="page" w:x="1057" w:y="1895"/>
              <w:widowControl w:val="0"/>
              <w:shd w:val="clear" w:color="auto" w:fill="auto"/>
              <w:bidi w:val="0"/>
              <w:spacing w:before="0" w:after="0" w:line="223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против полиомиелита</w:t>
            </w:r>
          </w:p>
        </w:tc>
      </w:tr>
      <w:tr>
        <w:trPr>
          <w:trHeight w:val="1003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9082" w:h="12686" w:wrap="none" w:vAnchor="page" w:hAnchor="page" w:x="1057" w:y="1895"/>
            </w:pP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9082" w:h="12686" w:wrap="none" w:vAnchor="page" w:hAnchor="page" w:x="1057" w:y="1895"/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9082" w:h="12686" w:wrap="none" w:vAnchor="page" w:hAnchor="page" w:x="1057" w:y="1895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Ревакцинация против гемофильной инфекции типа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b</w:t>
            </w:r>
          </w:p>
        </w:tc>
      </w:tr>
      <w:tr>
        <w:trPr>
          <w:trHeight w:val="74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9082" w:h="12686" w:wrap="none" w:vAnchor="page" w:hAnchor="page" w:x="1057" w:y="189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11.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9082" w:h="12686" w:wrap="none" w:vAnchor="page" w:hAnchor="page" w:x="1057" w:y="189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Дети 20 месяцев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framePr w:w="9082" w:h="12686" w:wrap="none" w:vAnchor="page" w:hAnchor="page" w:x="1057" w:y="1895"/>
              <w:widowControl w:val="0"/>
              <w:shd w:val="clear" w:color="auto" w:fill="auto"/>
              <w:tabs>
                <w:tab w:pos="1258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Вторая</w:t>
              <w:tab/>
              <w:t>ревакцинация</w:t>
            </w:r>
          </w:p>
          <w:p>
            <w:pPr>
              <w:pStyle w:val="Style32"/>
              <w:keepNext w:val="0"/>
              <w:keepLines w:val="0"/>
              <w:framePr w:w="9082" w:h="12686" w:wrap="none" w:vAnchor="page" w:hAnchor="page" w:x="1057" w:y="1895"/>
              <w:widowControl w:val="0"/>
              <w:shd w:val="clear" w:color="auto" w:fill="auto"/>
              <w:bidi w:val="0"/>
              <w:spacing w:before="0" w:after="0" w:line="223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против полиомиелита</w:t>
            </w:r>
          </w:p>
        </w:tc>
      </w:tr>
      <w:tr>
        <w:trPr>
          <w:trHeight w:val="103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9082" w:h="12686" w:wrap="none" w:vAnchor="page" w:hAnchor="page" w:x="1057" w:y="1895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12.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9082" w:h="12686" w:wrap="none" w:vAnchor="page" w:hAnchor="page" w:x="1057" w:y="1895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Дети 6 лет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9082" w:h="12686" w:wrap="none" w:vAnchor="page" w:hAnchor="page" w:x="1057" w:y="1895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Ревакцинация против кори, краснухи, эпидемического паротита</w:t>
            </w:r>
          </w:p>
        </w:tc>
      </w:tr>
    </w:tbl>
    <w:p>
      <w:pPr>
        <w:pStyle w:val="Style16"/>
        <w:keepNext w:val="0"/>
        <w:keepLines w:val="0"/>
        <w:framePr w:w="2693" w:h="605" w:hRule="exact" w:wrap="none" w:vAnchor="page" w:hAnchor="page" w:x="1043" w:y="15398"/>
        <w:widowControl w:val="0"/>
        <w:shd w:val="clear" w:color="auto" w:fill="auto"/>
        <w:bidi w:val="0"/>
        <w:spacing w:before="0" w:after="0" w:line="199" w:lineRule="auto"/>
        <w:ind w:left="0" w:right="0" w:firstLine="0"/>
        <w:jc w:val="left"/>
        <w:rPr>
          <w:sz w:val="28"/>
          <w:szCs w:val="28"/>
        </w:rPr>
      </w:pPr>
      <w:r>
        <w:rPr>
          <w:b/>
          <w:bCs/>
          <w:color w:val="F58220"/>
          <w:spacing w:val="0"/>
          <w:w w:val="100"/>
          <w:position w:val="0"/>
          <w:sz w:val="28"/>
          <w:szCs w:val="28"/>
          <w:shd w:val="clear" w:color="auto" w:fill="auto"/>
          <w:lang w:val="ru-RU" w:eastAsia="ru-RU" w:bidi="ru-RU"/>
        </w:rPr>
        <w:t>КонсультантПлюс</w:t>
      </w:r>
    </w:p>
    <w:p>
      <w:pPr>
        <w:pStyle w:val="Style16"/>
        <w:keepNext w:val="0"/>
        <w:keepLines w:val="0"/>
        <w:framePr w:w="2693" w:h="605" w:hRule="exact" w:wrap="none" w:vAnchor="page" w:hAnchor="page" w:x="1043" w:y="15398"/>
        <w:widowControl w:val="0"/>
        <w:shd w:val="clear" w:color="auto" w:fill="auto"/>
        <w:bidi w:val="0"/>
        <w:spacing w:before="0" w:after="0" w:line="199" w:lineRule="auto"/>
        <w:ind w:left="0" w:right="0" w:firstLine="0"/>
        <w:jc w:val="left"/>
        <w:rPr>
          <w:sz w:val="17"/>
          <w:szCs w:val="17"/>
        </w:rPr>
      </w:pPr>
      <w:r>
        <w:rPr>
          <w:rFonts w:ascii="Arial" w:eastAsia="Arial" w:hAnsi="Arial" w:cs="Arial"/>
          <w:b/>
          <w:bCs/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ru-RU" w:eastAsia="ru-RU" w:bidi="ru-RU"/>
        </w:rPr>
        <w:t>надежная правовая поддержка</w:t>
      </w:r>
    </w:p>
    <w:p>
      <w:pPr>
        <w:pStyle w:val="Style16"/>
        <w:keepNext w:val="0"/>
        <w:keepLines w:val="0"/>
        <w:framePr w:w="1982" w:h="317" w:hRule="exact" w:wrap="none" w:vAnchor="page" w:hAnchor="page" w:x="5099" w:y="1560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19"/>
          <w:szCs w:val="19"/>
        </w:rPr>
      </w:pPr>
      <w:r>
        <w:fldChar w:fldCharType="begin"/>
      </w:r>
      <w:r>
        <w:rPr/>
        <w:instrText> HYPERLINK "https://www.consultant.ru" </w:instrText>
      </w:r>
      <w:r>
        <w:fldChar w:fldCharType="separate"/>
      </w:r>
      <w:r>
        <w:rPr>
          <w:b/>
          <w:bCs/>
          <w:color w:val="0000FF"/>
          <w:spacing w:val="0"/>
          <w:w w:val="100"/>
          <w:position w:val="0"/>
          <w:sz w:val="19"/>
          <w:szCs w:val="19"/>
          <w:shd w:val="clear" w:color="auto" w:fill="auto"/>
          <w:lang w:val="en-US" w:eastAsia="en-US" w:bidi="en-US"/>
        </w:rPr>
        <w:t>www.consultant.ru</w:t>
      </w:r>
      <w:r>
        <w:fldChar w:fldCharType="end"/>
      </w:r>
    </w:p>
    <w:p>
      <w:pPr>
        <w:pStyle w:val="Style16"/>
        <w:keepNext w:val="0"/>
        <w:keepLines w:val="0"/>
        <w:framePr w:wrap="none" w:vAnchor="page" w:hAnchor="page" w:x="9515" w:y="1560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Страница 4 из 14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912" w:right="360" w:bottom="456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6"/>
        <w:keepNext w:val="0"/>
        <w:keepLines w:val="0"/>
        <w:framePr w:w="4579" w:h="1032" w:hRule="exact" w:wrap="none" w:vAnchor="page" w:hAnchor="page" w:x="1549" w:y="41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Приказ Минздрава России от 06.12.2021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1122н</w:t>
      </w:r>
    </w:p>
    <w:p>
      <w:pPr>
        <w:pStyle w:val="Style16"/>
        <w:keepNext w:val="0"/>
        <w:keepLines w:val="0"/>
        <w:framePr w:w="4579" w:h="1032" w:hRule="exact" w:wrap="none" w:vAnchor="page" w:hAnchor="page" w:x="1549" w:y="41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(ред. от 12.12.2023)</w:t>
      </w:r>
    </w:p>
    <w:p>
      <w:pPr>
        <w:pStyle w:val="Style16"/>
        <w:keepNext w:val="0"/>
        <w:keepLines w:val="0"/>
        <w:framePr w:w="4579" w:h="1032" w:hRule="exact" w:wrap="none" w:vAnchor="page" w:hAnchor="page" w:x="1549" w:y="41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"Об утверждении национального календаря</w:t>
      </w:r>
    </w:p>
    <w:p>
      <w:pPr>
        <w:pStyle w:val="Style16"/>
        <w:keepNext w:val="0"/>
        <w:keepLines w:val="0"/>
        <w:framePr w:w="4579" w:h="1032" w:hRule="exact" w:wrap="none" w:vAnchor="page" w:hAnchor="page" w:x="1549" w:y="41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профилактичес...</w:t>
      </w:r>
    </w:p>
    <w:p>
      <w:pPr>
        <w:pStyle w:val="Style16"/>
        <w:keepNext w:val="0"/>
        <w:keepLines w:val="0"/>
        <w:framePr w:w="3811" w:h="480" w:hRule="exact" w:wrap="none" w:vAnchor="page" w:hAnchor="page" w:x="7851" w:y="68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>Документ предоставлен</w:t>
      </w:r>
      <w:r>
        <w:fldChar w:fldCharType="begin"/>
      </w:r>
      <w:r>
        <w:rPr/>
        <w:instrText> HYPERLINK "https://www.consultant.ru" </w:instrText>
      </w:r>
      <w:r>
        <w:fldChar w:fldCharType="separate"/>
      </w: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 xml:space="preserve"> </w:t>
      </w:r>
      <w:r>
        <w:rPr>
          <w:b/>
          <w:bCs/>
          <w:color w:val="0000FF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>КонсультантПлюс</w:t>
      </w:r>
      <w:r>
        <w:fldChar w:fldCharType="end"/>
      </w:r>
    </w:p>
    <w:p>
      <w:pPr>
        <w:pStyle w:val="Style16"/>
        <w:keepNext w:val="0"/>
        <w:keepLines w:val="0"/>
        <w:framePr w:w="3811" w:h="480" w:hRule="exact" w:wrap="none" w:vAnchor="page" w:hAnchor="page" w:x="7851" w:y="68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ru-RU" w:eastAsia="ru-RU" w:bidi="ru-RU"/>
        </w:rPr>
        <w:t>Дата сохранения: 06.09.2024</w:t>
      </w:r>
    </w:p>
    <w:tbl>
      <w:tblPr>
        <w:tblOverlap w:val="never"/>
        <w:jc w:val="left"/>
        <w:tblLayout w:type="fixed"/>
      </w:tblPr>
      <w:tblGrid>
        <w:gridCol w:w="571"/>
        <w:gridCol w:w="5669"/>
        <w:gridCol w:w="2842"/>
      </w:tblGrid>
      <w:tr>
        <w:trPr>
          <w:trHeight w:val="749" w:hRule="exact"/>
        </w:trPr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9082" w:h="12974" w:wrap="none" w:vAnchor="page" w:hAnchor="page" w:x="1563" w:y="189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9082" w:h="12974" w:wrap="none" w:vAnchor="page" w:hAnchor="page" w:x="1563" w:y="189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framePr w:w="9082" w:h="12974" w:wrap="none" w:vAnchor="page" w:hAnchor="page" w:x="1563" w:y="1890"/>
              <w:widowControl w:val="0"/>
              <w:shd w:val="clear" w:color="auto" w:fill="auto"/>
              <w:tabs>
                <w:tab w:pos="1253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Третья</w:t>
              <w:tab/>
              <w:t>ревакцинация</w:t>
            </w:r>
          </w:p>
          <w:p>
            <w:pPr>
              <w:pStyle w:val="Style32"/>
              <w:keepNext w:val="0"/>
              <w:keepLines w:val="0"/>
              <w:framePr w:w="9082" w:h="12974" w:wrap="none" w:vAnchor="page" w:hAnchor="page" w:x="1563" w:y="1890"/>
              <w:widowControl w:val="0"/>
              <w:shd w:val="clear" w:color="auto" w:fill="auto"/>
              <w:bidi w:val="0"/>
              <w:spacing w:before="0" w:after="0" w:line="223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против полиомиелита</w:t>
            </w:r>
          </w:p>
        </w:tc>
      </w:tr>
      <w:tr>
        <w:trPr>
          <w:trHeight w:val="174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9082" w:h="12974" w:wrap="none" w:vAnchor="page" w:hAnchor="page" w:x="1563" w:y="189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13.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9082" w:h="12974" w:wrap="none" w:vAnchor="page" w:hAnchor="page" w:x="1563" w:y="189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Дети 6 - 7 лет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framePr w:w="9082" w:h="12974" w:wrap="none" w:vAnchor="page" w:hAnchor="page" w:x="1563" w:y="1890"/>
              <w:widowControl w:val="0"/>
              <w:shd w:val="clear" w:color="auto" w:fill="auto"/>
              <w:bidi w:val="0"/>
              <w:spacing w:before="0" w:after="180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Вторая ревакцинация против дифтерии, столбняка</w:t>
            </w:r>
          </w:p>
          <w:p>
            <w:pPr>
              <w:pStyle w:val="Style32"/>
              <w:keepNext w:val="0"/>
              <w:keepLines w:val="0"/>
              <w:framePr w:w="9082" w:h="12974" w:wrap="none" w:vAnchor="page" w:hAnchor="page" w:x="1563" w:y="189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Ревакцинация против туберкулеза</w:t>
            </w:r>
          </w:p>
        </w:tc>
      </w:tr>
      <w:tr>
        <w:trPr>
          <w:trHeight w:val="100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9082" w:h="12974" w:wrap="none" w:vAnchor="page" w:hAnchor="page" w:x="1563" w:y="189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14.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9082" w:h="12974" w:wrap="none" w:vAnchor="page" w:hAnchor="page" w:x="1563" w:y="189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Дети 14 лет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9082" w:h="12974" w:wrap="none" w:vAnchor="page" w:hAnchor="page" w:x="1563" w:y="1890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Третья ревакцинация против дифтерии, столбняка</w:t>
            </w:r>
          </w:p>
        </w:tc>
      </w:tr>
      <w:tr>
        <w:trPr>
          <w:trHeight w:val="126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9082" w:h="12974" w:wrap="none" w:vAnchor="page" w:hAnchor="page" w:x="1563" w:y="189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15.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9082" w:h="12974" w:wrap="none" w:vAnchor="page" w:hAnchor="page" w:x="1563" w:y="189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Взрослые от 18 лет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framePr w:w="9082" w:h="12974" w:wrap="none" w:vAnchor="page" w:hAnchor="page" w:x="1563" w:y="1890"/>
              <w:widowControl w:val="0"/>
              <w:shd w:val="clear" w:color="auto" w:fill="auto"/>
              <w:tabs>
                <w:tab w:pos="1973" w:val="left"/>
              </w:tabs>
              <w:bidi w:val="0"/>
              <w:spacing w:before="0" w:after="0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Ревакцинация</w:t>
              <w:tab/>
              <w:t>против</w:t>
            </w:r>
          </w:p>
          <w:p>
            <w:pPr>
              <w:pStyle w:val="Style32"/>
              <w:keepNext w:val="0"/>
              <w:keepLines w:val="0"/>
              <w:framePr w:w="9082" w:h="12974" w:wrap="none" w:vAnchor="page" w:hAnchor="page" w:x="1563" w:y="189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дифтерии, столбняка - каждые 10 лет от момента последней ревакцинации</w:t>
            </w:r>
          </w:p>
        </w:tc>
      </w:tr>
      <w:tr>
        <w:trPr>
          <w:trHeight w:val="100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9082" w:h="12974" w:wrap="none" w:vAnchor="page" w:hAnchor="page" w:x="1563" w:y="189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16.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9082" w:h="12974" w:wrap="none" w:vAnchor="page" w:hAnchor="page" w:x="1563" w:y="189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Дети от 1 года до 17 лет (включительно), взрослые от 18 до 55 лет, не привитые ранее против вирусного гепатита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B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9082" w:h="12974" w:wrap="none" w:vAnchor="page" w:hAnchor="page" w:x="1563" w:y="1890"/>
              <w:widowControl w:val="0"/>
              <w:shd w:val="clear" w:color="auto" w:fill="auto"/>
              <w:tabs>
                <w:tab w:pos="1973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Вакцинация</w:t>
              <w:tab/>
              <w:t>против</w:t>
            </w:r>
          </w:p>
          <w:p>
            <w:pPr>
              <w:pStyle w:val="Style32"/>
              <w:keepNext w:val="0"/>
              <w:keepLines w:val="0"/>
              <w:framePr w:w="9082" w:h="12974" w:wrap="none" w:vAnchor="page" w:hAnchor="page" w:x="1563" w:y="1890"/>
              <w:widowControl w:val="0"/>
              <w:shd w:val="clear" w:color="auto" w:fill="auto"/>
              <w:bidi w:val="0"/>
              <w:spacing w:before="0" w:after="0" w:line="223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вирусного гепатита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B</w:t>
            </w:r>
          </w:p>
        </w:tc>
      </w:tr>
      <w:tr>
        <w:trPr>
          <w:trHeight w:val="126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9082" w:h="12974" w:wrap="none" w:vAnchor="page" w:hAnchor="page" w:x="1563" w:y="189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17.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framePr w:w="9082" w:h="12974" w:wrap="none" w:vAnchor="page" w:hAnchor="page" w:x="1563" w:y="189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Дети от 1 года до 17 лет (включительно), женщины от 18 до 25 лет (включительно), не болевшие, не привитые, привитые однократно против краснухи, не имеющие сведений о прививках против краснухи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9082" w:h="12974" w:wrap="none" w:vAnchor="page" w:hAnchor="page" w:x="1563" w:y="189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Вакцинация против краснухи, ревакцинация против краснухи</w:t>
            </w:r>
          </w:p>
        </w:tc>
      </w:tr>
      <w:tr>
        <w:trPr>
          <w:trHeight w:val="386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9082" w:h="12974" w:wrap="none" w:vAnchor="page" w:hAnchor="page" w:x="1563" w:y="189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18.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framePr w:w="9082" w:h="12974" w:wrap="none" w:vAnchor="page" w:hAnchor="page" w:x="1563" w:y="189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Дети от 1 года до 17 лет (включительно), взрослые от 18 до 35 лет (включительно), не болевшие, не привитые, привитые однократно, не имеющие сведений о прививках против кори; взрослые от 36 до 55 лет (включительно), относящиеся к группам риска (работники медицинских и организаций, осуществляющих образовательную деятельность, организаций торговли, транспорта, коммунальной и социальной сферы; лица, работающие вахтовым методом, и сотрудники государственных контрольных органов в пунктах пропуска через государственную границу Российской Федерации), не болевшие, не привитые, привитые однократно, не имеющие сведений о прививках против кори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9082" w:h="12974" w:wrap="none" w:vAnchor="page" w:hAnchor="page" w:x="1563" w:y="1890"/>
              <w:widowControl w:val="0"/>
              <w:shd w:val="clear" w:color="auto" w:fill="auto"/>
              <w:bidi w:val="0"/>
              <w:spacing w:before="80" w:after="0" w:line="228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Вакцинация против кори, ревакцинация против кори</w:t>
            </w:r>
          </w:p>
        </w:tc>
      </w:tr>
      <w:tr>
        <w:trPr>
          <w:trHeight w:val="207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9082" w:h="12974" w:wrap="none" w:vAnchor="page" w:hAnchor="page" w:x="1563" w:y="189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19.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9082" w:h="12974" w:wrap="none" w:vAnchor="page" w:hAnchor="page" w:x="1563" w:y="189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Дети с 6 месяцев, учащиеся 1 - 11 классов; обучающиеся в профессиональных образовательных организациях и образовательных организациях высшего образования; взрослые, работающие по отдельным профессиям и должностям (работники медицинских организаций и организаций, осуществляющих образовательную деятельность,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9082" w:h="12974" w:wrap="none" w:vAnchor="page" w:hAnchor="page" w:x="1563" w:y="1890"/>
              <w:widowControl w:val="0"/>
              <w:shd w:val="clear" w:color="auto" w:fill="auto"/>
              <w:tabs>
                <w:tab w:pos="1973" w:val="left"/>
              </w:tabs>
              <w:bidi w:val="0"/>
              <w:spacing w:before="8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Вакцинация</w:t>
              <w:tab/>
              <w:t>против</w:t>
            </w:r>
          </w:p>
          <w:p>
            <w:pPr>
              <w:pStyle w:val="Style32"/>
              <w:keepNext w:val="0"/>
              <w:keepLines w:val="0"/>
              <w:framePr w:w="9082" w:h="12974" w:wrap="none" w:vAnchor="page" w:hAnchor="page" w:x="1563" w:y="1890"/>
              <w:widowControl w:val="0"/>
              <w:shd w:val="clear" w:color="auto" w:fill="auto"/>
              <w:bidi w:val="0"/>
              <w:spacing w:before="0" w:after="0" w:line="223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гриппа</w:t>
            </w:r>
          </w:p>
        </w:tc>
      </w:tr>
    </w:tbl>
    <w:p>
      <w:pPr>
        <w:pStyle w:val="Style16"/>
        <w:keepNext w:val="0"/>
        <w:keepLines w:val="0"/>
        <w:framePr w:w="2693" w:h="605" w:hRule="exact" w:wrap="none" w:vAnchor="page" w:hAnchor="page" w:x="1549" w:y="15398"/>
        <w:widowControl w:val="0"/>
        <w:shd w:val="clear" w:color="auto" w:fill="auto"/>
        <w:bidi w:val="0"/>
        <w:spacing w:before="0" w:after="0" w:line="199" w:lineRule="auto"/>
        <w:ind w:left="0" w:right="0" w:firstLine="0"/>
        <w:jc w:val="center"/>
        <w:rPr>
          <w:sz w:val="28"/>
          <w:szCs w:val="28"/>
        </w:rPr>
      </w:pPr>
      <w:r>
        <w:rPr>
          <w:b/>
          <w:bCs/>
          <w:color w:val="F58220"/>
          <w:spacing w:val="0"/>
          <w:w w:val="100"/>
          <w:position w:val="0"/>
          <w:sz w:val="28"/>
          <w:szCs w:val="28"/>
          <w:shd w:val="clear" w:color="auto" w:fill="auto"/>
          <w:lang w:val="ru-RU" w:eastAsia="ru-RU" w:bidi="ru-RU"/>
        </w:rPr>
        <w:t>КонсультантПлюс</w:t>
      </w:r>
    </w:p>
    <w:p>
      <w:pPr>
        <w:pStyle w:val="Style16"/>
        <w:keepNext w:val="0"/>
        <w:keepLines w:val="0"/>
        <w:framePr w:w="2693" w:h="605" w:hRule="exact" w:wrap="none" w:vAnchor="page" w:hAnchor="page" w:x="1549" w:y="15398"/>
        <w:widowControl w:val="0"/>
        <w:shd w:val="clear" w:color="auto" w:fill="auto"/>
        <w:bidi w:val="0"/>
        <w:spacing w:before="0" w:after="0" w:line="199" w:lineRule="auto"/>
        <w:ind w:left="0" w:right="0" w:firstLine="0"/>
        <w:jc w:val="center"/>
        <w:rPr>
          <w:sz w:val="17"/>
          <w:szCs w:val="17"/>
        </w:rPr>
      </w:pPr>
      <w:r>
        <w:rPr>
          <w:rFonts w:ascii="Arial" w:eastAsia="Arial" w:hAnsi="Arial" w:cs="Arial"/>
          <w:b/>
          <w:bCs/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ru-RU" w:eastAsia="ru-RU" w:bidi="ru-RU"/>
        </w:rPr>
        <w:t>надежная правовая поддержка</w:t>
      </w:r>
    </w:p>
    <w:p>
      <w:pPr>
        <w:pStyle w:val="Style16"/>
        <w:keepNext w:val="0"/>
        <w:keepLines w:val="0"/>
        <w:framePr w:wrap="none" w:vAnchor="page" w:hAnchor="page" w:x="5605" w:y="1560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9"/>
          <w:szCs w:val="19"/>
        </w:rPr>
      </w:pPr>
      <w:r>
        <w:fldChar w:fldCharType="begin"/>
      </w:r>
      <w:r>
        <w:rPr/>
        <w:instrText> HYPERLINK "https://www.consultant.ru" </w:instrText>
      </w:r>
      <w:r>
        <w:fldChar w:fldCharType="separate"/>
      </w:r>
      <w:r>
        <w:rPr>
          <w:b/>
          <w:bCs/>
          <w:color w:val="0000FF"/>
          <w:spacing w:val="0"/>
          <w:w w:val="100"/>
          <w:position w:val="0"/>
          <w:sz w:val="19"/>
          <w:szCs w:val="19"/>
          <w:shd w:val="clear" w:color="auto" w:fill="auto"/>
          <w:lang w:val="en-US" w:eastAsia="en-US" w:bidi="en-US"/>
        </w:rPr>
        <w:t>www.consultant.ru</w:t>
      </w:r>
      <w:r>
        <w:fldChar w:fldCharType="end"/>
      </w:r>
    </w:p>
    <w:p>
      <w:pPr>
        <w:pStyle w:val="Style16"/>
        <w:keepNext w:val="0"/>
        <w:keepLines w:val="0"/>
        <w:framePr w:wrap="none" w:vAnchor="page" w:hAnchor="page" w:x="10021" w:y="1560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Страница 5 из 14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912" w:right="360" w:bottom="456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6"/>
        <w:keepNext w:val="0"/>
        <w:keepLines w:val="0"/>
        <w:framePr w:w="4579" w:h="1032" w:hRule="exact" w:wrap="none" w:vAnchor="page" w:hAnchor="page" w:x="1043" w:y="41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Приказ Минздрава России от 06.12.2021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1122н</w:t>
      </w:r>
    </w:p>
    <w:p>
      <w:pPr>
        <w:pStyle w:val="Style16"/>
        <w:keepNext w:val="0"/>
        <w:keepLines w:val="0"/>
        <w:framePr w:w="4579" w:h="1032" w:hRule="exact" w:wrap="none" w:vAnchor="page" w:hAnchor="page" w:x="1043" w:y="41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(ред. от 12.12.2023)</w:t>
      </w:r>
    </w:p>
    <w:p>
      <w:pPr>
        <w:pStyle w:val="Style16"/>
        <w:keepNext w:val="0"/>
        <w:keepLines w:val="0"/>
        <w:framePr w:w="4579" w:h="1032" w:hRule="exact" w:wrap="none" w:vAnchor="page" w:hAnchor="page" w:x="1043" w:y="41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"Об утверждении национального календаря</w:t>
      </w:r>
    </w:p>
    <w:p>
      <w:pPr>
        <w:pStyle w:val="Style16"/>
        <w:keepNext w:val="0"/>
        <w:keepLines w:val="0"/>
        <w:framePr w:w="4579" w:h="1032" w:hRule="exact" w:wrap="none" w:vAnchor="page" w:hAnchor="page" w:x="1043" w:y="41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профилактичес...</w:t>
      </w:r>
    </w:p>
    <w:p>
      <w:pPr>
        <w:pStyle w:val="Style16"/>
        <w:keepNext w:val="0"/>
        <w:keepLines w:val="0"/>
        <w:framePr w:w="3811" w:h="480" w:hRule="exact" w:wrap="none" w:vAnchor="page" w:hAnchor="page" w:x="7345" w:y="68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>Документ предоставлен</w:t>
      </w:r>
      <w:r>
        <w:fldChar w:fldCharType="begin"/>
      </w:r>
      <w:r>
        <w:rPr/>
        <w:instrText> HYPERLINK "https://www.consultant.ru" </w:instrText>
      </w:r>
      <w:r>
        <w:fldChar w:fldCharType="separate"/>
      </w: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 xml:space="preserve"> </w:t>
      </w:r>
      <w:r>
        <w:rPr>
          <w:b/>
          <w:bCs/>
          <w:color w:val="0000FF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>КонсультантПлюс</w:t>
      </w:r>
      <w:r>
        <w:fldChar w:fldCharType="end"/>
      </w:r>
    </w:p>
    <w:p>
      <w:pPr>
        <w:pStyle w:val="Style16"/>
        <w:keepNext w:val="0"/>
        <w:keepLines w:val="0"/>
        <w:framePr w:w="3811" w:h="480" w:hRule="exact" w:wrap="none" w:vAnchor="page" w:hAnchor="page" w:x="7345" w:y="68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ru-RU" w:eastAsia="ru-RU" w:bidi="ru-RU"/>
        </w:rPr>
        <w:t>Дата сохранения: 06.09.2024</w:t>
      </w:r>
    </w:p>
    <w:tbl>
      <w:tblPr>
        <w:tblOverlap w:val="never"/>
        <w:jc w:val="left"/>
        <w:tblLayout w:type="fixed"/>
      </w:tblPr>
      <w:tblGrid>
        <w:gridCol w:w="571"/>
        <w:gridCol w:w="5669"/>
        <w:gridCol w:w="2842"/>
      </w:tblGrid>
      <w:tr>
        <w:trPr>
          <w:trHeight w:val="3797" w:hRule="exact"/>
        </w:trPr>
        <w:tc>
          <w:tcPr>
            <w:tcBorders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9082" w:h="3797" w:wrap="none" w:vAnchor="page" w:hAnchor="page" w:x="1057" w:y="186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framePr w:w="9082" w:h="3797" w:wrap="none" w:vAnchor="page" w:hAnchor="page" w:x="1057" w:y="1866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организаций торговли, транспорта, коммунальной и социальной сферы); лица, работающие вахтовым методом, сотрудники правоохранительных органов и государственных контрольных органов в пунктах пропуска через государственную границу Российской Федерации; работники организаций социального обслуживания и многофункциональных центров; государственные гражданские и муниципальные служащие; беременные женщины; взрослые старше 60 лет; лица, подлежащие призыву на военную службу; лица с хроническими заболеваниями, в том числе с заболеваниями легких, сердечно-сосудистыми заболеваниями, метаболическими нарушениями и ожирением</w:t>
            </w:r>
          </w:p>
        </w:tc>
        <w:tc>
          <w:tcPr>
            <w:tcBorders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framePr w:w="9082" w:h="3797" w:wrap="none" w:vAnchor="page" w:hAnchor="page" w:x="1057" w:y="1866"/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Style21"/>
        <w:keepNext w:val="0"/>
        <w:keepLines w:val="0"/>
        <w:framePr w:w="10094" w:h="2813" w:hRule="exact" w:wrap="none" w:vAnchor="page" w:hAnchor="page" w:x="1057" w:y="6930"/>
        <w:widowControl w:val="0"/>
        <w:shd w:val="clear" w:color="auto" w:fill="auto"/>
        <w:bidi w:val="0"/>
        <w:spacing w:before="0" w:line="228" w:lineRule="auto"/>
        <w:ind w:left="5700" w:right="0" w:firstLine="0"/>
        <w:jc w:val="righ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Приложение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2 к приказу Министерства здравоохранения Российской Федерации от 6 декабря 2021 г.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1122н</w:t>
      </w:r>
    </w:p>
    <w:p>
      <w:pPr>
        <w:pStyle w:val="Style25"/>
        <w:keepNext w:val="0"/>
        <w:keepLines w:val="0"/>
        <w:framePr w:w="10094" w:h="2813" w:hRule="exact" w:wrap="none" w:vAnchor="page" w:hAnchor="page" w:x="1057" w:y="693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3" w:name="bookmark3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КАЛЕНДАРЬ</w:t>
      </w:r>
      <w:bookmarkEnd w:id="3"/>
    </w:p>
    <w:p>
      <w:pPr>
        <w:pStyle w:val="Style25"/>
        <w:keepNext w:val="0"/>
        <w:keepLines w:val="0"/>
        <w:framePr w:w="10094" w:h="2813" w:hRule="exact" w:wrap="none" w:vAnchor="page" w:hAnchor="page" w:x="1057" w:y="6930"/>
        <w:widowControl w:val="0"/>
        <w:shd w:val="clear" w:color="auto" w:fill="auto"/>
        <w:bidi w:val="0"/>
        <w:spacing w:before="0" w:after="340" w:line="223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ПРОФИЛАКТИЧЕСКИХ ПРИВИВОК ПО ЭПИДЕМИЧЕСКИМ ПОКАЗАНИЯМ</w:t>
      </w:r>
    </w:p>
    <w:p>
      <w:pPr>
        <w:pStyle w:val="Style21"/>
        <w:keepNext w:val="0"/>
        <w:keepLines w:val="0"/>
        <w:framePr w:w="10094" w:h="2813" w:hRule="exact" w:wrap="none" w:vAnchor="page" w:hAnchor="page" w:x="1057" w:y="6930"/>
        <w:widowControl w:val="0"/>
        <w:shd w:val="clear" w:color="auto" w:fill="auto"/>
        <w:bidi w:val="0"/>
        <w:spacing w:before="0" w:after="0" w:line="228" w:lineRule="auto"/>
        <w:ind w:left="0" w:right="0" w:firstLine="0"/>
        <w:jc w:val="center"/>
      </w:pPr>
      <w:r>
        <w:rPr>
          <w:color w:val="392C69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Список изменяющих документов</w:t>
      </w:r>
    </w:p>
    <w:p>
      <w:pPr>
        <w:pStyle w:val="Style21"/>
        <w:keepNext w:val="0"/>
        <w:keepLines w:val="0"/>
        <w:framePr w:w="10094" w:h="2813" w:hRule="exact" w:wrap="none" w:vAnchor="page" w:hAnchor="page" w:x="1057" w:y="6930"/>
        <w:widowControl w:val="0"/>
        <w:shd w:val="clear" w:color="auto" w:fill="auto"/>
        <w:bidi w:val="0"/>
        <w:spacing w:before="0" w:after="0" w:line="228" w:lineRule="auto"/>
        <w:ind w:left="0" w:right="0" w:firstLine="0"/>
        <w:jc w:val="center"/>
      </w:pPr>
      <w:r>
        <w:rPr>
          <w:color w:val="392C69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(в ред. </w:t>
      </w: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Приказа</w:t>
      </w: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 </w:t>
      </w:r>
      <w:r>
        <w:rPr>
          <w:color w:val="392C69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Минздрава России от 12.12.2023 </w:t>
      </w:r>
      <w:r>
        <w:rPr>
          <w:color w:val="392C69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N </w:t>
      </w:r>
      <w:r>
        <w:rPr>
          <w:color w:val="392C69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677н)</w:t>
      </w:r>
    </w:p>
    <w:tbl>
      <w:tblPr>
        <w:tblOverlap w:val="never"/>
        <w:jc w:val="left"/>
        <w:tblLayout w:type="fixed"/>
      </w:tblPr>
      <w:tblGrid>
        <w:gridCol w:w="571"/>
        <w:gridCol w:w="2266"/>
        <w:gridCol w:w="6245"/>
      </w:tblGrid>
      <w:tr>
        <w:trPr>
          <w:trHeight w:val="100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9082" w:h="4358" w:wrap="none" w:vAnchor="page" w:hAnchor="page" w:x="1057" w:y="10055"/>
              <w:widowControl w:val="0"/>
              <w:shd w:val="clear" w:color="auto" w:fill="auto"/>
              <w:bidi w:val="0"/>
              <w:spacing w:before="80" w:after="0" w:line="221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 xml:space="preserve">N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п/п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framePr w:w="9082" w:h="4358" w:wrap="none" w:vAnchor="page" w:hAnchor="page" w:x="1057" w:y="10055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Наименование профилактической прививки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9082" w:h="4358" w:wrap="none" w:vAnchor="page" w:hAnchor="page" w:x="1057" w:y="10055"/>
              <w:widowControl w:val="0"/>
              <w:shd w:val="clear" w:color="auto" w:fill="auto"/>
              <w:bidi w:val="0"/>
              <w:spacing w:before="80" w:after="0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Категории граждан, подлежащих обязательной вакцинации</w:t>
            </w:r>
          </w:p>
        </w:tc>
      </w:tr>
      <w:tr>
        <w:trPr>
          <w:trHeight w:val="3350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9082" w:h="4358" w:wrap="none" w:vAnchor="page" w:hAnchor="page" w:x="1057" w:y="10055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9082" w:h="4358" w:wrap="none" w:vAnchor="page" w:hAnchor="page" w:x="1057" w:y="10055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Против туляремии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framePr w:w="9082" w:h="4358" w:wrap="none" w:vAnchor="page" w:hAnchor="page" w:x="1057" w:y="10055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Лица, проживающие на энзоотичных по туляремии территориях, а также прибывшие на эти территории лица, выполняющие следующие работы:</w:t>
            </w:r>
          </w:p>
          <w:p>
            <w:pPr>
              <w:pStyle w:val="Style32"/>
              <w:keepNext w:val="0"/>
              <w:keepLines w:val="0"/>
              <w:framePr w:w="9082" w:h="4358" w:wrap="none" w:vAnchor="page" w:hAnchor="page" w:x="1057" w:y="10055"/>
              <w:widowControl w:val="0"/>
              <w:numPr>
                <w:ilvl w:val="0"/>
                <w:numId w:val="3"/>
              </w:numPr>
              <w:shd w:val="clear" w:color="auto" w:fill="auto"/>
              <w:tabs>
                <w:tab w:pos="149" w:val="left"/>
              </w:tabs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сельскохозяйственные, гидромелиоративные, строительные, другие работы по выемке и перемещению грунта, заготовительные, промысловые, геологические, изыскательские, экспедиционные, дератизационные и дезинсекционные;</w:t>
            </w:r>
          </w:p>
          <w:p>
            <w:pPr>
              <w:pStyle w:val="Style32"/>
              <w:keepNext w:val="0"/>
              <w:keepLines w:val="0"/>
              <w:framePr w:w="9082" w:h="4358" w:wrap="none" w:vAnchor="page" w:hAnchor="page" w:x="1057" w:y="10055"/>
              <w:widowControl w:val="0"/>
              <w:numPr>
                <w:ilvl w:val="0"/>
                <w:numId w:val="3"/>
              </w:numPr>
              <w:shd w:val="clear" w:color="auto" w:fill="auto"/>
              <w:tabs>
                <w:tab w:pos="149" w:val="left"/>
              </w:tabs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по лесозаготовке, расчистке и благоустройству леса, зон оздоровления и отдыха населения.</w:t>
            </w:r>
          </w:p>
          <w:p>
            <w:pPr>
              <w:pStyle w:val="Style32"/>
              <w:keepNext w:val="0"/>
              <w:keepLines w:val="0"/>
              <w:framePr w:w="9082" w:h="4358" w:wrap="none" w:vAnchor="page" w:hAnchor="page" w:x="1057" w:y="10055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Лица, работающие с живыми культурами возбудителя туляремии.</w:t>
            </w:r>
          </w:p>
        </w:tc>
      </w:tr>
    </w:tbl>
    <w:p>
      <w:pPr>
        <w:pStyle w:val="Style16"/>
        <w:keepNext w:val="0"/>
        <w:keepLines w:val="0"/>
        <w:framePr w:w="2693" w:h="605" w:hRule="exact" w:wrap="none" w:vAnchor="page" w:hAnchor="page" w:x="1043" w:y="15398"/>
        <w:widowControl w:val="0"/>
        <w:shd w:val="clear" w:color="auto" w:fill="auto"/>
        <w:bidi w:val="0"/>
        <w:spacing w:before="0" w:after="0" w:line="199" w:lineRule="auto"/>
        <w:ind w:left="0" w:right="0" w:firstLine="0"/>
        <w:jc w:val="left"/>
        <w:rPr>
          <w:sz w:val="28"/>
          <w:szCs w:val="28"/>
        </w:rPr>
      </w:pPr>
      <w:r>
        <w:rPr>
          <w:b/>
          <w:bCs/>
          <w:color w:val="F58220"/>
          <w:spacing w:val="0"/>
          <w:w w:val="100"/>
          <w:position w:val="0"/>
          <w:sz w:val="28"/>
          <w:szCs w:val="28"/>
          <w:shd w:val="clear" w:color="auto" w:fill="auto"/>
          <w:lang w:val="ru-RU" w:eastAsia="ru-RU" w:bidi="ru-RU"/>
        </w:rPr>
        <w:t>КонсультантПлюс</w:t>
      </w:r>
    </w:p>
    <w:p>
      <w:pPr>
        <w:pStyle w:val="Style16"/>
        <w:keepNext w:val="0"/>
        <w:keepLines w:val="0"/>
        <w:framePr w:w="2693" w:h="605" w:hRule="exact" w:wrap="none" w:vAnchor="page" w:hAnchor="page" w:x="1043" w:y="15398"/>
        <w:widowControl w:val="0"/>
        <w:shd w:val="clear" w:color="auto" w:fill="auto"/>
        <w:bidi w:val="0"/>
        <w:spacing w:before="0" w:after="0" w:line="199" w:lineRule="auto"/>
        <w:ind w:left="0" w:right="0" w:firstLine="0"/>
        <w:jc w:val="left"/>
        <w:rPr>
          <w:sz w:val="17"/>
          <w:szCs w:val="17"/>
        </w:rPr>
      </w:pPr>
      <w:r>
        <w:rPr>
          <w:rFonts w:ascii="Arial" w:eastAsia="Arial" w:hAnsi="Arial" w:cs="Arial"/>
          <w:b/>
          <w:bCs/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ru-RU" w:eastAsia="ru-RU" w:bidi="ru-RU"/>
        </w:rPr>
        <w:t>надежная правовая поддержка</w:t>
      </w:r>
    </w:p>
    <w:p>
      <w:pPr>
        <w:pStyle w:val="Style16"/>
        <w:keepNext w:val="0"/>
        <w:keepLines w:val="0"/>
        <w:framePr w:w="1982" w:h="317" w:hRule="exact" w:wrap="none" w:vAnchor="page" w:hAnchor="page" w:x="5099" w:y="1560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19"/>
          <w:szCs w:val="19"/>
        </w:rPr>
      </w:pPr>
      <w:r>
        <w:fldChar w:fldCharType="begin"/>
      </w:r>
      <w:r>
        <w:rPr/>
        <w:instrText> HYPERLINK "https://www.consultant.ru" </w:instrText>
      </w:r>
      <w:r>
        <w:fldChar w:fldCharType="separate"/>
      </w:r>
      <w:r>
        <w:rPr>
          <w:b/>
          <w:bCs/>
          <w:color w:val="0000FF"/>
          <w:spacing w:val="0"/>
          <w:w w:val="100"/>
          <w:position w:val="0"/>
          <w:sz w:val="19"/>
          <w:szCs w:val="19"/>
          <w:shd w:val="clear" w:color="auto" w:fill="auto"/>
          <w:lang w:val="en-US" w:eastAsia="en-US" w:bidi="en-US"/>
        </w:rPr>
        <w:t>www.consultant.ru</w:t>
      </w:r>
      <w:r>
        <w:fldChar w:fldCharType="end"/>
      </w:r>
    </w:p>
    <w:p>
      <w:pPr>
        <w:pStyle w:val="Style16"/>
        <w:keepNext w:val="0"/>
        <w:keepLines w:val="0"/>
        <w:framePr w:wrap="none" w:vAnchor="page" w:hAnchor="page" w:x="9515" w:y="1560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Страница 6 из 14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912" w:right="360" w:bottom="456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6"/>
        <w:keepNext w:val="0"/>
        <w:keepLines w:val="0"/>
        <w:framePr w:w="4579" w:h="1032" w:hRule="exact" w:wrap="none" w:vAnchor="page" w:hAnchor="page" w:x="1043" w:y="41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Приказ Минздрава России от 06.12.2021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1122н</w:t>
      </w:r>
    </w:p>
    <w:p>
      <w:pPr>
        <w:pStyle w:val="Style16"/>
        <w:keepNext w:val="0"/>
        <w:keepLines w:val="0"/>
        <w:framePr w:w="4579" w:h="1032" w:hRule="exact" w:wrap="none" w:vAnchor="page" w:hAnchor="page" w:x="1043" w:y="41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(ред. от 12.12.2023)</w:t>
      </w:r>
    </w:p>
    <w:p>
      <w:pPr>
        <w:pStyle w:val="Style16"/>
        <w:keepNext w:val="0"/>
        <w:keepLines w:val="0"/>
        <w:framePr w:w="4579" w:h="1032" w:hRule="exact" w:wrap="none" w:vAnchor="page" w:hAnchor="page" w:x="1043" w:y="41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"Об утверждении национального календаря</w:t>
      </w:r>
    </w:p>
    <w:p>
      <w:pPr>
        <w:pStyle w:val="Style16"/>
        <w:keepNext w:val="0"/>
        <w:keepLines w:val="0"/>
        <w:framePr w:w="4579" w:h="1032" w:hRule="exact" w:wrap="none" w:vAnchor="page" w:hAnchor="page" w:x="1043" w:y="41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профилактичес...</w:t>
      </w:r>
    </w:p>
    <w:p>
      <w:pPr>
        <w:pStyle w:val="Style16"/>
        <w:keepNext w:val="0"/>
        <w:keepLines w:val="0"/>
        <w:framePr w:w="3811" w:h="480" w:hRule="exact" w:wrap="none" w:vAnchor="page" w:hAnchor="page" w:x="7345" w:y="68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>Документ предоставлен</w:t>
      </w:r>
      <w:r>
        <w:fldChar w:fldCharType="begin"/>
      </w:r>
      <w:r>
        <w:rPr/>
        <w:instrText> HYPERLINK "https://www.consultant.ru" </w:instrText>
      </w:r>
      <w:r>
        <w:fldChar w:fldCharType="separate"/>
      </w: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 xml:space="preserve"> </w:t>
      </w:r>
      <w:r>
        <w:rPr>
          <w:b/>
          <w:bCs/>
          <w:color w:val="0000FF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>КонсультантПлюс</w:t>
      </w:r>
      <w:r>
        <w:fldChar w:fldCharType="end"/>
      </w:r>
    </w:p>
    <w:p>
      <w:pPr>
        <w:pStyle w:val="Style16"/>
        <w:keepNext w:val="0"/>
        <w:keepLines w:val="0"/>
        <w:framePr w:w="3811" w:h="480" w:hRule="exact" w:wrap="none" w:vAnchor="page" w:hAnchor="page" w:x="7345" w:y="68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ru-RU" w:eastAsia="ru-RU" w:bidi="ru-RU"/>
        </w:rPr>
        <w:t>Дата сохранения: 06.09.2024</w:t>
      </w:r>
    </w:p>
    <w:tbl>
      <w:tblPr>
        <w:tblOverlap w:val="never"/>
        <w:jc w:val="left"/>
        <w:tblLayout w:type="fixed"/>
      </w:tblPr>
      <w:tblGrid>
        <w:gridCol w:w="571"/>
        <w:gridCol w:w="2266"/>
        <w:gridCol w:w="6245"/>
      </w:tblGrid>
      <w:tr>
        <w:trPr>
          <w:trHeight w:val="153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9082" w:h="12830" w:wrap="none" w:vAnchor="page" w:hAnchor="page" w:x="1057" w:y="189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9082" w:h="12830" w:wrap="none" w:vAnchor="page" w:hAnchor="page" w:x="1057" w:y="189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Против чумы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framePr w:w="9082" w:h="12830" w:wrap="none" w:vAnchor="page" w:hAnchor="page" w:x="1057" w:y="189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Лица, временно или постоянно находящиеся на территории природного очага, при осложнении эпизоотической и эпидемиологической обстановки. Лица, работающие с живыми культурами возбудителя чумы.</w:t>
            </w:r>
          </w:p>
        </w:tc>
      </w:tr>
      <w:tr>
        <w:trPr>
          <w:trHeight w:val="308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9082" w:h="12830" w:wrap="none" w:vAnchor="page" w:hAnchor="page" w:x="1057" w:y="189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9082" w:h="12830" w:wrap="none" w:vAnchor="page" w:hAnchor="page" w:x="1057" w:y="189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Против бруцеллеза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framePr w:w="9082" w:h="12830" w:wrap="none" w:vAnchor="page" w:hAnchor="page" w:x="1057" w:y="189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 очагах козье-овечьего типа бруцеллеза лица, выполняющие следующие работы:</w:t>
            </w:r>
          </w:p>
          <w:p>
            <w:pPr>
              <w:pStyle w:val="Style32"/>
              <w:keepNext w:val="0"/>
              <w:keepLines w:val="0"/>
              <w:framePr w:w="9082" w:h="12830" w:wrap="none" w:vAnchor="page" w:hAnchor="page" w:x="1057" w:y="1890"/>
              <w:widowControl w:val="0"/>
              <w:numPr>
                <w:ilvl w:val="0"/>
                <w:numId w:val="5"/>
              </w:numPr>
              <w:shd w:val="clear" w:color="auto" w:fill="auto"/>
              <w:tabs>
                <w:tab w:pos="149" w:val="left"/>
              </w:tabs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по заготовке, хранению, обработке сырья и продуктов животноводства, полученных из хозяйств, где регистрируются заболевания скота бруцеллезом;</w:t>
            </w:r>
          </w:p>
          <w:p>
            <w:pPr>
              <w:pStyle w:val="Style32"/>
              <w:keepNext w:val="0"/>
              <w:keepLines w:val="0"/>
              <w:framePr w:w="9082" w:h="12830" w:wrap="none" w:vAnchor="page" w:hAnchor="page" w:x="1057" w:y="1890"/>
              <w:widowControl w:val="0"/>
              <w:numPr>
                <w:ilvl w:val="0"/>
                <w:numId w:val="5"/>
              </w:numPr>
              <w:shd w:val="clear" w:color="auto" w:fill="auto"/>
              <w:tabs>
                <w:tab w:pos="149" w:val="left"/>
              </w:tabs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по убою скота, больного бруцеллезом, заготовке и переработке полученных от него мяса и мясопродуктов. Животноводы, ветеринарные работники, зоотехники в хозяйствах, энзоотичных по бруцеллезу.</w:t>
            </w:r>
          </w:p>
          <w:p>
            <w:pPr>
              <w:pStyle w:val="Style32"/>
              <w:keepNext w:val="0"/>
              <w:keepLines w:val="0"/>
              <w:framePr w:w="9082" w:h="12830" w:wrap="none" w:vAnchor="page" w:hAnchor="page" w:x="1057" w:y="189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Лица, работающие с живыми культурами возбудителя бруцеллеза.</w:t>
            </w:r>
          </w:p>
        </w:tc>
      </w:tr>
      <w:tr>
        <w:trPr>
          <w:trHeight w:val="360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9082" w:h="12830" w:wrap="none" w:vAnchor="page" w:hAnchor="page" w:x="1057" w:y="189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4.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9082" w:h="12830" w:wrap="none" w:vAnchor="page" w:hAnchor="page" w:x="1057" w:y="1890"/>
              <w:widowControl w:val="0"/>
              <w:shd w:val="clear" w:color="auto" w:fill="auto"/>
              <w:bidi w:val="0"/>
              <w:spacing w:before="8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Против сибирской язвы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framePr w:w="9082" w:h="12830" w:wrap="none" w:vAnchor="page" w:hAnchor="page" w:x="1057" w:y="189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Лица, выполняющие следующие работы: - ветеринарные работники и другие лица, профессионально занятые предубойным содержанием скота, а также убоем, снятием шкур и разделкой туш; - сбор, хранение, транспортировка и первичная обработка сырья животного происхождения;</w:t>
            </w:r>
          </w:p>
          <w:p>
            <w:pPr>
              <w:pStyle w:val="Style32"/>
              <w:keepNext w:val="0"/>
              <w:keepLines w:val="0"/>
              <w:framePr w:w="9082" w:h="12830" w:wrap="none" w:vAnchor="page" w:hAnchor="page" w:x="1057" w:y="189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- сельскохозяйственные, гидромелиоративные, строительные, по выемке и перемещению грунта, заготовительные, промысловые, геологические, изыскательские, экспедиционные на энзоотичных по сибирской язве территориях.</w:t>
            </w:r>
          </w:p>
          <w:p>
            <w:pPr>
              <w:pStyle w:val="Style32"/>
              <w:keepNext w:val="0"/>
              <w:keepLines w:val="0"/>
              <w:framePr w:w="9082" w:h="12830" w:wrap="none" w:vAnchor="page" w:hAnchor="page" w:x="1057" w:y="189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Лица, работающие с материалом, подозрительным на инфицирование возбудителем сибирской язвы.</w:t>
            </w:r>
          </w:p>
        </w:tc>
      </w:tr>
      <w:tr>
        <w:trPr>
          <w:trHeight w:val="178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9082" w:h="12830" w:wrap="none" w:vAnchor="page" w:hAnchor="page" w:x="1057" w:y="189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5.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9082" w:h="12830" w:wrap="none" w:vAnchor="page" w:hAnchor="page" w:x="1057" w:y="189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Против бешенства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9082" w:h="12830" w:wrap="none" w:vAnchor="page" w:hAnchor="page" w:x="1057" w:y="189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 профилактической целью вакцинируют следующих лиц, имеющих высокий риск заражения бешенством: лица, работающие с "уличным" вирусом бешенства; ветеринарные работники; егеря, охотники, лесники; лица, выполняющие работы по отлову и содержанию животных.</w:t>
            </w:r>
          </w:p>
        </w:tc>
      </w:tr>
      <w:tr>
        <w:trPr>
          <w:trHeight w:val="2827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9082" w:h="12830" w:wrap="none" w:vAnchor="page" w:hAnchor="page" w:x="1057" w:y="189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6.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9082" w:h="12830" w:wrap="none" w:vAnchor="page" w:hAnchor="page" w:x="1057" w:y="1890"/>
              <w:widowControl w:val="0"/>
              <w:shd w:val="clear" w:color="auto" w:fill="auto"/>
              <w:bidi w:val="0"/>
              <w:spacing w:before="8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Против лептоспироза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framePr w:w="9082" w:h="12830" w:wrap="none" w:vAnchor="page" w:hAnchor="page" w:x="1057" w:y="189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Лица, выполняющие следующие работы:</w:t>
            </w:r>
          </w:p>
          <w:p>
            <w:pPr>
              <w:pStyle w:val="Style32"/>
              <w:keepNext w:val="0"/>
              <w:keepLines w:val="0"/>
              <w:framePr w:w="9082" w:h="12830" w:wrap="none" w:vAnchor="page" w:hAnchor="page" w:x="1057" w:y="1890"/>
              <w:widowControl w:val="0"/>
              <w:numPr>
                <w:ilvl w:val="0"/>
                <w:numId w:val="7"/>
              </w:numPr>
              <w:shd w:val="clear" w:color="auto" w:fill="auto"/>
              <w:tabs>
                <w:tab w:pos="144" w:val="left"/>
              </w:tabs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по заготовке, хранению, обработке сырья и продуктов животноводства, полученных из хозяйств, расположенных на энзоотичных по лептоспирозу территориях;</w:t>
            </w:r>
          </w:p>
          <w:p>
            <w:pPr>
              <w:pStyle w:val="Style32"/>
              <w:keepNext w:val="0"/>
              <w:keepLines w:val="0"/>
              <w:framePr w:w="9082" w:h="12830" w:wrap="none" w:vAnchor="page" w:hAnchor="page" w:x="1057" w:y="1890"/>
              <w:widowControl w:val="0"/>
              <w:numPr>
                <w:ilvl w:val="0"/>
                <w:numId w:val="7"/>
              </w:numPr>
              <w:shd w:val="clear" w:color="auto" w:fill="auto"/>
              <w:tabs>
                <w:tab w:pos="144" w:val="left"/>
              </w:tabs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по убою скота, больного лептоспирозом, заготовке и переработке мяса и мясопродуктов, полученных от больных лептоспирозом животных;</w:t>
            </w:r>
          </w:p>
          <w:p>
            <w:pPr>
              <w:pStyle w:val="Style32"/>
              <w:keepNext w:val="0"/>
              <w:keepLines w:val="0"/>
              <w:framePr w:w="9082" w:h="12830" w:wrap="none" w:vAnchor="page" w:hAnchor="page" w:x="1057" w:y="1890"/>
              <w:widowControl w:val="0"/>
              <w:numPr>
                <w:ilvl w:val="0"/>
                <w:numId w:val="7"/>
              </w:numPr>
              <w:shd w:val="clear" w:color="auto" w:fill="auto"/>
              <w:tabs>
                <w:tab w:pos="144" w:val="left"/>
              </w:tabs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по отлову и содержанию безнадзорных животных. Лица, работающие с живыми культурами возбудителя лептоспироза.</w:t>
            </w:r>
          </w:p>
        </w:tc>
      </w:tr>
    </w:tbl>
    <w:p>
      <w:pPr>
        <w:pStyle w:val="Style16"/>
        <w:keepNext w:val="0"/>
        <w:keepLines w:val="0"/>
        <w:framePr w:w="2693" w:h="605" w:hRule="exact" w:wrap="none" w:vAnchor="page" w:hAnchor="page" w:x="1043" w:y="15398"/>
        <w:widowControl w:val="0"/>
        <w:shd w:val="clear" w:color="auto" w:fill="auto"/>
        <w:bidi w:val="0"/>
        <w:spacing w:before="0" w:after="0" w:line="199" w:lineRule="auto"/>
        <w:ind w:left="0" w:right="0" w:firstLine="0"/>
        <w:jc w:val="left"/>
        <w:rPr>
          <w:sz w:val="28"/>
          <w:szCs w:val="28"/>
        </w:rPr>
      </w:pPr>
      <w:r>
        <w:rPr>
          <w:b/>
          <w:bCs/>
          <w:color w:val="F58220"/>
          <w:spacing w:val="0"/>
          <w:w w:val="100"/>
          <w:position w:val="0"/>
          <w:sz w:val="28"/>
          <w:szCs w:val="28"/>
          <w:shd w:val="clear" w:color="auto" w:fill="auto"/>
          <w:lang w:val="ru-RU" w:eastAsia="ru-RU" w:bidi="ru-RU"/>
        </w:rPr>
        <w:t>КонсультантПлюс</w:t>
      </w:r>
    </w:p>
    <w:p>
      <w:pPr>
        <w:pStyle w:val="Style16"/>
        <w:keepNext w:val="0"/>
        <w:keepLines w:val="0"/>
        <w:framePr w:w="2693" w:h="605" w:hRule="exact" w:wrap="none" w:vAnchor="page" w:hAnchor="page" w:x="1043" w:y="15398"/>
        <w:widowControl w:val="0"/>
        <w:shd w:val="clear" w:color="auto" w:fill="auto"/>
        <w:bidi w:val="0"/>
        <w:spacing w:before="0" w:after="0" w:line="199" w:lineRule="auto"/>
        <w:ind w:left="0" w:right="0" w:firstLine="0"/>
        <w:jc w:val="left"/>
        <w:rPr>
          <w:sz w:val="17"/>
          <w:szCs w:val="17"/>
        </w:rPr>
      </w:pPr>
      <w:r>
        <w:rPr>
          <w:rFonts w:ascii="Arial" w:eastAsia="Arial" w:hAnsi="Arial" w:cs="Arial"/>
          <w:b/>
          <w:bCs/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ru-RU" w:eastAsia="ru-RU" w:bidi="ru-RU"/>
        </w:rPr>
        <w:t>надежная правовая поддержка</w:t>
      </w:r>
    </w:p>
    <w:p>
      <w:pPr>
        <w:pStyle w:val="Style16"/>
        <w:keepNext w:val="0"/>
        <w:keepLines w:val="0"/>
        <w:framePr w:w="1982" w:h="317" w:hRule="exact" w:wrap="none" w:vAnchor="page" w:hAnchor="page" w:x="5099" w:y="1560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19"/>
          <w:szCs w:val="19"/>
        </w:rPr>
      </w:pPr>
      <w:r>
        <w:fldChar w:fldCharType="begin"/>
      </w:r>
      <w:r>
        <w:rPr/>
        <w:instrText> HYPERLINK "https://www.consultant.ru" </w:instrText>
      </w:r>
      <w:r>
        <w:fldChar w:fldCharType="separate"/>
      </w:r>
      <w:r>
        <w:rPr>
          <w:b/>
          <w:bCs/>
          <w:color w:val="0000FF"/>
          <w:spacing w:val="0"/>
          <w:w w:val="100"/>
          <w:position w:val="0"/>
          <w:sz w:val="19"/>
          <w:szCs w:val="19"/>
          <w:shd w:val="clear" w:color="auto" w:fill="auto"/>
          <w:lang w:val="en-US" w:eastAsia="en-US" w:bidi="en-US"/>
        </w:rPr>
        <w:t>www.consultant.ru</w:t>
      </w:r>
      <w:r>
        <w:fldChar w:fldCharType="end"/>
      </w:r>
    </w:p>
    <w:p>
      <w:pPr>
        <w:pStyle w:val="Style16"/>
        <w:keepNext w:val="0"/>
        <w:keepLines w:val="0"/>
        <w:framePr w:wrap="none" w:vAnchor="page" w:hAnchor="page" w:x="9515" w:y="1560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Страница 7 из 14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912" w:right="360" w:bottom="456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6"/>
        <w:keepNext w:val="0"/>
        <w:keepLines w:val="0"/>
        <w:framePr w:w="4579" w:h="1032" w:hRule="exact" w:wrap="none" w:vAnchor="page" w:hAnchor="page" w:x="1549" w:y="41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Приказ Минздрава России от 06.12.2021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1122н</w:t>
      </w:r>
    </w:p>
    <w:p>
      <w:pPr>
        <w:pStyle w:val="Style16"/>
        <w:keepNext w:val="0"/>
        <w:keepLines w:val="0"/>
        <w:framePr w:w="4579" w:h="1032" w:hRule="exact" w:wrap="none" w:vAnchor="page" w:hAnchor="page" w:x="1549" w:y="41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(ред. от 12.12.2023)</w:t>
      </w:r>
    </w:p>
    <w:p>
      <w:pPr>
        <w:pStyle w:val="Style16"/>
        <w:keepNext w:val="0"/>
        <w:keepLines w:val="0"/>
        <w:framePr w:w="4579" w:h="1032" w:hRule="exact" w:wrap="none" w:vAnchor="page" w:hAnchor="page" w:x="1549" w:y="41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"Об утверждении национального календаря</w:t>
      </w:r>
    </w:p>
    <w:p>
      <w:pPr>
        <w:pStyle w:val="Style16"/>
        <w:keepNext w:val="0"/>
        <w:keepLines w:val="0"/>
        <w:framePr w:w="4579" w:h="1032" w:hRule="exact" w:wrap="none" w:vAnchor="page" w:hAnchor="page" w:x="1549" w:y="41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профилактичес...</w:t>
      </w:r>
    </w:p>
    <w:p>
      <w:pPr>
        <w:pStyle w:val="Style16"/>
        <w:keepNext w:val="0"/>
        <w:keepLines w:val="0"/>
        <w:framePr w:w="3811" w:h="480" w:hRule="exact" w:wrap="none" w:vAnchor="page" w:hAnchor="page" w:x="7851" w:y="68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>Документ предоставлен</w:t>
      </w:r>
      <w:r>
        <w:fldChar w:fldCharType="begin"/>
      </w:r>
      <w:r>
        <w:rPr/>
        <w:instrText> HYPERLINK "https://www.consultant.ru" </w:instrText>
      </w:r>
      <w:r>
        <w:fldChar w:fldCharType="separate"/>
      </w: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 xml:space="preserve"> </w:t>
      </w:r>
      <w:r>
        <w:rPr>
          <w:b/>
          <w:bCs/>
          <w:color w:val="0000FF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>КонсультантПлюс</w:t>
      </w:r>
      <w:r>
        <w:fldChar w:fldCharType="end"/>
      </w:r>
    </w:p>
    <w:p>
      <w:pPr>
        <w:pStyle w:val="Style16"/>
        <w:keepNext w:val="0"/>
        <w:keepLines w:val="0"/>
        <w:framePr w:w="3811" w:h="480" w:hRule="exact" w:wrap="none" w:vAnchor="page" w:hAnchor="page" w:x="7851" w:y="68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ru-RU" w:eastAsia="ru-RU" w:bidi="ru-RU"/>
        </w:rPr>
        <w:t>Дата сохранения: 06.09.2024</w:t>
      </w:r>
    </w:p>
    <w:tbl>
      <w:tblPr>
        <w:tblOverlap w:val="never"/>
        <w:jc w:val="left"/>
        <w:tblLayout w:type="fixed"/>
      </w:tblPr>
      <w:tblGrid>
        <w:gridCol w:w="571"/>
        <w:gridCol w:w="2266"/>
        <w:gridCol w:w="6245"/>
      </w:tblGrid>
      <w:tr>
        <w:trPr>
          <w:trHeight w:val="386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9082" w:h="13046" w:wrap="none" w:vAnchor="page" w:hAnchor="page" w:x="1563" w:y="189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7.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9082" w:h="13046" w:wrap="none" w:vAnchor="page" w:hAnchor="page" w:x="1563" w:y="1890"/>
              <w:widowControl w:val="0"/>
              <w:shd w:val="clear" w:color="auto" w:fill="auto"/>
              <w:bidi w:val="0"/>
              <w:spacing w:before="8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Против клещевого вирусного энцефалита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framePr w:w="9082" w:h="13046" w:wrap="none" w:vAnchor="page" w:hAnchor="page" w:x="1563" w:y="189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Лица, проживающие на эндемичных по клещевому вирусному энцефалиту территориях, лица, выезжающие на эндемичные по клещевому вирусному энцефалиту территории, а также прибывшие на эти территории лица, выполняющие следующие работы:</w:t>
            </w:r>
          </w:p>
          <w:p>
            <w:pPr>
              <w:pStyle w:val="Style32"/>
              <w:keepNext w:val="0"/>
              <w:keepLines w:val="0"/>
              <w:framePr w:w="9082" w:h="13046" w:wrap="none" w:vAnchor="page" w:hAnchor="page" w:x="1563" w:y="1890"/>
              <w:widowControl w:val="0"/>
              <w:numPr>
                <w:ilvl w:val="0"/>
                <w:numId w:val="9"/>
              </w:numPr>
              <w:shd w:val="clear" w:color="auto" w:fill="auto"/>
              <w:tabs>
                <w:tab w:pos="144" w:val="left"/>
              </w:tabs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сельскохозяйственные, гидромелиоративные, строительные, по выемке и перемещению грунта, заготовительные, промысловые, геологические, изыскательские, экспедиционные, дератизационные и дезинсекционные;</w:t>
            </w:r>
          </w:p>
          <w:p>
            <w:pPr>
              <w:pStyle w:val="Style32"/>
              <w:keepNext w:val="0"/>
              <w:keepLines w:val="0"/>
              <w:framePr w:w="9082" w:h="13046" w:wrap="none" w:vAnchor="page" w:hAnchor="page" w:x="1563" w:y="1890"/>
              <w:widowControl w:val="0"/>
              <w:numPr>
                <w:ilvl w:val="0"/>
                <w:numId w:val="9"/>
              </w:numPr>
              <w:shd w:val="clear" w:color="auto" w:fill="auto"/>
              <w:tabs>
                <w:tab w:pos="144" w:val="left"/>
              </w:tabs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по лесозаготовке, расчистке и благоустройству леса, зон оздоровления и отдыха населения.</w:t>
            </w:r>
          </w:p>
          <w:p>
            <w:pPr>
              <w:pStyle w:val="Style32"/>
              <w:keepNext w:val="0"/>
              <w:keepLines w:val="0"/>
              <w:framePr w:w="9082" w:h="13046" w:wrap="none" w:vAnchor="page" w:hAnchor="page" w:x="1563" w:y="189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Лица, работающие с живыми культурами возбудителя клещевого энцефалита.</w:t>
            </w:r>
          </w:p>
        </w:tc>
      </w:tr>
      <w:tr>
        <w:trPr>
          <w:trHeight w:val="256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9082" w:h="13046" w:wrap="none" w:vAnchor="page" w:hAnchor="page" w:x="1563" w:y="189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8.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9082" w:h="13046" w:wrap="none" w:vAnchor="page" w:hAnchor="page" w:x="1563" w:y="1890"/>
              <w:widowControl w:val="0"/>
              <w:shd w:val="clear" w:color="auto" w:fill="auto"/>
              <w:bidi w:val="0"/>
              <w:spacing w:before="8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Против лихорадки Ку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framePr w:w="9082" w:h="13046" w:wrap="none" w:vAnchor="page" w:hAnchor="page" w:x="1563" w:y="189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Лица, выполняющие работы по заготовке, хранению, обработке сырья и продуктов животноводства, полученных из хозяйств, где регистрируются заболевания лихорадкой Ку.</w:t>
            </w:r>
          </w:p>
          <w:p>
            <w:pPr>
              <w:pStyle w:val="Style32"/>
              <w:keepNext w:val="0"/>
              <w:keepLines w:val="0"/>
              <w:framePr w:w="9082" w:h="13046" w:wrap="none" w:vAnchor="page" w:hAnchor="page" w:x="1563" w:y="189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Лица, выполняющие работы по заготовке, хранению и переработке сельскохозяйственной продукции на энзоотичных территориях по лихорадке Ку.</w:t>
            </w:r>
          </w:p>
          <w:p>
            <w:pPr>
              <w:pStyle w:val="Style32"/>
              <w:keepNext w:val="0"/>
              <w:keepLines w:val="0"/>
              <w:framePr w:w="9082" w:h="13046" w:wrap="none" w:vAnchor="page" w:hAnchor="page" w:x="1563" w:y="189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Лица, работающие с живыми культурами возбудителей лихорадки Ку.</w:t>
            </w:r>
          </w:p>
        </w:tc>
      </w:tr>
      <w:tr>
        <w:trPr>
          <w:trHeight w:val="126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9082" w:h="13046" w:wrap="none" w:vAnchor="page" w:hAnchor="page" w:x="1563" w:y="189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9.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9082" w:h="13046" w:wrap="none" w:vAnchor="page" w:hAnchor="page" w:x="1563" w:y="1890"/>
              <w:widowControl w:val="0"/>
              <w:shd w:val="clear" w:color="auto" w:fill="auto"/>
              <w:bidi w:val="0"/>
              <w:spacing w:before="8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Против желтой лихорадки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framePr w:w="9082" w:h="13046" w:wrap="none" w:vAnchor="page" w:hAnchor="page" w:x="1563" w:y="1890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Лица, выезжающие за пределы Российской Федерации в энзоотичные по желтой лихорадке страны (регионы). Лица, работающие с живыми культурами возбудителя желтой лихорадки.</w:t>
            </w:r>
          </w:p>
        </w:tc>
      </w:tr>
      <w:tr>
        <w:trPr>
          <w:trHeight w:val="178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9082" w:h="13046" w:wrap="none" w:vAnchor="page" w:hAnchor="page" w:x="1563" w:y="189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10.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9082" w:h="13046" w:wrap="none" w:vAnchor="page" w:hAnchor="page" w:x="1563" w:y="189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Против холеры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framePr w:w="9082" w:h="13046" w:wrap="none" w:vAnchor="page" w:hAnchor="page" w:x="1563" w:y="189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Лица, выезжающие в неблагополучные по холере страны (регионы).</w:t>
            </w:r>
          </w:p>
          <w:p>
            <w:pPr>
              <w:pStyle w:val="Style32"/>
              <w:keepNext w:val="0"/>
              <w:keepLines w:val="0"/>
              <w:framePr w:w="9082" w:h="13046" w:wrap="none" w:vAnchor="page" w:hAnchor="page" w:x="1563" w:y="189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Население субъектов Российской Федерации в случае осложнения санитарно-эпидемиологической обстановки по холере в сопредельных странах, а также на территории Российской Федерации.</w:t>
            </w:r>
          </w:p>
        </w:tc>
      </w:tr>
      <w:tr>
        <w:trPr>
          <w:trHeight w:val="356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9082" w:h="13046" w:wrap="none" w:vAnchor="page" w:hAnchor="page" w:x="1563" w:y="189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11.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9082" w:h="13046" w:wrap="none" w:vAnchor="page" w:hAnchor="page" w:x="1563" w:y="1890"/>
              <w:widowControl w:val="0"/>
              <w:shd w:val="clear" w:color="auto" w:fill="auto"/>
              <w:bidi w:val="0"/>
              <w:spacing w:before="8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Против брюшного тифа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framePr w:w="9082" w:h="13046" w:wrap="none" w:vAnchor="page" w:hAnchor="page" w:x="1563" w:y="189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Лица, занятые в сфере коммунального благоустройства (работники, обслуживающие канализационные сети, сооружения и оборудование, а также организаций, осуществляющих санитарную очистку населенных мест, сбор, транспортировку и утилизацию бытовых отходов). Лица, работающие с живыми культурами возбудителей брюшного тифа.</w:t>
            </w:r>
          </w:p>
          <w:p>
            <w:pPr>
              <w:pStyle w:val="Style32"/>
              <w:keepNext w:val="0"/>
              <w:keepLines w:val="0"/>
              <w:framePr w:w="9082" w:h="13046" w:wrap="none" w:vAnchor="page" w:hAnchor="page" w:x="1563" w:y="189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Население, проживающее на территориях с хроническими водными эпидемиями брюшного тифа.</w:t>
            </w:r>
          </w:p>
          <w:p>
            <w:pPr>
              <w:pStyle w:val="Style32"/>
              <w:keepNext w:val="0"/>
              <w:keepLines w:val="0"/>
              <w:framePr w:w="9082" w:h="13046" w:wrap="none" w:vAnchor="page" w:hAnchor="page" w:x="1563" w:y="189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Лица, выезжающие в гиперэндемичные по брюшному тифу страны (регионы).</w:t>
            </w:r>
          </w:p>
          <w:p>
            <w:pPr>
              <w:pStyle w:val="Style32"/>
              <w:keepNext w:val="0"/>
              <w:keepLines w:val="0"/>
              <w:framePr w:w="9082" w:h="13046" w:wrap="none" w:vAnchor="page" w:hAnchor="page" w:x="1563" w:y="189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Контактные лица в очагах брюшного тифа по эпидемическим показаниям.</w:t>
            </w:r>
          </w:p>
        </w:tc>
      </w:tr>
    </w:tbl>
    <w:p>
      <w:pPr>
        <w:pStyle w:val="Style16"/>
        <w:keepNext w:val="0"/>
        <w:keepLines w:val="0"/>
        <w:framePr w:w="2693" w:h="605" w:hRule="exact" w:wrap="none" w:vAnchor="page" w:hAnchor="page" w:x="1549" w:y="15398"/>
        <w:widowControl w:val="0"/>
        <w:shd w:val="clear" w:color="auto" w:fill="auto"/>
        <w:bidi w:val="0"/>
        <w:spacing w:before="0" w:after="0" w:line="199" w:lineRule="auto"/>
        <w:ind w:left="0" w:right="0" w:firstLine="0"/>
        <w:jc w:val="center"/>
        <w:rPr>
          <w:sz w:val="28"/>
          <w:szCs w:val="28"/>
        </w:rPr>
      </w:pPr>
      <w:r>
        <w:rPr>
          <w:b/>
          <w:bCs/>
          <w:color w:val="F58220"/>
          <w:spacing w:val="0"/>
          <w:w w:val="100"/>
          <w:position w:val="0"/>
          <w:sz w:val="28"/>
          <w:szCs w:val="28"/>
          <w:shd w:val="clear" w:color="auto" w:fill="auto"/>
          <w:lang w:val="ru-RU" w:eastAsia="ru-RU" w:bidi="ru-RU"/>
        </w:rPr>
        <w:t>КонсультантПлюс</w:t>
      </w:r>
    </w:p>
    <w:p>
      <w:pPr>
        <w:pStyle w:val="Style16"/>
        <w:keepNext w:val="0"/>
        <w:keepLines w:val="0"/>
        <w:framePr w:w="2693" w:h="605" w:hRule="exact" w:wrap="none" w:vAnchor="page" w:hAnchor="page" w:x="1549" w:y="15398"/>
        <w:widowControl w:val="0"/>
        <w:shd w:val="clear" w:color="auto" w:fill="auto"/>
        <w:bidi w:val="0"/>
        <w:spacing w:before="0" w:after="0" w:line="199" w:lineRule="auto"/>
        <w:ind w:left="0" w:right="0" w:firstLine="0"/>
        <w:jc w:val="center"/>
        <w:rPr>
          <w:sz w:val="17"/>
          <w:szCs w:val="17"/>
        </w:rPr>
      </w:pPr>
      <w:r>
        <w:rPr>
          <w:rFonts w:ascii="Arial" w:eastAsia="Arial" w:hAnsi="Arial" w:cs="Arial"/>
          <w:b/>
          <w:bCs/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ru-RU" w:eastAsia="ru-RU" w:bidi="ru-RU"/>
        </w:rPr>
        <w:t>надежная правовая поддержка</w:t>
      </w:r>
    </w:p>
    <w:p>
      <w:pPr>
        <w:pStyle w:val="Style16"/>
        <w:keepNext w:val="0"/>
        <w:keepLines w:val="0"/>
        <w:framePr w:wrap="none" w:vAnchor="page" w:hAnchor="page" w:x="5605" w:y="1560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9"/>
          <w:szCs w:val="19"/>
        </w:rPr>
      </w:pPr>
      <w:r>
        <w:fldChar w:fldCharType="begin"/>
      </w:r>
      <w:r>
        <w:rPr/>
        <w:instrText> HYPERLINK "https://www.consultant.ru" </w:instrText>
      </w:r>
      <w:r>
        <w:fldChar w:fldCharType="separate"/>
      </w:r>
      <w:r>
        <w:rPr>
          <w:b/>
          <w:bCs/>
          <w:color w:val="0000FF"/>
          <w:spacing w:val="0"/>
          <w:w w:val="100"/>
          <w:position w:val="0"/>
          <w:sz w:val="19"/>
          <w:szCs w:val="19"/>
          <w:shd w:val="clear" w:color="auto" w:fill="auto"/>
          <w:lang w:val="en-US" w:eastAsia="en-US" w:bidi="en-US"/>
        </w:rPr>
        <w:t>www.consultant.ru</w:t>
      </w:r>
      <w:r>
        <w:fldChar w:fldCharType="end"/>
      </w:r>
    </w:p>
    <w:p>
      <w:pPr>
        <w:pStyle w:val="Style16"/>
        <w:keepNext w:val="0"/>
        <w:keepLines w:val="0"/>
        <w:framePr w:wrap="none" w:vAnchor="page" w:hAnchor="page" w:x="10021" w:y="1560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Страница 8 из 14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912" w:right="360" w:bottom="456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6"/>
        <w:keepNext w:val="0"/>
        <w:keepLines w:val="0"/>
        <w:framePr w:w="4579" w:h="1032" w:hRule="exact" w:wrap="none" w:vAnchor="page" w:hAnchor="page" w:x="1549" w:y="41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Приказ Минздрава России от 06.12.2021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1122н</w:t>
      </w:r>
    </w:p>
    <w:p>
      <w:pPr>
        <w:pStyle w:val="Style16"/>
        <w:keepNext w:val="0"/>
        <w:keepLines w:val="0"/>
        <w:framePr w:w="4579" w:h="1032" w:hRule="exact" w:wrap="none" w:vAnchor="page" w:hAnchor="page" w:x="1549" w:y="41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(ред. от 12.12.2023)</w:t>
      </w:r>
    </w:p>
    <w:p>
      <w:pPr>
        <w:pStyle w:val="Style16"/>
        <w:keepNext w:val="0"/>
        <w:keepLines w:val="0"/>
        <w:framePr w:w="4579" w:h="1032" w:hRule="exact" w:wrap="none" w:vAnchor="page" w:hAnchor="page" w:x="1549" w:y="41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"Об утверждении национального календаря</w:t>
      </w:r>
    </w:p>
    <w:p>
      <w:pPr>
        <w:pStyle w:val="Style16"/>
        <w:keepNext w:val="0"/>
        <w:keepLines w:val="0"/>
        <w:framePr w:w="4579" w:h="1032" w:hRule="exact" w:wrap="none" w:vAnchor="page" w:hAnchor="page" w:x="1549" w:y="41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профилактичес...</w:t>
      </w:r>
    </w:p>
    <w:p>
      <w:pPr>
        <w:pStyle w:val="Style16"/>
        <w:keepNext w:val="0"/>
        <w:keepLines w:val="0"/>
        <w:framePr w:w="3811" w:h="480" w:hRule="exact" w:wrap="none" w:vAnchor="page" w:hAnchor="page" w:x="7851" w:y="68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>Документ предоставлен</w:t>
      </w:r>
      <w:r>
        <w:fldChar w:fldCharType="begin"/>
      </w:r>
      <w:r>
        <w:rPr/>
        <w:instrText> HYPERLINK "https://www.consultant.ru" </w:instrText>
      </w:r>
      <w:r>
        <w:fldChar w:fldCharType="separate"/>
      </w: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 xml:space="preserve"> </w:t>
      </w:r>
      <w:r>
        <w:rPr>
          <w:b/>
          <w:bCs/>
          <w:color w:val="0000FF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>КонсультантПлюс</w:t>
      </w:r>
      <w:r>
        <w:fldChar w:fldCharType="end"/>
      </w:r>
    </w:p>
    <w:p>
      <w:pPr>
        <w:pStyle w:val="Style16"/>
        <w:keepNext w:val="0"/>
        <w:keepLines w:val="0"/>
        <w:framePr w:w="3811" w:h="480" w:hRule="exact" w:wrap="none" w:vAnchor="page" w:hAnchor="page" w:x="7851" w:y="68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ru-RU" w:eastAsia="ru-RU" w:bidi="ru-RU"/>
        </w:rPr>
        <w:t>Дата сохранения: 06.09.2024</w:t>
      </w:r>
    </w:p>
    <w:tbl>
      <w:tblPr>
        <w:tblOverlap w:val="never"/>
        <w:jc w:val="left"/>
        <w:tblLayout w:type="fixed"/>
      </w:tblPr>
      <w:tblGrid>
        <w:gridCol w:w="571"/>
        <w:gridCol w:w="2266"/>
        <w:gridCol w:w="6245"/>
      </w:tblGrid>
      <w:tr>
        <w:trPr>
          <w:trHeight w:val="1714" w:hRule="exact"/>
        </w:trPr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9082" w:h="12269" w:wrap="none" w:vAnchor="page" w:hAnchor="page" w:x="1563" w:y="186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9082" w:h="12269" w:wrap="none" w:vAnchor="page" w:hAnchor="page" w:x="1563" w:y="186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framePr w:w="9082" w:h="12269" w:wrap="none" w:vAnchor="page" w:hAnchor="page" w:x="1563" w:y="1866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По эпидемическим показаниям прививки проводят при угрозе возникновения эпидемии или вспышки брюшного тифа (стихийные бедствия, крупные аварии на водопроводной и канализационной сети), а также в период эпидемии, при этом в угрожаемом регионе проводят массовую вакцинацию населения.</w:t>
            </w:r>
          </w:p>
        </w:tc>
      </w:tr>
      <w:tr>
        <w:trPr>
          <w:trHeight w:val="438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9082" w:h="12269" w:wrap="none" w:vAnchor="page" w:hAnchor="page" w:x="1563" w:y="1866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12.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9082" w:h="12269" w:wrap="none" w:vAnchor="page" w:hAnchor="page" w:x="1563" w:y="1866"/>
              <w:widowControl w:val="0"/>
              <w:shd w:val="clear" w:color="auto" w:fill="auto"/>
              <w:bidi w:val="0"/>
              <w:spacing w:before="8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Против вирусного гепатита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A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framePr w:w="9082" w:h="12269" w:wrap="none" w:vAnchor="page" w:hAnchor="page" w:x="1563" w:y="1866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Лица, проживающие в регионах, неблагополучных по заболеваемости вирусным гепатитом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 xml:space="preserve">A,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 также лица, подверженные профессиональному риску заражения (медицинские работники, работники сферы обслуживания населения, занятые на предприятиях пищевой промышленности, а также обслуживающие водопроводные и канализационные сооружения, оборудование и сети).</w:t>
            </w:r>
          </w:p>
          <w:p>
            <w:pPr>
              <w:pStyle w:val="Style32"/>
              <w:keepNext w:val="0"/>
              <w:keepLines w:val="0"/>
              <w:framePr w:w="9082" w:h="12269" w:wrap="none" w:vAnchor="page" w:hAnchor="page" w:x="1563" w:y="1866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Лица, выезжающие в неблагополучные страны (регионы), где регистрируется вспышечная заболеваемость вирусным гепатитом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 xml:space="preserve">A.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Контактные лица в очагах вирусного гепатита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A.</w:t>
            </w:r>
          </w:p>
          <w:p>
            <w:pPr>
              <w:pStyle w:val="Style32"/>
              <w:keepNext w:val="0"/>
              <w:keepLines w:val="0"/>
              <w:framePr w:w="9082" w:h="12269" w:wrap="none" w:vAnchor="page" w:hAnchor="page" w:x="1563" w:y="1866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По эпидемическим показаниям прививки проводятся при угрозе возникновения эпидемии или вспышки вирусного гепатита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 xml:space="preserve">A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(стихийные бедствия, крупные аварии на водопроводной и канализационной сети).</w:t>
            </w:r>
          </w:p>
        </w:tc>
      </w:tr>
      <w:tr>
        <w:trPr>
          <w:trHeight w:val="438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9082" w:h="12269" w:wrap="none" w:vAnchor="page" w:hAnchor="page" w:x="1563" w:y="1866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13.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9082" w:h="12269" w:wrap="none" w:vAnchor="page" w:hAnchor="page" w:x="1563" w:y="1866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Против шигеллезов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framePr w:w="9082" w:h="12269" w:wrap="none" w:vAnchor="page" w:hAnchor="page" w:x="1563" w:y="1866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Работники медицинских организаций (их структурных подразделений) инфекционного профиля.</w:t>
            </w:r>
          </w:p>
          <w:p>
            <w:pPr>
              <w:pStyle w:val="Style32"/>
              <w:keepNext w:val="0"/>
              <w:keepLines w:val="0"/>
              <w:framePr w:w="9082" w:h="12269" w:wrap="none" w:vAnchor="page" w:hAnchor="page" w:x="1563" w:y="1866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Лица, занятые в сфере общественного питания и коммунального благоустройства.</w:t>
            </w:r>
          </w:p>
          <w:p>
            <w:pPr>
              <w:pStyle w:val="Style32"/>
              <w:keepNext w:val="0"/>
              <w:keepLines w:val="0"/>
              <w:framePr w:w="9082" w:h="12269" w:wrap="none" w:vAnchor="page" w:hAnchor="page" w:x="1563" w:y="1866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Дети, посещающие дошкольные образовательные организации и отъезжающие в организации, осуществляющие лечение, оздоровление и (или) отдых (по показаниям).</w:t>
            </w:r>
          </w:p>
          <w:p>
            <w:pPr>
              <w:pStyle w:val="Style32"/>
              <w:keepNext w:val="0"/>
              <w:keepLines w:val="0"/>
              <w:framePr w:w="9082" w:h="12269" w:wrap="none" w:vAnchor="page" w:hAnchor="page" w:x="1563" w:y="1866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По эпидемическим показаниям прививки проводятся при угрозе возникновения эпидемии или вспышки шигеллезов (стихийные бедствия, крупные аварии на водопроводной и канализационной сети), а также в период эпидемии, при этом в угрожаемом регионе проводят массовую вакцинацию населения.</w:t>
            </w:r>
          </w:p>
          <w:p>
            <w:pPr>
              <w:pStyle w:val="Style32"/>
              <w:keepNext w:val="0"/>
              <w:keepLines w:val="0"/>
              <w:framePr w:w="9082" w:h="12269" w:wrap="none" w:vAnchor="page" w:hAnchor="page" w:x="1563" w:y="1866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Профилактические прививки предпочтительно проводить перед сезонным подъемом заболеваемости шигеллезами.</w:t>
            </w:r>
          </w:p>
        </w:tc>
      </w:tr>
      <w:tr>
        <w:trPr>
          <w:trHeight w:val="1790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9082" w:h="12269" w:wrap="none" w:vAnchor="page" w:hAnchor="page" w:x="1563" w:y="1866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14.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9082" w:h="12269" w:wrap="none" w:vAnchor="page" w:hAnchor="page" w:x="1563" w:y="1866"/>
              <w:widowControl w:val="0"/>
              <w:shd w:val="clear" w:color="auto" w:fill="auto"/>
              <w:bidi w:val="0"/>
              <w:spacing w:before="8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Против</w:t>
            </w:r>
          </w:p>
          <w:p>
            <w:pPr>
              <w:pStyle w:val="Style32"/>
              <w:keepNext w:val="0"/>
              <w:keepLines w:val="0"/>
              <w:framePr w:w="9082" w:h="12269" w:wrap="none" w:vAnchor="page" w:hAnchor="page" w:x="1563" w:y="1866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менингококковой инфекции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framePr w:w="9082" w:h="12269" w:wrap="none" w:vAnchor="page" w:hAnchor="page" w:x="1563" w:y="1866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Дети и взрослые в очагах менингококковой инфекции, вызванной менингококками серогрупп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 xml:space="preserve">A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или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C.</w:t>
            </w:r>
          </w:p>
          <w:p>
            <w:pPr>
              <w:pStyle w:val="Style32"/>
              <w:keepNext w:val="0"/>
              <w:keepLines w:val="0"/>
              <w:framePr w:w="9082" w:h="12269" w:wrap="none" w:vAnchor="page" w:hAnchor="page" w:x="1563" w:y="1866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Вакцинация проводится в эндемичных регионах, а также в случае эпидемии, вызванной менингококками серогрупп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 xml:space="preserve">A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или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C.</w:t>
            </w:r>
          </w:p>
          <w:p>
            <w:pPr>
              <w:pStyle w:val="Style32"/>
              <w:keepNext w:val="0"/>
              <w:keepLines w:val="0"/>
              <w:framePr w:w="9082" w:h="12269" w:wrap="none" w:vAnchor="page" w:hAnchor="page" w:x="1563" w:y="1866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Лица, подлежащие призыву на военную службу.</w:t>
            </w:r>
          </w:p>
        </w:tc>
      </w:tr>
    </w:tbl>
    <w:p>
      <w:pPr>
        <w:pStyle w:val="Style16"/>
        <w:keepNext w:val="0"/>
        <w:keepLines w:val="0"/>
        <w:framePr w:w="2693" w:h="605" w:hRule="exact" w:wrap="none" w:vAnchor="page" w:hAnchor="page" w:x="1549" w:y="15398"/>
        <w:widowControl w:val="0"/>
        <w:shd w:val="clear" w:color="auto" w:fill="auto"/>
        <w:bidi w:val="0"/>
        <w:spacing w:before="0" w:after="0" w:line="199" w:lineRule="auto"/>
        <w:ind w:left="0" w:right="0" w:firstLine="0"/>
        <w:jc w:val="center"/>
        <w:rPr>
          <w:sz w:val="28"/>
          <w:szCs w:val="28"/>
        </w:rPr>
      </w:pPr>
      <w:r>
        <w:rPr>
          <w:b/>
          <w:bCs/>
          <w:color w:val="F58220"/>
          <w:spacing w:val="0"/>
          <w:w w:val="100"/>
          <w:position w:val="0"/>
          <w:sz w:val="28"/>
          <w:szCs w:val="28"/>
          <w:shd w:val="clear" w:color="auto" w:fill="auto"/>
          <w:lang w:val="ru-RU" w:eastAsia="ru-RU" w:bidi="ru-RU"/>
        </w:rPr>
        <w:t>КонсультантПлюс</w:t>
      </w:r>
    </w:p>
    <w:p>
      <w:pPr>
        <w:pStyle w:val="Style16"/>
        <w:keepNext w:val="0"/>
        <w:keepLines w:val="0"/>
        <w:framePr w:w="2693" w:h="605" w:hRule="exact" w:wrap="none" w:vAnchor="page" w:hAnchor="page" w:x="1549" w:y="15398"/>
        <w:widowControl w:val="0"/>
        <w:shd w:val="clear" w:color="auto" w:fill="auto"/>
        <w:bidi w:val="0"/>
        <w:spacing w:before="0" w:after="0" w:line="199" w:lineRule="auto"/>
        <w:ind w:left="0" w:right="0" w:firstLine="0"/>
        <w:jc w:val="center"/>
        <w:rPr>
          <w:sz w:val="17"/>
          <w:szCs w:val="17"/>
        </w:rPr>
      </w:pPr>
      <w:r>
        <w:rPr>
          <w:rFonts w:ascii="Arial" w:eastAsia="Arial" w:hAnsi="Arial" w:cs="Arial"/>
          <w:b/>
          <w:bCs/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ru-RU" w:eastAsia="ru-RU" w:bidi="ru-RU"/>
        </w:rPr>
        <w:t>надежная правовая поддержка</w:t>
      </w:r>
    </w:p>
    <w:p>
      <w:pPr>
        <w:pStyle w:val="Style16"/>
        <w:keepNext w:val="0"/>
        <w:keepLines w:val="0"/>
        <w:framePr w:wrap="none" w:vAnchor="page" w:hAnchor="page" w:x="5605" w:y="1560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9"/>
          <w:szCs w:val="19"/>
        </w:rPr>
      </w:pPr>
      <w:r>
        <w:fldChar w:fldCharType="begin"/>
      </w:r>
      <w:r>
        <w:rPr/>
        <w:instrText> HYPERLINK "https://www.consultant.ru" </w:instrText>
      </w:r>
      <w:r>
        <w:fldChar w:fldCharType="separate"/>
      </w:r>
      <w:r>
        <w:rPr>
          <w:b/>
          <w:bCs/>
          <w:color w:val="0000FF"/>
          <w:spacing w:val="0"/>
          <w:w w:val="100"/>
          <w:position w:val="0"/>
          <w:sz w:val="19"/>
          <w:szCs w:val="19"/>
          <w:shd w:val="clear" w:color="auto" w:fill="auto"/>
          <w:lang w:val="en-US" w:eastAsia="en-US" w:bidi="en-US"/>
        </w:rPr>
        <w:t>www.consultant.ru</w:t>
      </w:r>
      <w:r>
        <w:fldChar w:fldCharType="end"/>
      </w:r>
    </w:p>
    <w:p>
      <w:pPr>
        <w:pStyle w:val="Style16"/>
        <w:keepNext w:val="0"/>
        <w:keepLines w:val="0"/>
        <w:framePr w:wrap="none" w:vAnchor="page" w:hAnchor="page" w:x="10021" w:y="1560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Страница 9 из 14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912" w:right="360" w:bottom="456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6"/>
        <w:keepNext w:val="0"/>
        <w:keepLines w:val="0"/>
        <w:framePr w:w="4579" w:h="1032" w:hRule="exact" w:wrap="none" w:vAnchor="page" w:hAnchor="page" w:x="1549" w:y="41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Приказ Минздрава России от 06.12.2021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1122н</w:t>
      </w:r>
    </w:p>
    <w:p>
      <w:pPr>
        <w:pStyle w:val="Style16"/>
        <w:keepNext w:val="0"/>
        <w:keepLines w:val="0"/>
        <w:framePr w:w="4579" w:h="1032" w:hRule="exact" w:wrap="none" w:vAnchor="page" w:hAnchor="page" w:x="1549" w:y="41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(ред. от 12.12.2023)</w:t>
      </w:r>
    </w:p>
    <w:p>
      <w:pPr>
        <w:pStyle w:val="Style16"/>
        <w:keepNext w:val="0"/>
        <w:keepLines w:val="0"/>
        <w:framePr w:w="4579" w:h="1032" w:hRule="exact" w:wrap="none" w:vAnchor="page" w:hAnchor="page" w:x="1549" w:y="41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"Об утверждении национального календаря</w:t>
      </w:r>
    </w:p>
    <w:p>
      <w:pPr>
        <w:pStyle w:val="Style16"/>
        <w:keepNext w:val="0"/>
        <w:keepLines w:val="0"/>
        <w:framePr w:w="4579" w:h="1032" w:hRule="exact" w:wrap="none" w:vAnchor="page" w:hAnchor="page" w:x="1549" w:y="41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профилактичес...</w:t>
      </w:r>
    </w:p>
    <w:p>
      <w:pPr>
        <w:pStyle w:val="Style16"/>
        <w:keepNext w:val="0"/>
        <w:keepLines w:val="0"/>
        <w:framePr w:w="3811" w:h="480" w:hRule="exact" w:wrap="none" w:vAnchor="page" w:hAnchor="page" w:x="7851" w:y="68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>Документ предоставлен</w:t>
      </w:r>
      <w:r>
        <w:fldChar w:fldCharType="begin"/>
      </w:r>
      <w:r>
        <w:rPr/>
        <w:instrText> HYPERLINK "https://www.consultant.ru" </w:instrText>
      </w:r>
      <w:r>
        <w:fldChar w:fldCharType="separate"/>
      </w: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 xml:space="preserve"> </w:t>
      </w:r>
      <w:r>
        <w:rPr>
          <w:b/>
          <w:bCs/>
          <w:color w:val="0000FF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>КонсультантПлюс</w:t>
      </w:r>
      <w:r>
        <w:fldChar w:fldCharType="end"/>
      </w:r>
    </w:p>
    <w:p>
      <w:pPr>
        <w:pStyle w:val="Style16"/>
        <w:keepNext w:val="0"/>
        <w:keepLines w:val="0"/>
        <w:framePr w:w="3811" w:h="480" w:hRule="exact" w:wrap="none" w:vAnchor="page" w:hAnchor="page" w:x="7851" w:y="68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ru-RU" w:eastAsia="ru-RU" w:bidi="ru-RU"/>
        </w:rPr>
        <w:t>Дата сохранения: 06.09.2024</w:t>
      </w:r>
    </w:p>
    <w:tbl>
      <w:tblPr>
        <w:tblOverlap w:val="never"/>
        <w:jc w:val="left"/>
        <w:tblLayout w:type="fixed"/>
      </w:tblPr>
      <w:tblGrid>
        <w:gridCol w:w="571"/>
        <w:gridCol w:w="2266"/>
        <w:gridCol w:w="6245"/>
      </w:tblGrid>
      <w:tr>
        <w:trPr>
          <w:trHeight w:val="126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9082" w:h="12533" w:wrap="none" w:vAnchor="page" w:hAnchor="page" w:x="1563" w:y="189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15.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9082" w:h="12533" w:wrap="none" w:vAnchor="page" w:hAnchor="page" w:x="1563" w:y="189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Против кори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framePr w:w="9082" w:h="12533" w:wrap="none" w:vAnchor="page" w:hAnchor="page" w:x="1563" w:y="1890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Контактные лица без ограничения возраста из очагов заболевания, ранее не болевшие, не привитые и не имеющие сведений о профилактических прививках против кори, или однократно привитые старше 6 лет.</w:t>
            </w:r>
          </w:p>
        </w:tc>
      </w:tr>
      <w:tr>
        <w:trPr>
          <w:trHeight w:val="100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9082" w:h="12533" w:wrap="none" w:vAnchor="page" w:hAnchor="page" w:x="1563" w:y="189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16.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9082" w:h="12533" w:wrap="none" w:vAnchor="page" w:hAnchor="page" w:x="1563" w:y="1890"/>
              <w:widowControl w:val="0"/>
              <w:shd w:val="clear" w:color="auto" w:fill="auto"/>
              <w:bidi w:val="0"/>
              <w:spacing w:before="8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Против вирусного гепатита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B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framePr w:w="9082" w:h="12533" w:wrap="none" w:vAnchor="page" w:hAnchor="page" w:x="1563" w:y="1890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Контактные лица из очагов заболевания, не болевшие, не привитые и не имеющие сведений о профилактических прививках против вирусного гепатита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B.</w:t>
            </w:r>
          </w:p>
        </w:tc>
      </w:tr>
      <w:tr>
        <w:trPr>
          <w:trHeight w:val="100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9082" w:h="12533" w:wrap="none" w:vAnchor="page" w:hAnchor="page" w:x="1563" w:y="189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17.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9082" w:h="12533" w:wrap="none" w:vAnchor="page" w:hAnchor="page" w:x="1563" w:y="189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Против дифтерии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framePr w:w="9082" w:h="12533" w:wrap="none" w:vAnchor="page" w:hAnchor="page" w:x="1563" w:y="189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Контактные лица из очагов заболевания, не болевшие, не привитые и не имеющие сведений о профилактических прививках против дифтерии.</w:t>
            </w:r>
          </w:p>
        </w:tc>
      </w:tr>
      <w:tr>
        <w:trPr>
          <w:trHeight w:val="126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9082" w:h="12533" w:wrap="none" w:vAnchor="page" w:hAnchor="page" w:x="1563" w:y="189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18.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9082" w:h="12533" w:wrap="none" w:vAnchor="page" w:hAnchor="page" w:x="1563" w:y="189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Против эпидемического паротита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framePr w:w="9082" w:h="12533" w:wrap="none" w:vAnchor="page" w:hAnchor="page" w:x="1563" w:y="189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Контактные лица из очагов заболевания, ранее не болевшие, не привитые или не имеющие сведений о профилактических прививках против эпидемического паротита, или однократно привитые старше 6 лет.</w:t>
            </w:r>
          </w:p>
        </w:tc>
      </w:tr>
      <w:tr>
        <w:trPr>
          <w:trHeight w:val="620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9082" w:h="12533" w:wrap="none" w:vAnchor="page" w:hAnchor="page" w:x="1563" w:y="189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19.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9082" w:h="12533" w:wrap="none" w:vAnchor="page" w:hAnchor="page" w:x="1563" w:y="1890"/>
              <w:widowControl w:val="0"/>
              <w:shd w:val="clear" w:color="auto" w:fill="auto"/>
              <w:bidi w:val="0"/>
              <w:spacing w:before="8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Против полиомиелита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framePr w:w="9082" w:h="12533" w:wrap="none" w:vAnchor="page" w:hAnchor="page" w:x="1563" w:y="189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Контактные лица в очагах полиомиелита, в том числе вызванного диким полиовирусом (или при подозрении на заболевание):</w:t>
            </w:r>
          </w:p>
          <w:p>
            <w:pPr>
              <w:pStyle w:val="Style32"/>
              <w:keepNext w:val="0"/>
              <w:keepLines w:val="0"/>
              <w:framePr w:w="9082" w:h="12533" w:wrap="none" w:vAnchor="page" w:hAnchor="page" w:x="1563" w:y="1890"/>
              <w:widowControl w:val="0"/>
              <w:numPr>
                <w:ilvl w:val="0"/>
                <w:numId w:val="11"/>
              </w:numPr>
              <w:shd w:val="clear" w:color="auto" w:fill="auto"/>
              <w:tabs>
                <w:tab w:pos="139" w:val="left"/>
              </w:tabs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дети с 3 месяцев до 15 лет при наличии достоверных данных о предшествующих прививках - однократно;</w:t>
            </w:r>
          </w:p>
          <w:p>
            <w:pPr>
              <w:pStyle w:val="Style32"/>
              <w:keepNext w:val="0"/>
              <w:keepLines w:val="0"/>
              <w:framePr w:w="9082" w:h="12533" w:wrap="none" w:vAnchor="page" w:hAnchor="page" w:x="1563" w:y="1890"/>
              <w:widowControl w:val="0"/>
              <w:numPr>
                <w:ilvl w:val="0"/>
                <w:numId w:val="11"/>
              </w:numPr>
              <w:shd w:val="clear" w:color="auto" w:fill="auto"/>
              <w:tabs>
                <w:tab w:pos="139" w:val="left"/>
              </w:tabs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медицинские работники - однократно;</w:t>
            </w:r>
          </w:p>
          <w:p>
            <w:pPr>
              <w:pStyle w:val="Style32"/>
              <w:keepNext w:val="0"/>
              <w:keepLines w:val="0"/>
              <w:framePr w:w="9082" w:h="12533" w:wrap="none" w:vAnchor="page" w:hAnchor="page" w:x="1563" w:y="1890"/>
              <w:widowControl w:val="0"/>
              <w:numPr>
                <w:ilvl w:val="0"/>
                <w:numId w:val="11"/>
              </w:numPr>
              <w:shd w:val="clear" w:color="auto" w:fill="auto"/>
              <w:tabs>
                <w:tab w:pos="139" w:val="left"/>
              </w:tabs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дети, прибывшие из эндемичных (неблагополучных) по полиомиелиту стран (регионов), с 3 месяцев до 15 лет;</w:t>
            </w:r>
          </w:p>
          <w:p>
            <w:pPr>
              <w:pStyle w:val="Style32"/>
              <w:keepNext w:val="0"/>
              <w:keepLines w:val="0"/>
              <w:framePr w:w="9082" w:h="12533" w:wrap="none" w:vAnchor="page" w:hAnchor="page" w:x="1563" w:y="1890"/>
              <w:widowControl w:val="0"/>
              <w:numPr>
                <w:ilvl w:val="0"/>
                <w:numId w:val="11"/>
              </w:numPr>
              <w:shd w:val="clear" w:color="auto" w:fill="auto"/>
              <w:tabs>
                <w:tab w:pos="139" w:val="left"/>
              </w:tabs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однократно (при наличии достоверных данных о предшествующих прививках) или трехкратно (при их отсутствии);</w:t>
            </w:r>
          </w:p>
          <w:p>
            <w:pPr>
              <w:pStyle w:val="Style32"/>
              <w:keepNext w:val="0"/>
              <w:keepLines w:val="0"/>
              <w:framePr w:w="9082" w:h="12533" w:wrap="none" w:vAnchor="page" w:hAnchor="page" w:x="1563" w:y="1890"/>
              <w:widowControl w:val="0"/>
              <w:numPr>
                <w:ilvl w:val="0"/>
                <w:numId w:val="11"/>
              </w:numPr>
              <w:shd w:val="clear" w:color="auto" w:fill="auto"/>
              <w:tabs>
                <w:tab w:pos="139" w:val="left"/>
              </w:tabs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лица без определенного места жительства (при их выявлении) с 3 месяцев до 15 лет - однократно (при наличии достоверных данных о предшествующих прививках) или трехкратно (при их отсутствии);</w:t>
            </w:r>
          </w:p>
          <w:p>
            <w:pPr>
              <w:pStyle w:val="Style32"/>
              <w:keepNext w:val="0"/>
              <w:keepLines w:val="0"/>
              <w:framePr w:w="9082" w:h="12533" w:wrap="none" w:vAnchor="page" w:hAnchor="page" w:x="1563" w:y="1890"/>
              <w:widowControl w:val="0"/>
              <w:numPr>
                <w:ilvl w:val="0"/>
                <w:numId w:val="11"/>
              </w:numPr>
              <w:shd w:val="clear" w:color="auto" w:fill="auto"/>
              <w:tabs>
                <w:tab w:pos="139" w:val="left"/>
              </w:tabs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лица, контактировавшие с прибывшими из эндемичных (неблагополучных) по полиомиелиту стран (регионов), с 3 месяцев жизни без ограничения возраста - однократно инактивированной полиомиелитной вакциной;</w:t>
            </w:r>
          </w:p>
          <w:p>
            <w:pPr>
              <w:pStyle w:val="Style32"/>
              <w:keepNext w:val="0"/>
              <w:keepLines w:val="0"/>
              <w:framePr w:w="9082" w:h="12533" w:wrap="none" w:vAnchor="page" w:hAnchor="page" w:x="1563" w:y="1890"/>
              <w:widowControl w:val="0"/>
              <w:numPr>
                <w:ilvl w:val="0"/>
                <w:numId w:val="11"/>
              </w:numPr>
              <w:shd w:val="clear" w:color="auto" w:fill="auto"/>
              <w:tabs>
                <w:tab w:pos="139" w:val="left"/>
              </w:tabs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лица, работающие с живым полиовирусом, с материалами, инфицированными (потенциально инфицированными) диким полиовирусом, без ограничения возраста - однократно при приеме на работу.</w:t>
            </w:r>
          </w:p>
        </w:tc>
      </w:tr>
      <w:tr>
        <w:trPr>
          <w:trHeight w:val="1786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9082" w:h="12533" w:wrap="none" w:vAnchor="page" w:hAnchor="page" w:x="1563" w:y="189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20.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9082" w:h="12533" w:wrap="none" w:vAnchor="page" w:hAnchor="page" w:x="1563" w:y="1890"/>
              <w:widowControl w:val="0"/>
              <w:shd w:val="clear" w:color="auto" w:fill="auto"/>
              <w:bidi w:val="0"/>
              <w:spacing w:before="8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Против пневмококковой инфекции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framePr w:w="9082" w:h="12533" w:wrap="none" w:vAnchor="page" w:hAnchor="page" w:x="1563" w:y="189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Дети в возрасте от 2 до 5 лет, взрослые, относящиеся к группам риска (лица, подлежащие призыву на военную службу, лица старше 60 лет, страдающие хроническими заболеваниями легких, лица старше трудоспособного возраста, проживающие в организациях социального обслуживания).</w:t>
            </w:r>
          </w:p>
        </w:tc>
      </w:tr>
    </w:tbl>
    <w:p>
      <w:pPr>
        <w:pStyle w:val="Style16"/>
        <w:keepNext w:val="0"/>
        <w:keepLines w:val="0"/>
        <w:framePr w:w="2693" w:h="605" w:hRule="exact" w:wrap="none" w:vAnchor="page" w:hAnchor="page" w:x="1549" w:y="15398"/>
        <w:widowControl w:val="0"/>
        <w:shd w:val="clear" w:color="auto" w:fill="auto"/>
        <w:bidi w:val="0"/>
        <w:spacing w:before="0" w:after="0" w:line="199" w:lineRule="auto"/>
        <w:ind w:left="0" w:right="0" w:firstLine="0"/>
        <w:jc w:val="center"/>
        <w:rPr>
          <w:sz w:val="28"/>
          <w:szCs w:val="28"/>
        </w:rPr>
      </w:pPr>
      <w:r>
        <w:rPr>
          <w:b/>
          <w:bCs/>
          <w:color w:val="F58220"/>
          <w:spacing w:val="0"/>
          <w:w w:val="100"/>
          <w:position w:val="0"/>
          <w:sz w:val="28"/>
          <w:szCs w:val="28"/>
          <w:shd w:val="clear" w:color="auto" w:fill="auto"/>
          <w:lang w:val="ru-RU" w:eastAsia="ru-RU" w:bidi="ru-RU"/>
        </w:rPr>
        <w:t>КонсультантПлюс</w:t>
      </w:r>
    </w:p>
    <w:p>
      <w:pPr>
        <w:pStyle w:val="Style16"/>
        <w:keepNext w:val="0"/>
        <w:keepLines w:val="0"/>
        <w:framePr w:w="2693" w:h="605" w:hRule="exact" w:wrap="none" w:vAnchor="page" w:hAnchor="page" w:x="1549" w:y="15398"/>
        <w:widowControl w:val="0"/>
        <w:shd w:val="clear" w:color="auto" w:fill="auto"/>
        <w:bidi w:val="0"/>
        <w:spacing w:before="0" w:after="0" w:line="199" w:lineRule="auto"/>
        <w:ind w:left="0" w:right="0" w:firstLine="0"/>
        <w:jc w:val="center"/>
        <w:rPr>
          <w:sz w:val="17"/>
          <w:szCs w:val="17"/>
        </w:rPr>
      </w:pPr>
      <w:r>
        <w:rPr>
          <w:rFonts w:ascii="Arial" w:eastAsia="Arial" w:hAnsi="Arial" w:cs="Arial"/>
          <w:b/>
          <w:bCs/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ru-RU" w:eastAsia="ru-RU" w:bidi="ru-RU"/>
        </w:rPr>
        <w:t>надежная правовая поддержка</w:t>
      </w:r>
    </w:p>
    <w:p>
      <w:pPr>
        <w:pStyle w:val="Style16"/>
        <w:keepNext w:val="0"/>
        <w:keepLines w:val="0"/>
        <w:framePr w:wrap="none" w:vAnchor="page" w:hAnchor="page" w:x="5605" w:y="1560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9"/>
          <w:szCs w:val="19"/>
        </w:rPr>
      </w:pPr>
      <w:r>
        <w:fldChar w:fldCharType="begin"/>
      </w:r>
      <w:r>
        <w:rPr/>
        <w:instrText> HYPERLINK "https://www.consultant.ru" </w:instrText>
      </w:r>
      <w:r>
        <w:fldChar w:fldCharType="separate"/>
      </w:r>
      <w:r>
        <w:rPr>
          <w:b/>
          <w:bCs/>
          <w:color w:val="0000FF"/>
          <w:spacing w:val="0"/>
          <w:w w:val="100"/>
          <w:position w:val="0"/>
          <w:sz w:val="19"/>
          <w:szCs w:val="19"/>
          <w:shd w:val="clear" w:color="auto" w:fill="auto"/>
          <w:lang w:val="en-US" w:eastAsia="en-US" w:bidi="en-US"/>
        </w:rPr>
        <w:t>www.consultant.ru</w:t>
      </w:r>
      <w:r>
        <w:fldChar w:fldCharType="end"/>
      </w:r>
    </w:p>
    <w:p>
      <w:pPr>
        <w:pStyle w:val="Style16"/>
        <w:keepNext w:val="0"/>
        <w:keepLines w:val="0"/>
        <w:framePr w:wrap="none" w:vAnchor="page" w:hAnchor="page" w:x="9911" w:y="1560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Страница 10 из 14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912" w:right="360" w:bottom="456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6"/>
        <w:keepNext w:val="0"/>
        <w:keepLines w:val="0"/>
        <w:framePr w:w="4579" w:h="1032" w:hRule="exact" w:wrap="none" w:vAnchor="page" w:hAnchor="page" w:x="1043" w:y="41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Приказ Минздрава России от 06.12.2021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1122н</w:t>
      </w:r>
    </w:p>
    <w:p>
      <w:pPr>
        <w:pStyle w:val="Style16"/>
        <w:keepNext w:val="0"/>
        <w:keepLines w:val="0"/>
        <w:framePr w:w="4579" w:h="1032" w:hRule="exact" w:wrap="none" w:vAnchor="page" w:hAnchor="page" w:x="1043" w:y="41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(ред. от 12.12.2023)</w:t>
      </w:r>
    </w:p>
    <w:p>
      <w:pPr>
        <w:pStyle w:val="Style16"/>
        <w:keepNext w:val="0"/>
        <w:keepLines w:val="0"/>
        <w:framePr w:w="4579" w:h="1032" w:hRule="exact" w:wrap="none" w:vAnchor="page" w:hAnchor="page" w:x="1043" w:y="41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"Об утверждении национального календаря</w:t>
      </w:r>
    </w:p>
    <w:p>
      <w:pPr>
        <w:pStyle w:val="Style16"/>
        <w:keepNext w:val="0"/>
        <w:keepLines w:val="0"/>
        <w:framePr w:w="4579" w:h="1032" w:hRule="exact" w:wrap="none" w:vAnchor="page" w:hAnchor="page" w:x="1043" w:y="41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профилактичес...</w:t>
      </w:r>
    </w:p>
    <w:p>
      <w:pPr>
        <w:pStyle w:val="Style16"/>
        <w:keepNext w:val="0"/>
        <w:keepLines w:val="0"/>
        <w:framePr w:w="3811" w:h="480" w:hRule="exact" w:wrap="none" w:vAnchor="page" w:hAnchor="page" w:x="7345" w:y="68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>Документ предоставлен</w:t>
      </w:r>
      <w:r>
        <w:fldChar w:fldCharType="begin"/>
      </w:r>
      <w:r>
        <w:rPr/>
        <w:instrText> HYPERLINK "https://www.consultant.ru" </w:instrText>
      </w:r>
      <w:r>
        <w:fldChar w:fldCharType="separate"/>
      </w: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 xml:space="preserve"> </w:t>
      </w:r>
      <w:r>
        <w:rPr>
          <w:b/>
          <w:bCs/>
          <w:color w:val="0000FF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>КонсультантПлюс</w:t>
      </w:r>
      <w:r>
        <w:fldChar w:fldCharType="end"/>
      </w:r>
    </w:p>
    <w:p>
      <w:pPr>
        <w:pStyle w:val="Style16"/>
        <w:keepNext w:val="0"/>
        <w:keepLines w:val="0"/>
        <w:framePr w:w="3811" w:h="480" w:hRule="exact" w:wrap="none" w:vAnchor="page" w:hAnchor="page" w:x="7345" w:y="68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ru-RU" w:eastAsia="ru-RU" w:bidi="ru-RU"/>
        </w:rPr>
        <w:t>Дата сохранения: 06.09.2024</w:t>
      </w:r>
    </w:p>
    <w:tbl>
      <w:tblPr>
        <w:tblOverlap w:val="never"/>
        <w:jc w:val="left"/>
        <w:tblLayout w:type="fixed"/>
      </w:tblPr>
      <w:tblGrid>
        <w:gridCol w:w="571"/>
        <w:gridCol w:w="2266"/>
        <w:gridCol w:w="6245"/>
      </w:tblGrid>
      <w:tr>
        <w:trPr>
          <w:trHeight w:val="100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9082" w:h="6830" w:wrap="none" w:vAnchor="page" w:hAnchor="page" w:x="1057" w:y="189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21.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framePr w:w="9082" w:h="6830" w:wrap="none" w:vAnchor="page" w:hAnchor="page" w:x="1057" w:y="189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Против ротавирусной инфекции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9082" w:h="6830" w:wrap="none" w:vAnchor="page" w:hAnchor="page" w:x="1057" w:y="189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Дети для активной вакцинации с целью профилактики заболеваний, вызываемых ротавирусами.</w:t>
            </w:r>
          </w:p>
        </w:tc>
      </w:tr>
      <w:tr>
        <w:trPr>
          <w:trHeight w:val="100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9082" w:h="6830" w:wrap="none" w:vAnchor="page" w:hAnchor="page" w:x="1057" w:y="189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22.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9082" w:h="6830" w:wrap="none" w:vAnchor="page" w:hAnchor="page" w:x="1057" w:y="1890"/>
              <w:widowControl w:val="0"/>
              <w:shd w:val="clear" w:color="auto" w:fill="auto"/>
              <w:bidi w:val="0"/>
              <w:spacing w:before="8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Против ветряной оспы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framePr w:w="9082" w:h="6830" w:wrap="none" w:vAnchor="page" w:hAnchor="page" w:x="1057" w:y="1890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Дети и взрослые из групп риска, включая лиц, подлежащих призыву на военную службу, ранее не привитые и не болевшие ветряной оспой.</w:t>
            </w:r>
          </w:p>
        </w:tc>
      </w:tr>
      <w:tr>
        <w:trPr>
          <w:trHeight w:val="100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9082" w:h="6830" w:wrap="none" w:vAnchor="page" w:hAnchor="page" w:x="1057" w:y="189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23.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framePr w:w="9082" w:h="6830" w:wrap="none" w:vAnchor="page" w:hAnchor="page" w:x="1057" w:y="1890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Против гемофильной инфекции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9082" w:h="6830" w:wrap="none" w:vAnchor="page" w:hAnchor="page" w:x="1057" w:y="189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Дети, не привитые на первом году жизни против гемофильной инфекции.</w:t>
            </w:r>
          </w:p>
        </w:tc>
      </w:tr>
      <w:tr>
        <w:trPr>
          <w:trHeight w:val="334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9082" w:h="6830" w:wrap="none" w:vAnchor="page" w:hAnchor="page" w:x="1057" w:y="189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24.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framePr w:w="9082" w:h="6830" w:wrap="none" w:vAnchor="page" w:hAnchor="page" w:x="1057" w:y="1890"/>
              <w:widowControl w:val="0"/>
              <w:shd w:val="clear" w:color="auto" w:fill="auto"/>
              <w:bidi w:val="0"/>
              <w:spacing w:before="8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Против коронавирусной инфекции, вызываемой вирусом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SARS-CoV-2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framePr w:w="9082" w:h="6830" w:wrap="none" w:vAnchor="page" w:hAnchor="page" w:x="1057" w:y="189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Лица старше 18 лет, ранее не болевшие и/или не привитые против коронавирусной инфекции, вызываемой вирусом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SARS-CoV-2;</w:t>
            </w:r>
          </w:p>
          <w:p>
            <w:pPr>
              <w:pStyle w:val="Style32"/>
              <w:keepNext w:val="0"/>
              <w:keepLines w:val="0"/>
              <w:framePr w:w="9082" w:h="6830" w:wrap="none" w:vAnchor="page" w:hAnchor="page" w:x="1057" w:y="189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лица в возрасте 60 лет и старше;</w:t>
            </w:r>
          </w:p>
          <w:p>
            <w:pPr>
              <w:pStyle w:val="Style32"/>
              <w:keepNext w:val="0"/>
              <w:keepLines w:val="0"/>
              <w:framePr w:w="9082" w:h="6830" w:wrap="none" w:vAnchor="page" w:hAnchor="page" w:x="1057" w:y="189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лица с хроническими заболеваниями, в том числе с заболеваниями бронхолегочной системы, туберкулезом, сердечно-сосудистыми заболеваниями, сахарным диабетом и ожирением;</w:t>
            </w:r>
          </w:p>
          <w:p>
            <w:pPr>
              <w:pStyle w:val="Style32"/>
              <w:keepNext w:val="0"/>
              <w:keepLines w:val="0"/>
              <w:framePr w:w="9082" w:h="6830" w:wrap="none" w:vAnchor="page" w:hAnchor="page" w:x="1057" w:y="189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лица с первичными или вторичными иммунодефицитами, в том числе ВИЧ-инфекцией, аутоиммунными заболеваниями, онкологическими/онкогематологическими заболеваниями.</w:t>
            </w:r>
          </w:p>
        </w:tc>
      </w:tr>
      <w:tr>
        <w:trPr>
          <w:trHeight w:val="466" w:hRule="exact"/>
        </w:trPr>
        <w:tc>
          <w:tcPr>
            <w:gridSpan w:val="3"/>
            <w:tcBorders>
              <w:left w:val="single" w:sz="4"/>
              <w:bottom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framePr w:w="9082" w:h="6830" w:wrap="none" w:vAnchor="page" w:hAnchor="page" w:x="1057" w:y="18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(п. 24 в ред. </w:t>
            </w:r>
            <w:r>
              <w:rPr>
                <w:color w:val="0000FF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Приказа</w:t>
            </w:r>
            <w:r>
              <w:rPr>
                <w:color w:val="0000FF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Минздрава России от 12.12.2023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 xml:space="preserve">N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677н)</w:t>
            </w:r>
          </w:p>
        </w:tc>
      </w:tr>
    </w:tbl>
    <w:p>
      <w:pPr>
        <w:pStyle w:val="Style21"/>
        <w:keepNext w:val="0"/>
        <w:keepLines w:val="0"/>
        <w:framePr w:w="10123" w:h="4728" w:hRule="exact" w:wrap="none" w:vAnchor="page" w:hAnchor="page" w:x="1043" w:y="9988"/>
        <w:widowControl w:val="0"/>
        <w:shd w:val="clear" w:color="auto" w:fill="auto"/>
        <w:bidi w:val="0"/>
        <w:spacing w:before="0" w:line="228" w:lineRule="auto"/>
        <w:ind w:left="5720" w:right="0" w:firstLine="0"/>
        <w:jc w:val="righ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Приложение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3 к приказу Министерства здравоохранения Российской Федерации от 6 декабря 2021 г.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1122н</w:t>
      </w:r>
    </w:p>
    <w:p>
      <w:pPr>
        <w:pStyle w:val="Style25"/>
        <w:keepNext w:val="0"/>
        <w:keepLines w:val="0"/>
        <w:framePr w:w="10123" w:h="4728" w:hRule="exact" w:wrap="none" w:vAnchor="page" w:hAnchor="page" w:x="1043" w:y="9988"/>
        <w:widowControl w:val="0"/>
        <w:shd w:val="clear" w:color="auto" w:fill="auto"/>
        <w:bidi w:val="0"/>
        <w:spacing w:before="0" w:after="320" w:line="240" w:lineRule="auto"/>
        <w:ind w:left="0" w:right="0" w:firstLine="0"/>
        <w:jc w:val="center"/>
      </w:pPr>
      <w:bookmarkStart w:id="7" w:name="bookmark7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ПОРЯДОК ПРОВЕДЕНИЯ ПРОФИЛАКТИЧЕСКИХ ПРИВИВОК</w:t>
      </w:r>
      <w:bookmarkEnd w:id="7"/>
    </w:p>
    <w:p>
      <w:pPr>
        <w:pStyle w:val="Style21"/>
        <w:keepNext w:val="0"/>
        <w:keepLines w:val="0"/>
        <w:framePr w:w="10123" w:h="4728" w:hRule="exact" w:wrap="none" w:vAnchor="page" w:hAnchor="page" w:x="1043" w:y="9988"/>
        <w:widowControl w:val="0"/>
        <w:shd w:val="clear" w:color="auto" w:fill="auto"/>
        <w:bidi w:val="0"/>
        <w:spacing w:before="0" w:after="0" w:line="228" w:lineRule="auto"/>
        <w:ind w:left="0" w:right="0" w:firstLine="0"/>
        <w:jc w:val="center"/>
      </w:pPr>
      <w:r>
        <w:rPr>
          <w:color w:val="392C69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Список изменяющих документов</w:t>
      </w:r>
    </w:p>
    <w:p>
      <w:pPr>
        <w:pStyle w:val="Style21"/>
        <w:keepNext w:val="0"/>
        <w:keepLines w:val="0"/>
        <w:framePr w:w="10123" w:h="4728" w:hRule="exact" w:wrap="none" w:vAnchor="page" w:hAnchor="page" w:x="1043" w:y="9988"/>
        <w:widowControl w:val="0"/>
        <w:shd w:val="clear" w:color="auto" w:fill="auto"/>
        <w:bidi w:val="0"/>
        <w:spacing w:before="0" w:after="320" w:line="228" w:lineRule="auto"/>
        <w:ind w:left="0" w:right="0" w:firstLine="0"/>
        <w:jc w:val="center"/>
      </w:pPr>
      <w:r>
        <w:rPr>
          <w:color w:val="392C69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(в ред. </w:t>
      </w: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Приказа</w:t>
      </w: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 </w:t>
      </w:r>
      <w:r>
        <w:rPr>
          <w:color w:val="392C69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Минздрава России от 12.12.2023 </w:t>
      </w:r>
      <w:r>
        <w:rPr>
          <w:color w:val="392C69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N </w:t>
      </w:r>
      <w:r>
        <w:rPr>
          <w:color w:val="392C69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677н)</w:t>
      </w:r>
    </w:p>
    <w:p>
      <w:pPr>
        <w:pStyle w:val="Style21"/>
        <w:keepNext w:val="0"/>
        <w:keepLines w:val="0"/>
        <w:framePr w:w="10123" w:h="4728" w:hRule="exact" w:wrap="none" w:vAnchor="page" w:hAnchor="page" w:x="1043" w:y="9988"/>
        <w:widowControl w:val="0"/>
        <w:numPr>
          <w:ilvl w:val="0"/>
          <w:numId w:val="13"/>
        </w:numPr>
        <w:shd w:val="clear" w:color="auto" w:fill="auto"/>
        <w:tabs>
          <w:tab w:pos="891" w:val="left"/>
        </w:tabs>
        <w:bidi w:val="0"/>
        <w:spacing w:before="0" w:line="228" w:lineRule="auto"/>
        <w:ind w:left="0" w:right="0" w:firstLine="5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Профилактические прививки проводятся гражданам в медицинских организациях при наличии лицензии, предусматривающей выполнение работ (услуг) по вакцинации (проведению профилактических прививок).</w:t>
      </w:r>
    </w:p>
    <w:p>
      <w:pPr>
        <w:pStyle w:val="Style21"/>
        <w:keepNext w:val="0"/>
        <w:keepLines w:val="0"/>
        <w:framePr w:w="10123" w:h="4728" w:hRule="exact" w:wrap="none" w:vAnchor="page" w:hAnchor="page" w:x="1043" w:y="9988"/>
        <w:widowControl w:val="0"/>
        <w:numPr>
          <w:ilvl w:val="0"/>
          <w:numId w:val="13"/>
        </w:numPr>
        <w:shd w:val="clear" w:color="auto" w:fill="auto"/>
        <w:tabs>
          <w:tab w:pos="891" w:val="left"/>
        </w:tabs>
        <w:bidi w:val="0"/>
        <w:spacing w:before="0" w:after="0" w:line="226" w:lineRule="auto"/>
        <w:ind w:left="0" w:right="0" w:firstLine="5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Профилактические прививки проводят медицинские работники, прошедшие обучение по вопросам применения иммунобиологических лекарственных препаратов для иммунопрофилактики, организации проведения вакцинации, техники проведения вакцинации, а</w:t>
      </w:r>
    </w:p>
    <w:p>
      <w:pPr>
        <w:pStyle w:val="Style16"/>
        <w:keepNext w:val="0"/>
        <w:keepLines w:val="0"/>
        <w:framePr w:w="2693" w:h="605" w:hRule="exact" w:wrap="none" w:vAnchor="page" w:hAnchor="page" w:x="1043" w:y="15398"/>
        <w:widowControl w:val="0"/>
        <w:shd w:val="clear" w:color="auto" w:fill="auto"/>
        <w:bidi w:val="0"/>
        <w:spacing w:before="0" w:after="0" w:line="199" w:lineRule="auto"/>
        <w:ind w:left="0" w:right="0" w:firstLine="0"/>
        <w:jc w:val="left"/>
        <w:rPr>
          <w:sz w:val="28"/>
          <w:szCs w:val="28"/>
        </w:rPr>
      </w:pPr>
      <w:r>
        <w:rPr>
          <w:b/>
          <w:bCs/>
          <w:color w:val="F58220"/>
          <w:spacing w:val="0"/>
          <w:w w:val="100"/>
          <w:position w:val="0"/>
          <w:sz w:val="28"/>
          <w:szCs w:val="28"/>
          <w:shd w:val="clear" w:color="auto" w:fill="auto"/>
          <w:lang w:val="ru-RU" w:eastAsia="ru-RU" w:bidi="ru-RU"/>
        </w:rPr>
        <w:t>КонсультантПлюс</w:t>
      </w:r>
    </w:p>
    <w:p>
      <w:pPr>
        <w:pStyle w:val="Style16"/>
        <w:keepNext w:val="0"/>
        <w:keepLines w:val="0"/>
        <w:framePr w:w="2693" w:h="605" w:hRule="exact" w:wrap="none" w:vAnchor="page" w:hAnchor="page" w:x="1043" w:y="15398"/>
        <w:widowControl w:val="0"/>
        <w:shd w:val="clear" w:color="auto" w:fill="auto"/>
        <w:bidi w:val="0"/>
        <w:spacing w:before="0" w:after="0" w:line="199" w:lineRule="auto"/>
        <w:ind w:left="0" w:right="0" w:firstLine="0"/>
        <w:jc w:val="left"/>
        <w:rPr>
          <w:sz w:val="17"/>
          <w:szCs w:val="17"/>
        </w:rPr>
      </w:pPr>
      <w:r>
        <w:rPr>
          <w:rFonts w:ascii="Arial" w:eastAsia="Arial" w:hAnsi="Arial" w:cs="Arial"/>
          <w:b/>
          <w:bCs/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ru-RU" w:eastAsia="ru-RU" w:bidi="ru-RU"/>
        </w:rPr>
        <w:t>надежная правовая поддержка</w:t>
      </w:r>
    </w:p>
    <w:p>
      <w:pPr>
        <w:pStyle w:val="Style16"/>
        <w:keepNext w:val="0"/>
        <w:keepLines w:val="0"/>
        <w:framePr w:w="1982" w:h="317" w:hRule="exact" w:wrap="none" w:vAnchor="page" w:hAnchor="page" w:x="5099" w:y="1560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19"/>
          <w:szCs w:val="19"/>
        </w:rPr>
      </w:pPr>
      <w:r>
        <w:fldChar w:fldCharType="begin"/>
      </w:r>
      <w:r>
        <w:rPr/>
        <w:instrText> HYPERLINK "https://www.consultant.ru" </w:instrText>
      </w:r>
      <w:r>
        <w:fldChar w:fldCharType="separate"/>
      </w:r>
      <w:r>
        <w:rPr>
          <w:b/>
          <w:bCs/>
          <w:color w:val="0000FF"/>
          <w:spacing w:val="0"/>
          <w:w w:val="100"/>
          <w:position w:val="0"/>
          <w:sz w:val="19"/>
          <w:szCs w:val="19"/>
          <w:shd w:val="clear" w:color="auto" w:fill="auto"/>
          <w:lang w:val="en-US" w:eastAsia="en-US" w:bidi="en-US"/>
        </w:rPr>
        <w:t>www.consultant.ru</w:t>
      </w:r>
      <w:r>
        <w:fldChar w:fldCharType="end"/>
      </w:r>
    </w:p>
    <w:p>
      <w:pPr>
        <w:pStyle w:val="Style16"/>
        <w:keepNext w:val="0"/>
        <w:keepLines w:val="0"/>
        <w:framePr w:wrap="none" w:vAnchor="page" w:hAnchor="page" w:x="9404" w:y="1560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Страница 11 из 14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912" w:right="360" w:bottom="456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6"/>
        <w:keepNext w:val="0"/>
        <w:keepLines w:val="0"/>
        <w:framePr w:w="4579" w:h="1032" w:hRule="exact" w:wrap="none" w:vAnchor="page" w:hAnchor="page" w:x="1052" w:y="2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Приказ Минздрава России от 06.12.2021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1122н</w:t>
      </w:r>
    </w:p>
    <w:p>
      <w:pPr>
        <w:pStyle w:val="Style16"/>
        <w:keepNext w:val="0"/>
        <w:keepLines w:val="0"/>
        <w:framePr w:w="4579" w:h="1032" w:hRule="exact" w:wrap="none" w:vAnchor="page" w:hAnchor="page" w:x="1052" w:y="2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(ред. от 12.12.2023)</w:t>
      </w:r>
    </w:p>
    <w:p>
      <w:pPr>
        <w:pStyle w:val="Style16"/>
        <w:keepNext w:val="0"/>
        <w:keepLines w:val="0"/>
        <w:framePr w:w="4579" w:h="1032" w:hRule="exact" w:wrap="none" w:vAnchor="page" w:hAnchor="page" w:x="1052" w:y="2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"Об утверждении национального календаря</w:t>
      </w:r>
    </w:p>
    <w:p>
      <w:pPr>
        <w:pStyle w:val="Style16"/>
        <w:keepNext w:val="0"/>
        <w:keepLines w:val="0"/>
        <w:framePr w:w="4579" w:h="1032" w:hRule="exact" w:wrap="none" w:vAnchor="page" w:hAnchor="page" w:x="1052" w:y="2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профилактичес...</w:t>
      </w:r>
    </w:p>
    <w:p>
      <w:pPr>
        <w:pStyle w:val="Style16"/>
        <w:keepNext w:val="0"/>
        <w:keepLines w:val="0"/>
        <w:framePr w:w="3811" w:h="480" w:hRule="exact" w:wrap="none" w:vAnchor="page" w:hAnchor="page" w:x="7355" w:y="29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>Документ предоставлен</w:t>
      </w:r>
      <w:r>
        <w:fldChar w:fldCharType="begin"/>
      </w:r>
      <w:r>
        <w:rPr/>
        <w:instrText> HYPERLINK "https://www.consultant.ru" </w:instrText>
      </w:r>
      <w:r>
        <w:fldChar w:fldCharType="separate"/>
      </w: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 xml:space="preserve"> </w:t>
      </w:r>
      <w:r>
        <w:rPr>
          <w:b/>
          <w:bCs/>
          <w:color w:val="0000FF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>КонсультантПлюс</w:t>
      </w:r>
      <w:r>
        <w:fldChar w:fldCharType="end"/>
      </w:r>
    </w:p>
    <w:p>
      <w:pPr>
        <w:pStyle w:val="Style16"/>
        <w:keepNext w:val="0"/>
        <w:keepLines w:val="0"/>
        <w:framePr w:w="3811" w:h="480" w:hRule="exact" w:wrap="none" w:vAnchor="page" w:hAnchor="page" w:x="7355" w:y="29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ru-RU" w:eastAsia="ru-RU" w:bidi="ru-RU"/>
        </w:rPr>
        <w:t>Дата сохранения: 06.09.2024</w:t>
      </w:r>
    </w:p>
    <w:p>
      <w:pPr>
        <w:pStyle w:val="Style21"/>
        <w:keepNext w:val="0"/>
        <w:keepLines w:val="0"/>
        <w:framePr w:w="10123" w:h="3422" w:hRule="exact" w:wrap="none" w:vAnchor="page" w:hAnchor="page" w:x="1043" w:y="1480"/>
        <w:widowControl w:val="0"/>
        <w:shd w:val="clear" w:color="auto" w:fill="auto"/>
        <w:bidi w:val="0"/>
        <w:spacing w:before="0" w:line="226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также по вопросам оказания медицинской помощи в экстренной и неотложной формах.</w:t>
      </w:r>
    </w:p>
    <w:p>
      <w:pPr>
        <w:pStyle w:val="Style21"/>
        <w:keepNext w:val="0"/>
        <w:keepLines w:val="0"/>
        <w:framePr w:w="10123" w:h="3422" w:hRule="exact" w:wrap="none" w:vAnchor="page" w:hAnchor="page" w:x="1043" w:y="1480"/>
        <w:widowControl w:val="0"/>
        <w:numPr>
          <w:ilvl w:val="0"/>
          <w:numId w:val="13"/>
        </w:numPr>
        <w:shd w:val="clear" w:color="auto" w:fill="auto"/>
        <w:tabs>
          <w:tab w:pos="857" w:val="left"/>
        </w:tabs>
        <w:bidi w:val="0"/>
        <w:spacing w:before="0" w:line="226" w:lineRule="auto"/>
        <w:ind w:left="0" w:right="0" w:firstLine="5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Профилактические прививки проводятся с использованием иммунобиологических лекарственных препаратов для иммунопрофилактики, зарегистрированных в соответствии с законодательством Российской Федерации, согласно инструкциям по их применению.</w:t>
      </w:r>
    </w:p>
    <w:p>
      <w:pPr>
        <w:pStyle w:val="Style21"/>
        <w:keepNext w:val="0"/>
        <w:keepLines w:val="0"/>
        <w:framePr w:w="10123" w:h="3422" w:hRule="exact" w:wrap="none" w:vAnchor="page" w:hAnchor="page" w:x="1043" w:y="1480"/>
        <w:widowControl w:val="0"/>
        <w:numPr>
          <w:ilvl w:val="0"/>
          <w:numId w:val="13"/>
        </w:numPr>
        <w:shd w:val="clear" w:color="auto" w:fill="auto"/>
        <w:tabs>
          <w:tab w:pos="857" w:val="left"/>
        </w:tabs>
        <w:bidi w:val="0"/>
        <w:spacing w:before="0" w:after="0" w:line="226" w:lineRule="auto"/>
        <w:ind w:left="0" w:right="0" w:firstLine="5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Перед проведением профилактической прививки лицу, подлежащему вакцинации или ревакцинации, или его законному представителю разъясняется необходимость иммунопрофилактики инфекционных болезней, возможные поствакцинальные реакции и осложнения, а также последствия отказа от проведения профилактической прививки и оформляется информированное добровольное согласие на медицинское вмешательство в соответствии с требованиями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 </w:t>
      </w: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статьи 20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Федерального закона от 21 ноября 2011 г.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323-ФЗ "Об основах охраны здоровья граждан в Российской Федерации" &lt;1&gt;.</w:t>
      </w:r>
    </w:p>
    <w:p>
      <w:pPr>
        <w:pStyle w:val="Style21"/>
        <w:keepNext w:val="0"/>
        <w:keepLines w:val="0"/>
        <w:framePr w:wrap="none" w:vAnchor="page" w:hAnchor="page" w:x="1043" w:y="5560"/>
        <w:widowControl w:val="0"/>
        <w:shd w:val="clear" w:color="auto" w:fill="auto"/>
        <w:bidi w:val="0"/>
        <w:spacing w:before="0" w:after="0" w:line="240" w:lineRule="auto"/>
        <w:ind w:left="0" w:right="20" w:firstLine="5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&lt;1&gt; Собрание законодательства Российской Федерации, 2011,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48, ст. 6724; 2021,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27, ст.</w:t>
      </w:r>
    </w:p>
    <w:p>
      <w:pPr>
        <w:pStyle w:val="Style21"/>
        <w:keepNext w:val="0"/>
        <w:keepLines w:val="0"/>
        <w:framePr w:wrap="none" w:vAnchor="page" w:hAnchor="page" w:x="1043" w:y="5819"/>
        <w:widowControl w:val="0"/>
        <w:shd w:val="clear" w:color="auto" w:fill="auto"/>
        <w:bidi w:val="0"/>
        <w:spacing w:before="0" w:after="0" w:line="240" w:lineRule="auto"/>
        <w:ind w:left="15" w:right="9548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5159.</w:t>
      </w:r>
    </w:p>
    <w:p>
      <w:pPr>
        <w:pStyle w:val="Style21"/>
        <w:keepNext w:val="0"/>
        <w:keepLines w:val="0"/>
        <w:framePr w:w="10123" w:h="605" w:hRule="exact" w:wrap="none" w:vAnchor="page" w:hAnchor="page" w:x="1043" w:y="6338"/>
        <w:widowControl w:val="0"/>
        <w:numPr>
          <w:ilvl w:val="0"/>
          <w:numId w:val="13"/>
        </w:numPr>
        <w:shd w:val="clear" w:color="auto" w:fill="auto"/>
        <w:tabs>
          <w:tab w:pos="852" w:val="left"/>
        </w:tabs>
        <w:bidi w:val="0"/>
        <w:spacing w:before="0" w:after="0" w:line="226" w:lineRule="auto"/>
        <w:ind w:left="0" w:right="0" w:firstLine="5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Все лица, которым должны проводиться профилактические прививки, предварительно подлежат осмотру врачом (фельдшером) &lt;2&gt;.</w:t>
      </w:r>
    </w:p>
    <w:p>
      <w:pPr>
        <w:pStyle w:val="Style21"/>
        <w:keepNext w:val="0"/>
        <w:keepLines w:val="0"/>
        <w:framePr w:w="10123" w:h="3979" w:hRule="exact" w:wrap="none" w:vAnchor="page" w:hAnchor="page" w:x="1043" w:y="7600"/>
        <w:widowControl w:val="0"/>
        <w:shd w:val="clear" w:color="auto" w:fill="auto"/>
        <w:bidi w:val="0"/>
        <w:spacing w:before="0" w:line="226" w:lineRule="auto"/>
        <w:ind w:left="0" w:right="0" w:firstLine="5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&lt;2&gt; </w:t>
      </w: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Приказ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Министерства здравоохранения и социального развития Российской Федерации от 23 марта 2012 г.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252н "Об утверждении Порядка возложения на фельдшера, акушерку руководителем медицинской организации при организации оказания первичной медико-санитарной помощи и скорой медицинской помощи отдельных функций лечащего врача по непосредственному оказанию медицинской помощи пациенту в период наблюдения за ним и его лечения, в том числе по назначению и применению лекарственных препаратов, включая наркотические лекарственные препараты и психотропные лекарственные препараты" (зарегистрирован Министерством юстиции Российской Федерации 28 апреля 2012 г., регистрационный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23971), с изменениями, внесенными приказом Министерства здравоохранения Российской Федерации от 31 октября 2017 г.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882н (зарегистрирован Министерством юстиции Российской Федерации 9 января 2018 г., регистрационный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49561).</w:t>
      </w:r>
    </w:p>
    <w:p>
      <w:pPr>
        <w:pStyle w:val="Style21"/>
        <w:keepNext w:val="0"/>
        <w:keepLines w:val="0"/>
        <w:framePr w:w="10123" w:h="3979" w:hRule="exact" w:wrap="none" w:vAnchor="page" w:hAnchor="page" w:x="1043" w:y="7600"/>
        <w:widowControl w:val="0"/>
        <w:numPr>
          <w:ilvl w:val="0"/>
          <w:numId w:val="13"/>
        </w:numPr>
        <w:shd w:val="clear" w:color="auto" w:fill="auto"/>
        <w:tabs>
          <w:tab w:pos="852" w:val="left"/>
        </w:tabs>
        <w:bidi w:val="0"/>
        <w:spacing w:before="0" w:after="0" w:line="226" w:lineRule="auto"/>
        <w:ind w:left="0" w:right="0" w:firstLine="5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При проведении вакцинации и ревакцинации населения используются вакцины, содержащие актуальные для Российской Федерации антигены, позволяющие обеспечить максимальную эффективность иммунизации, по данным мониторинга Роспотребнадзора &lt;3&gt;.</w:t>
      </w:r>
    </w:p>
    <w:p>
      <w:pPr>
        <w:pStyle w:val="Style21"/>
        <w:keepNext w:val="0"/>
        <w:keepLines w:val="0"/>
        <w:framePr w:w="10123" w:h="2165" w:hRule="exact" w:wrap="none" w:vAnchor="page" w:hAnchor="page" w:x="1043" w:y="12237"/>
        <w:widowControl w:val="0"/>
        <w:shd w:val="clear" w:color="auto" w:fill="auto"/>
        <w:bidi w:val="0"/>
        <w:spacing w:before="0" w:line="226" w:lineRule="auto"/>
        <w:ind w:left="0" w:right="0" w:firstLine="5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&lt;3&gt; </w:t>
      </w: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Абзац шестой пункта 13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Положения о разграничении полномочий федеральных органов исполнительной власти в области обеспечения биологической и химической безопасности Российской Федерации, утвержденного постановлением Правительства Российской Федерации от 16 мая 2005 г.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303 (Собрание законодательства Российской Федерации, 2005,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21, ст. 2023).</w:t>
      </w:r>
    </w:p>
    <w:p>
      <w:pPr>
        <w:pStyle w:val="Style21"/>
        <w:keepNext w:val="0"/>
        <w:keepLines w:val="0"/>
        <w:framePr w:w="10123" w:h="2165" w:hRule="exact" w:wrap="none" w:vAnchor="page" w:hAnchor="page" w:x="1043" w:y="12237"/>
        <w:widowControl w:val="0"/>
        <w:numPr>
          <w:ilvl w:val="0"/>
          <w:numId w:val="13"/>
        </w:numPr>
        <w:shd w:val="clear" w:color="auto" w:fill="auto"/>
        <w:tabs>
          <w:tab w:pos="857" w:val="left"/>
        </w:tabs>
        <w:bidi w:val="0"/>
        <w:spacing w:before="0" w:after="0" w:line="230" w:lineRule="auto"/>
        <w:ind w:left="0" w:right="0" w:firstLine="5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Профилактические прививки могут проводиться с использованием иммунобиологических лекарственных препаратов для иммунопрофилактики, содержащих комбинации вакцин,</w:t>
      </w:r>
    </w:p>
    <w:p>
      <w:pPr>
        <w:pStyle w:val="Style4"/>
        <w:keepNext w:val="0"/>
        <w:keepLines w:val="0"/>
        <w:framePr w:wrap="none" w:vAnchor="page" w:hAnchor="page" w:x="1043" w:y="15006"/>
        <w:widowControl w:val="0"/>
        <w:shd w:val="clear" w:color="auto" w:fill="auto"/>
        <w:bidi w:val="0"/>
        <w:spacing w:before="0" w:after="0" w:line="240" w:lineRule="auto"/>
        <w:ind w:left="20" w:right="0" w:firstLine="0"/>
        <w:jc w:val="left"/>
      </w:pPr>
      <w:r>
        <w:rPr>
          <w:b/>
          <w:bCs/>
          <w:color w:val="F58220"/>
          <w:spacing w:val="0"/>
          <w:w w:val="100"/>
          <w:position w:val="0"/>
          <w:shd w:val="clear" w:color="auto" w:fill="auto"/>
          <w:lang w:val="ru-RU" w:eastAsia="ru-RU" w:bidi="ru-RU"/>
        </w:rPr>
        <w:t>КонсультантПлюс</w:t>
      </w:r>
    </w:p>
    <w:p>
      <w:pPr>
        <w:pStyle w:val="Style16"/>
        <w:keepNext w:val="0"/>
        <w:keepLines w:val="0"/>
        <w:framePr w:w="1982" w:h="317" w:hRule="exact" w:wrap="none" w:vAnchor="page" w:hAnchor="page" w:x="5108" w:y="15213"/>
        <w:widowControl w:val="0"/>
        <w:shd w:val="clear" w:color="auto" w:fill="auto"/>
        <w:bidi w:val="0"/>
        <w:spacing w:before="0" w:after="0" w:line="240" w:lineRule="auto"/>
        <w:ind w:left="0" w:right="4" w:firstLine="0"/>
        <w:jc w:val="center"/>
        <w:rPr>
          <w:sz w:val="19"/>
          <w:szCs w:val="19"/>
        </w:rPr>
      </w:pPr>
      <w:r>
        <w:fldChar w:fldCharType="begin"/>
      </w:r>
      <w:r>
        <w:rPr/>
        <w:instrText> HYPERLINK "https://www.consultant.ru" </w:instrText>
      </w:r>
      <w:r>
        <w:fldChar w:fldCharType="separate"/>
      </w:r>
      <w:r>
        <w:rPr>
          <w:b/>
          <w:bCs/>
          <w:color w:val="0000FF"/>
          <w:spacing w:val="0"/>
          <w:w w:val="100"/>
          <w:position w:val="0"/>
          <w:sz w:val="19"/>
          <w:szCs w:val="19"/>
          <w:shd w:val="clear" w:color="auto" w:fill="auto"/>
          <w:lang w:val="en-US" w:eastAsia="en-US" w:bidi="en-US"/>
        </w:rPr>
        <w:t>www.consultant.ru</w:t>
      </w:r>
      <w:r>
        <w:fldChar w:fldCharType="end"/>
      </w:r>
    </w:p>
    <w:p>
      <w:pPr>
        <w:pStyle w:val="Style16"/>
        <w:keepNext w:val="0"/>
        <w:keepLines w:val="0"/>
        <w:framePr w:wrap="none" w:vAnchor="page" w:hAnchor="page" w:x="9414" w:y="1521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Страница 12 из 14</w:t>
      </w:r>
    </w:p>
    <w:p>
      <w:pPr>
        <w:pStyle w:val="Style16"/>
        <w:keepNext w:val="0"/>
        <w:keepLines w:val="0"/>
        <w:framePr w:wrap="none" w:vAnchor="page" w:hAnchor="page" w:x="1052" w:y="1541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7"/>
          <w:szCs w:val="17"/>
        </w:rPr>
      </w:pPr>
      <w:r>
        <w:rPr>
          <w:rFonts w:ascii="Arial" w:eastAsia="Arial" w:hAnsi="Arial" w:cs="Arial"/>
          <w:b/>
          <w:bCs/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ru-RU" w:eastAsia="ru-RU" w:bidi="ru-RU"/>
        </w:rPr>
        <w:t>надежная правовая поддержка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912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6"/>
        <w:keepNext w:val="0"/>
        <w:keepLines w:val="0"/>
        <w:framePr w:w="4579" w:h="1032" w:hRule="exact" w:wrap="none" w:vAnchor="page" w:hAnchor="page" w:x="1052" w:y="2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Приказ Минздрава России от 06.12.2021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1122н</w:t>
      </w:r>
    </w:p>
    <w:p>
      <w:pPr>
        <w:pStyle w:val="Style16"/>
        <w:keepNext w:val="0"/>
        <w:keepLines w:val="0"/>
        <w:framePr w:w="4579" w:h="1032" w:hRule="exact" w:wrap="none" w:vAnchor="page" w:hAnchor="page" w:x="1052" w:y="2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(ред. от 12.12.2023)</w:t>
      </w:r>
    </w:p>
    <w:p>
      <w:pPr>
        <w:pStyle w:val="Style16"/>
        <w:keepNext w:val="0"/>
        <w:keepLines w:val="0"/>
        <w:framePr w:w="4579" w:h="1032" w:hRule="exact" w:wrap="none" w:vAnchor="page" w:hAnchor="page" w:x="1052" w:y="2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"Об утверждении национального календаря</w:t>
      </w:r>
    </w:p>
    <w:p>
      <w:pPr>
        <w:pStyle w:val="Style16"/>
        <w:keepNext w:val="0"/>
        <w:keepLines w:val="0"/>
        <w:framePr w:w="4579" w:h="1032" w:hRule="exact" w:wrap="none" w:vAnchor="page" w:hAnchor="page" w:x="1052" w:y="2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профилактичес...</w:t>
      </w:r>
    </w:p>
    <w:p>
      <w:pPr>
        <w:pStyle w:val="Style16"/>
        <w:keepNext w:val="0"/>
        <w:keepLines w:val="0"/>
        <w:framePr w:w="3811" w:h="480" w:hRule="exact" w:wrap="none" w:vAnchor="page" w:hAnchor="page" w:x="7355" w:y="29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>Документ предоставлен</w:t>
      </w:r>
      <w:r>
        <w:fldChar w:fldCharType="begin"/>
      </w:r>
      <w:r>
        <w:rPr/>
        <w:instrText> HYPERLINK "https://www.consultant.ru" </w:instrText>
      </w:r>
      <w:r>
        <w:fldChar w:fldCharType="separate"/>
      </w: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 xml:space="preserve"> </w:t>
      </w:r>
      <w:r>
        <w:rPr>
          <w:b/>
          <w:bCs/>
          <w:color w:val="0000FF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>КонсультантПлюс</w:t>
      </w:r>
      <w:r>
        <w:fldChar w:fldCharType="end"/>
      </w:r>
    </w:p>
    <w:p>
      <w:pPr>
        <w:pStyle w:val="Style16"/>
        <w:keepNext w:val="0"/>
        <w:keepLines w:val="0"/>
        <w:framePr w:w="3811" w:h="480" w:hRule="exact" w:wrap="none" w:vAnchor="page" w:hAnchor="page" w:x="7355" w:y="29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ru-RU" w:eastAsia="ru-RU" w:bidi="ru-RU"/>
        </w:rPr>
        <w:t>Дата сохранения: 06.09.2024</w:t>
      </w:r>
    </w:p>
    <w:p>
      <w:pPr>
        <w:pStyle w:val="Style21"/>
        <w:keepNext w:val="0"/>
        <w:keepLines w:val="0"/>
        <w:framePr w:w="10123" w:h="12941" w:hRule="exact" w:wrap="none" w:vAnchor="page" w:hAnchor="page" w:x="1043" w:y="1480"/>
        <w:widowControl w:val="0"/>
        <w:shd w:val="clear" w:color="auto" w:fill="auto"/>
        <w:bidi w:val="0"/>
        <w:spacing w:before="0" w:after="240" w:line="226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предназначенных для применения в соответствующие возрастные периоды.</w:t>
      </w:r>
    </w:p>
    <w:p>
      <w:pPr>
        <w:pStyle w:val="Style21"/>
        <w:keepNext w:val="0"/>
        <w:keepLines w:val="0"/>
        <w:framePr w:w="10123" w:h="12941" w:hRule="exact" w:wrap="none" w:vAnchor="page" w:hAnchor="page" w:x="1043" w:y="1480"/>
        <w:widowControl w:val="0"/>
        <w:numPr>
          <w:ilvl w:val="0"/>
          <w:numId w:val="13"/>
        </w:numPr>
        <w:shd w:val="clear" w:color="auto" w:fill="auto"/>
        <w:tabs>
          <w:tab w:pos="836" w:val="left"/>
        </w:tabs>
        <w:bidi w:val="0"/>
        <w:spacing w:before="0" w:after="180" w:line="226" w:lineRule="auto"/>
        <w:ind w:left="0" w:right="0" w:firstLine="5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При изменении сроков вакцинации ее проводят по схемам, предусмотренным национальным </w:t>
      </w: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календарем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профилактических прививок, утвержденным настоящим приказом, настоящим порядком, и в соответствии с инструкциями по применению иммунобиологических лекарственных препаратов для иммунопрофилактики. Допускается введение вакцин (за исключением вакцин для профилактики туберкулеза), применяемых в рамках национального календаря профилактических прививок и календаря профилактических прививок по эпидемическим показаниям, в один день разными шприцами в разные участки тела.</w:t>
      </w:r>
    </w:p>
    <w:p>
      <w:pPr>
        <w:pStyle w:val="Style21"/>
        <w:keepNext w:val="0"/>
        <w:keepLines w:val="0"/>
        <w:framePr w:w="10123" w:h="12941" w:hRule="exact" w:wrap="none" w:vAnchor="page" w:hAnchor="page" w:x="1043" w:y="1480"/>
        <w:widowControl w:val="0"/>
        <w:numPr>
          <w:ilvl w:val="0"/>
          <w:numId w:val="13"/>
        </w:numPr>
        <w:shd w:val="clear" w:color="auto" w:fill="auto"/>
        <w:tabs>
          <w:tab w:pos="831" w:val="left"/>
        </w:tabs>
        <w:bidi w:val="0"/>
        <w:spacing w:before="0" w:after="180" w:line="226" w:lineRule="auto"/>
        <w:ind w:left="0" w:right="0" w:firstLine="5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При проведении вакцинации против вирусного гепатита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B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детей первого года жизни, против гриппа детей с 6-месячного возраста, обучающихся в общеобразовательных организациях и в профессиональных образовательных организациях, беременных женщин используются иммунобиологические лекарственные препараты для иммунопрофилактики, не содержащие консервантов.</w:t>
      </w:r>
    </w:p>
    <w:p>
      <w:pPr>
        <w:pStyle w:val="Style21"/>
        <w:keepNext w:val="0"/>
        <w:keepLines w:val="0"/>
        <w:framePr w:w="10123" w:h="12941" w:hRule="exact" w:wrap="none" w:vAnchor="page" w:hAnchor="page" w:x="1043" w:y="1480"/>
        <w:widowControl w:val="0"/>
        <w:numPr>
          <w:ilvl w:val="0"/>
          <w:numId w:val="13"/>
        </w:numPr>
        <w:shd w:val="clear" w:color="auto" w:fill="auto"/>
        <w:tabs>
          <w:tab w:pos="961" w:val="left"/>
        </w:tabs>
        <w:bidi w:val="0"/>
        <w:spacing w:before="0" w:after="180" w:line="226" w:lineRule="auto"/>
        <w:ind w:left="0" w:right="0" w:firstLine="5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Вакцинация против туберкулеза проводится новорожденным на 3 - 7 день жизни вакциной для профилактики туберкулеза для щадящей первичной вакцинации (БЦЖ-М); в субъектах Российской Федерации с показателями заболеваемости, превышающими 80 на 100 тысяч населения, а также при наличии в окружении новорожденного больных туберкулезом - вакциной для профилактики туберкулеза (БЦЖ). Ревакцинация детям в 6 - 7 лет проводится вакциной для профилактики туберкулеза (БЦЖ). При отсутствии вакцинации против туберкулеза в родильном доме она может быть проведена в возрасте до 7 лет туберкулиноотрицательным детям.</w:t>
      </w:r>
    </w:p>
    <w:p>
      <w:pPr>
        <w:pStyle w:val="Style21"/>
        <w:keepNext w:val="0"/>
        <w:keepLines w:val="0"/>
        <w:framePr w:w="10123" w:h="12941" w:hRule="exact" w:wrap="none" w:vAnchor="page" w:hAnchor="page" w:x="1043" w:y="1480"/>
        <w:widowControl w:val="0"/>
        <w:numPr>
          <w:ilvl w:val="0"/>
          <w:numId w:val="13"/>
        </w:numPr>
        <w:shd w:val="clear" w:color="auto" w:fill="auto"/>
        <w:tabs>
          <w:tab w:pos="951" w:val="left"/>
        </w:tabs>
        <w:bidi w:val="0"/>
        <w:spacing w:before="0" w:after="180" w:line="228" w:lineRule="auto"/>
        <w:ind w:left="0" w:right="0" w:firstLine="5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Вакцинация против вирусного гепатита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B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детей первого года жизни проводится по схеме 0-1-6 (1-я доза - в момент начала вакцинации, 2-я доза - через месяц после 1-й прививки, 3-я доза - через 6 месяцев от начала вакцинации).</w:t>
      </w:r>
    </w:p>
    <w:p>
      <w:pPr>
        <w:pStyle w:val="Style21"/>
        <w:keepNext w:val="0"/>
        <w:keepLines w:val="0"/>
        <w:framePr w:w="10123" w:h="12941" w:hRule="exact" w:wrap="none" w:vAnchor="page" w:hAnchor="page" w:x="1043" w:y="1480"/>
        <w:widowControl w:val="0"/>
        <w:shd w:val="clear" w:color="auto" w:fill="auto"/>
        <w:bidi w:val="0"/>
        <w:spacing w:before="0" w:after="180" w:line="226" w:lineRule="auto"/>
        <w:ind w:left="0" w:right="0" w:firstLine="5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Вакцинация против вирусного гепатита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B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детей, относящихся к группам риска (родившимся от матерей - носителей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HBsAg,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больных вирусным гепатитом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B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или перенесших вирусный гепатит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B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в третьем триместре беременности, не имеющих результатов обследования на маркеры гепатита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B,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потребляющих наркотические средства или психотропные вещества, из семей, в которых есть носитель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HBsAg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или больной острым вирусным гепатитом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B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и хроническими вирусными гепатитами), проводится по схеме 0-1-2-12 (1-я доза - в момент начала вакцинации, 2-я доза - через месяц после 1-й прививки, 3-я доза - через 2 месяца от начала вакцинации, 4-я доза - через 12 месяцев от начала вакцинации).</w:t>
      </w:r>
    </w:p>
    <w:p>
      <w:pPr>
        <w:pStyle w:val="Style21"/>
        <w:keepNext w:val="0"/>
        <w:keepLines w:val="0"/>
        <w:framePr w:w="10123" w:h="12941" w:hRule="exact" w:wrap="none" w:vAnchor="page" w:hAnchor="page" w:x="1043" w:y="1480"/>
        <w:widowControl w:val="0"/>
        <w:numPr>
          <w:ilvl w:val="0"/>
          <w:numId w:val="13"/>
        </w:numPr>
        <w:shd w:val="clear" w:color="auto" w:fill="auto"/>
        <w:tabs>
          <w:tab w:pos="951" w:val="left"/>
        </w:tabs>
        <w:bidi w:val="0"/>
        <w:spacing w:before="0" w:after="180" w:line="226" w:lineRule="auto"/>
        <w:ind w:left="0" w:right="0" w:firstLine="5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Против полиомиелита первая, вторая, третья вакцинации детям 3 месяцев, 4,5 месяцев, 6 месяцев жизни и первая ревакцинация против полиомиелита детям 18 месяцев жизни проводятся вакциной для профилактики полиомиелита (инактивированной); вторая и третья ревакцинации против полиомиелита детям 20 месяцев и 6 лет проводятся вакциной для профилактики полиомиелита (живой).</w:t>
      </w:r>
    </w:p>
    <w:p>
      <w:pPr>
        <w:pStyle w:val="Style21"/>
        <w:keepNext w:val="0"/>
        <w:keepLines w:val="0"/>
        <w:framePr w:w="10123" w:h="12941" w:hRule="exact" w:wrap="none" w:vAnchor="page" w:hAnchor="page" w:x="1043" w:y="1480"/>
        <w:widowControl w:val="0"/>
        <w:shd w:val="clear" w:color="auto" w:fill="auto"/>
        <w:bidi w:val="0"/>
        <w:spacing w:before="0" w:after="0" w:line="226" w:lineRule="auto"/>
        <w:ind w:left="0" w:right="0" w:firstLine="5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Дети, относящиеся к группе риска (с болезнями нервной системы, иммунодефицитными состояниями или анатомическими дефектами, приводящими к резко повышенной опасности заболевания гемофильной инфекцией; с аномалиями развития кишечника; с онкологическими заболеваниями и/или длительно получающим иммуносупрессивную терапию; дети, рожденные от матерей с ВИЧ-инфекцией; дети с ВИЧ-инфекцией; недоношенные и маловесные дети; дети, находящиеся в домах ребенка), подлежат второй и третьей ревакцинации против полиомиелита в</w:t>
      </w:r>
    </w:p>
    <w:p>
      <w:pPr>
        <w:pStyle w:val="Style4"/>
        <w:keepNext w:val="0"/>
        <w:keepLines w:val="0"/>
        <w:framePr w:wrap="none" w:vAnchor="page" w:hAnchor="page" w:x="1043" w:y="15006"/>
        <w:widowControl w:val="0"/>
        <w:shd w:val="clear" w:color="auto" w:fill="auto"/>
        <w:bidi w:val="0"/>
        <w:spacing w:before="0" w:after="0" w:line="240" w:lineRule="auto"/>
        <w:ind w:left="20" w:right="0" w:firstLine="0"/>
        <w:jc w:val="left"/>
      </w:pPr>
      <w:r>
        <w:rPr>
          <w:b/>
          <w:bCs/>
          <w:color w:val="F58220"/>
          <w:spacing w:val="0"/>
          <w:w w:val="100"/>
          <w:position w:val="0"/>
          <w:shd w:val="clear" w:color="auto" w:fill="auto"/>
          <w:lang w:val="ru-RU" w:eastAsia="ru-RU" w:bidi="ru-RU"/>
        </w:rPr>
        <w:t>КонсультантПлюс</w:t>
      </w:r>
    </w:p>
    <w:p>
      <w:pPr>
        <w:pStyle w:val="Style16"/>
        <w:keepNext w:val="0"/>
        <w:keepLines w:val="0"/>
        <w:framePr w:w="1982" w:h="317" w:hRule="exact" w:wrap="none" w:vAnchor="page" w:hAnchor="page" w:x="5108" w:y="15213"/>
        <w:widowControl w:val="0"/>
        <w:shd w:val="clear" w:color="auto" w:fill="auto"/>
        <w:bidi w:val="0"/>
        <w:spacing w:before="0" w:after="0" w:line="240" w:lineRule="auto"/>
        <w:ind w:left="0" w:right="4" w:firstLine="0"/>
        <w:jc w:val="center"/>
        <w:rPr>
          <w:sz w:val="19"/>
          <w:szCs w:val="19"/>
        </w:rPr>
      </w:pPr>
      <w:r>
        <w:fldChar w:fldCharType="begin"/>
      </w:r>
      <w:r>
        <w:rPr/>
        <w:instrText> HYPERLINK "https://www.consultant.ru" </w:instrText>
      </w:r>
      <w:r>
        <w:fldChar w:fldCharType="separate"/>
      </w:r>
      <w:r>
        <w:rPr>
          <w:b/>
          <w:bCs/>
          <w:color w:val="0000FF"/>
          <w:spacing w:val="0"/>
          <w:w w:val="100"/>
          <w:position w:val="0"/>
          <w:sz w:val="19"/>
          <w:szCs w:val="19"/>
          <w:shd w:val="clear" w:color="auto" w:fill="auto"/>
          <w:lang w:val="en-US" w:eastAsia="en-US" w:bidi="en-US"/>
        </w:rPr>
        <w:t>www.consultant.ru</w:t>
      </w:r>
      <w:r>
        <w:fldChar w:fldCharType="end"/>
      </w:r>
    </w:p>
    <w:p>
      <w:pPr>
        <w:pStyle w:val="Style16"/>
        <w:keepNext w:val="0"/>
        <w:keepLines w:val="0"/>
        <w:framePr w:wrap="none" w:vAnchor="page" w:hAnchor="page" w:x="9414" w:y="1521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Страница 13 из 14</w:t>
      </w:r>
    </w:p>
    <w:p>
      <w:pPr>
        <w:pStyle w:val="Style16"/>
        <w:keepNext w:val="0"/>
        <w:keepLines w:val="0"/>
        <w:framePr w:wrap="none" w:vAnchor="page" w:hAnchor="page" w:x="1052" w:y="1541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7"/>
          <w:szCs w:val="17"/>
        </w:rPr>
      </w:pPr>
      <w:r>
        <w:rPr>
          <w:rFonts w:ascii="Arial" w:eastAsia="Arial" w:hAnsi="Arial" w:cs="Arial"/>
          <w:b/>
          <w:bCs/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ru-RU" w:eastAsia="ru-RU" w:bidi="ru-RU"/>
        </w:rPr>
        <w:t>надежная правовая поддержка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912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6"/>
        <w:keepNext w:val="0"/>
        <w:keepLines w:val="0"/>
        <w:framePr w:w="4579" w:h="1032" w:hRule="exact" w:wrap="none" w:vAnchor="page" w:hAnchor="page" w:x="1052" w:y="41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Приказ Минздрава России от 06.12.2021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1122н</w:t>
      </w:r>
    </w:p>
    <w:p>
      <w:pPr>
        <w:pStyle w:val="Style16"/>
        <w:keepNext w:val="0"/>
        <w:keepLines w:val="0"/>
        <w:framePr w:w="4579" w:h="1032" w:hRule="exact" w:wrap="none" w:vAnchor="page" w:hAnchor="page" w:x="1052" w:y="41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(ред. от 12.12.2023)</w:t>
      </w:r>
    </w:p>
    <w:p>
      <w:pPr>
        <w:pStyle w:val="Style16"/>
        <w:keepNext w:val="0"/>
        <w:keepLines w:val="0"/>
        <w:framePr w:w="4579" w:h="1032" w:hRule="exact" w:wrap="none" w:vAnchor="page" w:hAnchor="page" w:x="1052" w:y="41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"Об утверждении национального календаря</w:t>
      </w:r>
    </w:p>
    <w:p>
      <w:pPr>
        <w:pStyle w:val="Style16"/>
        <w:keepNext w:val="0"/>
        <w:keepLines w:val="0"/>
        <w:framePr w:w="4579" w:h="1032" w:hRule="exact" w:wrap="none" w:vAnchor="page" w:hAnchor="page" w:x="1052" w:y="41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профилактичес...</w:t>
      </w:r>
    </w:p>
    <w:p>
      <w:pPr>
        <w:pStyle w:val="Style16"/>
        <w:keepNext w:val="0"/>
        <w:keepLines w:val="0"/>
        <w:framePr w:w="3811" w:h="480" w:hRule="exact" w:wrap="none" w:vAnchor="page" w:hAnchor="page" w:x="7355" w:y="68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>Документ предоставлен</w:t>
      </w:r>
      <w:r>
        <w:fldChar w:fldCharType="begin"/>
      </w:r>
      <w:r>
        <w:rPr/>
        <w:instrText> HYPERLINK "https://www.consultant.ru" </w:instrText>
      </w:r>
      <w:r>
        <w:fldChar w:fldCharType="separate"/>
      </w: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 xml:space="preserve"> </w:t>
      </w:r>
      <w:r>
        <w:rPr>
          <w:b/>
          <w:bCs/>
          <w:color w:val="0000FF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>КонсультантПлюс</w:t>
      </w:r>
      <w:r>
        <w:fldChar w:fldCharType="end"/>
      </w:r>
    </w:p>
    <w:p>
      <w:pPr>
        <w:pStyle w:val="Style16"/>
        <w:keepNext w:val="0"/>
        <w:keepLines w:val="0"/>
        <w:framePr w:w="3811" w:h="480" w:hRule="exact" w:wrap="none" w:vAnchor="page" w:hAnchor="page" w:x="7355" w:y="68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ru-RU" w:eastAsia="ru-RU" w:bidi="ru-RU"/>
        </w:rPr>
        <w:t>Дата сохранения: 06.09.2024</w:t>
      </w:r>
    </w:p>
    <w:p>
      <w:pPr>
        <w:pStyle w:val="Style21"/>
        <w:keepNext w:val="0"/>
        <w:keepLines w:val="0"/>
        <w:framePr w:w="10123" w:h="4440" w:hRule="exact" w:wrap="none" w:vAnchor="page" w:hAnchor="page" w:x="1043" w:y="1871"/>
        <w:widowControl w:val="0"/>
        <w:shd w:val="clear" w:color="auto" w:fill="auto"/>
        <w:bidi w:val="0"/>
        <w:spacing w:before="0" w:line="226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20 месяцев и 6 лет вакциной для профилактики полиомиелита (инактивированной).</w:t>
      </w:r>
    </w:p>
    <w:p>
      <w:pPr>
        <w:pStyle w:val="Style21"/>
        <w:keepNext w:val="0"/>
        <w:keepLines w:val="0"/>
        <w:framePr w:w="10123" w:h="4440" w:hRule="exact" w:wrap="none" w:vAnchor="page" w:hAnchor="page" w:x="1043" w:y="1871"/>
        <w:widowControl w:val="0"/>
        <w:numPr>
          <w:ilvl w:val="0"/>
          <w:numId w:val="13"/>
        </w:numPr>
        <w:shd w:val="clear" w:color="auto" w:fill="auto"/>
        <w:tabs>
          <w:tab w:pos="1004" w:val="left"/>
        </w:tabs>
        <w:bidi w:val="0"/>
        <w:spacing w:before="0" w:line="226" w:lineRule="auto"/>
        <w:ind w:left="0" w:right="0" w:firstLine="5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Вакцинация против полиомиелита по эпидемическим показаниям проводится вакциной для профилактики полиомиелита (живой) и вакциной для профилактики полиомиелита (инактивированной). Показаниями для проведения вакцинации по эпидемическим показаниям являются: регистрация заболеваний полиомиелитом, вызванных диким или вакцинородственным полиовирусом, выделение дикого или вакцинородственного полиовируса в биологическом материале человека или из объектов окружающей среды, а также при подтвержденной циркуляции дикого или вакцинородственного полиовируса.</w:t>
      </w:r>
    </w:p>
    <w:p>
      <w:pPr>
        <w:pStyle w:val="Style21"/>
        <w:keepNext w:val="0"/>
        <w:keepLines w:val="0"/>
        <w:framePr w:w="10123" w:h="4440" w:hRule="exact" w:wrap="none" w:vAnchor="page" w:hAnchor="page" w:x="1043" w:y="1871"/>
        <w:widowControl w:val="0"/>
        <w:numPr>
          <w:ilvl w:val="0"/>
          <w:numId w:val="13"/>
        </w:numPr>
        <w:shd w:val="clear" w:color="auto" w:fill="auto"/>
        <w:tabs>
          <w:tab w:pos="999" w:val="left"/>
        </w:tabs>
        <w:bidi w:val="0"/>
        <w:spacing w:before="0" w:line="226" w:lineRule="auto"/>
        <w:ind w:left="0" w:right="0" w:firstLine="5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Вакцинация детей от 12 до 17 лет (включительно) против коронавирусной инфекции, вызываемой вирусом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SARS-CoV-2,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проводится добровольно по письменному заявлению одного из родителей (или иного законного представителя).</w:t>
      </w:r>
    </w:p>
    <w:p>
      <w:pPr>
        <w:pStyle w:val="Style21"/>
        <w:keepNext w:val="0"/>
        <w:keepLines w:val="0"/>
        <w:framePr w:w="10123" w:h="4440" w:hRule="exact" w:wrap="none" w:vAnchor="page" w:hAnchor="page" w:x="1043" w:y="1871"/>
        <w:widowControl w:val="0"/>
        <w:numPr>
          <w:ilvl w:val="0"/>
          <w:numId w:val="13"/>
        </w:numPr>
        <w:shd w:val="clear" w:color="auto" w:fill="auto"/>
        <w:tabs>
          <w:tab w:pos="999" w:val="left"/>
        </w:tabs>
        <w:bidi w:val="0"/>
        <w:spacing w:before="0" w:after="0" w:line="226" w:lineRule="auto"/>
        <w:ind w:left="0" w:right="0" w:firstLine="5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Повторная вакцинация (ревакцинация) против коронавирусной инфекции, вызываемой вирусом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SARS-CoV-2,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проводится не ранее, чем через 1 год после предыдущей вакцинации.</w:t>
      </w:r>
    </w:p>
    <w:p>
      <w:pPr>
        <w:pStyle w:val="Style21"/>
        <w:keepNext w:val="0"/>
        <w:keepLines w:val="0"/>
        <w:framePr w:w="10123" w:h="4440" w:hRule="exact" w:wrap="none" w:vAnchor="page" w:hAnchor="page" w:x="1043" w:y="1871"/>
        <w:widowControl w:val="0"/>
        <w:shd w:val="clear" w:color="auto" w:fill="auto"/>
        <w:bidi w:val="0"/>
        <w:spacing w:before="0" w:after="0" w:line="226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(п. 15 введен </w:t>
      </w: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Приказом</w:t>
      </w: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Минздрава России от 12.12.2023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677н)</w:t>
      </w:r>
    </w:p>
    <w:p>
      <w:pPr>
        <w:pStyle w:val="Style16"/>
        <w:keepNext w:val="0"/>
        <w:keepLines w:val="0"/>
        <w:framePr w:w="2693" w:h="605" w:hRule="exact" w:wrap="none" w:vAnchor="page" w:hAnchor="page" w:x="1052" w:y="15398"/>
        <w:widowControl w:val="0"/>
        <w:shd w:val="clear" w:color="auto" w:fill="auto"/>
        <w:bidi w:val="0"/>
        <w:spacing w:before="0" w:after="0" w:line="199" w:lineRule="auto"/>
        <w:ind w:left="0" w:right="0" w:firstLine="0"/>
        <w:jc w:val="left"/>
        <w:rPr>
          <w:sz w:val="28"/>
          <w:szCs w:val="28"/>
        </w:rPr>
      </w:pPr>
      <w:r>
        <w:rPr>
          <w:b/>
          <w:bCs/>
          <w:color w:val="F58220"/>
          <w:spacing w:val="0"/>
          <w:w w:val="100"/>
          <w:position w:val="0"/>
          <w:sz w:val="28"/>
          <w:szCs w:val="28"/>
          <w:shd w:val="clear" w:color="auto" w:fill="auto"/>
          <w:lang w:val="ru-RU" w:eastAsia="ru-RU" w:bidi="ru-RU"/>
        </w:rPr>
        <w:t>КонсультантПлюс</w:t>
      </w:r>
    </w:p>
    <w:p>
      <w:pPr>
        <w:pStyle w:val="Style16"/>
        <w:keepNext w:val="0"/>
        <w:keepLines w:val="0"/>
        <w:framePr w:w="2693" w:h="605" w:hRule="exact" w:wrap="none" w:vAnchor="page" w:hAnchor="page" w:x="1052" w:y="15398"/>
        <w:widowControl w:val="0"/>
        <w:shd w:val="clear" w:color="auto" w:fill="auto"/>
        <w:bidi w:val="0"/>
        <w:spacing w:before="0" w:after="0" w:line="199" w:lineRule="auto"/>
        <w:ind w:left="0" w:right="0" w:firstLine="0"/>
        <w:jc w:val="left"/>
        <w:rPr>
          <w:sz w:val="17"/>
          <w:szCs w:val="17"/>
        </w:rPr>
      </w:pPr>
      <w:r>
        <w:rPr>
          <w:rFonts w:ascii="Arial" w:eastAsia="Arial" w:hAnsi="Arial" w:cs="Arial"/>
          <w:b/>
          <w:bCs/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ru-RU" w:eastAsia="ru-RU" w:bidi="ru-RU"/>
        </w:rPr>
        <w:t>надежная правовая поддержка</w:t>
      </w:r>
    </w:p>
    <w:p>
      <w:pPr>
        <w:pStyle w:val="Style16"/>
        <w:keepNext w:val="0"/>
        <w:keepLines w:val="0"/>
        <w:framePr w:w="1982" w:h="317" w:hRule="exact" w:wrap="none" w:vAnchor="page" w:hAnchor="page" w:x="5108" w:y="1560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19"/>
          <w:szCs w:val="19"/>
        </w:rPr>
      </w:pPr>
      <w:r>
        <w:fldChar w:fldCharType="begin"/>
      </w:r>
      <w:r>
        <w:rPr/>
        <w:instrText> HYPERLINK "https://www.consultant.ru" </w:instrText>
      </w:r>
      <w:r>
        <w:fldChar w:fldCharType="separate"/>
      </w:r>
      <w:r>
        <w:rPr>
          <w:b/>
          <w:bCs/>
          <w:color w:val="0000FF"/>
          <w:spacing w:val="0"/>
          <w:w w:val="100"/>
          <w:position w:val="0"/>
          <w:sz w:val="19"/>
          <w:szCs w:val="19"/>
          <w:shd w:val="clear" w:color="auto" w:fill="auto"/>
          <w:lang w:val="en-US" w:eastAsia="en-US" w:bidi="en-US"/>
        </w:rPr>
        <w:t>www.consultant.ru</w:t>
      </w:r>
      <w:r>
        <w:fldChar w:fldCharType="end"/>
      </w:r>
    </w:p>
    <w:p>
      <w:pPr>
        <w:pStyle w:val="Style16"/>
        <w:keepNext w:val="0"/>
        <w:keepLines w:val="0"/>
        <w:framePr w:wrap="none" w:vAnchor="page" w:hAnchor="page" w:x="9414" w:y="1560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Страница 14 из 14</w:t>
      </w:r>
    </w:p>
    <w:p>
      <w:pPr>
        <w:widowControl w:val="0"/>
        <w:spacing w:line="1" w:lineRule="exact"/>
      </w:pPr>
    </w:p>
    <w:sectPr>
      <w:footnotePr>
        <w:pos w:val="pageBottom"/>
        <w:numFmt w:val="decimal"/>
        <w:numRestart w:val="continuous"/>
      </w:footnotePr>
      <w:pgSz w:w="11900" w:h="16840"/>
      <w:pgMar w:top="912" w:right="360" w:bottom="456" w:left="360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</w:abstractNum>
  <w:abstractNum w:abstractNumId="2">
    <w:multiLevelType w:val="multilevel"/>
    <w:lvl w:ilvl="0">
      <w:start w:val="1"/>
      <w:numFmt w:val="bullet"/>
      <w:lvlText w:val="-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</w:abstractNum>
  <w:abstractNum w:abstractNumId="4">
    <w:multiLevelType w:val="multilevel"/>
    <w:lvl w:ilvl="0">
      <w:start w:val="1"/>
      <w:numFmt w:val="bullet"/>
      <w:lvlText w:val="-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</w:abstractNum>
  <w:abstractNum w:abstractNumId="6">
    <w:multiLevelType w:val="multilevel"/>
    <w:lvl w:ilvl="0">
      <w:start w:val="1"/>
      <w:numFmt w:val="bullet"/>
      <w:lvlText w:val="-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</w:abstractNum>
  <w:abstractNum w:abstractNumId="8">
    <w:multiLevelType w:val="multilevel"/>
    <w:lvl w:ilvl="0">
      <w:start w:val="1"/>
      <w:numFmt w:val="bullet"/>
      <w:lvlText w:val="-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</w:abstractNum>
  <w:abstractNum w:abstractNumId="10">
    <w:multiLevelType w:val="multilevel"/>
    <w:lvl w:ilvl="0">
      <w:start w:val="1"/>
      <w:numFmt w:val="bullet"/>
      <w:lvlText w:val="-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</w:abstractNum>
  <w:abstractNum w:abstractNumId="12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  <w:num w:numId="13">
    <w:abstractNumId w:val="1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customStyle="1" w:styleId="CharStyle3">
    <w:name w:val="Основной текст (3)_"/>
    <w:basedOn w:val="DefaultParagraphFont"/>
    <w:link w:val="Style2"/>
    <w:rPr>
      <w:rFonts w:ascii="Tahoma" w:eastAsia="Tahoma" w:hAnsi="Tahoma" w:cs="Tahoma"/>
      <w:b w:val="0"/>
      <w:bCs w:val="0"/>
      <w:i w:val="0"/>
      <w:iCs w:val="0"/>
      <w:smallCaps w:val="0"/>
      <w:strike w:val="0"/>
      <w:sz w:val="48"/>
      <w:szCs w:val="48"/>
      <w:u w:val="none"/>
    </w:rPr>
  </w:style>
  <w:style w:type="character" w:customStyle="1" w:styleId="CharStyle5">
    <w:name w:val="Основной текст (4)_"/>
    <w:basedOn w:val="DefaultParagraphFont"/>
    <w:link w:val="Style4"/>
    <w:rPr>
      <w:rFonts w:ascii="Tahoma" w:eastAsia="Tahoma" w:hAnsi="Tahoma" w:cs="Tahoma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8">
    <w:name w:val="Колонтитул (2)_"/>
    <w:basedOn w:val="DefaultParagraphFont"/>
    <w:link w:val="Styl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7">
    <w:name w:val="Колонтитул_"/>
    <w:basedOn w:val="DefaultParagraphFont"/>
    <w:link w:val="Style16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22">
    <w:name w:val="Основной текст_"/>
    <w:basedOn w:val="DefaultParagraphFont"/>
    <w:link w:val="Style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harStyle24">
    <w:name w:val="Основной текст (2)_"/>
    <w:basedOn w:val="DefaultParagraphFont"/>
    <w:link w:val="Style23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CharStyle26">
    <w:name w:val="Заголовок №1_"/>
    <w:basedOn w:val="DefaultParagraphFont"/>
    <w:link w:val="Style25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CharStyle33">
    <w:name w:val="Другое_"/>
    <w:basedOn w:val="DefaultParagraphFont"/>
    <w:link w:val="Style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Style2">
    <w:name w:val="Основной текст (3)"/>
    <w:basedOn w:val="Normal"/>
    <w:link w:val="CharStyle3"/>
    <w:pPr>
      <w:widowControl w:val="0"/>
      <w:shd w:val="clear" w:color="auto" w:fill="auto"/>
      <w:spacing w:after="1740"/>
      <w:jc w:val="center"/>
    </w:pPr>
    <w:rPr>
      <w:rFonts w:ascii="Tahoma" w:eastAsia="Tahoma" w:hAnsi="Tahoma" w:cs="Tahoma"/>
      <w:b w:val="0"/>
      <w:bCs w:val="0"/>
      <w:i w:val="0"/>
      <w:iCs w:val="0"/>
      <w:smallCaps w:val="0"/>
      <w:strike w:val="0"/>
      <w:sz w:val="48"/>
      <w:szCs w:val="48"/>
      <w:u w:val="none"/>
    </w:rPr>
  </w:style>
  <w:style w:type="paragraph" w:customStyle="1" w:styleId="Style4">
    <w:name w:val="Основной текст (4)"/>
    <w:basedOn w:val="Normal"/>
    <w:link w:val="CharStyle5"/>
    <w:pPr>
      <w:widowControl w:val="0"/>
      <w:shd w:val="clear" w:color="auto" w:fill="auto"/>
      <w:spacing w:after="320"/>
      <w:jc w:val="center"/>
    </w:pPr>
    <w:rPr>
      <w:rFonts w:ascii="Tahoma" w:eastAsia="Tahoma" w:hAnsi="Tahoma" w:cs="Tahoma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Style7">
    <w:name w:val="Колонтитул (2)"/>
    <w:basedOn w:val="Normal"/>
    <w:link w:val="CharStyle8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6">
    <w:name w:val="Колонтитул"/>
    <w:basedOn w:val="Normal"/>
    <w:link w:val="CharStyle17"/>
    <w:pPr>
      <w:widowControl w:val="0"/>
      <w:shd w:val="clear" w:color="auto" w:fill="auto"/>
    </w:pPr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1">
    <w:name w:val="Основной текст"/>
    <w:basedOn w:val="Normal"/>
    <w:link w:val="CharStyle22"/>
    <w:pPr>
      <w:widowControl w:val="0"/>
      <w:shd w:val="clear" w:color="auto" w:fill="auto"/>
      <w:spacing w:after="200"/>
      <w:ind w:firstLine="40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Style23">
    <w:name w:val="Основной текст (2)"/>
    <w:basedOn w:val="Normal"/>
    <w:link w:val="CharStyle24"/>
    <w:pPr>
      <w:widowControl w:val="0"/>
      <w:shd w:val="clear" w:color="auto" w:fill="auto"/>
      <w:spacing w:after="340" w:line="226" w:lineRule="auto"/>
      <w:jc w:val="center"/>
    </w:pPr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paragraph" w:customStyle="1" w:styleId="Style25">
    <w:name w:val="Заголовок №1"/>
    <w:basedOn w:val="Normal"/>
    <w:link w:val="CharStyle26"/>
    <w:pPr>
      <w:widowControl w:val="0"/>
      <w:shd w:val="clear" w:color="auto" w:fill="auto"/>
      <w:spacing w:after="160" w:line="233" w:lineRule="auto"/>
      <w:jc w:val="center"/>
      <w:outlineLvl w:val="0"/>
    </w:pPr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paragraph" w:customStyle="1" w:styleId="Style32">
    <w:name w:val="Другое"/>
    <w:basedOn w:val="Normal"/>
    <w:link w:val="CharStyle33"/>
    <w:pPr>
      <w:widowControl w:val="0"/>
      <w:shd w:val="clear" w:color="auto" w:fill="auto"/>
      <w:spacing w:line="226" w:lineRule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>Приказ Минздрава России от 06.12.2021 N 1122н
(ред. от 12.12.2023)
"Об утверждении национального календаря профилактических прививок, календаря профилактических прививок по эпидемическим показаниям и порядка проведения профилактических прививок"
(Зарегистрировано в Минюсте России 20.12.2021 N 66435)</dc:title>
  <dc:subject/>
  <dc:creator/>
  <cp:keywords/>
</cp:coreProperties>
</file>